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116" w:rsidRDefault="00C42116">
      <w:pPr>
        <w:pStyle w:val="ConsPlusNormal"/>
        <w:jc w:val="right"/>
        <w:outlineLvl w:val="0"/>
      </w:pPr>
      <w:r>
        <w:t>Приложение 11</w:t>
      </w:r>
    </w:p>
    <w:p w:rsidR="00C42116" w:rsidRDefault="00C42116">
      <w:pPr>
        <w:pStyle w:val="ConsPlusNormal"/>
        <w:jc w:val="right"/>
      </w:pPr>
      <w:r>
        <w:t>к Закону Чувашской Республики</w:t>
      </w:r>
    </w:p>
    <w:p w:rsidR="00C42116" w:rsidRDefault="00C42116">
      <w:pPr>
        <w:pStyle w:val="ConsPlusNormal"/>
        <w:jc w:val="right"/>
      </w:pPr>
      <w:r>
        <w:t>"О республиканском бюджете</w:t>
      </w:r>
    </w:p>
    <w:p w:rsidR="00C42116" w:rsidRDefault="00C42116">
      <w:pPr>
        <w:pStyle w:val="ConsPlusNormal"/>
        <w:jc w:val="right"/>
      </w:pPr>
      <w:r>
        <w:t>Чувашской Республики на 2019 год</w:t>
      </w:r>
    </w:p>
    <w:p w:rsidR="00C42116" w:rsidRDefault="00C42116">
      <w:pPr>
        <w:pStyle w:val="ConsPlusNormal"/>
        <w:jc w:val="right"/>
      </w:pPr>
      <w:r>
        <w:t>и на плановый период 2020 и 2021 годов"</w:t>
      </w:r>
    </w:p>
    <w:p w:rsidR="00C42116" w:rsidRDefault="00C42116">
      <w:pPr>
        <w:pStyle w:val="ConsPlusNormal"/>
        <w:jc w:val="both"/>
      </w:pPr>
    </w:p>
    <w:p w:rsidR="00C42116" w:rsidRDefault="00C42116">
      <w:pPr>
        <w:pStyle w:val="ConsPlusTitle"/>
        <w:jc w:val="center"/>
      </w:pPr>
      <w:bookmarkStart w:id="0" w:name="P113442"/>
      <w:bookmarkEnd w:id="0"/>
      <w:r>
        <w:t>РАСПРЕДЕЛЕНИЕ</w:t>
      </w:r>
    </w:p>
    <w:p w:rsidR="00C42116" w:rsidRDefault="00C42116">
      <w:pPr>
        <w:pStyle w:val="ConsPlusTitle"/>
        <w:jc w:val="center"/>
      </w:pPr>
      <w:r>
        <w:t>БЮДЖЕТНЫХ АССИГНОВАНИЙ ПО ЦЕЛЕВЫМ СТАТЬЯМ</w:t>
      </w:r>
    </w:p>
    <w:p w:rsidR="00C42116" w:rsidRDefault="00C42116">
      <w:pPr>
        <w:pStyle w:val="ConsPlusTitle"/>
        <w:jc w:val="center"/>
      </w:pPr>
      <w:r>
        <w:t>(ГОСУДАРСТВЕННЫМ ПРОГРАММАМ ЧУВАШСКОЙ РЕСПУБЛИКИ</w:t>
      </w:r>
    </w:p>
    <w:p w:rsidR="00C42116" w:rsidRDefault="00C42116">
      <w:pPr>
        <w:pStyle w:val="ConsPlusTitle"/>
        <w:jc w:val="center"/>
      </w:pPr>
      <w:r>
        <w:t>И НЕПРОГРАММНЫМ НАПРАВЛЕНИЯМ ДЕЯТЕЛЬНОСТИ), ГРУППАМ</w:t>
      </w:r>
    </w:p>
    <w:p w:rsidR="00C42116" w:rsidRDefault="00C42116">
      <w:pPr>
        <w:pStyle w:val="ConsPlusTitle"/>
        <w:jc w:val="center"/>
      </w:pPr>
      <w:r>
        <w:t>(ГРУППАМ И ПОДГРУППАМ) ВИДОВ РАСХОДОВ, А ТАКЖЕ ПО РАЗДЕЛАМ,</w:t>
      </w:r>
    </w:p>
    <w:p w:rsidR="00C42116" w:rsidRDefault="00C42116">
      <w:pPr>
        <w:pStyle w:val="ConsPlusTitle"/>
        <w:jc w:val="center"/>
      </w:pPr>
      <w:r>
        <w:t>ПОДРАЗДЕЛАМ КЛАССИФИКАЦИИ РАСХОДОВ РЕСПУБЛИКАНСКОГО БЮДЖЕТА</w:t>
      </w:r>
    </w:p>
    <w:p w:rsidR="00C42116" w:rsidRDefault="00C42116">
      <w:pPr>
        <w:pStyle w:val="ConsPlusTitle"/>
        <w:jc w:val="center"/>
      </w:pPr>
      <w:r>
        <w:t>ЧУВАШСКОЙ РЕСПУБЛИКИ НА 2020 И 2021 ГОДЫ</w:t>
      </w:r>
    </w:p>
    <w:p w:rsidR="00C42116" w:rsidRDefault="00C4211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42116">
        <w:trPr>
          <w:jc w:val="center"/>
        </w:trPr>
        <w:tc>
          <w:tcPr>
            <w:tcW w:w="9294" w:type="dxa"/>
            <w:tcBorders>
              <w:top w:val="nil"/>
              <w:left w:val="single" w:sz="24" w:space="0" w:color="CED3F1"/>
              <w:bottom w:val="nil"/>
              <w:right w:val="single" w:sz="24" w:space="0" w:color="F4F3F8"/>
            </w:tcBorders>
            <w:shd w:val="clear" w:color="auto" w:fill="F4F3F8"/>
          </w:tcPr>
          <w:p w:rsidR="00C42116" w:rsidRDefault="00C42116">
            <w:pPr>
              <w:pStyle w:val="ConsPlusNormal"/>
              <w:jc w:val="center"/>
            </w:pPr>
            <w:r>
              <w:rPr>
                <w:color w:val="392C69"/>
              </w:rPr>
              <w:t>Список изменяющих документов</w:t>
            </w:r>
          </w:p>
          <w:p w:rsidR="00C42116" w:rsidRDefault="00C42116">
            <w:pPr>
              <w:pStyle w:val="ConsPlusNormal"/>
              <w:jc w:val="center"/>
            </w:pPr>
            <w:r>
              <w:rPr>
                <w:color w:val="392C69"/>
              </w:rPr>
              <w:t xml:space="preserve">(в ред. </w:t>
            </w:r>
            <w:hyperlink r:id="rId5" w:history="1">
              <w:r>
                <w:rPr>
                  <w:color w:val="0000FF"/>
                </w:rPr>
                <w:t>Закона</w:t>
              </w:r>
            </w:hyperlink>
            <w:r>
              <w:rPr>
                <w:color w:val="392C69"/>
              </w:rPr>
              <w:t xml:space="preserve"> ЧР от 30.04.2019 N 29)</w:t>
            </w:r>
          </w:p>
        </w:tc>
      </w:tr>
    </w:tbl>
    <w:p w:rsidR="00C42116" w:rsidRDefault="00C42116">
      <w:pPr>
        <w:pStyle w:val="ConsPlusNormal"/>
        <w:jc w:val="both"/>
      </w:pPr>
    </w:p>
    <w:p w:rsidR="00C42116" w:rsidRDefault="00C42116">
      <w:pPr>
        <w:pStyle w:val="ConsPlusNormal"/>
        <w:jc w:val="right"/>
      </w:pPr>
      <w:r>
        <w:t>(тыс. рублей)</w:t>
      </w:r>
    </w:p>
    <w:p w:rsidR="00C42116" w:rsidRDefault="00C42116">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3005"/>
        <w:gridCol w:w="1489"/>
        <w:gridCol w:w="624"/>
        <w:gridCol w:w="397"/>
        <w:gridCol w:w="397"/>
        <w:gridCol w:w="1264"/>
        <w:gridCol w:w="1264"/>
      </w:tblGrid>
      <w:tr w:rsidR="00C42116">
        <w:tc>
          <w:tcPr>
            <w:tcW w:w="604" w:type="dxa"/>
            <w:vMerge w:val="restart"/>
            <w:tcBorders>
              <w:top w:val="single" w:sz="4" w:space="0" w:color="auto"/>
              <w:bottom w:val="single" w:sz="4" w:space="0" w:color="auto"/>
            </w:tcBorders>
          </w:tcPr>
          <w:p w:rsidR="00C42116" w:rsidRDefault="00C42116">
            <w:pPr>
              <w:pStyle w:val="ConsPlusNormal"/>
              <w:jc w:val="center"/>
            </w:pPr>
            <w:r>
              <w:t>N</w:t>
            </w:r>
          </w:p>
          <w:p w:rsidR="00C42116" w:rsidRDefault="00C42116">
            <w:pPr>
              <w:pStyle w:val="ConsPlusNormal"/>
              <w:jc w:val="center"/>
            </w:pPr>
            <w:r>
              <w:t>п/п</w:t>
            </w:r>
          </w:p>
        </w:tc>
        <w:tc>
          <w:tcPr>
            <w:tcW w:w="3005" w:type="dxa"/>
            <w:vMerge w:val="restart"/>
            <w:tcBorders>
              <w:top w:val="single" w:sz="4" w:space="0" w:color="auto"/>
              <w:bottom w:val="single" w:sz="4" w:space="0" w:color="auto"/>
            </w:tcBorders>
          </w:tcPr>
          <w:p w:rsidR="00C42116" w:rsidRDefault="00C42116">
            <w:pPr>
              <w:pStyle w:val="ConsPlusNormal"/>
              <w:jc w:val="center"/>
            </w:pPr>
            <w:r>
              <w:t>Наименование</w:t>
            </w:r>
          </w:p>
        </w:tc>
        <w:tc>
          <w:tcPr>
            <w:tcW w:w="1489" w:type="dxa"/>
            <w:vMerge w:val="restart"/>
            <w:tcBorders>
              <w:top w:val="single" w:sz="4" w:space="0" w:color="auto"/>
              <w:bottom w:val="single" w:sz="4" w:space="0" w:color="auto"/>
            </w:tcBorders>
          </w:tcPr>
          <w:p w:rsidR="00C42116" w:rsidRDefault="00C42116">
            <w:pPr>
              <w:pStyle w:val="ConsPlusNormal"/>
              <w:jc w:val="center"/>
            </w:pPr>
            <w:r>
              <w:t>Целевая статья (государственные программы и непрограммные направления деятельности)</w:t>
            </w:r>
          </w:p>
        </w:tc>
        <w:tc>
          <w:tcPr>
            <w:tcW w:w="624" w:type="dxa"/>
            <w:vMerge w:val="restart"/>
            <w:tcBorders>
              <w:top w:val="single" w:sz="4" w:space="0" w:color="auto"/>
              <w:bottom w:val="single" w:sz="4" w:space="0" w:color="auto"/>
            </w:tcBorders>
          </w:tcPr>
          <w:p w:rsidR="00C42116" w:rsidRDefault="00C42116">
            <w:pPr>
              <w:pStyle w:val="ConsPlusNormal"/>
              <w:jc w:val="center"/>
            </w:pPr>
            <w:r>
              <w:t>Группа (группа и подгруппа) вида расходов</w:t>
            </w:r>
          </w:p>
        </w:tc>
        <w:tc>
          <w:tcPr>
            <w:tcW w:w="397" w:type="dxa"/>
            <w:vMerge w:val="restart"/>
            <w:tcBorders>
              <w:top w:val="single" w:sz="4" w:space="0" w:color="auto"/>
              <w:bottom w:val="single" w:sz="4" w:space="0" w:color="auto"/>
            </w:tcBorders>
          </w:tcPr>
          <w:p w:rsidR="00C42116" w:rsidRDefault="00C42116">
            <w:pPr>
              <w:pStyle w:val="ConsPlusNormal"/>
              <w:jc w:val="center"/>
            </w:pPr>
            <w:r>
              <w:t>Раздел</w:t>
            </w:r>
          </w:p>
        </w:tc>
        <w:tc>
          <w:tcPr>
            <w:tcW w:w="397" w:type="dxa"/>
            <w:vMerge w:val="restart"/>
            <w:tcBorders>
              <w:top w:val="single" w:sz="4" w:space="0" w:color="auto"/>
              <w:bottom w:val="single" w:sz="4" w:space="0" w:color="auto"/>
            </w:tcBorders>
          </w:tcPr>
          <w:p w:rsidR="00C42116" w:rsidRDefault="00C42116">
            <w:pPr>
              <w:pStyle w:val="ConsPlusNormal"/>
              <w:jc w:val="center"/>
            </w:pPr>
            <w:r>
              <w:t>Подраздел</w:t>
            </w:r>
          </w:p>
        </w:tc>
        <w:tc>
          <w:tcPr>
            <w:tcW w:w="2528" w:type="dxa"/>
            <w:gridSpan w:val="2"/>
            <w:tcBorders>
              <w:top w:val="single" w:sz="4" w:space="0" w:color="auto"/>
              <w:bottom w:val="single" w:sz="4" w:space="0" w:color="auto"/>
            </w:tcBorders>
          </w:tcPr>
          <w:p w:rsidR="00C42116" w:rsidRDefault="00C42116">
            <w:pPr>
              <w:pStyle w:val="ConsPlusNormal"/>
              <w:jc w:val="center"/>
            </w:pPr>
            <w:r>
              <w:t>Сумма</w:t>
            </w:r>
          </w:p>
        </w:tc>
      </w:tr>
      <w:tr w:rsidR="00C42116">
        <w:tc>
          <w:tcPr>
            <w:tcW w:w="604" w:type="dxa"/>
            <w:vMerge/>
            <w:tcBorders>
              <w:top w:val="single" w:sz="4" w:space="0" w:color="auto"/>
              <w:bottom w:val="single" w:sz="4" w:space="0" w:color="auto"/>
            </w:tcBorders>
          </w:tcPr>
          <w:p w:rsidR="00C42116" w:rsidRDefault="00C42116"/>
        </w:tc>
        <w:tc>
          <w:tcPr>
            <w:tcW w:w="3005" w:type="dxa"/>
            <w:vMerge/>
            <w:tcBorders>
              <w:top w:val="single" w:sz="4" w:space="0" w:color="auto"/>
              <w:bottom w:val="single" w:sz="4" w:space="0" w:color="auto"/>
            </w:tcBorders>
          </w:tcPr>
          <w:p w:rsidR="00C42116" w:rsidRDefault="00C42116"/>
        </w:tc>
        <w:tc>
          <w:tcPr>
            <w:tcW w:w="1489" w:type="dxa"/>
            <w:vMerge/>
            <w:tcBorders>
              <w:top w:val="single" w:sz="4" w:space="0" w:color="auto"/>
              <w:bottom w:val="single" w:sz="4" w:space="0" w:color="auto"/>
            </w:tcBorders>
          </w:tcPr>
          <w:p w:rsidR="00C42116" w:rsidRDefault="00C42116"/>
        </w:tc>
        <w:tc>
          <w:tcPr>
            <w:tcW w:w="624" w:type="dxa"/>
            <w:vMerge/>
            <w:tcBorders>
              <w:top w:val="single" w:sz="4" w:space="0" w:color="auto"/>
              <w:bottom w:val="single" w:sz="4" w:space="0" w:color="auto"/>
            </w:tcBorders>
          </w:tcPr>
          <w:p w:rsidR="00C42116" w:rsidRDefault="00C42116"/>
        </w:tc>
        <w:tc>
          <w:tcPr>
            <w:tcW w:w="397" w:type="dxa"/>
            <w:vMerge/>
            <w:tcBorders>
              <w:top w:val="single" w:sz="4" w:space="0" w:color="auto"/>
              <w:bottom w:val="single" w:sz="4" w:space="0" w:color="auto"/>
            </w:tcBorders>
          </w:tcPr>
          <w:p w:rsidR="00C42116" w:rsidRDefault="00C42116"/>
        </w:tc>
        <w:tc>
          <w:tcPr>
            <w:tcW w:w="397" w:type="dxa"/>
            <w:vMerge/>
            <w:tcBorders>
              <w:top w:val="single" w:sz="4" w:space="0" w:color="auto"/>
              <w:bottom w:val="single" w:sz="4" w:space="0" w:color="auto"/>
            </w:tcBorders>
          </w:tcPr>
          <w:p w:rsidR="00C42116" w:rsidRDefault="00C42116"/>
        </w:tc>
        <w:tc>
          <w:tcPr>
            <w:tcW w:w="1264" w:type="dxa"/>
            <w:tcBorders>
              <w:top w:val="single" w:sz="4" w:space="0" w:color="auto"/>
              <w:bottom w:val="single" w:sz="4" w:space="0" w:color="auto"/>
            </w:tcBorders>
          </w:tcPr>
          <w:p w:rsidR="00C42116" w:rsidRDefault="00C42116">
            <w:pPr>
              <w:pStyle w:val="ConsPlusNormal"/>
              <w:jc w:val="center"/>
            </w:pPr>
            <w:r>
              <w:t>2020 год</w:t>
            </w:r>
          </w:p>
        </w:tc>
        <w:tc>
          <w:tcPr>
            <w:tcW w:w="1264" w:type="dxa"/>
            <w:tcBorders>
              <w:top w:val="single" w:sz="4" w:space="0" w:color="auto"/>
              <w:bottom w:val="single" w:sz="4" w:space="0" w:color="auto"/>
            </w:tcBorders>
          </w:tcPr>
          <w:p w:rsidR="00C42116" w:rsidRDefault="00C42116">
            <w:pPr>
              <w:pStyle w:val="ConsPlusNormal"/>
              <w:jc w:val="center"/>
            </w:pPr>
            <w:r>
              <w:t>2021 год</w:t>
            </w:r>
          </w:p>
        </w:tc>
      </w:tr>
      <w:tr w:rsidR="00C42116">
        <w:tc>
          <w:tcPr>
            <w:tcW w:w="604" w:type="dxa"/>
            <w:tcBorders>
              <w:top w:val="single" w:sz="4" w:space="0" w:color="auto"/>
              <w:bottom w:val="single" w:sz="4" w:space="0" w:color="auto"/>
            </w:tcBorders>
          </w:tcPr>
          <w:p w:rsidR="00C42116" w:rsidRDefault="00C42116">
            <w:pPr>
              <w:pStyle w:val="ConsPlusNormal"/>
              <w:jc w:val="center"/>
            </w:pPr>
            <w:r>
              <w:t>1</w:t>
            </w:r>
          </w:p>
        </w:tc>
        <w:tc>
          <w:tcPr>
            <w:tcW w:w="3005" w:type="dxa"/>
            <w:tcBorders>
              <w:top w:val="single" w:sz="4" w:space="0" w:color="auto"/>
              <w:bottom w:val="single" w:sz="4" w:space="0" w:color="auto"/>
            </w:tcBorders>
          </w:tcPr>
          <w:p w:rsidR="00C42116" w:rsidRDefault="00C42116">
            <w:pPr>
              <w:pStyle w:val="ConsPlusNormal"/>
              <w:jc w:val="center"/>
            </w:pPr>
            <w:r>
              <w:t>2</w:t>
            </w:r>
          </w:p>
        </w:tc>
        <w:tc>
          <w:tcPr>
            <w:tcW w:w="1489" w:type="dxa"/>
            <w:tcBorders>
              <w:top w:val="single" w:sz="4" w:space="0" w:color="auto"/>
              <w:bottom w:val="single" w:sz="4" w:space="0" w:color="auto"/>
            </w:tcBorders>
          </w:tcPr>
          <w:p w:rsidR="00C42116" w:rsidRDefault="00C42116">
            <w:pPr>
              <w:pStyle w:val="ConsPlusNormal"/>
              <w:jc w:val="center"/>
            </w:pPr>
            <w:r>
              <w:t>3</w:t>
            </w:r>
          </w:p>
        </w:tc>
        <w:tc>
          <w:tcPr>
            <w:tcW w:w="624" w:type="dxa"/>
            <w:tcBorders>
              <w:top w:val="single" w:sz="4" w:space="0" w:color="auto"/>
              <w:bottom w:val="single" w:sz="4" w:space="0" w:color="auto"/>
            </w:tcBorders>
          </w:tcPr>
          <w:p w:rsidR="00C42116" w:rsidRDefault="00C42116">
            <w:pPr>
              <w:pStyle w:val="ConsPlusNormal"/>
              <w:jc w:val="center"/>
            </w:pPr>
            <w:r>
              <w:t>4</w:t>
            </w:r>
          </w:p>
        </w:tc>
        <w:tc>
          <w:tcPr>
            <w:tcW w:w="397" w:type="dxa"/>
            <w:tcBorders>
              <w:top w:val="single" w:sz="4" w:space="0" w:color="auto"/>
              <w:bottom w:val="single" w:sz="4" w:space="0" w:color="auto"/>
            </w:tcBorders>
          </w:tcPr>
          <w:p w:rsidR="00C42116" w:rsidRDefault="00C42116">
            <w:pPr>
              <w:pStyle w:val="ConsPlusNormal"/>
              <w:jc w:val="center"/>
            </w:pPr>
            <w:r>
              <w:t>5</w:t>
            </w:r>
          </w:p>
        </w:tc>
        <w:tc>
          <w:tcPr>
            <w:tcW w:w="397" w:type="dxa"/>
            <w:tcBorders>
              <w:top w:val="single" w:sz="4" w:space="0" w:color="auto"/>
              <w:bottom w:val="single" w:sz="4" w:space="0" w:color="auto"/>
            </w:tcBorders>
          </w:tcPr>
          <w:p w:rsidR="00C42116" w:rsidRDefault="00C42116">
            <w:pPr>
              <w:pStyle w:val="ConsPlusNormal"/>
              <w:jc w:val="center"/>
            </w:pPr>
            <w:r>
              <w:t>6</w:t>
            </w:r>
          </w:p>
        </w:tc>
        <w:tc>
          <w:tcPr>
            <w:tcW w:w="1264" w:type="dxa"/>
            <w:tcBorders>
              <w:top w:val="single" w:sz="4" w:space="0" w:color="auto"/>
              <w:bottom w:val="single" w:sz="4" w:space="0" w:color="auto"/>
            </w:tcBorders>
          </w:tcPr>
          <w:p w:rsidR="00C42116" w:rsidRDefault="00C42116">
            <w:pPr>
              <w:pStyle w:val="ConsPlusNormal"/>
              <w:jc w:val="center"/>
            </w:pPr>
            <w:r>
              <w:t>7</w:t>
            </w:r>
          </w:p>
        </w:tc>
        <w:tc>
          <w:tcPr>
            <w:tcW w:w="1264" w:type="dxa"/>
            <w:tcBorders>
              <w:top w:val="single" w:sz="4" w:space="0" w:color="auto"/>
              <w:bottom w:val="single" w:sz="4" w:space="0" w:color="auto"/>
            </w:tcBorders>
          </w:tcPr>
          <w:p w:rsidR="00C42116" w:rsidRDefault="00C42116">
            <w:pPr>
              <w:pStyle w:val="ConsPlusNormal"/>
              <w:jc w:val="center"/>
            </w:pPr>
            <w:r>
              <w:t>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single" w:sz="4" w:space="0" w:color="auto"/>
              <w:left w:val="nil"/>
              <w:bottom w:val="nil"/>
              <w:right w:val="nil"/>
            </w:tcBorders>
          </w:tcPr>
          <w:p w:rsidR="00C42116" w:rsidRDefault="00C42116">
            <w:pPr>
              <w:pStyle w:val="ConsPlusNormal"/>
            </w:pPr>
          </w:p>
        </w:tc>
        <w:tc>
          <w:tcPr>
            <w:tcW w:w="3005" w:type="dxa"/>
            <w:tcBorders>
              <w:top w:val="single" w:sz="4" w:space="0" w:color="auto"/>
              <w:left w:val="nil"/>
              <w:bottom w:val="nil"/>
              <w:right w:val="nil"/>
            </w:tcBorders>
          </w:tcPr>
          <w:p w:rsidR="00C42116" w:rsidRDefault="00C42116">
            <w:pPr>
              <w:pStyle w:val="ConsPlusNormal"/>
              <w:jc w:val="both"/>
            </w:pPr>
            <w:r>
              <w:t>Всего</w:t>
            </w:r>
          </w:p>
        </w:tc>
        <w:tc>
          <w:tcPr>
            <w:tcW w:w="1489" w:type="dxa"/>
            <w:tcBorders>
              <w:top w:val="single" w:sz="4" w:space="0" w:color="auto"/>
              <w:left w:val="nil"/>
              <w:bottom w:val="nil"/>
              <w:right w:val="nil"/>
            </w:tcBorders>
            <w:vAlign w:val="bottom"/>
          </w:tcPr>
          <w:p w:rsidR="00C42116" w:rsidRDefault="00C42116">
            <w:pPr>
              <w:pStyle w:val="ConsPlusNormal"/>
            </w:pPr>
          </w:p>
        </w:tc>
        <w:tc>
          <w:tcPr>
            <w:tcW w:w="624" w:type="dxa"/>
            <w:tcBorders>
              <w:top w:val="single" w:sz="4" w:space="0" w:color="auto"/>
              <w:left w:val="nil"/>
              <w:bottom w:val="nil"/>
              <w:right w:val="nil"/>
            </w:tcBorders>
            <w:vAlign w:val="bottom"/>
          </w:tcPr>
          <w:p w:rsidR="00C42116" w:rsidRDefault="00C42116">
            <w:pPr>
              <w:pStyle w:val="ConsPlusNormal"/>
            </w:pPr>
          </w:p>
        </w:tc>
        <w:tc>
          <w:tcPr>
            <w:tcW w:w="397" w:type="dxa"/>
            <w:tcBorders>
              <w:top w:val="single" w:sz="4" w:space="0" w:color="auto"/>
              <w:left w:val="nil"/>
              <w:bottom w:val="nil"/>
              <w:right w:val="nil"/>
            </w:tcBorders>
            <w:vAlign w:val="bottom"/>
          </w:tcPr>
          <w:p w:rsidR="00C42116" w:rsidRDefault="00C42116">
            <w:pPr>
              <w:pStyle w:val="ConsPlusNormal"/>
            </w:pPr>
          </w:p>
        </w:tc>
        <w:tc>
          <w:tcPr>
            <w:tcW w:w="397" w:type="dxa"/>
            <w:tcBorders>
              <w:top w:val="single" w:sz="4" w:space="0" w:color="auto"/>
              <w:left w:val="nil"/>
              <w:bottom w:val="nil"/>
              <w:right w:val="nil"/>
            </w:tcBorders>
            <w:vAlign w:val="bottom"/>
          </w:tcPr>
          <w:p w:rsidR="00C42116" w:rsidRDefault="00C42116">
            <w:pPr>
              <w:pStyle w:val="ConsPlusNormal"/>
            </w:pPr>
          </w:p>
        </w:tc>
        <w:tc>
          <w:tcPr>
            <w:tcW w:w="1264" w:type="dxa"/>
            <w:tcBorders>
              <w:top w:val="single" w:sz="4" w:space="0" w:color="auto"/>
              <w:left w:val="nil"/>
              <w:bottom w:val="nil"/>
              <w:right w:val="nil"/>
            </w:tcBorders>
            <w:vAlign w:val="bottom"/>
          </w:tcPr>
          <w:p w:rsidR="00C42116" w:rsidRDefault="00C42116">
            <w:pPr>
              <w:pStyle w:val="ConsPlusNormal"/>
              <w:jc w:val="right"/>
            </w:pPr>
            <w:r>
              <w:t>43146032,0</w:t>
            </w:r>
          </w:p>
        </w:tc>
        <w:tc>
          <w:tcPr>
            <w:tcW w:w="1264" w:type="dxa"/>
            <w:tcBorders>
              <w:top w:val="single" w:sz="4" w:space="0" w:color="auto"/>
              <w:left w:val="nil"/>
              <w:bottom w:val="nil"/>
              <w:right w:val="nil"/>
            </w:tcBorders>
            <w:vAlign w:val="bottom"/>
          </w:tcPr>
          <w:p w:rsidR="00C42116" w:rsidRDefault="00C42116">
            <w:pPr>
              <w:pStyle w:val="ConsPlusNormal"/>
              <w:jc w:val="right"/>
            </w:pPr>
            <w:r>
              <w:t>42339421,4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C42116" w:rsidRDefault="00C42116">
            <w:pPr>
              <w:pStyle w:val="ConsPlusNormal"/>
              <w:jc w:val="center"/>
            </w:pPr>
            <w:r>
              <w:t>А100000000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254954,9</w:t>
            </w:r>
          </w:p>
        </w:tc>
        <w:tc>
          <w:tcPr>
            <w:tcW w:w="1264" w:type="dxa"/>
            <w:tcBorders>
              <w:top w:val="nil"/>
              <w:left w:val="nil"/>
              <w:bottom w:val="nil"/>
              <w:right w:val="nil"/>
            </w:tcBorders>
            <w:vAlign w:val="bottom"/>
          </w:tcPr>
          <w:p w:rsidR="00C42116" w:rsidRDefault="00C42116">
            <w:pPr>
              <w:pStyle w:val="ConsPlusNormal"/>
              <w:jc w:val="right"/>
            </w:pPr>
            <w:r>
              <w:t>419831,6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w:t>
            </w:r>
          </w:p>
        </w:tc>
        <w:tc>
          <w:tcPr>
            <w:tcW w:w="3005" w:type="dxa"/>
            <w:tcBorders>
              <w:top w:val="nil"/>
              <w:left w:val="nil"/>
              <w:bottom w:val="nil"/>
              <w:right w:val="nil"/>
            </w:tcBorders>
          </w:tcPr>
          <w:p w:rsidR="00C42116" w:rsidRDefault="00AB5A4C">
            <w:pPr>
              <w:pStyle w:val="ConsPlusNormal"/>
              <w:jc w:val="both"/>
            </w:pPr>
            <w:hyperlink r:id="rId7" w:history="1">
              <w:r w:rsidR="00C42116">
                <w:rPr>
                  <w:color w:val="0000FF"/>
                </w:rPr>
                <w:t>Подпрограмма</w:t>
              </w:r>
            </w:hyperlink>
            <w:r w:rsidR="00C42116">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C42116" w:rsidRDefault="00C42116">
            <w:pPr>
              <w:pStyle w:val="ConsPlusNormal"/>
              <w:jc w:val="center"/>
            </w:pPr>
            <w:r>
              <w:t>А110000000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45472,7</w:t>
            </w:r>
          </w:p>
        </w:tc>
        <w:tc>
          <w:tcPr>
            <w:tcW w:w="1264" w:type="dxa"/>
            <w:tcBorders>
              <w:top w:val="nil"/>
              <w:left w:val="nil"/>
              <w:bottom w:val="nil"/>
              <w:right w:val="nil"/>
            </w:tcBorders>
            <w:vAlign w:val="bottom"/>
          </w:tcPr>
          <w:p w:rsidR="00C42116" w:rsidRDefault="00C42116">
            <w:pPr>
              <w:pStyle w:val="ConsPlusNormal"/>
              <w:jc w:val="right"/>
            </w:pPr>
            <w:r>
              <w:t>43504,3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"Обеспечение качества </w:t>
            </w:r>
            <w:r>
              <w:lastRenderedPageBreak/>
              <w:t>жилищно-коммунальных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А110100000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А110160390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А110160390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А110160390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А110160390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А110160390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1489" w:type="dxa"/>
            <w:tcBorders>
              <w:top w:val="nil"/>
              <w:left w:val="nil"/>
              <w:bottom w:val="nil"/>
              <w:right w:val="nil"/>
            </w:tcBorders>
            <w:vAlign w:val="bottom"/>
          </w:tcPr>
          <w:p w:rsidR="00C42116" w:rsidRDefault="00C42116">
            <w:pPr>
              <w:pStyle w:val="ConsPlusNormal"/>
              <w:jc w:val="center"/>
            </w:pPr>
            <w:r>
              <w:t>А110300000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38994,4</w:t>
            </w:r>
          </w:p>
        </w:tc>
        <w:tc>
          <w:tcPr>
            <w:tcW w:w="1264" w:type="dxa"/>
            <w:tcBorders>
              <w:top w:val="nil"/>
              <w:left w:val="nil"/>
              <w:bottom w:val="nil"/>
              <w:right w:val="nil"/>
            </w:tcBorders>
            <w:vAlign w:val="bottom"/>
          </w:tcPr>
          <w:p w:rsidR="00C42116" w:rsidRDefault="00C42116">
            <w:pPr>
              <w:pStyle w:val="ConsPlusNormal"/>
              <w:jc w:val="right"/>
            </w:pPr>
            <w:r>
              <w:t>38994,4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1489" w:type="dxa"/>
            <w:tcBorders>
              <w:top w:val="nil"/>
              <w:left w:val="nil"/>
              <w:bottom w:val="nil"/>
              <w:right w:val="nil"/>
            </w:tcBorders>
            <w:vAlign w:val="bottom"/>
          </w:tcPr>
          <w:p w:rsidR="00C42116" w:rsidRDefault="00C42116">
            <w:pPr>
              <w:pStyle w:val="ConsPlusNormal"/>
              <w:jc w:val="center"/>
            </w:pPr>
            <w:r>
              <w:t>А110312760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А110312760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некоммерческим организациям (за </w:t>
            </w:r>
            <w:r>
              <w:lastRenderedPageBreak/>
              <w:t>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lastRenderedPageBreak/>
              <w:t>А110312760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А110312760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Жилищное хозяйство</w:t>
            </w:r>
          </w:p>
        </w:tc>
        <w:tc>
          <w:tcPr>
            <w:tcW w:w="1489" w:type="dxa"/>
            <w:tcBorders>
              <w:top w:val="nil"/>
              <w:left w:val="nil"/>
              <w:bottom w:val="nil"/>
              <w:right w:val="nil"/>
            </w:tcBorders>
            <w:vAlign w:val="bottom"/>
          </w:tcPr>
          <w:p w:rsidR="00C42116" w:rsidRDefault="00C42116">
            <w:pPr>
              <w:pStyle w:val="ConsPlusNormal"/>
              <w:jc w:val="center"/>
            </w:pPr>
            <w:r>
              <w:t>А110312760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А110312770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А110312770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А110312770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А110312770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Жилищное хозяйство</w:t>
            </w:r>
          </w:p>
        </w:tc>
        <w:tc>
          <w:tcPr>
            <w:tcW w:w="1489" w:type="dxa"/>
            <w:tcBorders>
              <w:top w:val="nil"/>
              <w:left w:val="nil"/>
              <w:bottom w:val="nil"/>
              <w:right w:val="nil"/>
            </w:tcBorders>
            <w:vAlign w:val="bottom"/>
          </w:tcPr>
          <w:p w:rsidR="00C42116" w:rsidRDefault="00C42116">
            <w:pPr>
              <w:pStyle w:val="ConsPlusNormal"/>
              <w:jc w:val="center"/>
            </w:pPr>
            <w:r>
              <w:t>А110312770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1489" w:type="dxa"/>
            <w:tcBorders>
              <w:top w:val="nil"/>
              <w:left w:val="nil"/>
              <w:bottom w:val="nil"/>
              <w:right w:val="nil"/>
            </w:tcBorders>
            <w:vAlign w:val="bottom"/>
          </w:tcPr>
          <w:p w:rsidR="00C42116" w:rsidRDefault="00C42116">
            <w:pPr>
              <w:pStyle w:val="ConsPlusNormal"/>
              <w:jc w:val="center"/>
            </w:pPr>
            <w:r>
              <w:t>А110317740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А110317740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А110317740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А110317740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C42116" w:rsidRDefault="00C42116">
            <w:pPr>
              <w:pStyle w:val="ConsPlusNormal"/>
              <w:jc w:val="center"/>
            </w:pPr>
            <w:r>
              <w:t>А110317740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1.2.</w:t>
            </w:r>
          </w:p>
        </w:tc>
        <w:tc>
          <w:tcPr>
            <w:tcW w:w="3005" w:type="dxa"/>
            <w:tcBorders>
              <w:top w:val="nil"/>
              <w:left w:val="nil"/>
              <w:bottom w:val="nil"/>
              <w:right w:val="nil"/>
            </w:tcBorders>
          </w:tcPr>
          <w:p w:rsidR="00C42116" w:rsidRDefault="00AB5A4C">
            <w:pPr>
              <w:pStyle w:val="ConsPlusNormal"/>
              <w:jc w:val="both"/>
            </w:pPr>
            <w:hyperlink r:id="rId8" w:history="1">
              <w:r w:rsidR="00C42116">
                <w:rPr>
                  <w:color w:val="0000FF"/>
                </w:rPr>
                <w:t>Подпрограмма</w:t>
              </w:r>
            </w:hyperlink>
            <w:r w:rsidR="00C42116">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C42116" w:rsidRDefault="00C42116">
            <w:pPr>
              <w:pStyle w:val="ConsPlusNormal"/>
              <w:jc w:val="center"/>
            </w:pPr>
            <w:r>
              <w:t>А130000000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188403,5</w:t>
            </w:r>
          </w:p>
        </w:tc>
        <w:tc>
          <w:tcPr>
            <w:tcW w:w="1264" w:type="dxa"/>
            <w:tcBorders>
              <w:top w:val="nil"/>
              <w:left w:val="nil"/>
              <w:bottom w:val="nil"/>
              <w:right w:val="nil"/>
            </w:tcBorders>
            <w:vAlign w:val="bottom"/>
          </w:tcPr>
          <w:p w:rsidR="00C42116" w:rsidRDefault="00C42116">
            <w:pPr>
              <w:pStyle w:val="ConsPlusNormal"/>
              <w:jc w:val="right"/>
            </w:pPr>
            <w:r>
              <w:t>376327,3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систем водоснабжения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t>А130100000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10929,2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Выполнение геолого-разведочных работ для обеспечения резервным источником водоснабжения г. Алатыря</w:t>
            </w:r>
          </w:p>
        </w:tc>
        <w:tc>
          <w:tcPr>
            <w:tcW w:w="1489" w:type="dxa"/>
            <w:tcBorders>
              <w:top w:val="nil"/>
              <w:left w:val="nil"/>
              <w:bottom w:val="nil"/>
              <w:right w:val="nil"/>
            </w:tcBorders>
            <w:vAlign w:val="bottom"/>
          </w:tcPr>
          <w:p w:rsidR="00C42116" w:rsidRDefault="00C42116">
            <w:pPr>
              <w:pStyle w:val="ConsPlusNormal"/>
              <w:jc w:val="center"/>
            </w:pPr>
            <w:r>
              <w:t>А130114930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А130114930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А130114930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А130114930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А130114930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Выполнение геолого-разведочных работ для обеспечения резервным источником водоснабжения пгт Ибреси, пгт Буинск и пос. Киря</w:t>
            </w:r>
          </w:p>
        </w:tc>
        <w:tc>
          <w:tcPr>
            <w:tcW w:w="1489" w:type="dxa"/>
            <w:tcBorders>
              <w:top w:val="nil"/>
              <w:left w:val="nil"/>
              <w:bottom w:val="nil"/>
              <w:right w:val="nil"/>
            </w:tcBorders>
            <w:vAlign w:val="bottom"/>
          </w:tcPr>
          <w:p w:rsidR="00C42116" w:rsidRDefault="00C42116">
            <w:pPr>
              <w:pStyle w:val="ConsPlusNormal"/>
              <w:jc w:val="center"/>
            </w:pPr>
            <w:r>
              <w:t>А130118040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А130118040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А130118040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А130118040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А130118040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"Охрана и восстановление водных объектов"</w:t>
            </w:r>
          </w:p>
        </w:tc>
        <w:tc>
          <w:tcPr>
            <w:tcW w:w="1489" w:type="dxa"/>
            <w:tcBorders>
              <w:top w:val="nil"/>
              <w:left w:val="nil"/>
              <w:bottom w:val="nil"/>
              <w:right w:val="nil"/>
            </w:tcBorders>
            <w:vAlign w:val="bottom"/>
          </w:tcPr>
          <w:p w:rsidR="00C42116" w:rsidRDefault="00C42116">
            <w:pPr>
              <w:pStyle w:val="ConsPlusNormal"/>
              <w:jc w:val="center"/>
            </w:pPr>
            <w:r>
              <w:t>А130400000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1489" w:type="dxa"/>
            <w:tcBorders>
              <w:top w:val="nil"/>
              <w:left w:val="nil"/>
              <w:bottom w:val="nil"/>
              <w:right w:val="nil"/>
            </w:tcBorders>
            <w:vAlign w:val="bottom"/>
          </w:tcPr>
          <w:p w:rsidR="00C42116" w:rsidRDefault="00C42116">
            <w:pPr>
              <w:pStyle w:val="ConsPlusNormal"/>
              <w:jc w:val="center"/>
            </w:pPr>
            <w:r>
              <w:t>А130417050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А130417050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А130417050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А130417050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А130417050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"Чистая вода"</w:t>
            </w:r>
          </w:p>
        </w:tc>
        <w:tc>
          <w:tcPr>
            <w:tcW w:w="1489" w:type="dxa"/>
            <w:tcBorders>
              <w:top w:val="nil"/>
              <w:left w:val="nil"/>
              <w:bottom w:val="nil"/>
              <w:right w:val="nil"/>
            </w:tcBorders>
            <w:vAlign w:val="bottom"/>
          </w:tcPr>
          <w:p w:rsidR="00C42116" w:rsidRDefault="00C42116">
            <w:pPr>
              <w:pStyle w:val="ConsPlusNormal"/>
              <w:jc w:val="center"/>
            </w:pPr>
            <w:r>
              <w:t>А13G500000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176764,8</w:t>
            </w:r>
          </w:p>
        </w:tc>
        <w:tc>
          <w:tcPr>
            <w:tcW w:w="1264" w:type="dxa"/>
            <w:tcBorders>
              <w:top w:val="nil"/>
              <w:left w:val="nil"/>
              <w:bottom w:val="nil"/>
              <w:right w:val="nil"/>
            </w:tcBorders>
            <w:vAlign w:val="bottom"/>
          </w:tcPr>
          <w:p w:rsidR="00C42116" w:rsidRDefault="00C42116">
            <w:pPr>
              <w:pStyle w:val="ConsPlusNormal"/>
              <w:jc w:val="right"/>
            </w:pPr>
            <w:r>
              <w:t>375617,8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38883,8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А13G552431</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38883,8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38883,8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38883,8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38883,8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II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А13G552432</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А13G552432</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А13G552433</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106781,0</w:t>
            </w:r>
          </w:p>
        </w:tc>
        <w:tc>
          <w:tcPr>
            <w:tcW w:w="1264" w:type="dxa"/>
            <w:tcBorders>
              <w:top w:val="nil"/>
              <w:left w:val="nil"/>
              <w:bottom w:val="nil"/>
              <w:right w:val="nil"/>
            </w:tcBorders>
            <w:vAlign w:val="bottom"/>
          </w:tcPr>
          <w:p w:rsidR="00C42116" w:rsidRDefault="00C42116">
            <w:pPr>
              <w:pStyle w:val="ConsPlusNormal"/>
              <w:jc w:val="right"/>
            </w:pPr>
            <w:r>
              <w:t>121197,7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А13G552433</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106781,0</w:t>
            </w:r>
          </w:p>
        </w:tc>
        <w:tc>
          <w:tcPr>
            <w:tcW w:w="1264" w:type="dxa"/>
            <w:tcBorders>
              <w:top w:val="nil"/>
              <w:left w:val="nil"/>
              <w:bottom w:val="nil"/>
              <w:right w:val="nil"/>
            </w:tcBorders>
            <w:vAlign w:val="bottom"/>
          </w:tcPr>
          <w:p w:rsidR="00C42116" w:rsidRDefault="00C42116">
            <w:pPr>
              <w:pStyle w:val="ConsPlusNormal"/>
              <w:jc w:val="right"/>
            </w:pPr>
            <w:r>
              <w:t>121197,7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106781,0</w:t>
            </w:r>
          </w:p>
        </w:tc>
        <w:tc>
          <w:tcPr>
            <w:tcW w:w="1264" w:type="dxa"/>
            <w:tcBorders>
              <w:top w:val="nil"/>
              <w:left w:val="nil"/>
              <w:bottom w:val="nil"/>
              <w:right w:val="nil"/>
            </w:tcBorders>
            <w:vAlign w:val="bottom"/>
          </w:tcPr>
          <w:p w:rsidR="00C42116" w:rsidRDefault="00C42116">
            <w:pPr>
              <w:pStyle w:val="ConsPlusNormal"/>
              <w:jc w:val="right"/>
            </w:pPr>
            <w:r>
              <w:t>121197,7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106781,0</w:t>
            </w:r>
          </w:p>
        </w:tc>
        <w:tc>
          <w:tcPr>
            <w:tcW w:w="1264" w:type="dxa"/>
            <w:tcBorders>
              <w:top w:val="nil"/>
              <w:left w:val="nil"/>
              <w:bottom w:val="nil"/>
              <w:right w:val="nil"/>
            </w:tcBorders>
            <w:vAlign w:val="bottom"/>
          </w:tcPr>
          <w:p w:rsidR="00C42116" w:rsidRDefault="00C42116">
            <w:pPr>
              <w:pStyle w:val="ConsPlusNormal"/>
              <w:jc w:val="right"/>
            </w:pPr>
            <w:r>
              <w:t>121197,7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106781,0</w:t>
            </w:r>
          </w:p>
        </w:tc>
        <w:tc>
          <w:tcPr>
            <w:tcW w:w="1264" w:type="dxa"/>
            <w:tcBorders>
              <w:top w:val="nil"/>
              <w:left w:val="nil"/>
              <w:bottom w:val="nil"/>
              <w:right w:val="nil"/>
            </w:tcBorders>
            <w:vAlign w:val="bottom"/>
          </w:tcPr>
          <w:p w:rsidR="00C42116" w:rsidRDefault="00C42116">
            <w:pPr>
              <w:pStyle w:val="ConsPlusNormal"/>
              <w:jc w:val="right"/>
            </w:pPr>
            <w:r>
              <w:t>121197,7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Реконструкция водопроводных сетей по ул. Ильича, просп. Ленина и реконструкция напорной канализационной сети от насосной станции перекачки сточных вод N 2 до ул. Чернышевского в г. Канаше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А13G552434</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61592,0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А13G552434</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61592,0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А13G552434</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61592,0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А13G552434</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61592,0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А13G552434</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61592,0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Водоснабжение д. Индырчи Янтиковского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А13G552435</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19521,1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А13G552435</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19521,1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А13G552435</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19521,1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А13G552435</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19521,1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А13G552435</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19521,1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Водоснабжение с. Можарки Янтиковского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А13G552436</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25038,4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А13G552436</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25038,4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25038,4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25038,4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25038,4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системы водоснабжения деревни Чураккасы Ильинского сельского поселения Моргаушского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А13G552437</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А13G552437</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А13G552437</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А13G552437</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А13G552437</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водопроводной сети в д. Кибечкасы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А13G552438</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24018,0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А13G552438</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24018,0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А13G552438</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24018,0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А13G552438</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24018,0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А13G552438</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24018,0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водопроводной сети в д. Варпоси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А13G552439</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12401,4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А13G552439</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12401,4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А13G552439</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12401,4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А13G552439</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12401,4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А13G552439</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12401,4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Водоснабжение улицы Шоссейной в д. Большие Котяки Чебоксарского района Чувашской Республики в рамках реализации мероприятий по строительству и </w:t>
            </w:r>
            <w:r>
              <w:lastRenderedPageBreak/>
              <w:t>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lastRenderedPageBreak/>
              <w:t>А13G55243А</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7476,2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А13G55243А</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7476,2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7476,2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7476,2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7476,2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Реконструкция водовода и водопроводных сетей пгт Урмары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А13G55243Б</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42388,8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А13G55243Б</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42388,8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А13G55243Б</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42388,8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А13G55243Б</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42388,8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А13G55243Б</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42388,8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систем водоснабжения и водоотведения бытовых сточных вод на новых улицах д. Сятракасы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А13G55243В</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48990,9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А13G55243В</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48990,9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А13G55243В</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48990,9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А13G55243В</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48990,9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А13G55243В</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48990,9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w:t>
            </w:r>
          </w:p>
        </w:tc>
        <w:tc>
          <w:tcPr>
            <w:tcW w:w="3005" w:type="dxa"/>
            <w:tcBorders>
              <w:top w:val="nil"/>
              <w:left w:val="nil"/>
              <w:bottom w:val="nil"/>
              <w:right w:val="nil"/>
            </w:tcBorders>
          </w:tcPr>
          <w:p w:rsidR="00C42116" w:rsidRDefault="00AB5A4C">
            <w:pPr>
              <w:pStyle w:val="ConsPlusNormal"/>
              <w:jc w:val="both"/>
            </w:pPr>
            <w:hyperlink r:id="rId9" w:history="1">
              <w:r w:rsidR="00C42116">
                <w:rPr>
                  <w:color w:val="0000FF"/>
                </w:rPr>
                <w:t>Подпрограмма</w:t>
              </w:r>
            </w:hyperlink>
            <w:r w:rsidR="00C42116">
              <w:t xml:space="preserve"> "Газификация Чувашской Республики" государственной программы </w:t>
            </w:r>
            <w:r w:rsidR="00C42116">
              <w:lastRenderedPageBreak/>
              <w:t>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C42116" w:rsidRDefault="00C42116">
            <w:pPr>
              <w:pStyle w:val="ConsPlusNormal"/>
              <w:jc w:val="center"/>
            </w:pPr>
            <w:r>
              <w:lastRenderedPageBreak/>
              <w:t>А140000000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"Газификация Заволжской территории г. Чебоксары"</w:t>
            </w:r>
          </w:p>
        </w:tc>
        <w:tc>
          <w:tcPr>
            <w:tcW w:w="1489" w:type="dxa"/>
            <w:tcBorders>
              <w:top w:val="nil"/>
              <w:left w:val="nil"/>
              <w:bottom w:val="nil"/>
              <w:right w:val="nil"/>
            </w:tcBorders>
            <w:vAlign w:val="bottom"/>
          </w:tcPr>
          <w:p w:rsidR="00C42116" w:rsidRDefault="00C42116">
            <w:pPr>
              <w:pStyle w:val="ConsPlusNormal"/>
              <w:jc w:val="center"/>
            </w:pPr>
            <w:r>
              <w:t>А140100000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внутрипоселковых газораспределительных сетей в пгт Сосновке</w:t>
            </w:r>
          </w:p>
        </w:tc>
        <w:tc>
          <w:tcPr>
            <w:tcW w:w="1489" w:type="dxa"/>
            <w:tcBorders>
              <w:top w:val="nil"/>
              <w:left w:val="nil"/>
              <w:bottom w:val="nil"/>
              <w:right w:val="nil"/>
            </w:tcBorders>
            <w:vAlign w:val="bottom"/>
          </w:tcPr>
          <w:p w:rsidR="00C42116" w:rsidRDefault="00C42116">
            <w:pPr>
              <w:pStyle w:val="ConsPlusNormal"/>
              <w:jc w:val="center"/>
            </w:pPr>
            <w:r>
              <w:t>А140119136</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А140119136</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А140119136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А140119136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А140119136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1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C42116" w:rsidRDefault="00C42116">
            <w:pPr>
              <w:pStyle w:val="ConsPlusNormal"/>
              <w:jc w:val="center"/>
            </w:pPr>
            <w:r>
              <w:t>А200000000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522864,7</w:t>
            </w:r>
          </w:p>
        </w:tc>
        <w:tc>
          <w:tcPr>
            <w:tcW w:w="1264" w:type="dxa"/>
            <w:tcBorders>
              <w:top w:val="nil"/>
              <w:left w:val="nil"/>
              <w:bottom w:val="nil"/>
              <w:right w:val="nil"/>
            </w:tcBorders>
            <w:vAlign w:val="bottom"/>
          </w:tcPr>
          <w:p w:rsidR="00C42116" w:rsidRDefault="00C42116">
            <w:pPr>
              <w:pStyle w:val="ConsPlusNormal"/>
              <w:jc w:val="right"/>
            </w:pPr>
            <w:r>
              <w:t>522714,1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2.1.</w:t>
            </w:r>
          </w:p>
        </w:tc>
        <w:tc>
          <w:tcPr>
            <w:tcW w:w="3005" w:type="dxa"/>
            <w:tcBorders>
              <w:top w:val="nil"/>
              <w:left w:val="nil"/>
              <w:bottom w:val="nil"/>
              <w:right w:val="nil"/>
            </w:tcBorders>
          </w:tcPr>
          <w:p w:rsidR="00C42116" w:rsidRDefault="00AB5A4C">
            <w:pPr>
              <w:pStyle w:val="ConsPlusNormal"/>
              <w:jc w:val="both"/>
            </w:pPr>
            <w:hyperlink r:id="rId11" w:history="1">
              <w:r w:rsidR="00C42116">
                <w:rPr>
                  <w:color w:val="0000FF"/>
                </w:rPr>
                <w:t>Подпрограмма</w:t>
              </w:r>
            </w:hyperlink>
            <w:r w:rsidR="00C42116">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C42116" w:rsidRDefault="00C42116">
            <w:pPr>
              <w:pStyle w:val="ConsPlusNormal"/>
              <w:jc w:val="center"/>
            </w:pPr>
            <w:r>
              <w:t>А210000000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354981,2</w:t>
            </w:r>
          </w:p>
        </w:tc>
        <w:tc>
          <w:tcPr>
            <w:tcW w:w="1264" w:type="dxa"/>
            <w:tcBorders>
              <w:top w:val="nil"/>
              <w:left w:val="nil"/>
              <w:bottom w:val="nil"/>
              <w:right w:val="nil"/>
            </w:tcBorders>
            <w:vAlign w:val="bottom"/>
          </w:tcPr>
          <w:p w:rsidR="00C42116" w:rsidRDefault="00C42116">
            <w:pPr>
              <w:pStyle w:val="ConsPlusNormal"/>
              <w:jc w:val="right"/>
            </w:pPr>
            <w:r>
              <w:t>354996,1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1489" w:type="dxa"/>
            <w:tcBorders>
              <w:top w:val="nil"/>
              <w:left w:val="nil"/>
              <w:bottom w:val="nil"/>
              <w:right w:val="nil"/>
            </w:tcBorders>
            <w:vAlign w:val="bottom"/>
          </w:tcPr>
          <w:p w:rsidR="00C42116" w:rsidRDefault="00C42116">
            <w:pPr>
              <w:pStyle w:val="ConsPlusNormal"/>
              <w:jc w:val="center"/>
            </w:pPr>
            <w:r>
              <w:t>А210100000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14156,9</w:t>
            </w:r>
          </w:p>
        </w:tc>
        <w:tc>
          <w:tcPr>
            <w:tcW w:w="1264" w:type="dxa"/>
            <w:tcBorders>
              <w:top w:val="nil"/>
              <w:left w:val="nil"/>
              <w:bottom w:val="nil"/>
              <w:right w:val="nil"/>
            </w:tcBorders>
            <w:vAlign w:val="bottom"/>
          </w:tcPr>
          <w:p w:rsidR="00C42116" w:rsidRDefault="00C42116">
            <w:pPr>
              <w:pStyle w:val="ConsPlusNormal"/>
              <w:jc w:val="right"/>
            </w:pPr>
            <w:r>
              <w:t>14156,9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учреждений, осуществляющих функции в </w:t>
            </w:r>
            <w:r>
              <w:lastRenderedPageBreak/>
              <w:t>сфере экспертизы и ценообразования в строительстве</w:t>
            </w:r>
          </w:p>
        </w:tc>
        <w:tc>
          <w:tcPr>
            <w:tcW w:w="1489" w:type="dxa"/>
            <w:tcBorders>
              <w:top w:val="nil"/>
              <w:left w:val="nil"/>
              <w:bottom w:val="nil"/>
              <w:right w:val="nil"/>
            </w:tcBorders>
            <w:vAlign w:val="bottom"/>
          </w:tcPr>
          <w:p w:rsidR="00C42116" w:rsidRDefault="00C42116">
            <w:pPr>
              <w:pStyle w:val="ConsPlusNormal"/>
              <w:jc w:val="center"/>
            </w:pPr>
            <w:r>
              <w:lastRenderedPageBreak/>
              <w:t>А210140450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А210140450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А210140450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А210140450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А210140450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КУ ЧР Служба единого заказчика</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11267,7</w:t>
            </w:r>
          </w:p>
        </w:tc>
        <w:tc>
          <w:tcPr>
            <w:tcW w:w="1264" w:type="dxa"/>
            <w:tcBorders>
              <w:top w:val="nil"/>
              <w:left w:val="nil"/>
              <w:bottom w:val="nil"/>
              <w:right w:val="nil"/>
            </w:tcBorders>
            <w:vAlign w:val="bottom"/>
          </w:tcPr>
          <w:p w:rsidR="00C42116" w:rsidRDefault="00C42116">
            <w:pPr>
              <w:pStyle w:val="ConsPlusNormal"/>
              <w:jc w:val="right"/>
            </w:pPr>
            <w:r>
              <w:t>11267,7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9678,5</w:t>
            </w:r>
          </w:p>
        </w:tc>
        <w:tc>
          <w:tcPr>
            <w:tcW w:w="1264" w:type="dxa"/>
            <w:tcBorders>
              <w:top w:val="nil"/>
              <w:left w:val="nil"/>
              <w:bottom w:val="nil"/>
              <w:right w:val="nil"/>
            </w:tcBorders>
            <w:vAlign w:val="bottom"/>
          </w:tcPr>
          <w:p w:rsidR="00C42116" w:rsidRDefault="00C42116">
            <w:pPr>
              <w:pStyle w:val="ConsPlusNormal"/>
              <w:jc w:val="right"/>
            </w:pPr>
            <w:r>
              <w:t>9678,5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9678,5</w:t>
            </w:r>
          </w:p>
        </w:tc>
        <w:tc>
          <w:tcPr>
            <w:tcW w:w="1264" w:type="dxa"/>
            <w:tcBorders>
              <w:top w:val="nil"/>
              <w:left w:val="nil"/>
              <w:bottom w:val="nil"/>
              <w:right w:val="nil"/>
            </w:tcBorders>
            <w:vAlign w:val="bottom"/>
          </w:tcPr>
          <w:p w:rsidR="00C42116" w:rsidRDefault="00C42116">
            <w:pPr>
              <w:pStyle w:val="ConsPlusNormal"/>
              <w:jc w:val="right"/>
            </w:pPr>
            <w:r>
              <w:t>9678,5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9678,5</w:t>
            </w:r>
          </w:p>
        </w:tc>
        <w:tc>
          <w:tcPr>
            <w:tcW w:w="1264" w:type="dxa"/>
            <w:tcBorders>
              <w:top w:val="nil"/>
              <w:left w:val="nil"/>
              <w:bottom w:val="nil"/>
              <w:right w:val="nil"/>
            </w:tcBorders>
            <w:vAlign w:val="bottom"/>
          </w:tcPr>
          <w:p w:rsidR="00C42116" w:rsidRDefault="00C42116">
            <w:pPr>
              <w:pStyle w:val="ConsPlusNormal"/>
              <w:jc w:val="right"/>
            </w:pPr>
            <w:r>
              <w:t>9678,5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9678,5</w:t>
            </w:r>
          </w:p>
        </w:tc>
        <w:tc>
          <w:tcPr>
            <w:tcW w:w="1264" w:type="dxa"/>
            <w:tcBorders>
              <w:top w:val="nil"/>
              <w:left w:val="nil"/>
              <w:bottom w:val="nil"/>
              <w:right w:val="nil"/>
            </w:tcBorders>
            <w:vAlign w:val="bottom"/>
          </w:tcPr>
          <w:p w:rsidR="00C42116" w:rsidRDefault="00C42116">
            <w:pPr>
              <w:pStyle w:val="ConsPlusNormal"/>
              <w:jc w:val="right"/>
            </w:pPr>
            <w:r>
              <w:t>9678,5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1496,3</w:t>
            </w:r>
          </w:p>
        </w:tc>
        <w:tc>
          <w:tcPr>
            <w:tcW w:w="1264" w:type="dxa"/>
            <w:tcBorders>
              <w:top w:val="nil"/>
              <w:left w:val="nil"/>
              <w:bottom w:val="nil"/>
              <w:right w:val="nil"/>
            </w:tcBorders>
            <w:vAlign w:val="bottom"/>
          </w:tcPr>
          <w:p w:rsidR="00C42116" w:rsidRDefault="00C42116">
            <w:pPr>
              <w:pStyle w:val="ConsPlusNormal"/>
              <w:jc w:val="right"/>
            </w:pPr>
            <w:r>
              <w:t>1496,3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1496,3</w:t>
            </w:r>
          </w:p>
        </w:tc>
        <w:tc>
          <w:tcPr>
            <w:tcW w:w="1264" w:type="dxa"/>
            <w:tcBorders>
              <w:top w:val="nil"/>
              <w:left w:val="nil"/>
              <w:bottom w:val="nil"/>
              <w:right w:val="nil"/>
            </w:tcBorders>
            <w:vAlign w:val="bottom"/>
          </w:tcPr>
          <w:p w:rsidR="00C42116" w:rsidRDefault="00C42116">
            <w:pPr>
              <w:pStyle w:val="ConsPlusNormal"/>
              <w:jc w:val="right"/>
            </w:pPr>
            <w:r>
              <w:t>1496,3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1496,3</w:t>
            </w:r>
          </w:p>
        </w:tc>
        <w:tc>
          <w:tcPr>
            <w:tcW w:w="1264" w:type="dxa"/>
            <w:tcBorders>
              <w:top w:val="nil"/>
              <w:left w:val="nil"/>
              <w:bottom w:val="nil"/>
              <w:right w:val="nil"/>
            </w:tcBorders>
            <w:vAlign w:val="bottom"/>
          </w:tcPr>
          <w:p w:rsidR="00C42116" w:rsidRDefault="00C42116">
            <w:pPr>
              <w:pStyle w:val="ConsPlusNormal"/>
              <w:jc w:val="right"/>
            </w:pPr>
            <w:r>
              <w:t>1496,3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1496,3</w:t>
            </w:r>
          </w:p>
        </w:tc>
        <w:tc>
          <w:tcPr>
            <w:tcW w:w="1264" w:type="dxa"/>
            <w:tcBorders>
              <w:top w:val="nil"/>
              <w:left w:val="nil"/>
              <w:bottom w:val="nil"/>
              <w:right w:val="nil"/>
            </w:tcBorders>
            <w:vAlign w:val="bottom"/>
          </w:tcPr>
          <w:p w:rsidR="00C42116" w:rsidRDefault="00C42116">
            <w:pPr>
              <w:pStyle w:val="ConsPlusNormal"/>
              <w:jc w:val="right"/>
            </w:pPr>
            <w:r>
              <w:t>1496,3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бюджетные </w:t>
            </w:r>
            <w:r>
              <w:lastRenderedPageBreak/>
              <w:t>ассигнования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А210140670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92,9</w:t>
            </w:r>
          </w:p>
        </w:tc>
        <w:tc>
          <w:tcPr>
            <w:tcW w:w="126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92,9</w:t>
            </w:r>
          </w:p>
        </w:tc>
        <w:tc>
          <w:tcPr>
            <w:tcW w:w="126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92,9</w:t>
            </w:r>
          </w:p>
        </w:tc>
        <w:tc>
          <w:tcPr>
            <w:tcW w:w="126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А210140670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92,9</w:t>
            </w:r>
          </w:p>
        </w:tc>
        <w:tc>
          <w:tcPr>
            <w:tcW w:w="126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"Переселение граждан из аварийного жилищного фонда, расположенного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А210200000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1489" w:type="dxa"/>
            <w:tcBorders>
              <w:top w:val="nil"/>
              <w:left w:val="nil"/>
              <w:bottom w:val="nil"/>
              <w:right w:val="nil"/>
            </w:tcBorders>
            <w:vAlign w:val="bottom"/>
          </w:tcPr>
          <w:p w:rsidR="00C42116" w:rsidRDefault="00C42116">
            <w:pPr>
              <w:pStyle w:val="ConsPlusNormal"/>
              <w:jc w:val="center"/>
            </w:pPr>
            <w:r>
              <w:t>А210218320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А210218320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А210218320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А210218320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Жилищное хозяйство</w:t>
            </w:r>
          </w:p>
        </w:tc>
        <w:tc>
          <w:tcPr>
            <w:tcW w:w="1489" w:type="dxa"/>
            <w:tcBorders>
              <w:top w:val="nil"/>
              <w:left w:val="nil"/>
              <w:bottom w:val="nil"/>
              <w:right w:val="nil"/>
            </w:tcBorders>
            <w:vAlign w:val="bottom"/>
          </w:tcPr>
          <w:p w:rsidR="00C42116" w:rsidRDefault="00C42116">
            <w:pPr>
              <w:pStyle w:val="ConsPlusNormal"/>
              <w:jc w:val="center"/>
            </w:pPr>
            <w:r>
              <w:t>А210218320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граждан доступным жильем"</w:t>
            </w:r>
          </w:p>
        </w:tc>
        <w:tc>
          <w:tcPr>
            <w:tcW w:w="1489" w:type="dxa"/>
            <w:tcBorders>
              <w:top w:val="nil"/>
              <w:left w:val="nil"/>
              <w:bottom w:val="nil"/>
              <w:right w:val="nil"/>
            </w:tcBorders>
            <w:vAlign w:val="bottom"/>
          </w:tcPr>
          <w:p w:rsidR="00C42116" w:rsidRDefault="00C42116">
            <w:pPr>
              <w:pStyle w:val="ConsPlusNormal"/>
              <w:jc w:val="center"/>
            </w:pPr>
            <w:r>
              <w:t>А210300000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310824,3</w:t>
            </w:r>
          </w:p>
        </w:tc>
        <w:tc>
          <w:tcPr>
            <w:tcW w:w="1264" w:type="dxa"/>
            <w:tcBorders>
              <w:top w:val="nil"/>
              <w:left w:val="nil"/>
              <w:bottom w:val="nil"/>
              <w:right w:val="nil"/>
            </w:tcBorders>
            <w:vAlign w:val="bottom"/>
          </w:tcPr>
          <w:p w:rsidR="00C42116" w:rsidRDefault="00C42116">
            <w:pPr>
              <w:pStyle w:val="ConsPlusNormal"/>
              <w:jc w:val="right"/>
            </w:pPr>
            <w:r>
              <w:t>310839,2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1489" w:type="dxa"/>
            <w:tcBorders>
              <w:top w:val="nil"/>
              <w:left w:val="nil"/>
              <w:bottom w:val="nil"/>
              <w:right w:val="nil"/>
            </w:tcBorders>
            <w:vAlign w:val="bottom"/>
          </w:tcPr>
          <w:p w:rsidR="00C42116" w:rsidRDefault="00C42116">
            <w:pPr>
              <w:pStyle w:val="ConsPlusNormal"/>
              <w:jc w:val="center"/>
            </w:pPr>
            <w:r>
              <w:t>А210312850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А210312850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А210312850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А210312850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А210312850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1489" w:type="dxa"/>
            <w:tcBorders>
              <w:top w:val="nil"/>
              <w:left w:val="nil"/>
              <w:bottom w:val="nil"/>
              <w:right w:val="nil"/>
            </w:tcBorders>
            <w:vAlign w:val="bottom"/>
          </w:tcPr>
          <w:p w:rsidR="00C42116" w:rsidRDefault="00C42116">
            <w:pPr>
              <w:pStyle w:val="ConsPlusNormal"/>
              <w:jc w:val="center"/>
            </w:pPr>
            <w:r>
              <w:t>А210312860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А210312860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А210312860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А210312860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А210312860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жилыми помещениями по договорам социального найма категорий граждан, указанных в </w:t>
            </w:r>
            <w:hyperlink r:id="rId12" w:history="1">
              <w:r>
                <w:rPr>
                  <w:color w:val="0000FF"/>
                </w:rPr>
                <w:t>пунктах 3</w:t>
              </w:r>
            </w:hyperlink>
            <w:r>
              <w:t xml:space="preserve"> и </w:t>
            </w:r>
            <w:hyperlink r:id="rId13"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1489" w:type="dxa"/>
            <w:tcBorders>
              <w:top w:val="nil"/>
              <w:left w:val="nil"/>
              <w:bottom w:val="nil"/>
              <w:right w:val="nil"/>
            </w:tcBorders>
            <w:vAlign w:val="bottom"/>
          </w:tcPr>
          <w:p w:rsidR="00C42116" w:rsidRDefault="00C42116">
            <w:pPr>
              <w:pStyle w:val="ConsPlusNormal"/>
              <w:jc w:val="center"/>
            </w:pPr>
            <w:r>
              <w:t>А210312940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А210312940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А210312940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А210312940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Жилищное хозяйство</w:t>
            </w:r>
          </w:p>
        </w:tc>
        <w:tc>
          <w:tcPr>
            <w:tcW w:w="1489" w:type="dxa"/>
            <w:tcBorders>
              <w:top w:val="nil"/>
              <w:left w:val="nil"/>
              <w:bottom w:val="nil"/>
              <w:right w:val="nil"/>
            </w:tcBorders>
            <w:vAlign w:val="bottom"/>
          </w:tcPr>
          <w:p w:rsidR="00C42116" w:rsidRDefault="00C42116">
            <w:pPr>
              <w:pStyle w:val="ConsPlusNormal"/>
              <w:jc w:val="center"/>
            </w:pPr>
            <w:r>
              <w:t>А210312940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w:t>
            </w:r>
            <w:r>
              <w:lastRenderedPageBreak/>
              <w:t>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1489" w:type="dxa"/>
            <w:tcBorders>
              <w:top w:val="nil"/>
              <w:left w:val="nil"/>
              <w:bottom w:val="nil"/>
              <w:right w:val="nil"/>
            </w:tcBorders>
            <w:vAlign w:val="bottom"/>
          </w:tcPr>
          <w:p w:rsidR="00C42116" w:rsidRDefault="00C42116">
            <w:pPr>
              <w:pStyle w:val="ConsPlusNormal"/>
              <w:jc w:val="center"/>
            </w:pPr>
            <w:r>
              <w:lastRenderedPageBreak/>
              <w:t>А210312980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А210312980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А210312980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А210312980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C42116" w:rsidRDefault="00C42116">
            <w:pPr>
              <w:pStyle w:val="ConsPlusNormal"/>
              <w:jc w:val="center"/>
            </w:pPr>
            <w:r>
              <w:t>А210312980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1489" w:type="dxa"/>
            <w:tcBorders>
              <w:top w:val="nil"/>
              <w:left w:val="nil"/>
              <w:bottom w:val="nil"/>
              <w:right w:val="nil"/>
            </w:tcBorders>
            <w:vAlign w:val="bottom"/>
          </w:tcPr>
          <w:p w:rsidR="00C42116" w:rsidRDefault="00C42116">
            <w:pPr>
              <w:pStyle w:val="ConsPlusNormal"/>
              <w:jc w:val="center"/>
            </w:pPr>
            <w:r>
              <w:t>А210312990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А210312990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Социальные выплаты гражданам, кроме публичных </w:t>
            </w:r>
            <w:r>
              <w:lastRenderedPageBreak/>
              <w:t>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lastRenderedPageBreak/>
              <w:t>А210312990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А210312990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А210312990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4"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А210351350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55913,0</w:t>
            </w:r>
          </w:p>
        </w:tc>
        <w:tc>
          <w:tcPr>
            <w:tcW w:w="1264" w:type="dxa"/>
            <w:tcBorders>
              <w:top w:val="nil"/>
              <w:left w:val="nil"/>
              <w:bottom w:val="nil"/>
              <w:right w:val="nil"/>
            </w:tcBorders>
            <w:vAlign w:val="bottom"/>
          </w:tcPr>
          <w:p w:rsidR="00C42116" w:rsidRDefault="00C42116">
            <w:pPr>
              <w:pStyle w:val="ConsPlusNormal"/>
              <w:jc w:val="right"/>
            </w:pPr>
            <w:r>
              <w:t>55925,8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А210351350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55913,0</w:t>
            </w:r>
          </w:p>
        </w:tc>
        <w:tc>
          <w:tcPr>
            <w:tcW w:w="1264" w:type="dxa"/>
            <w:tcBorders>
              <w:top w:val="nil"/>
              <w:left w:val="nil"/>
              <w:bottom w:val="nil"/>
              <w:right w:val="nil"/>
            </w:tcBorders>
            <w:vAlign w:val="bottom"/>
          </w:tcPr>
          <w:p w:rsidR="00C42116" w:rsidRDefault="00C42116">
            <w:pPr>
              <w:pStyle w:val="ConsPlusNormal"/>
              <w:jc w:val="right"/>
            </w:pPr>
            <w:r>
              <w:t>55925,8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А210351350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55913,0</w:t>
            </w:r>
          </w:p>
        </w:tc>
        <w:tc>
          <w:tcPr>
            <w:tcW w:w="1264" w:type="dxa"/>
            <w:tcBorders>
              <w:top w:val="nil"/>
              <w:left w:val="nil"/>
              <w:bottom w:val="nil"/>
              <w:right w:val="nil"/>
            </w:tcBorders>
            <w:vAlign w:val="bottom"/>
          </w:tcPr>
          <w:p w:rsidR="00C42116" w:rsidRDefault="00C42116">
            <w:pPr>
              <w:pStyle w:val="ConsPlusNormal"/>
              <w:jc w:val="right"/>
            </w:pPr>
            <w:r>
              <w:t>55925,8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А210351350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55913,0</w:t>
            </w:r>
          </w:p>
        </w:tc>
        <w:tc>
          <w:tcPr>
            <w:tcW w:w="1264" w:type="dxa"/>
            <w:tcBorders>
              <w:top w:val="nil"/>
              <w:left w:val="nil"/>
              <w:bottom w:val="nil"/>
              <w:right w:val="nil"/>
            </w:tcBorders>
            <w:vAlign w:val="bottom"/>
          </w:tcPr>
          <w:p w:rsidR="00C42116" w:rsidRDefault="00C42116">
            <w:pPr>
              <w:pStyle w:val="ConsPlusNormal"/>
              <w:jc w:val="right"/>
            </w:pPr>
            <w:r>
              <w:t>55925,8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А210351350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55913,0</w:t>
            </w:r>
          </w:p>
        </w:tc>
        <w:tc>
          <w:tcPr>
            <w:tcW w:w="1264" w:type="dxa"/>
            <w:tcBorders>
              <w:top w:val="nil"/>
              <w:left w:val="nil"/>
              <w:bottom w:val="nil"/>
              <w:right w:val="nil"/>
            </w:tcBorders>
            <w:vAlign w:val="bottom"/>
          </w:tcPr>
          <w:p w:rsidR="00C42116" w:rsidRDefault="00C42116">
            <w:pPr>
              <w:pStyle w:val="ConsPlusNormal"/>
              <w:jc w:val="right"/>
            </w:pPr>
            <w:r>
              <w:t>55925,8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5"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А210351760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41496,9</w:t>
            </w:r>
          </w:p>
        </w:tc>
        <w:tc>
          <w:tcPr>
            <w:tcW w:w="1264" w:type="dxa"/>
            <w:tcBorders>
              <w:top w:val="nil"/>
              <w:left w:val="nil"/>
              <w:bottom w:val="nil"/>
              <w:right w:val="nil"/>
            </w:tcBorders>
            <w:vAlign w:val="bottom"/>
          </w:tcPr>
          <w:p w:rsidR="00C42116" w:rsidRDefault="00C42116">
            <w:pPr>
              <w:pStyle w:val="ConsPlusNormal"/>
              <w:jc w:val="right"/>
            </w:pPr>
            <w:r>
              <w:t>41499,0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А210351760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41496,9</w:t>
            </w:r>
          </w:p>
        </w:tc>
        <w:tc>
          <w:tcPr>
            <w:tcW w:w="1264" w:type="dxa"/>
            <w:tcBorders>
              <w:top w:val="nil"/>
              <w:left w:val="nil"/>
              <w:bottom w:val="nil"/>
              <w:right w:val="nil"/>
            </w:tcBorders>
            <w:vAlign w:val="bottom"/>
          </w:tcPr>
          <w:p w:rsidR="00C42116" w:rsidRDefault="00C42116">
            <w:pPr>
              <w:pStyle w:val="ConsPlusNormal"/>
              <w:jc w:val="right"/>
            </w:pPr>
            <w:r>
              <w:t>41499,0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А210351760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41496,9</w:t>
            </w:r>
          </w:p>
        </w:tc>
        <w:tc>
          <w:tcPr>
            <w:tcW w:w="1264" w:type="dxa"/>
            <w:tcBorders>
              <w:top w:val="nil"/>
              <w:left w:val="nil"/>
              <w:bottom w:val="nil"/>
              <w:right w:val="nil"/>
            </w:tcBorders>
            <w:vAlign w:val="bottom"/>
          </w:tcPr>
          <w:p w:rsidR="00C42116" w:rsidRDefault="00C42116">
            <w:pPr>
              <w:pStyle w:val="ConsPlusNormal"/>
              <w:jc w:val="right"/>
            </w:pPr>
            <w:r>
              <w:t>41499,0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А210351760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41496,9</w:t>
            </w:r>
          </w:p>
        </w:tc>
        <w:tc>
          <w:tcPr>
            <w:tcW w:w="1264" w:type="dxa"/>
            <w:tcBorders>
              <w:top w:val="nil"/>
              <w:left w:val="nil"/>
              <w:bottom w:val="nil"/>
              <w:right w:val="nil"/>
            </w:tcBorders>
            <w:vAlign w:val="bottom"/>
          </w:tcPr>
          <w:p w:rsidR="00C42116" w:rsidRDefault="00C42116">
            <w:pPr>
              <w:pStyle w:val="ConsPlusNormal"/>
              <w:jc w:val="right"/>
            </w:pPr>
            <w:r>
              <w:t>41499,0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Социальное обеспечение </w:t>
            </w:r>
            <w:r>
              <w:lastRenderedPageBreak/>
              <w:t>населения</w:t>
            </w:r>
          </w:p>
        </w:tc>
        <w:tc>
          <w:tcPr>
            <w:tcW w:w="1489" w:type="dxa"/>
            <w:tcBorders>
              <w:top w:val="nil"/>
              <w:left w:val="nil"/>
              <w:bottom w:val="nil"/>
              <w:right w:val="nil"/>
            </w:tcBorders>
            <w:vAlign w:val="bottom"/>
          </w:tcPr>
          <w:p w:rsidR="00C42116" w:rsidRDefault="00C42116">
            <w:pPr>
              <w:pStyle w:val="ConsPlusNormal"/>
              <w:jc w:val="center"/>
            </w:pPr>
            <w:r>
              <w:lastRenderedPageBreak/>
              <w:t>А210351760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41496,9</w:t>
            </w:r>
          </w:p>
        </w:tc>
        <w:tc>
          <w:tcPr>
            <w:tcW w:w="1264" w:type="dxa"/>
            <w:tcBorders>
              <w:top w:val="nil"/>
              <w:left w:val="nil"/>
              <w:bottom w:val="nil"/>
              <w:right w:val="nil"/>
            </w:tcBorders>
            <w:vAlign w:val="bottom"/>
          </w:tcPr>
          <w:p w:rsidR="00C42116" w:rsidRDefault="00C42116">
            <w:pPr>
              <w:pStyle w:val="ConsPlusNormal"/>
              <w:jc w:val="right"/>
            </w:pPr>
            <w:r>
              <w:t>41499,0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1489" w:type="dxa"/>
            <w:tcBorders>
              <w:top w:val="nil"/>
              <w:left w:val="nil"/>
              <w:bottom w:val="nil"/>
              <w:right w:val="nil"/>
            </w:tcBorders>
            <w:vAlign w:val="bottom"/>
          </w:tcPr>
          <w:p w:rsidR="00C42116" w:rsidRDefault="00C42116">
            <w:pPr>
              <w:pStyle w:val="ConsPlusNormal"/>
              <w:jc w:val="center"/>
            </w:pPr>
            <w:r>
              <w:t>А210360420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703,5</w:t>
            </w:r>
          </w:p>
        </w:tc>
        <w:tc>
          <w:tcPr>
            <w:tcW w:w="1264" w:type="dxa"/>
            <w:tcBorders>
              <w:top w:val="nil"/>
              <w:left w:val="nil"/>
              <w:bottom w:val="nil"/>
              <w:right w:val="nil"/>
            </w:tcBorders>
            <w:vAlign w:val="bottom"/>
          </w:tcPr>
          <w:p w:rsidR="00C42116" w:rsidRDefault="00C42116">
            <w:pPr>
              <w:pStyle w:val="ConsPlusNormal"/>
              <w:jc w:val="right"/>
            </w:pPr>
            <w:r>
              <w:t>703,5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А210360420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667,5</w:t>
            </w:r>
          </w:p>
        </w:tc>
        <w:tc>
          <w:tcPr>
            <w:tcW w:w="1264" w:type="dxa"/>
            <w:tcBorders>
              <w:top w:val="nil"/>
              <w:left w:val="nil"/>
              <w:bottom w:val="nil"/>
              <w:right w:val="nil"/>
            </w:tcBorders>
            <w:vAlign w:val="bottom"/>
          </w:tcPr>
          <w:p w:rsidR="00C42116" w:rsidRDefault="00C42116">
            <w:pPr>
              <w:pStyle w:val="ConsPlusNormal"/>
              <w:jc w:val="right"/>
            </w:pPr>
            <w:r>
              <w:t>667,5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А210360420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667,5</w:t>
            </w:r>
          </w:p>
        </w:tc>
        <w:tc>
          <w:tcPr>
            <w:tcW w:w="1264" w:type="dxa"/>
            <w:tcBorders>
              <w:top w:val="nil"/>
              <w:left w:val="nil"/>
              <w:bottom w:val="nil"/>
              <w:right w:val="nil"/>
            </w:tcBorders>
            <w:vAlign w:val="bottom"/>
          </w:tcPr>
          <w:p w:rsidR="00C42116" w:rsidRDefault="00C42116">
            <w:pPr>
              <w:pStyle w:val="ConsPlusNormal"/>
              <w:jc w:val="right"/>
            </w:pPr>
            <w:r>
              <w:t>667,5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А210360420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667,5</w:t>
            </w:r>
          </w:p>
        </w:tc>
        <w:tc>
          <w:tcPr>
            <w:tcW w:w="1264" w:type="dxa"/>
            <w:tcBorders>
              <w:top w:val="nil"/>
              <w:left w:val="nil"/>
              <w:bottom w:val="nil"/>
              <w:right w:val="nil"/>
            </w:tcBorders>
            <w:vAlign w:val="bottom"/>
          </w:tcPr>
          <w:p w:rsidR="00C42116" w:rsidRDefault="00C42116">
            <w:pPr>
              <w:pStyle w:val="ConsPlusNormal"/>
              <w:jc w:val="right"/>
            </w:pPr>
            <w:r>
              <w:t>667,5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Жилищное хозяйство</w:t>
            </w:r>
          </w:p>
        </w:tc>
        <w:tc>
          <w:tcPr>
            <w:tcW w:w="1489" w:type="dxa"/>
            <w:tcBorders>
              <w:top w:val="nil"/>
              <w:left w:val="nil"/>
              <w:bottom w:val="nil"/>
              <w:right w:val="nil"/>
            </w:tcBorders>
            <w:vAlign w:val="bottom"/>
          </w:tcPr>
          <w:p w:rsidR="00C42116" w:rsidRDefault="00C42116">
            <w:pPr>
              <w:pStyle w:val="ConsPlusNormal"/>
              <w:jc w:val="center"/>
            </w:pPr>
            <w:r>
              <w:t>А210360420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667,5</w:t>
            </w:r>
          </w:p>
        </w:tc>
        <w:tc>
          <w:tcPr>
            <w:tcW w:w="1264" w:type="dxa"/>
            <w:tcBorders>
              <w:top w:val="nil"/>
              <w:left w:val="nil"/>
              <w:bottom w:val="nil"/>
              <w:right w:val="nil"/>
            </w:tcBorders>
            <w:vAlign w:val="bottom"/>
          </w:tcPr>
          <w:p w:rsidR="00C42116" w:rsidRDefault="00C42116">
            <w:pPr>
              <w:pStyle w:val="ConsPlusNormal"/>
              <w:jc w:val="right"/>
            </w:pPr>
            <w:r>
              <w:t>667,5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А210360420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А210360420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А210360420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Жилищное хозяйство</w:t>
            </w:r>
          </w:p>
        </w:tc>
        <w:tc>
          <w:tcPr>
            <w:tcW w:w="1489" w:type="dxa"/>
            <w:tcBorders>
              <w:top w:val="nil"/>
              <w:left w:val="nil"/>
              <w:bottom w:val="nil"/>
              <w:right w:val="nil"/>
            </w:tcBorders>
            <w:vAlign w:val="bottom"/>
          </w:tcPr>
          <w:p w:rsidR="00C42116" w:rsidRDefault="00C42116">
            <w:pPr>
              <w:pStyle w:val="ConsPlusNormal"/>
              <w:jc w:val="center"/>
            </w:pPr>
            <w:r>
              <w:t>А210360420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6"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А2103R4970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А2103R4970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А2103R4970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А2103R4970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А2103R4970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2.2.</w:t>
            </w:r>
          </w:p>
        </w:tc>
        <w:tc>
          <w:tcPr>
            <w:tcW w:w="3005" w:type="dxa"/>
            <w:tcBorders>
              <w:top w:val="nil"/>
              <w:left w:val="nil"/>
              <w:bottom w:val="nil"/>
              <w:right w:val="nil"/>
            </w:tcBorders>
          </w:tcPr>
          <w:p w:rsidR="00C42116" w:rsidRDefault="00AB5A4C">
            <w:pPr>
              <w:pStyle w:val="ConsPlusNormal"/>
              <w:jc w:val="both"/>
            </w:pPr>
            <w:hyperlink r:id="rId17" w:history="1">
              <w:r w:rsidR="00C42116">
                <w:rPr>
                  <w:color w:val="0000FF"/>
                </w:rPr>
                <w:t>Подпрограмма</w:t>
              </w:r>
            </w:hyperlink>
            <w:r w:rsidR="00C42116">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C42116" w:rsidRDefault="00C42116">
            <w:pPr>
              <w:pStyle w:val="ConsPlusNormal"/>
              <w:jc w:val="center"/>
            </w:pPr>
            <w:r>
              <w:t>А220000000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105359,4</w:t>
            </w:r>
          </w:p>
        </w:tc>
        <w:tc>
          <w:tcPr>
            <w:tcW w:w="1264" w:type="dxa"/>
            <w:tcBorders>
              <w:top w:val="nil"/>
              <w:left w:val="nil"/>
              <w:bottom w:val="nil"/>
              <w:right w:val="nil"/>
            </w:tcBorders>
            <w:vAlign w:val="bottom"/>
          </w:tcPr>
          <w:p w:rsidR="00C42116" w:rsidRDefault="00C42116">
            <w:pPr>
              <w:pStyle w:val="ConsPlusNormal"/>
              <w:jc w:val="right"/>
            </w:pPr>
            <w:r>
              <w:t>105193,9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89" w:type="dxa"/>
            <w:tcBorders>
              <w:top w:val="nil"/>
              <w:left w:val="nil"/>
              <w:bottom w:val="nil"/>
              <w:right w:val="nil"/>
            </w:tcBorders>
            <w:vAlign w:val="bottom"/>
          </w:tcPr>
          <w:p w:rsidR="00C42116" w:rsidRDefault="00C42116">
            <w:pPr>
              <w:pStyle w:val="ConsPlusNormal"/>
              <w:jc w:val="center"/>
            </w:pPr>
            <w:r>
              <w:t>А220100000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105359,4</w:t>
            </w:r>
          </w:p>
        </w:tc>
        <w:tc>
          <w:tcPr>
            <w:tcW w:w="1264" w:type="dxa"/>
            <w:tcBorders>
              <w:top w:val="nil"/>
              <w:left w:val="nil"/>
              <w:bottom w:val="nil"/>
              <w:right w:val="nil"/>
            </w:tcBorders>
            <w:vAlign w:val="bottom"/>
          </w:tcPr>
          <w:p w:rsidR="00C42116" w:rsidRDefault="00C42116">
            <w:pPr>
              <w:pStyle w:val="ConsPlusNormal"/>
              <w:jc w:val="right"/>
            </w:pPr>
            <w:r>
              <w:t>105193,9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489" w:type="dxa"/>
            <w:tcBorders>
              <w:top w:val="nil"/>
              <w:left w:val="nil"/>
              <w:bottom w:val="nil"/>
              <w:right w:val="nil"/>
            </w:tcBorders>
            <w:vAlign w:val="bottom"/>
          </w:tcPr>
          <w:p w:rsidR="00C42116" w:rsidRDefault="00C42116">
            <w:pPr>
              <w:pStyle w:val="ConsPlusNormal"/>
              <w:jc w:val="center"/>
            </w:pPr>
            <w:r>
              <w:t>А220112780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450,6</w:t>
            </w:r>
          </w:p>
        </w:tc>
        <w:tc>
          <w:tcPr>
            <w:tcW w:w="1264" w:type="dxa"/>
            <w:tcBorders>
              <w:top w:val="nil"/>
              <w:left w:val="nil"/>
              <w:bottom w:val="nil"/>
              <w:right w:val="nil"/>
            </w:tcBorders>
            <w:vAlign w:val="bottom"/>
          </w:tcPr>
          <w:p w:rsidR="00C42116" w:rsidRDefault="00C42116">
            <w:pPr>
              <w:pStyle w:val="ConsPlusNormal"/>
              <w:jc w:val="right"/>
            </w:pPr>
            <w:r>
              <w:t>285,1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А220112780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450,6</w:t>
            </w:r>
          </w:p>
        </w:tc>
        <w:tc>
          <w:tcPr>
            <w:tcW w:w="1264" w:type="dxa"/>
            <w:tcBorders>
              <w:top w:val="nil"/>
              <w:left w:val="nil"/>
              <w:bottom w:val="nil"/>
              <w:right w:val="nil"/>
            </w:tcBorders>
            <w:vAlign w:val="bottom"/>
          </w:tcPr>
          <w:p w:rsidR="00C42116" w:rsidRDefault="00C42116">
            <w:pPr>
              <w:pStyle w:val="ConsPlusNormal"/>
              <w:jc w:val="right"/>
            </w:pPr>
            <w:r>
              <w:t>285,1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А220112780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450,6</w:t>
            </w:r>
          </w:p>
        </w:tc>
        <w:tc>
          <w:tcPr>
            <w:tcW w:w="1264" w:type="dxa"/>
            <w:tcBorders>
              <w:top w:val="nil"/>
              <w:left w:val="nil"/>
              <w:bottom w:val="nil"/>
              <w:right w:val="nil"/>
            </w:tcBorders>
            <w:vAlign w:val="bottom"/>
          </w:tcPr>
          <w:p w:rsidR="00C42116" w:rsidRDefault="00C42116">
            <w:pPr>
              <w:pStyle w:val="ConsPlusNormal"/>
              <w:jc w:val="right"/>
            </w:pPr>
            <w:r>
              <w:t>285,1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А220112780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450,6</w:t>
            </w:r>
          </w:p>
        </w:tc>
        <w:tc>
          <w:tcPr>
            <w:tcW w:w="1264" w:type="dxa"/>
            <w:tcBorders>
              <w:top w:val="nil"/>
              <w:left w:val="nil"/>
              <w:bottom w:val="nil"/>
              <w:right w:val="nil"/>
            </w:tcBorders>
            <w:vAlign w:val="bottom"/>
          </w:tcPr>
          <w:p w:rsidR="00C42116" w:rsidRDefault="00C42116">
            <w:pPr>
              <w:pStyle w:val="ConsPlusNormal"/>
              <w:jc w:val="right"/>
            </w:pPr>
            <w:r>
              <w:t>285,1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Жилищное хозяйство</w:t>
            </w:r>
          </w:p>
        </w:tc>
        <w:tc>
          <w:tcPr>
            <w:tcW w:w="1489" w:type="dxa"/>
            <w:tcBorders>
              <w:top w:val="nil"/>
              <w:left w:val="nil"/>
              <w:bottom w:val="nil"/>
              <w:right w:val="nil"/>
            </w:tcBorders>
            <w:vAlign w:val="bottom"/>
          </w:tcPr>
          <w:p w:rsidR="00C42116" w:rsidRDefault="00C42116">
            <w:pPr>
              <w:pStyle w:val="ConsPlusNormal"/>
              <w:jc w:val="center"/>
            </w:pPr>
            <w:r>
              <w:t>А220112780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450,6</w:t>
            </w:r>
          </w:p>
        </w:tc>
        <w:tc>
          <w:tcPr>
            <w:tcW w:w="1264" w:type="dxa"/>
            <w:tcBorders>
              <w:top w:val="nil"/>
              <w:left w:val="nil"/>
              <w:bottom w:val="nil"/>
              <w:right w:val="nil"/>
            </w:tcBorders>
            <w:vAlign w:val="bottom"/>
          </w:tcPr>
          <w:p w:rsidR="00C42116" w:rsidRDefault="00C42116">
            <w:pPr>
              <w:pStyle w:val="ConsPlusNormal"/>
              <w:jc w:val="right"/>
            </w:pPr>
            <w:r>
              <w:t>285,1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89" w:type="dxa"/>
            <w:tcBorders>
              <w:top w:val="nil"/>
              <w:left w:val="nil"/>
              <w:bottom w:val="nil"/>
              <w:right w:val="nil"/>
            </w:tcBorders>
            <w:vAlign w:val="bottom"/>
          </w:tcPr>
          <w:p w:rsidR="00C42116" w:rsidRDefault="00C42116">
            <w:pPr>
              <w:pStyle w:val="ConsPlusNormal"/>
              <w:jc w:val="center"/>
            </w:pPr>
            <w:r>
              <w:t>А22011А820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А22011А820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А22011А820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А22011А820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А22011А820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89" w:type="dxa"/>
            <w:tcBorders>
              <w:top w:val="nil"/>
              <w:left w:val="nil"/>
              <w:bottom w:val="nil"/>
              <w:right w:val="nil"/>
            </w:tcBorders>
            <w:vAlign w:val="bottom"/>
          </w:tcPr>
          <w:p w:rsidR="00C42116" w:rsidRDefault="00C42116">
            <w:pPr>
              <w:pStyle w:val="ConsPlusNormal"/>
              <w:jc w:val="center"/>
            </w:pPr>
            <w:r>
              <w:t>А2201R0820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А2201R0820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А2201R0820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А2201R0820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А2201R0820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2.3.</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C42116" w:rsidRDefault="00C42116">
            <w:pPr>
              <w:pStyle w:val="ConsPlusNormal"/>
              <w:jc w:val="center"/>
            </w:pPr>
            <w:r>
              <w:t>А2Э0000000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62524,1</w:t>
            </w:r>
          </w:p>
        </w:tc>
        <w:tc>
          <w:tcPr>
            <w:tcW w:w="1264" w:type="dxa"/>
            <w:tcBorders>
              <w:top w:val="nil"/>
              <w:left w:val="nil"/>
              <w:bottom w:val="nil"/>
              <w:right w:val="nil"/>
            </w:tcBorders>
            <w:vAlign w:val="bottom"/>
          </w:tcPr>
          <w:p w:rsidR="00C42116" w:rsidRDefault="00C42116">
            <w:pPr>
              <w:pStyle w:val="ConsPlusNormal"/>
              <w:jc w:val="right"/>
            </w:pPr>
            <w:r>
              <w:t>62524,1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А2Э0100000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62524,1</w:t>
            </w:r>
          </w:p>
        </w:tc>
        <w:tc>
          <w:tcPr>
            <w:tcW w:w="1264" w:type="dxa"/>
            <w:tcBorders>
              <w:top w:val="nil"/>
              <w:left w:val="nil"/>
              <w:bottom w:val="nil"/>
              <w:right w:val="nil"/>
            </w:tcBorders>
            <w:vAlign w:val="bottom"/>
          </w:tcPr>
          <w:p w:rsidR="00C42116" w:rsidRDefault="00C42116">
            <w:pPr>
              <w:pStyle w:val="ConsPlusNormal"/>
              <w:jc w:val="right"/>
            </w:pPr>
            <w:r>
              <w:t>62524,1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62524,1</w:t>
            </w:r>
          </w:p>
        </w:tc>
        <w:tc>
          <w:tcPr>
            <w:tcW w:w="1264" w:type="dxa"/>
            <w:tcBorders>
              <w:top w:val="nil"/>
              <w:left w:val="nil"/>
              <w:bottom w:val="nil"/>
              <w:right w:val="nil"/>
            </w:tcBorders>
            <w:vAlign w:val="bottom"/>
          </w:tcPr>
          <w:p w:rsidR="00C42116" w:rsidRDefault="00C42116">
            <w:pPr>
              <w:pStyle w:val="ConsPlusNormal"/>
              <w:jc w:val="right"/>
            </w:pPr>
            <w:r>
              <w:t>62524,1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59214,6</w:t>
            </w:r>
          </w:p>
        </w:tc>
        <w:tc>
          <w:tcPr>
            <w:tcW w:w="1264" w:type="dxa"/>
            <w:tcBorders>
              <w:top w:val="nil"/>
              <w:left w:val="nil"/>
              <w:bottom w:val="nil"/>
              <w:right w:val="nil"/>
            </w:tcBorders>
            <w:vAlign w:val="bottom"/>
          </w:tcPr>
          <w:p w:rsidR="00C42116" w:rsidRDefault="00C42116">
            <w:pPr>
              <w:pStyle w:val="ConsPlusNormal"/>
              <w:jc w:val="right"/>
            </w:pPr>
            <w:r>
              <w:t>59214,6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59214,6</w:t>
            </w:r>
          </w:p>
        </w:tc>
        <w:tc>
          <w:tcPr>
            <w:tcW w:w="1264" w:type="dxa"/>
            <w:tcBorders>
              <w:top w:val="nil"/>
              <w:left w:val="nil"/>
              <w:bottom w:val="nil"/>
              <w:right w:val="nil"/>
            </w:tcBorders>
            <w:vAlign w:val="bottom"/>
          </w:tcPr>
          <w:p w:rsidR="00C42116" w:rsidRDefault="00C42116">
            <w:pPr>
              <w:pStyle w:val="ConsPlusNormal"/>
              <w:jc w:val="right"/>
            </w:pPr>
            <w:r>
              <w:t>59214,6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59214,6</w:t>
            </w:r>
          </w:p>
        </w:tc>
        <w:tc>
          <w:tcPr>
            <w:tcW w:w="1264" w:type="dxa"/>
            <w:tcBorders>
              <w:top w:val="nil"/>
              <w:left w:val="nil"/>
              <w:bottom w:val="nil"/>
              <w:right w:val="nil"/>
            </w:tcBorders>
            <w:vAlign w:val="bottom"/>
          </w:tcPr>
          <w:p w:rsidR="00C42116" w:rsidRDefault="00C42116">
            <w:pPr>
              <w:pStyle w:val="ConsPlusNormal"/>
              <w:jc w:val="right"/>
            </w:pPr>
            <w:r>
              <w:t>59214,6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59214,6</w:t>
            </w:r>
          </w:p>
        </w:tc>
        <w:tc>
          <w:tcPr>
            <w:tcW w:w="1264" w:type="dxa"/>
            <w:tcBorders>
              <w:top w:val="nil"/>
              <w:left w:val="nil"/>
              <w:bottom w:val="nil"/>
              <w:right w:val="nil"/>
            </w:tcBorders>
            <w:vAlign w:val="bottom"/>
          </w:tcPr>
          <w:p w:rsidR="00C42116" w:rsidRDefault="00C42116">
            <w:pPr>
              <w:pStyle w:val="ConsPlusNormal"/>
              <w:jc w:val="right"/>
            </w:pPr>
            <w:r>
              <w:t>59214,6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А2Э0100190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3281,0</w:t>
            </w:r>
          </w:p>
        </w:tc>
        <w:tc>
          <w:tcPr>
            <w:tcW w:w="1264" w:type="dxa"/>
            <w:tcBorders>
              <w:top w:val="nil"/>
              <w:left w:val="nil"/>
              <w:bottom w:val="nil"/>
              <w:right w:val="nil"/>
            </w:tcBorders>
            <w:vAlign w:val="bottom"/>
          </w:tcPr>
          <w:p w:rsidR="00C42116" w:rsidRDefault="00C42116">
            <w:pPr>
              <w:pStyle w:val="ConsPlusNormal"/>
              <w:jc w:val="right"/>
            </w:pPr>
            <w:r>
              <w:t>3281,0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3281,0</w:t>
            </w:r>
          </w:p>
        </w:tc>
        <w:tc>
          <w:tcPr>
            <w:tcW w:w="1264" w:type="dxa"/>
            <w:tcBorders>
              <w:top w:val="nil"/>
              <w:left w:val="nil"/>
              <w:bottom w:val="nil"/>
              <w:right w:val="nil"/>
            </w:tcBorders>
            <w:vAlign w:val="bottom"/>
          </w:tcPr>
          <w:p w:rsidR="00C42116" w:rsidRDefault="00C42116">
            <w:pPr>
              <w:pStyle w:val="ConsPlusNormal"/>
              <w:jc w:val="right"/>
            </w:pPr>
            <w:r>
              <w:t>3281,0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3281,0</w:t>
            </w:r>
          </w:p>
        </w:tc>
        <w:tc>
          <w:tcPr>
            <w:tcW w:w="1264" w:type="dxa"/>
            <w:tcBorders>
              <w:top w:val="nil"/>
              <w:left w:val="nil"/>
              <w:bottom w:val="nil"/>
              <w:right w:val="nil"/>
            </w:tcBorders>
            <w:vAlign w:val="bottom"/>
          </w:tcPr>
          <w:p w:rsidR="00C42116" w:rsidRDefault="00C42116">
            <w:pPr>
              <w:pStyle w:val="ConsPlusNormal"/>
              <w:jc w:val="right"/>
            </w:pPr>
            <w:r>
              <w:t>3281,0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3281,0</w:t>
            </w:r>
          </w:p>
        </w:tc>
        <w:tc>
          <w:tcPr>
            <w:tcW w:w="1264" w:type="dxa"/>
            <w:tcBorders>
              <w:top w:val="nil"/>
              <w:left w:val="nil"/>
              <w:bottom w:val="nil"/>
              <w:right w:val="nil"/>
            </w:tcBorders>
            <w:vAlign w:val="bottom"/>
          </w:tcPr>
          <w:p w:rsidR="00C42116" w:rsidRDefault="00C42116">
            <w:pPr>
              <w:pStyle w:val="ConsPlusNormal"/>
              <w:jc w:val="right"/>
            </w:pPr>
            <w:r>
              <w:t>3281,0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w:t>
            </w: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w:t>
            </w: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w:t>
            </w: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C42116" w:rsidRDefault="00C42116">
            <w:pPr>
              <w:pStyle w:val="ConsPlusNormal"/>
              <w:jc w:val="center"/>
            </w:pPr>
            <w:r>
              <w:t>А2Э0100190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28,5</w:t>
            </w: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1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C42116" w:rsidRDefault="00C42116">
            <w:pPr>
              <w:pStyle w:val="ConsPlusNormal"/>
              <w:jc w:val="center"/>
            </w:pPr>
            <w:r>
              <w:t>А300000000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22085,1</w:t>
            </w:r>
          </w:p>
        </w:tc>
        <w:tc>
          <w:tcPr>
            <w:tcW w:w="1264" w:type="dxa"/>
            <w:tcBorders>
              <w:top w:val="nil"/>
              <w:left w:val="nil"/>
              <w:bottom w:val="nil"/>
              <w:right w:val="nil"/>
            </w:tcBorders>
            <w:vAlign w:val="bottom"/>
          </w:tcPr>
          <w:p w:rsidR="00C42116" w:rsidRDefault="00C42116">
            <w:pPr>
              <w:pStyle w:val="ConsPlusNormal"/>
              <w:jc w:val="right"/>
            </w:pPr>
            <w:r>
              <w:t>21567,7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3.1.</w:t>
            </w:r>
          </w:p>
        </w:tc>
        <w:tc>
          <w:tcPr>
            <w:tcW w:w="3005" w:type="dxa"/>
            <w:tcBorders>
              <w:top w:val="nil"/>
              <w:left w:val="nil"/>
              <w:bottom w:val="nil"/>
              <w:right w:val="nil"/>
            </w:tcBorders>
          </w:tcPr>
          <w:p w:rsidR="00C42116" w:rsidRDefault="00AB5A4C">
            <w:pPr>
              <w:pStyle w:val="ConsPlusNormal"/>
              <w:jc w:val="both"/>
            </w:pPr>
            <w:hyperlink r:id="rId20" w:history="1">
              <w:r w:rsidR="00C42116">
                <w:rPr>
                  <w:color w:val="0000FF"/>
                </w:rPr>
                <w:t>Подпрограмма</w:t>
              </w:r>
            </w:hyperlink>
            <w:r w:rsidR="00C42116">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C42116" w:rsidRDefault="00C42116">
            <w:pPr>
              <w:pStyle w:val="ConsPlusNormal"/>
              <w:jc w:val="center"/>
            </w:pPr>
            <w:r>
              <w:t>А310000000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1024,0</w:t>
            </w:r>
          </w:p>
        </w:tc>
        <w:tc>
          <w:tcPr>
            <w:tcW w:w="1264" w:type="dxa"/>
            <w:tcBorders>
              <w:top w:val="nil"/>
              <w:left w:val="nil"/>
              <w:bottom w:val="nil"/>
              <w:right w:val="nil"/>
            </w:tcBorders>
            <w:vAlign w:val="bottom"/>
          </w:tcPr>
          <w:p w:rsidR="00C42116" w:rsidRDefault="00C42116">
            <w:pPr>
              <w:pStyle w:val="ConsPlusNormal"/>
              <w:jc w:val="right"/>
            </w:pPr>
            <w:r>
              <w:t>1024,0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1489" w:type="dxa"/>
            <w:tcBorders>
              <w:top w:val="nil"/>
              <w:left w:val="nil"/>
              <w:bottom w:val="nil"/>
              <w:right w:val="nil"/>
            </w:tcBorders>
            <w:vAlign w:val="bottom"/>
          </w:tcPr>
          <w:p w:rsidR="00C42116" w:rsidRDefault="00C42116">
            <w:pPr>
              <w:pStyle w:val="ConsPlusNormal"/>
              <w:jc w:val="center"/>
            </w:pPr>
            <w:r>
              <w:t>А310600000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574,0</w:t>
            </w:r>
          </w:p>
        </w:tc>
        <w:tc>
          <w:tcPr>
            <w:tcW w:w="1264" w:type="dxa"/>
            <w:tcBorders>
              <w:top w:val="nil"/>
              <w:left w:val="nil"/>
              <w:bottom w:val="nil"/>
              <w:right w:val="nil"/>
            </w:tcBorders>
            <w:vAlign w:val="bottom"/>
          </w:tcPr>
          <w:p w:rsidR="00C42116" w:rsidRDefault="00C42116">
            <w:pPr>
              <w:pStyle w:val="ConsPlusNormal"/>
              <w:jc w:val="right"/>
            </w:pPr>
            <w:r>
              <w:t>574,0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создания и размещения в средствах </w:t>
            </w:r>
            <w:r>
              <w:lastRenderedPageBreak/>
              <w:t>массовой информации информационных материалов, направленных на предупреждение отдельных видов преступлений</w:t>
            </w:r>
          </w:p>
        </w:tc>
        <w:tc>
          <w:tcPr>
            <w:tcW w:w="1489" w:type="dxa"/>
            <w:tcBorders>
              <w:top w:val="nil"/>
              <w:left w:val="nil"/>
              <w:bottom w:val="nil"/>
              <w:right w:val="nil"/>
            </w:tcBorders>
            <w:vAlign w:val="bottom"/>
          </w:tcPr>
          <w:p w:rsidR="00C42116" w:rsidRDefault="00C42116">
            <w:pPr>
              <w:pStyle w:val="ConsPlusNormal"/>
              <w:jc w:val="center"/>
            </w:pPr>
            <w:r>
              <w:lastRenderedPageBreak/>
              <w:t>А310612560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А310612560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А310612560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А310612560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А310612560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1489" w:type="dxa"/>
            <w:tcBorders>
              <w:top w:val="nil"/>
              <w:left w:val="nil"/>
              <w:bottom w:val="nil"/>
              <w:right w:val="nil"/>
            </w:tcBorders>
            <w:vAlign w:val="bottom"/>
          </w:tcPr>
          <w:p w:rsidR="00C42116" w:rsidRDefault="00C42116">
            <w:pPr>
              <w:pStyle w:val="ConsPlusNormal"/>
              <w:jc w:val="center"/>
            </w:pPr>
            <w:r>
              <w:t>А310612650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А310612650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А310612650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А310612650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Телевидение и радиовещание</w:t>
            </w:r>
          </w:p>
        </w:tc>
        <w:tc>
          <w:tcPr>
            <w:tcW w:w="1489" w:type="dxa"/>
            <w:tcBorders>
              <w:top w:val="nil"/>
              <w:left w:val="nil"/>
              <w:bottom w:val="nil"/>
              <w:right w:val="nil"/>
            </w:tcBorders>
            <w:vAlign w:val="bottom"/>
          </w:tcPr>
          <w:p w:rsidR="00C42116" w:rsidRDefault="00C42116">
            <w:pPr>
              <w:pStyle w:val="ConsPlusNormal"/>
              <w:jc w:val="center"/>
            </w:pPr>
            <w:r>
              <w:t>А310612650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89" w:type="dxa"/>
            <w:tcBorders>
              <w:top w:val="nil"/>
              <w:left w:val="nil"/>
              <w:bottom w:val="nil"/>
              <w:right w:val="nil"/>
            </w:tcBorders>
            <w:vAlign w:val="bottom"/>
          </w:tcPr>
          <w:p w:rsidR="00C42116" w:rsidRDefault="00C42116">
            <w:pPr>
              <w:pStyle w:val="ConsPlusNormal"/>
              <w:jc w:val="center"/>
            </w:pPr>
            <w:r>
              <w:t>А310700000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89" w:type="dxa"/>
            <w:tcBorders>
              <w:top w:val="nil"/>
              <w:left w:val="nil"/>
              <w:bottom w:val="nil"/>
              <w:right w:val="nil"/>
            </w:tcBorders>
            <w:vAlign w:val="bottom"/>
          </w:tcPr>
          <w:p w:rsidR="00C42116" w:rsidRDefault="00C42116">
            <w:pPr>
              <w:pStyle w:val="ConsPlusNormal"/>
              <w:jc w:val="center"/>
            </w:pPr>
            <w:r>
              <w:t>А310757010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А310757010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А310757010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А310757010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А310757010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3.2.</w:t>
            </w:r>
          </w:p>
        </w:tc>
        <w:tc>
          <w:tcPr>
            <w:tcW w:w="3005" w:type="dxa"/>
            <w:tcBorders>
              <w:top w:val="nil"/>
              <w:left w:val="nil"/>
              <w:bottom w:val="nil"/>
              <w:right w:val="nil"/>
            </w:tcBorders>
          </w:tcPr>
          <w:p w:rsidR="00C42116" w:rsidRDefault="00AB5A4C">
            <w:pPr>
              <w:pStyle w:val="ConsPlusNormal"/>
              <w:jc w:val="both"/>
            </w:pPr>
            <w:hyperlink r:id="rId21"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C42116" w:rsidRDefault="00C42116">
            <w:pPr>
              <w:pStyle w:val="ConsPlusNormal"/>
              <w:jc w:val="center"/>
            </w:pPr>
            <w:r>
              <w:t>А320000000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1814,7</w:t>
            </w:r>
          </w:p>
        </w:tc>
        <w:tc>
          <w:tcPr>
            <w:tcW w:w="1264" w:type="dxa"/>
            <w:tcBorders>
              <w:top w:val="nil"/>
              <w:left w:val="nil"/>
              <w:bottom w:val="nil"/>
              <w:right w:val="nil"/>
            </w:tcBorders>
            <w:vAlign w:val="bottom"/>
          </w:tcPr>
          <w:p w:rsidR="00C42116" w:rsidRDefault="00C42116">
            <w:pPr>
              <w:pStyle w:val="ConsPlusNormal"/>
              <w:jc w:val="right"/>
            </w:pPr>
            <w:r>
              <w:t>1814,7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мер по сокращению спроса на наркотики"</w:t>
            </w:r>
          </w:p>
        </w:tc>
        <w:tc>
          <w:tcPr>
            <w:tcW w:w="1489" w:type="dxa"/>
            <w:tcBorders>
              <w:top w:val="nil"/>
              <w:left w:val="nil"/>
              <w:bottom w:val="nil"/>
              <w:right w:val="nil"/>
            </w:tcBorders>
            <w:vAlign w:val="bottom"/>
          </w:tcPr>
          <w:p w:rsidR="00C42116" w:rsidRDefault="00C42116">
            <w:pPr>
              <w:pStyle w:val="ConsPlusNormal"/>
              <w:jc w:val="center"/>
            </w:pPr>
            <w:r>
              <w:t>А320200000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декадника, посвященного Международному дню борьбы с наркоманией</w:t>
            </w:r>
          </w:p>
        </w:tc>
        <w:tc>
          <w:tcPr>
            <w:tcW w:w="1489" w:type="dxa"/>
            <w:tcBorders>
              <w:top w:val="nil"/>
              <w:left w:val="nil"/>
              <w:bottom w:val="nil"/>
              <w:right w:val="nil"/>
            </w:tcBorders>
            <w:vAlign w:val="bottom"/>
          </w:tcPr>
          <w:p w:rsidR="00C42116" w:rsidRDefault="00C42116">
            <w:pPr>
              <w:pStyle w:val="ConsPlusNormal"/>
              <w:jc w:val="center"/>
            </w:pPr>
            <w:r>
              <w:t>А320212630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А320212630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А320212630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А320212630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А320212630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А320300000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1242,7</w:t>
            </w:r>
          </w:p>
        </w:tc>
        <w:tc>
          <w:tcPr>
            <w:tcW w:w="1264" w:type="dxa"/>
            <w:tcBorders>
              <w:top w:val="nil"/>
              <w:left w:val="nil"/>
              <w:bottom w:val="nil"/>
              <w:right w:val="nil"/>
            </w:tcBorders>
            <w:vAlign w:val="bottom"/>
          </w:tcPr>
          <w:p w:rsidR="00C42116" w:rsidRDefault="00C42116">
            <w:pPr>
              <w:pStyle w:val="ConsPlusNormal"/>
              <w:jc w:val="right"/>
            </w:pPr>
            <w:r>
              <w:t>1242,7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Комплексные меры противодействия </w:t>
            </w:r>
            <w:r>
              <w:lastRenderedPageBreak/>
              <w:t>злоупотреблению наркотическими средствами и их незаконному обороту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lastRenderedPageBreak/>
              <w:t>А320316060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А320316060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А320316060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А320316060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А320316060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1489" w:type="dxa"/>
            <w:tcBorders>
              <w:top w:val="nil"/>
              <w:left w:val="nil"/>
              <w:bottom w:val="nil"/>
              <w:right w:val="nil"/>
            </w:tcBorders>
            <w:vAlign w:val="bottom"/>
          </w:tcPr>
          <w:p w:rsidR="00C42116" w:rsidRDefault="00C42116">
            <w:pPr>
              <w:pStyle w:val="ConsPlusNormal"/>
              <w:jc w:val="center"/>
            </w:pPr>
            <w:r>
              <w:t>А320340720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А320340720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А320340720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А320340720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А320340720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1489" w:type="dxa"/>
            <w:tcBorders>
              <w:top w:val="nil"/>
              <w:left w:val="nil"/>
              <w:bottom w:val="nil"/>
              <w:right w:val="nil"/>
            </w:tcBorders>
            <w:vAlign w:val="bottom"/>
          </w:tcPr>
          <w:p w:rsidR="00C42116" w:rsidRDefault="00C42116">
            <w:pPr>
              <w:pStyle w:val="ConsPlusNormal"/>
              <w:jc w:val="center"/>
            </w:pPr>
            <w:r>
              <w:t>А320400000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Организация работы с лицами, находящимися в </w:t>
            </w:r>
            <w:r>
              <w:lastRenderedPageBreak/>
              <w:t>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1489" w:type="dxa"/>
            <w:tcBorders>
              <w:top w:val="nil"/>
              <w:left w:val="nil"/>
              <w:bottom w:val="nil"/>
              <w:right w:val="nil"/>
            </w:tcBorders>
            <w:vAlign w:val="bottom"/>
          </w:tcPr>
          <w:p w:rsidR="00C42116" w:rsidRDefault="00C42116">
            <w:pPr>
              <w:pStyle w:val="ConsPlusNormal"/>
              <w:jc w:val="center"/>
            </w:pPr>
            <w:r>
              <w:lastRenderedPageBreak/>
              <w:t>А320414980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А320414980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А320414980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А320414980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А320414980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3.3.</w:t>
            </w:r>
          </w:p>
        </w:tc>
        <w:tc>
          <w:tcPr>
            <w:tcW w:w="3005" w:type="dxa"/>
            <w:tcBorders>
              <w:top w:val="nil"/>
              <w:left w:val="nil"/>
              <w:bottom w:val="nil"/>
              <w:right w:val="nil"/>
            </w:tcBorders>
          </w:tcPr>
          <w:p w:rsidR="00C42116" w:rsidRDefault="00AB5A4C">
            <w:pPr>
              <w:pStyle w:val="ConsPlusNormal"/>
              <w:jc w:val="both"/>
            </w:pPr>
            <w:hyperlink r:id="rId22" w:history="1">
              <w:r w:rsidR="00C42116">
                <w:rPr>
                  <w:color w:val="0000FF"/>
                </w:rPr>
                <w:t>Подпрограмма</w:t>
              </w:r>
            </w:hyperlink>
            <w:r w:rsidR="00C42116">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C42116" w:rsidRDefault="00C42116">
            <w:pPr>
              <w:pStyle w:val="ConsPlusNormal"/>
              <w:jc w:val="center"/>
            </w:pPr>
            <w:r>
              <w:t>А330000000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19030,6</w:t>
            </w:r>
          </w:p>
        </w:tc>
        <w:tc>
          <w:tcPr>
            <w:tcW w:w="1264" w:type="dxa"/>
            <w:tcBorders>
              <w:top w:val="nil"/>
              <w:left w:val="nil"/>
              <w:bottom w:val="nil"/>
              <w:right w:val="nil"/>
            </w:tcBorders>
            <w:vAlign w:val="bottom"/>
          </w:tcPr>
          <w:p w:rsidR="00C42116" w:rsidRDefault="00C42116">
            <w:pPr>
              <w:pStyle w:val="ConsPlusNormal"/>
              <w:jc w:val="right"/>
            </w:pPr>
            <w:r>
              <w:t>18513,2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"Предупреждение безнадзорности, беспризорности, правонарушений и антиобщественных действий </w:t>
            </w:r>
            <w:r>
              <w:lastRenderedPageBreak/>
              <w:t>несовершеннолетних, выявление и устранение причин и условий, способствующих развитию этих негативных явлений"</w:t>
            </w:r>
          </w:p>
        </w:tc>
        <w:tc>
          <w:tcPr>
            <w:tcW w:w="1489" w:type="dxa"/>
            <w:tcBorders>
              <w:top w:val="nil"/>
              <w:left w:val="nil"/>
              <w:bottom w:val="nil"/>
              <w:right w:val="nil"/>
            </w:tcBorders>
            <w:vAlign w:val="bottom"/>
          </w:tcPr>
          <w:p w:rsidR="00C42116" w:rsidRDefault="00C42116">
            <w:pPr>
              <w:pStyle w:val="ConsPlusNormal"/>
              <w:jc w:val="center"/>
            </w:pPr>
            <w:r>
              <w:lastRenderedPageBreak/>
              <w:t>А330100000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19030,6</w:t>
            </w:r>
          </w:p>
        </w:tc>
        <w:tc>
          <w:tcPr>
            <w:tcW w:w="1264" w:type="dxa"/>
            <w:tcBorders>
              <w:top w:val="nil"/>
              <w:left w:val="nil"/>
              <w:bottom w:val="nil"/>
              <w:right w:val="nil"/>
            </w:tcBorders>
            <w:vAlign w:val="bottom"/>
          </w:tcPr>
          <w:p w:rsidR="00C42116" w:rsidRDefault="00C42116">
            <w:pPr>
              <w:pStyle w:val="ConsPlusNormal"/>
              <w:jc w:val="right"/>
            </w:pPr>
            <w:r>
              <w:t>18513,2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1489" w:type="dxa"/>
            <w:tcBorders>
              <w:top w:val="nil"/>
              <w:left w:val="nil"/>
              <w:bottom w:val="nil"/>
              <w:right w:val="nil"/>
            </w:tcBorders>
            <w:vAlign w:val="bottom"/>
          </w:tcPr>
          <w:p w:rsidR="00C42116" w:rsidRDefault="00C42116">
            <w:pPr>
              <w:pStyle w:val="ConsPlusNormal"/>
              <w:jc w:val="center"/>
            </w:pPr>
            <w:r>
              <w:t>А330111980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А330111980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А330111980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А330111980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А330111980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1489" w:type="dxa"/>
            <w:tcBorders>
              <w:top w:val="nil"/>
              <w:left w:val="nil"/>
              <w:bottom w:val="nil"/>
              <w:right w:val="nil"/>
            </w:tcBorders>
            <w:vAlign w:val="bottom"/>
          </w:tcPr>
          <w:p w:rsidR="00C42116" w:rsidRDefault="00C42116">
            <w:pPr>
              <w:pStyle w:val="ConsPlusNormal"/>
              <w:jc w:val="center"/>
            </w:pPr>
            <w:r>
              <w:t>А330118900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А330118900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А330118900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А330118900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А330118900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517,4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профильных смен для несовершеннолетних, состоящих на профилактическом учете</w:t>
            </w:r>
          </w:p>
        </w:tc>
        <w:tc>
          <w:tcPr>
            <w:tcW w:w="1489" w:type="dxa"/>
            <w:tcBorders>
              <w:top w:val="nil"/>
              <w:left w:val="nil"/>
              <w:bottom w:val="nil"/>
              <w:right w:val="nil"/>
            </w:tcBorders>
            <w:vAlign w:val="bottom"/>
          </w:tcPr>
          <w:p w:rsidR="00C42116" w:rsidRDefault="00C42116">
            <w:pPr>
              <w:pStyle w:val="ConsPlusNormal"/>
              <w:jc w:val="center"/>
            </w:pPr>
            <w:r>
              <w:t>А330119840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1787,0</w:t>
            </w: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Социальное обеспечение и </w:t>
            </w:r>
            <w:r>
              <w:lastRenderedPageBreak/>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lastRenderedPageBreak/>
              <w:t>А330119840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1787,0</w:t>
            </w: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А330119840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1787,0</w:t>
            </w: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А330119840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1787,0</w:t>
            </w: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А330119840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1787,0</w:t>
            </w: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3.4.</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3"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C42116" w:rsidRDefault="00C42116">
            <w:pPr>
              <w:pStyle w:val="ConsPlusNormal"/>
              <w:jc w:val="center"/>
            </w:pPr>
            <w:r>
              <w:t>А3Э0000000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А3Э0100000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1489" w:type="dxa"/>
            <w:tcBorders>
              <w:top w:val="nil"/>
              <w:left w:val="nil"/>
              <w:bottom w:val="nil"/>
              <w:right w:val="nil"/>
            </w:tcBorders>
            <w:vAlign w:val="bottom"/>
          </w:tcPr>
          <w:p w:rsidR="00C42116" w:rsidRDefault="00C42116">
            <w:pPr>
              <w:pStyle w:val="ConsPlusNormal"/>
              <w:jc w:val="center"/>
            </w:pPr>
            <w:r>
              <w:t>А3Э0113800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А3Э0113800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А3Э0113800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А3Э0113800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А3Э0113800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4.</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24" w:history="1">
              <w:r>
                <w:rPr>
                  <w:color w:val="0000FF"/>
                </w:rPr>
                <w:t>программа</w:t>
              </w:r>
            </w:hyperlink>
            <w:r>
              <w:t xml:space="preserve"> Чувашской Республики "Развитие земельных и имущественных отношений"</w:t>
            </w:r>
          </w:p>
        </w:tc>
        <w:tc>
          <w:tcPr>
            <w:tcW w:w="1489" w:type="dxa"/>
            <w:tcBorders>
              <w:top w:val="nil"/>
              <w:left w:val="nil"/>
              <w:bottom w:val="nil"/>
              <w:right w:val="nil"/>
            </w:tcBorders>
            <w:vAlign w:val="bottom"/>
          </w:tcPr>
          <w:p w:rsidR="00C42116" w:rsidRDefault="00C42116">
            <w:pPr>
              <w:pStyle w:val="ConsPlusNormal"/>
              <w:jc w:val="center"/>
            </w:pPr>
            <w:r>
              <w:t>А400000000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24766,8</w:t>
            </w:r>
          </w:p>
        </w:tc>
        <w:tc>
          <w:tcPr>
            <w:tcW w:w="1264" w:type="dxa"/>
            <w:tcBorders>
              <w:top w:val="nil"/>
              <w:left w:val="nil"/>
              <w:bottom w:val="nil"/>
              <w:right w:val="nil"/>
            </w:tcBorders>
            <w:vAlign w:val="bottom"/>
          </w:tcPr>
          <w:p w:rsidR="00C42116" w:rsidRDefault="00C42116">
            <w:pPr>
              <w:pStyle w:val="ConsPlusNormal"/>
              <w:jc w:val="right"/>
            </w:pPr>
            <w:r>
              <w:t>24766,8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4.1.</w:t>
            </w:r>
          </w:p>
        </w:tc>
        <w:tc>
          <w:tcPr>
            <w:tcW w:w="3005" w:type="dxa"/>
            <w:tcBorders>
              <w:top w:val="nil"/>
              <w:left w:val="nil"/>
              <w:bottom w:val="nil"/>
              <w:right w:val="nil"/>
            </w:tcBorders>
          </w:tcPr>
          <w:p w:rsidR="00C42116" w:rsidRDefault="00AB5A4C">
            <w:pPr>
              <w:pStyle w:val="ConsPlusNormal"/>
              <w:jc w:val="both"/>
            </w:pPr>
            <w:hyperlink r:id="rId25" w:history="1">
              <w:r w:rsidR="00C42116">
                <w:rPr>
                  <w:color w:val="0000FF"/>
                </w:rPr>
                <w:t>Подпрограмма</w:t>
              </w:r>
            </w:hyperlink>
            <w:r w:rsidR="00C42116">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1489" w:type="dxa"/>
            <w:tcBorders>
              <w:top w:val="nil"/>
              <w:left w:val="nil"/>
              <w:bottom w:val="nil"/>
              <w:right w:val="nil"/>
            </w:tcBorders>
            <w:vAlign w:val="bottom"/>
          </w:tcPr>
          <w:p w:rsidR="00C42116" w:rsidRDefault="00C42116">
            <w:pPr>
              <w:pStyle w:val="ConsPlusNormal"/>
              <w:jc w:val="center"/>
            </w:pPr>
            <w:r>
              <w:t>А410000000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22217,2</w:t>
            </w:r>
          </w:p>
        </w:tc>
        <w:tc>
          <w:tcPr>
            <w:tcW w:w="1264" w:type="dxa"/>
            <w:tcBorders>
              <w:top w:val="nil"/>
              <w:left w:val="nil"/>
              <w:bottom w:val="nil"/>
              <w:right w:val="nil"/>
            </w:tcBorders>
            <w:vAlign w:val="bottom"/>
          </w:tcPr>
          <w:p w:rsidR="00C42116" w:rsidRDefault="00C42116">
            <w:pPr>
              <w:pStyle w:val="ConsPlusNormal"/>
              <w:jc w:val="right"/>
            </w:pPr>
            <w:r>
              <w:t>22217,2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1489" w:type="dxa"/>
            <w:tcBorders>
              <w:top w:val="nil"/>
              <w:left w:val="nil"/>
              <w:bottom w:val="nil"/>
              <w:right w:val="nil"/>
            </w:tcBorders>
            <w:vAlign w:val="bottom"/>
          </w:tcPr>
          <w:p w:rsidR="00C42116" w:rsidRDefault="00C42116">
            <w:pPr>
              <w:pStyle w:val="ConsPlusNormal"/>
              <w:jc w:val="center"/>
            </w:pPr>
            <w:r>
              <w:t>А410100000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394,4</w:t>
            </w:r>
          </w:p>
        </w:tc>
        <w:tc>
          <w:tcPr>
            <w:tcW w:w="1264" w:type="dxa"/>
            <w:tcBorders>
              <w:top w:val="nil"/>
              <w:left w:val="nil"/>
              <w:bottom w:val="nil"/>
              <w:right w:val="nil"/>
            </w:tcBorders>
            <w:vAlign w:val="bottom"/>
          </w:tcPr>
          <w:p w:rsidR="00C42116" w:rsidRDefault="00C42116">
            <w:pPr>
              <w:pStyle w:val="ConsPlusNormal"/>
              <w:jc w:val="right"/>
            </w:pPr>
            <w:r>
              <w:t>394,4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1489" w:type="dxa"/>
            <w:tcBorders>
              <w:top w:val="nil"/>
              <w:left w:val="nil"/>
              <w:bottom w:val="nil"/>
              <w:right w:val="nil"/>
            </w:tcBorders>
            <w:vAlign w:val="bottom"/>
          </w:tcPr>
          <w:p w:rsidR="00C42116" w:rsidRDefault="00C42116">
            <w:pPr>
              <w:pStyle w:val="ConsPlusNormal"/>
              <w:jc w:val="center"/>
            </w:pPr>
            <w:r>
              <w:t>А410113510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А410113510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А410113510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А410113510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А410113510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489" w:type="dxa"/>
            <w:tcBorders>
              <w:top w:val="nil"/>
              <w:left w:val="nil"/>
              <w:bottom w:val="nil"/>
              <w:right w:val="nil"/>
            </w:tcBorders>
            <w:vAlign w:val="bottom"/>
          </w:tcPr>
          <w:p w:rsidR="00C42116" w:rsidRDefault="00C42116">
            <w:pPr>
              <w:pStyle w:val="ConsPlusNormal"/>
              <w:jc w:val="center"/>
            </w:pPr>
            <w:r>
              <w:t>А410113640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А410113640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А410113640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А410113640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А410113640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1489" w:type="dxa"/>
            <w:tcBorders>
              <w:top w:val="nil"/>
              <w:left w:val="nil"/>
              <w:bottom w:val="nil"/>
              <w:right w:val="nil"/>
            </w:tcBorders>
            <w:vAlign w:val="bottom"/>
          </w:tcPr>
          <w:p w:rsidR="00C42116" w:rsidRDefault="00C42116">
            <w:pPr>
              <w:pStyle w:val="ConsPlusNormal"/>
              <w:jc w:val="center"/>
            </w:pPr>
            <w:r>
              <w:t>А410200000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21822,8</w:t>
            </w:r>
          </w:p>
        </w:tc>
        <w:tc>
          <w:tcPr>
            <w:tcW w:w="1264" w:type="dxa"/>
            <w:tcBorders>
              <w:top w:val="nil"/>
              <w:left w:val="nil"/>
              <w:bottom w:val="nil"/>
              <w:right w:val="nil"/>
            </w:tcBorders>
            <w:vAlign w:val="bottom"/>
          </w:tcPr>
          <w:p w:rsidR="00C42116" w:rsidRDefault="00C42116">
            <w:pPr>
              <w:pStyle w:val="ConsPlusNormal"/>
              <w:jc w:val="right"/>
            </w:pPr>
            <w:r>
              <w:t>21822,8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1489" w:type="dxa"/>
            <w:tcBorders>
              <w:top w:val="nil"/>
              <w:left w:val="nil"/>
              <w:bottom w:val="nil"/>
              <w:right w:val="nil"/>
            </w:tcBorders>
            <w:vAlign w:val="bottom"/>
          </w:tcPr>
          <w:p w:rsidR="00C42116" w:rsidRDefault="00C42116">
            <w:pPr>
              <w:pStyle w:val="ConsPlusNormal"/>
              <w:jc w:val="center"/>
            </w:pPr>
            <w:r>
              <w:t>А410213570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А410213570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А410213570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А410213570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А410213570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А410213600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А410213600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А410213600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А410213600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А410213600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1489" w:type="dxa"/>
            <w:tcBorders>
              <w:top w:val="nil"/>
              <w:left w:val="nil"/>
              <w:bottom w:val="nil"/>
              <w:right w:val="nil"/>
            </w:tcBorders>
            <w:vAlign w:val="bottom"/>
          </w:tcPr>
          <w:p w:rsidR="00C42116" w:rsidRDefault="00C42116">
            <w:pPr>
              <w:pStyle w:val="ConsPlusNormal"/>
              <w:jc w:val="center"/>
            </w:pPr>
            <w:r>
              <w:t>А410216120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А410216120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А410216120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А410216120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А410216120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1489" w:type="dxa"/>
            <w:tcBorders>
              <w:top w:val="nil"/>
              <w:left w:val="nil"/>
              <w:bottom w:val="nil"/>
              <w:right w:val="nil"/>
            </w:tcBorders>
            <w:vAlign w:val="bottom"/>
          </w:tcPr>
          <w:p w:rsidR="00C42116" w:rsidRDefault="00C42116">
            <w:pPr>
              <w:pStyle w:val="ConsPlusNormal"/>
              <w:jc w:val="center"/>
            </w:pPr>
            <w:r>
              <w:t>А410217590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А410217590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А410217590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А410217590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Другие общегосударственные </w:t>
            </w:r>
            <w:r>
              <w:lastRenderedPageBreak/>
              <w:t>вопросы</w:t>
            </w:r>
          </w:p>
        </w:tc>
        <w:tc>
          <w:tcPr>
            <w:tcW w:w="1489" w:type="dxa"/>
            <w:tcBorders>
              <w:top w:val="nil"/>
              <w:left w:val="nil"/>
              <w:bottom w:val="nil"/>
              <w:right w:val="nil"/>
            </w:tcBorders>
            <w:vAlign w:val="bottom"/>
          </w:tcPr>
          <w:p w:rsidR="00C42116" w:rsidRDefault="00C42116">
            <w:pPr>
              <w:pStyle w:val="ConsPlusNormal"/>
              <w:jc w:val="center"/>
            </w:pPr>
            <w:r>
              <w:lastRenderedPageBreak/>
              <w:t>А410217590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комплексных кадастровых работ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А4102R5110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А4102R5110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А4102R5110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А4102R5110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А4102R5110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4.2.</w:t>
            </w:r>
          </w:p>
        </w:tc>
        <w:tc>
          <w:tcPr>
            <w:tcW w:w="3005" w:type="dxa"/>
            <w:tcBorders>
              <w:top w:val="nil"/>
              <w:left w:val="nil"/>
              <w:bottom w:val="nil"/>
              <w:right w:val="nil"/>
            </w:tcBorders>
          </w:tcPr>
          <w:p w:rsidR="00C42116" w:rsidRDefault="00AB5A4C">
            <w:pPr>
              <w:pStyle w:val="ConsPlusNormal"/>
              <w:jc w:val="both"/>
            </w:pPr>
            <w:hyperlink r:id="rId26" w:history="1">
              <w:r w:rsidR="00C42116">
                <w:rPr>
                  <w:color w:val="0000FF"/>
                </w:rPr>
                <w:t>Подпрограмма</w:t>
              </w:r>
            </w:hyperlink>
            <w:r w:rsidR="00C42116">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1489" w:type="dxa"/>
            <w:tcBorders>
              <w:top w:val="nil"/>
              <w:left w:val="nil"/>
              <w:bottom w:val="nil"/>
              <w:right w:val="nil"/>
            </w:tcBorders>
            <w:vAlign w:val="bottom"/>
          </w:tcPr>
          <w:p w:rsidR="00C42116" w:rsidRDefault="00C42116">
            <w:pPr>
              <w:pStyle w:val="ConsPlusNormal"/>
              <w:jc w:val="center"/>
            </w:pPr>
            <w:r>
              <w:t>А420000000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2549,6</w:t>
            </w:r>
          </w:p>
        </w:tc>
        <w:tc>
          <w:tcPr>
            <w:tcW w:w="1264" w:type="dxa"/>
            <w:tcBorders>
              <w:top w:val="nil"/>
              <w:left w:val="nil"/>
              <w:bottom w:val="nil"/>
              <w:right w:val="nil"/>
            </w:tcBorders>
            <w:vAlign w:val="bottom"/>
          </w:tcPr>
          <w:p w:rsidR="00C42116" w:rsidRDefault="00C42116">
            <w:pPr>
              <w:pStyle w:val="ConsPlusNormal"/>
              <w:jc w:val="right"/>
            </w:pPr>
            <w:r>
              <w:t>2549,6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А420100000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1154,5</w:t>
            </w:r>
          </w:p>
        </w:tc>
        <w:tc>
          <w:tcPr>
            <w:tcW w:w="1264" w:type="dxa"/>
            <w:tcBorders>
              <w:top w:val="nil"/>
              <w:left w:val="nil"/>
              <w:bottom w:val="nil"/>
              <w:right w:val="nil"/>
            </w:tcBorders>
            <w:vAlign w:val="bottom"/>
          </w:tcPr>
          <w:p w:rsidR="00C42116" w:rsidRDefault="00C42116">
            <w:pPr>
              <w:pStyle w:val="ConsPlusNormal"/>
              <w:jc w:val="right"/>
            </w:pPr>
            <w:r>
              <w:t>1154,5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А420113530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А420113530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А420113530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А420113530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А420113530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продаж объектов приватизации</w:t>
            </w:r>
          </w:p>
        </w:tc>
        <w:tc>
          <w:tcPr>
            <w:tcW w:w="1489" w:type="dxa"/>
            <w:tcBorders>
              <w:top w:val="nil"/>
              <w:left w:val="nil"/>
              <w:bottom w:val="nil"/>
              <w:right w:val="nil"/>
            </w:tcBorders>
            <w:vAlign w:val="bottom"/>
          </w:tcPr>
          <w:p w:rsidR="00C42116" w:rsidRDefault="00C42116">
            <w:pPr>
              <w:pStyle w:val="ConsPlusNormal"/>
              <w:jc w:val="center"/>
            </w:pPr>
            <w:r>
              <w:t>А420113550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А420113550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А420113550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А420113550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А420113550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"Эффективное управление государственным имуществом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А420200000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1395,1</w:t>
            </w:r>
          </w:p>
        </w:tc>
        <w:tc>
          <w:tcPr>
            <w:tcW w:w="1264" w:type="dxa"/>
            <w:tcBorders>
              <w:top w:val="nil"/>
              <w:left w:val="nil"/>
              <w:bottom w:val="nil"/>
              <w:right w:val="nil"/>
            </w:tcBorders>
            <w:vAlign w:val="bottom"/>
          </w:tcPr>
          <w:p w:rsidR="00C42116" w:rsidRDefault="00C42116">
            <w:pPr>
              <w:pStyle w:val="ConsPlusNormal"/>
              <w:jc w:val="right"/>
            </w:pPr>
            <w:r>
              <w:t>1395,1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489" w:type="dxa"/>
            <w:tcBorders>
              <w:top w:val="nil"/>
              <w:left w:val="nil"/>
              <w:bottom w:val="nil"/>
              <w:right w:val="nil"/>
            </w:tcBorders>
            <w:vAlign w:val="bottom"/>
          </w:tcPr>
          <w:p w:rsidR="00C42116" w:rsidRDefault="00C42116">
            <w:pPr>
              <w:pStyle w:val="ConsPlusNormal"/>
              <w:jc w:val="center"/>
            </w:pPr>
            <w:r>
              <w:t>А420213610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А420213610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А420213610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А420213610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А420213610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гарантий прав на государственное имущество Чувашской </w:t>
            </w:r>
            <w:r>
              <w:lastRenderedPageBreak/>
              <w:t>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489" w:type="dxa"/>
            <w:tcBorders>
              <w:top w:val="nil"/>
              <w:left w:val="nil"/>
              <w:bottom w:val="nil"/>
              <w:right w:val="nil"/>
            </w:tcBorders>
            <w:vAlign w:val="bottom"/>
          </w:tcPr>
          <w:p w:rsidR="00C42116" w:rsidRDefault="00C42116">
            <w:pPr>
              <w:pStyle w:val="ConsPlusNormal"/>
              <w:jc w:val="center"/>
            </w:pPr>
            <w:r>
              <w:lastRenderedPageBreak/>
              <w:t>А420213620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А420213620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Исполнение судебных актов</w:t>
            </w:r>
          </w:p>
        </w:tc>
        <w:tc>
          <w:tcPr>
            <w:tcW w:w="1489" w:type="dxa"/>
            <w:tcBorders>
              <w:top w:val="nil"/>
              <w:left w:val="nil"/>
              <w:bottom w:val="nil"/>
              <w:right w:val="nil"/>
            </w:tcBorders>
            <w:vAlign w:val="bottom"/>
          </w:tcPr>
          <w:p w:rsidR="00C42116" w:rsidRDefault="00C42116">
            <w:pPr>
              <w:pStyle w:val="ConsPlusNormal"/>
              <w:jc w:val="center"/>
            </w:pPr>
            <w:r>
              <w:t>А420213620</w:t>
            </w:r>
          </w:p>
        </w:tc>
        <w:tc>
          <w:tcPr>
            <w:tcW w:w="624" w:type="dxa"/>
            <w:tcBorders>
              <w:top w:val="nil"/>
              <w:left w:val="nil"/>
              <w:bottom w:val="nil"/>
              <w:right w:val="nil"/>
            </w:tcBorders>
            <w:vAlign w:val="bottom"/>
          </w:tcPr>
          <w:p w:rsidR="00C42116" w:rsidRDefault="00C42116">
            <w:pPr>
              <w:pStyle w:val="ConsPlusNormal"/>
              <w:jc w:val="center"/>
            </w:pPr>
            <w:r>
              <w:t>830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А420213620</w:t>
            </w:r>
          </w:p>
        </w:tc>
        <w:tc>
          <w:tcPr>
            <w:tcW w:w="624" w:type="dxa"/>
            <w:tcBorders>
              <w:top w:val="nil"/>
              <w:left w:val="nil"/>
              <w:bottom w:val="nil"/>
              <w:right w:val="nil"/>
            </w:tcBorders>
            <w:vAlign w:val="bottom"/>
          </w:tcPr>
          <w:p w:rsidR="00C42116" w:rsidRDefault="00C42116">
            <w:pPr>
              <w:pStyle w:val="ConsPlusNormal"/>
              <w:jc w:val="center"/>
            </w:pPr>
            <w:r>
              <w:t>830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А420213620</w:t>
            </w:r>
          </w:p>
        </w:tc>
        <w:tc>
          <w:tcPr>
            <w:tcW w:w="624" w:type="dxa"/>
            <w:tcBorders>
              <w:top w:val="nil"/>
              <w:left w:val="nil"/>
              <w:bottom w:val="nil"/>
              <w:right w:val="nil"/>
            </w:tcBorders>
            <w:vAlign w:val="bottom"/>
          </w:tcPr>
          <w:p w:rsidR="00C42116" w:rsidRDefault="00C42116">
            <w:pPr>
              <w:pStyle w:val="ConsPlusNormal"/>
              <w:jc w:val="center"/>
            </w:pPr>
            <w:r>
              <w:t>830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5.</w:t>
            </w:r>
          </w:p>
        </w:tc>
        <w:tc>
          <w:tcPr>
            <w:tcW w:w="3005"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"Формирование современной городской среды на территории Чувашской Республики" на 2018 - 2024 годы</w:t>
            </w:r>
          </w:p>
        </w:tc>
        <w:tc>
          <w:tcPr>
            <w:tcW w:w="1489" w:type="dxa"/>
            <w:tcBorders>
              <w:top w:val="nil"/>
              <w:left w:val="nil"/>
              <w:bottom w:val="nil"/>
              <w:right w:val="nil"/>
            </w:tcBorders>
            <w:vAlign w:val="bottom"/>
          </w:tcPr>
          <w:p w:rsidR="00C42116" w:rsidRDefault="00C42116">
            <w:pPr>
              <w:pStyle w:val="ConsPlusNormal"/>
              <w:jc w:val="center"/>
            </w:pPr>
            <w:r>
              <w:t>А500000000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36430,5</w:t>
            </w:r>
          </w:p>
        </w:tc>
        <w:tc>
          <w:tcPr>
            <w:tcW w:w="1264" w:type="dxa"/>
            <w:tcBorders>
              <w:top w:val="nil"/>
              <w:left w:val="nil"/>
              <w:bottom w:val="nil"/>
              <w:right w:val="nil"/>
            </w:tcBorders>
            <w:vAlign w:val="bottom"/>
          </w:tcPr>
          <w:p w:rsidR="00C42116" w:rsidRDefault="00C42116">
            <w:pPr>
              <w:pStyle w:val="ConsPlusNormal"/>
              <w:jc w:val="right"/>
            </w:pPr>
            <w:r>
              <w:t>36430,5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5.1.</w:t>
            </w:r>
          </w:p>
        </w:tc>
        <w:tc>
          <w:tcPr>
            <w:tcW w:w="3005" w:type="dxa"/>
            <w:tcBorders>
              <w:top w:val="nil"/>
              <w:left w:val="nil"/>
              <w:bottom w:val="nil"/>
              <w:right w:val="nil"/>
            </w:tcBorders>
          </w:tcPr>
          <w:p w:rsidR="00C42116" w:rsidRDefault="00C42116">
            <w:pPr>
              <w:pStyle w:val="ConsPlusNormal"/>
              <w:jc w:val="both"/>
            </w:pPr>
            <w:r>
              <w:t>Подпрограмма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1489" w:type="dxa"/>
            <w:tcBorders>
              <w:top w:val="nil"/>
              <w:left w:val="nil"/>
              <w:bottom w:val="nil"/>
              <w:right w:val="nil"/>
            </w:tcBorders>
            <w:vAlign w:val="bottom"/>
          </w:tcPr>
          <w:p w:rsidR="00C42116" w:rsidRDefault="00C42116">
            <w:pPr>
              <w:pStyle w:val="ConsPlusNormal"/>
              <w:jc w:val="center"/>
            </w:pPr>
            <w:r>
              <w:t>А510000000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36430,5</w:t>
            </w:r>
          </w:p>
        </w:tc>
        <w:tc>
          <w:tcPr>
            <w:tcW w:w="1264" w:type="dxa"/>
            <w:tcBorders>
              <w:top w:val="nil"/>
              <w:left w:val="nil"/>
              <w:bottom w:val="nil"/>
              <w:right w:val="nil"/>
            </w:tcBorders>
            <w:vAlign w:val="bottom"/>
          </w:tcPr>
          <w:p w:rsidR="00C42116" w:rsidRDefault="00C42116">
            <w:pPr>
              <w:pStyle w:val="ConsPlusNormal"/>
              <w:jc w:val="right"/>
            </w:pPr>
            <w:r>
              <w:t>36430,5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"Содействие благоустройству населенных пунктов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А510200000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27907,8</w:t>
            </w:r>
          </w:p>
        </w:tc>
        <w:tc>
          <w:tcPr>
            <w:tcW w:w="1264" w:type="dxa"/>
            <w:tcBorders>
              <w:top w:val="nil"/>
              <w:left w:val="nil"/>
              <w:bottom w:val="nil"/>
              <w:right w:val="nil"/>
            </w:tcBorders>
            <w:vAlign w:val="bottom"/>
          </w:tcPr>
          <w:p w:rsidR="00C42116" w:rsidRDefault="00C42116">
            <w:pPr>
              <w:pStyle w:val="ConsPlusNormal"/>
              <w:jc w:val="right"/>
            </w:pPr>
            <w:r>
              <w:t>27907,8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А510212810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А510212810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А510212810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А510212810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Благоустройство</w:t>
            </w:r>
          </w:p>
        </w:tc>
        <w:tc>
          <w:tcPr>
            <w:tcW w:w="1489" w:type="dxa"/>
            <w:tcBorders>
              <w:top w:val="nil"/>
              <w:left w:val="nil"/>
              <w:bottom w:val="nil"/>
              <w:right w:val="nil"/>
            </w:tcBorders>
            <w:vAlign w:val="bottom"/>
          </w:tcPr>
          <w:p w:rsidR="00C42116" w:rsidRDefault="00C42116">
            <w:pPr>
              <w:pStyle w:val="ConsPlusNormal"/>
              <w:jc w:val="center"/>
            </w:pPr>
            <w:r>
              <w:t>А510212810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1489" w:type="dxa"/>
            <w:tcBorders>
              <w:top w:val="nil"/>
              <w:left w:val="nil"/>
              <w:bottom w:val="nil"/>
              <w:right w:val="nil"/>
            </w:tcBorders>
            <w:vAlign w:val="bottom"/>
          </w:tcPr>
          <w:p w:rsidR="00C42116" w:rsidRDefault="00C42116">
            <w:pPr>
              <w:pStyle w:val="ConsPlusNormal"/>
              <w:jc w:val="center"/>
            </w:pPr>
            <w:r>
              <w:t>А510212820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А510212820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А510212820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А510212820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C42116" w:rsidRDefault="00C42116">
            <w:pPr>
              <w:pStyle w:val="ConsPlusNormal"/>
              <w:jc w:val="center"/>
            </w:pPr>
            <w:r>
              <w:t>А510212820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1489" w:type="dxa"/>
            <w:tcBorders>
              <w:top w:val="nil"/>
              <w:left w:val="nil"/>
              <w:bottom w:val="nil"/>
              <w:right w:val="nil"/>
            </w:tcBorders>
            <w:vAlign w:val="bottom"/>
          </w:tcPr>
          <w:p w:rsidR="00C42116" w:rsidRDefault="00C42116">
            <w:pPr>
              <w:pStyle w:val="ConsPlusNormal"/>
              <w:jc w:val="center"/>
            </w:pPr>
            <w:r>
              <w:t>А510216570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17500,0</w:t>
            </w:r>
          </w:p>
        </w:tc>
        <w:tc>
          <w:tcPr>
            <w:tcW w:w="1264" w:type="dxa"/>
            <w:tcBorders>
              <w:top w:val="nil"/>
              <w:left w:val="nil"/>
              <w:bottom w:val="nil"/>
              <w:right w:val="nil"/>
            </w:tcBorders>
            <w:vAlign w:val="bottom"/>
          </w:tcPr>
          <w:p w:rsidR="00C42116" w:rsidRDefault="00C42116">
            <w:pPr>
              <w:pStyle w:val="ConsPlusNormal"/>
              <w:jc w:val="right"/>
            </w:pPr>
            <w:r>
              <w:t>17500,0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А510216570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17500,0</w:t>
            </w:r>
          </w:p>
        </w:tc>
        <w:tc>
          <w:tcPr>
            <w:tcW w:w="1264" w:type="dxa"/>
            <w:tcBorders>
              <w:top w:val="nil"/>
              <w:left w:val="nil"/>
              <w:bottom w:val="nil"/>
              <w:right w:val="nil"/>
            </w:tcBorders>
            <w:vAlign w:val="bottom"/>
          </w:tcPr>
          <w:p w:rsidR="00C42116" w:rsidRDefault="00C42116">
            <w:pPr>
              <w:pStyle w:val="ConsPlusNormal"/>
              <w:jc w:val="right"/>
            </w:pPr>
            <w:r>
              <w:t>17500,0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А510216570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17500,0</w:t>
            </w:r>
          </w:p>
        </w:tc>
        <w:tc>
          <w:tcPr>
            <w:tcW w:w="1264" w:type="dxa"/>
            <w:tcBorders>
              <w:top w:val="nil"/>
              <w:left w:val="nil"/>
              <w:bottom w:val="nil"/>
              <w:right w:val="nil"/>
            </w:tcBorders>
            <w:vAlign w:val="bottom"/>
          </w:tcPr>
          <w:p w:rsidR="00C42116" w:rsidRDefault="00C42116">
            <w:pPr>
              <w:pStyle w:val="ConsPlusNormal"/>
              <w:jc w:val="right"/>
            </w:pPr>
            <w:r>
              <w:t>17500,0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А510216570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А510216570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А510216570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C42116" w:rsidRDefault="00C42116">
            <w:pPr>
              <w:pStyle w:val="ConsPlusNormal"/>
              <w:jc w:val="center"/>
            </w:pPr>
            <w:r>
              <w:t>А510216570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1489" w:type="dxa"/>
            <w:tcBorders>
              <w:top w:val="nil"/>
              <w:left w:val="nil"/>
              <w:bottom w:val="nil"/>
              <w:right w:val="nil"/>
            </w:tcBorders>
            <w:vAlign w:val="bottom"/>
          </w:tcPr>
          <w:p w:rsidR="00C42116" w:rsidRDefault="00C42116">
            <w:pPr>
              <w:pStyle w:val="ConsPlusNormal"/>
              <w:jc w:val="center"/>
            </w:pPr>
            <w:r>
              <w:t>А51F200000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8522,7</w:t>
            </w:r>
          </w:p>
        </w:tc>
        <w:tc>
          <w:tcPr>
            <w:tcW w:w="1264" w:type="dxa"/>
            <w:tcBorders>
              <w:top w:val="nil"/>
              <w:left w:val="nil"/>
              <w:bottom w:val="nil"/>
              <w:right w:val="nil"/>
            </w:tcBorders>
            <w:vAlign w:val="bottom"/>
          </w:tcPr>
          <w:p w:rsidR="00C42116" w:rsidRDefault="00C42116">
            <w:pPr>
              <w:pStyle w:val="ConsPlusNormal"/>
              <w:jc w:val="right"/>
            </w:pPr>
            <w:r>
              <w:t>8522,7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Реализация программ формирования современной </w:t>
            </w:r>
            <w:r>
              <w:lastRenderedPageBreak/>
              <w:t>городской среды</w:t>
            </w:r>
          </w:p>
        </w:tc>
        <w:tc>
          <w:tcPr>
            <w:tcW w:w="1489" w:type="dxa"/>
            <w:tcBorders>
              <w:top w:val="nil"/>
              <w:left w:val="nil"/>
              <w:bottom w:val="nil"/>
              <w:right w:val="nil"/>
            </w:tcBorders>
            <w:vAlign w:val="bottom"/>
          </w:tcPr>
          <w:p w:rsidR="00C42116" w:rsidRDefault="00C42116">
            <w:pPr>
              <w:pStyle w:val="ConsPlusNormal"/>
              <w:jc w:val="center"/>
            </w:pPr>
            <w:r>
              <w:lastRenderedPageBreak/>
              <w:t>А51F255550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8522,7</w:t>
            </w:r>
          </w:p>
        </w:tc>
        <w:tc>
          <w:tcPr>
            <w:tcW w:w="1264" w:type="dxa"/>
            <w:tcBorders>
              <w:top w:val="nil"/>
              <w:left w:val="nil"/>
              <w:bottom w:val="nil"/>
              <w:right w:val="nil"/>
            </w:tcBorders>
            <w:vAlign w:val="bottom"/>
          </w:tcPr>
          <w:p w:rsidR="00C42116" w:rsidRDefault="00C42116">
            <w:pPr>
              <w:pStyle w:val="ConsPlusNormal"/>
              <w:jc w:val="right"/>
            </w:pPr>
            <w:r>
              <w:t>8522,7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А51F255550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8522,7</w:t>
            </w:r>
          </w:p>
        </w:tc>
        <w:tc>
          <w:tcPr>
            <w:tcW w:w="1264" w:type="dxa"/>
            <w:tcBorders>
              <w:top w:val="nil"/>
              <w:left w:val="nil"/>
              <w:bottom w:val="nil"/>
              <w:right w:val="nil"/>
            </w:tcBorders>
            <w:vAlign w:val="bottom"/>
          </w:tcPr>
          <w:p w:rsidR="00C42116" w:rsidRDefault="00C42116">
            <w:pPr>
              <w:pStyle w:val="ConsPlusNormal"/>
              <w:jc w:val="right"/>
            </w:pPr>
            <w:r>
              <w:t>8522,7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А51F255550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8522,7</w:t>
            </w:r>
          </w:p>
        </w:tc>
        <w:tc>
          <w:tcPr>
            <w:tcW w:w="1264" w:type="dxa"/>
            <w:tcBorders>
              <w:top w:val="nil"/>
              <w:left w:val="nil"/>
              <w:bottom w:val="nil"/>
              <w:right w:val="nil"/>
            </w:tcBorders>
            <w:vAlign w:val="bottom"/>
          </w:tcPr>
          <w:p w:rsidR="00C42116" w:rsidRDefault="00C42116">
            <w:pPr>
              <w:pStyle w:val="ConsPlusNormal"/>
              <w:jc w:val="right"/>
            </w:pPr>
            <w:r>
              <w:t>8522,7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А51F255550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8522,7</w:t>
            </w:r>
          </w:p>
        </w:tc>
        <w:tc>
          <w:tcPr>
            <w:tcW w:w="1264" w:type="dxa"/>
            <w:tcBorders>
              <w:top w:val="nil"/>
              <w:left w:val="nil"/>
              <w:bottom w:val="nil"/>
              <w:right w:val="nil"/>
            </w:tcBorders>
            <w:vAlign w:val="bottom"/>
          </w:tcPr>
          <w:p w:rsidR="00C42116" w:rsidRDefault="00C42116">
            <w:pPr>
              <w:pStyle w:val="ConsPlusNormal"/>
              <w:jc w:val="right"/>
            </w:pPr>
            <w:r>
              <w:t>8522,7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Благоустройство</w:t>
            </w:r>
          </w:p>
        </w:tc>
        <w:tc>
          <w:tcPr>
            <w:tcW w:w="1489" w:type="dxa"/>
            <w:tcBorders>
              <w:top w:val="nil"/>
              <w:left w:val="nil"/>
              <w:bottom w:val="nil"/>
              <w:right w:val="nil"/>
            </w:tcBorders>
            <w:vAlign w:val="bottom"/>
          </w:tcPr>
          <w:p w:rsidR="00C42116" w:rsidRDefault="00C42116">
            <w:pPr>
              <w:pStyle w:val="ConsPlusNormal"/>
              <w:jc w:val="center"/>
            </w:pPr>
            <w:r>
              <w:t>А51F255550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8522,7</w:t>
            </w:r>
          </w:p>
        </w:tc>
        <w:tc>
          <w:tcPr>
            <w:tcW w:w="1264" w:type="dxa"/>
            <w:tcBorders>
              <w:top w:val="nil"/>
              <w:left w:val="nil"/>
              <w:bottom w:val="nil"/>
              <w:right w:val="nil"/>
            </w:tcBorders>
            <w:vAlign w:val="bottom"/>
          </w:tcPr>
          <w:p w:rsidR="00C42116" w:rsidRDefault="00C42116">
            <w:pPr>
              <w:pStyle w:val="ConsPlusNormal"/>
              <w:jc w:val="right"/>
            </w:pPr>
            <w:r>
              <w:t>8522,7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27" w:history="1">
              <w:r>
                <w:rPr>
                  <w:color w:val="0000FF"/>
                </w:rPr>
                <w:t>программа</w:t>
              </w:r>
            </w:hyperlink>
            <w:r>
              <w:t xml:space="preserve">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8973563,8</w:t>
            </w:r>
          </w:p>
        </w:tc>
        <w:tc>
          <w:tcPr>
            <w:tcW w:w="1264" w:type="dxa"/>
            <w:tcBorders>
              <w:top w:val="nil"/>
              <w:left w:val="nil"/>
              <w:bottom w:val="nil"/>
              <w:right w:val="nil"/>
            </w:tcBorders>
            <w:vAlign w:val="bottom"/>
          </w:tcPr>
          <w:p w:rsidR="00C42116" w:rsidRDefault="00C42116">
            <w:pPr>
              <w:pStyle w:val="ConsPlusNormal"/>
              <w:jc w:val="right"/>
            </w:pPr>
            <w:r>
              <w:t>8337544,5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6.1.</w:t>
            </w:r>
          </w:p>
        </w:tc>
        <w:tc>
          <w:tcPr>
            <w:tcW w:w="3005" w:type="dxa"/>
            <w:tcBorders>
              <w:top w:val="nil"/>
              <w:left w:val="nil"/>
              <w:bottom w:val="nil"/>
              <w:right w:val="nil"/>
            </w:tcBorders>
          </w:tcPr>
          <w:p w:rsidR="00C42116" w:rsidRDefault="00AB5A4C">
            <w:pPr>
              <w:pStyle w:val="ConsPlusNormal"/>
              <w:jc w:val="both"/>
            </w:pPr>
            <w:hyperlink r:id="rId28"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1615134,3</w:t>
            </w:r>
          </w:p>
        </w:tc>
        <w:tc>
          <w:tcPr>
            <w:tcW w:w="1264" w:type="dxa"/>
            <w:tcBorders>
              <w:top w:val="nil"/>
              <w:left w:val="nil"/>
              <w:bottom w:val="nil"/>
              <w:right w:val="nil"/>
            </w:tcBorders>
            <w:vAlign w:val="bottom"/>
          </w:tcPr>
          <w:p w:rsidR="00C42116" w:rsidRDefault="00C42116">
            <w:pPr>
              <w:pStyle w:val="ConsPlusNormal"/>
              <w:jc w:val="right"/>
            </w:pPr>
            <w:r>
              <w:t>1572610,7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489" w:type="dxa"/>
            <w:tcBorders>
              <w:top w:val="nil"/>
              <w:left w:val="nil"/>
              <w:bottom w:val="nil"/>
              <w:right w:val="nil"/>
            </w:tcBorders>
            <w:vAlign w:val="bottom"/>
          </w:tcPr>
          <w:p w:rsidR="00C42116" w:rsidRDefault="00C42116">
            <w:pPr>
              <w:pStyle w:val="ConsPlusNormal"/>
              <w:jc w:val="center"/>
            </w:pPr>
            <w:r>
              <w:t>Ц210100000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C42116" w:rsidRDefault="00C42116">
            <w:pPr>
              <w:pStyle w:val="ConsPlusNormal"/>
              <w:jc w:val="center"/>
            </w:pPr>
            <w:r>
              <w:t>Ц210140120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Ц210140120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Ц210140120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Ц210140120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Ц210140120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"Профилактика инфекционных заболеваний, включая иммунопрофилактику"</w:t>
            </w:r>
          </w:p>
        </w:tc>
        <w:tc>
          <w:tcPr>
            <w:tcW w:w="1489" w:type="dxa"/>
            <w:tcBorders>
              <w:top w:val="nil"/>
              <w:left w:val="nil"/>
              <w:bottom w:val="nil"/>
              <w:right w:val="nil"/>
            </w:tcBorders>
            <w:vAlign w:val="bottom"/>
          </w:tcPr>
          <w:p w:rsidR="00C42116" w:rsidRDefault="00C42116">
            <w:pPr>
              <w:pStyle w:val="ConsPlusNormal"/>
              <w:jc w:val="center"/>
            </w:pPr>
            <w:r>
              <w:t>Ц210200000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96882,7</w:t>
            </w:r>
          </w:p>
        </w:tc>
        <w:tc>
          <w:tcPr>
            <w:tcW w:w="1264" w:type="dxa"/>
            <w:tcBorders>
              <w:top w:val="nil"/>
              <w:left w:val="nil"/>
              <w:bottom w:val="nil"/>
              <w:right w:val="nil"/>
            </w:tcBorders>
            <w:vAlign w:val="bottom"/>
          </w:tcPr>
          <w:p w:rsidR="00C42116" w:rsidRDefault="00C42116">
            <w:pPr>
              <w:pStyle w:val="ConsPlusNormal"/>
              <w:jc w:val="right"/>
            </w:pPr>
            <w:r>
              <w:t>96882,7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Иммунизация населения</w:t>
            </w:r>
          </w:p>
        </w:tc>
        <w:tc>
          <w:tcPr>
            <w:tcW w:w="1489" w:type="dxa"/>
            <w:tcBorders>
              <w:top w:val="nil"/>
              <w:left w:val="nil"/>
              <w:bottom w:val="nil"/>
              <w:right w:val="nil"/>
            </w:tcBorders>
            <w:vAlign w:val="bottom"/>
          </w:tcPr>
          <w:p w:rsidR="00C42116" w:rsidRDefault="00C42116">
            <w:pPr>
              <w:pStyle w:val="ConsPlusNormal"/>
              <w:jc w:val="center"/>
            </w:pPr>
            <w:r>
              <w:t>Ц210210020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Ц210210020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Ц210210020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Ц210210020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Ц210210020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C42116" w:rsidRDefault="00C42116">
            <w:pPr>
              <w:pStyle w:val="ConsPlusNormal"/>
              <w:jc w:val="center"/>
            </w:pPr>
            <w:r>
              <w:t>Ц210240130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70121,1</w:t>
            </w:r>
          </w:p>
        </w:tc>
        <w:tc>
          <w:tcPr>
            <w:tcW w:w="1264" w:type="dxa"/>
            <w:tcBorders>
              <w:top w:val="nil"/>
              <w:left w:val="nil"/>
              <w:bottom w:val="nil"/>
              <w:right w:val="nil"/>
            </w:tcBorders>
            <w:vAlign w:val="bottom"/>
          </w:tcPr>
          <w:p w:rsidR="00C42116" w:rsidRDefault="00C42116">
            <w:pPr>
              <w:pStyle w:val="ConsPlusNormal"/>
              <w:jc w:val="right"/>
            </w:pPr>
            <w:r>
              <w:t>70121,1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Ц210240130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70121,1</w:t>
            </w:r>
          </w:p>
        </w:tc>
        <w:tc>
          <w:tcPr>
            <w:tcW w:w="1264" w:type="dxa"/>
            <w:tcBorders>
              <w:top w:val="nil"/>
              <w:left w:val="nil"/>
              <w:bottom w:val="nil"/>
              <w:right w:val="nil"/>
            </w:tcBorders>
            <w:vAlign w:val="bottom"/>
          </w:tcPr>
          <w:p w:rsidR="00C42116" w:rsidRDefault="00C42116">
            <w:pPr>
              <w:pStyle w:val="ConsPlusNormal"/>
              <w:jc w:val="right"/>
            </w:pPr>
            <w:r>
              <w:t>70121,1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Ц210240130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61010,5</w:t>
            </w:r>
          </w:p>
        </w:tc>
        <w:tc>
          <w:tcPr>
            <w:tcW w:w="1264" w:type="dxa"/>
            <w:tcBorders>
              <w:top w:val="nil"/>
              <w:left w:val="nil"/>
              <w:bottom w:val="nil"/>
              <w:right w:val="nil"/>
            </w:tcBorders>
            <w:vAlign w:val="bottom"/>
          </w:tcPr>
          <w:p w:rsidR="00C42116" w:rsidRDefault="00C42116">
            <w:pPr>
              <w:pStyle w:val="ConsPlusNormal"/>
              <w:jc w:val="right"/>
            </w:pPr>
            <w:r>
              <w:t>61010,5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Ц210240130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61010,5</w:t>
            </w:r>
          </w:p>
        </w:tc>
        <w:tc>
          <w:tcPr>
            <w:tcW w:w="1264" w:type="dxa"/>
            <w:tcBorders>
              <w:top w:val="nil"/>
              <w:left w:val="nil"/>
              <w:bottom w:val="nil"/>
              <w:right w:val="nil"/>
            </w:tcBorders>
            <w:vAlign w:val="bottom"/>
          </w:tcPr>
          <w:p w:rsidR="00C42116" w:rsidRDefault="00C42116">
            <w:pPr>
              <w:pStyle w:val="ConsPlusNormal"/>
              <w:jc w:val="right"/>
            </w:pPr>
            <w:r>
              <w:t>61010,5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Ц210240130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61010,5</w:t>
            </w:r>
          </w:p>
        </w:tc>
        <w:tc>
          <w:tcPr>
            <w:tcW w:w="1264" w:type="dxa"/>
            <w:tcBorders>
              <w:top w:val="nil"/>
              <w:left w:val="nil"/>
              <w:bottom w:val="nil"/>
              <w:right w:val="nil"/>
            </w:tcBorders>
            <w:vAlign w:val="bottom"/>
          </w:tcPr>
          <w:p w:rsidR="00C42116" w:rsidRDefault="00C42116">
            <w:pPr>
              <w:pStyle w:val="ConsPlusNormal"/>
              <w:jc w:val="right"/>
            </w:pPr>
            <w:r>
              <w:t>61010,5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Ц210240130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9110,6</w:t>
            </w:r>
          </w:p>
        </w:tc>
        <w:tc>
          <w:tcPr>
            <w:tcW w:w="1264" w:type="dxa"/>
            <w:tcBorders>
              <w:top w:val="nil"/>
              <w:left w:val="nil"/>
              <w:bottom w:val="nil"/>
              <w:right w:val="nil"/>
            </w:tcBorders>
            <w:vAlign w:val="bottom"/>
          </w:tcPr>
          <w:p w:rsidR="00C42116" w:rsidRDefault="00C42116">
            <w:pPr>
              <w:pStyle w:val="ConsPlusNormal"/>
              <w:jc w:val="right"/>
            </w:pPr>
            <w:r>
              <w:t>9110,6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Ц210240130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9110,6</w:t>
            </w:r>
          </w:p>
        </w:tc>
        <w:tc>
          <w:tcPr>
            <w:tcW w:w="1264" w:type="dxa"/>
            <w:tcBorders>
              <w:top w:val="nil"/>
              <w:left w:val="nil"/>
              <w:bottom w:val="nil"/>
              <w:right w:val="nil"/>
            </w:tcBorders>
            <w:vAlign w:val="bottom"/>
          </w:tcPr>
          <w:p w:rsidR="00C42116" w:rsidRDefault="00C42116">
            <w:pPr>
              <w:pStyle w:val="ConsPlusNormal"/>
              <w:jc w:val="right"/>
            </w:pPr>
            <w:r>
              <w:t>9110,6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Ц210240130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9110,6</w:t>
            </w:r>
          </w:p>
        </w:tc>
        <w:tc>
          <w:tcPr>
            <w:tcW w:w="1264" w:type="dxa"/>
            <w:tcBorders>
              <w:top w:val="nil"/>
              <w:left w:val="nil"/>
              <w:bottom w:val="nil"/>
              <w:right w:val="nil"/>
            </w:tcBorders>
            <w:vAlign w:val="bottom"/>
          </w:tcPr>
          <w:p w:rsidR="00C42116" w:rsidRDefault="00C42116">
            <w:pPr>
              <w:pStyle w:val="ConsPlusNormal"/>
              <w:jc w:val="right"/>
            </w:pPr>
            <w:r>
              <w:t>9110,6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деятельности учебно-методических кабинетов, централизованных бухгалтерий, логопедических </w:t>
            </w:r>
            <w:r>
              <w:lastRenderedPageBreak/>
              <w:t>пунктов,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C42116" w:rsidRDefault="00C42116">
            <w:pPr>
              <w:pStyle w:val="ConsPlusNormal"/>
              <w:jc w:val="center"/>
            </w:pPr>
            <w:r>
              <w:lastRenderedPageBreak/>
              <w:t>Ц210240140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Ц210240140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Ц210240140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Ц210240140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Ц210240140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"Профилактика ВИЧ, вирусных гепатитов B и C"</w:t>
            </w:r>
          </w:p>
        </w:tc>
        <w:tc>
          <w:tcPr>
            <w:tcW w:w="1489" w:type="dxa"/>
            <w:tcBorders>
              <w:top w:val="nil"/>
              <w:left w:val="nil"/>
              <w:bottom w:val="nil"/>
              <w:right w:val="nil"/>
            </w:tcBorders>
            <w:vAlign w:val="bottom"/>
          </w:tcPr>
          <w:p w:rsidR="00C42116" w:rsidRDefault="00C42116">
            <w:pPr>
              <w:pStyle w:val="ConsPlusNormal"/>
              <w:jc w:val="center"/>
            </w:pPr>
            <w:r>
              <w:t>Ц210300000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1489" w:type="dxa"/>
            <w:tcBorders>
              <w:top w:val="nil"/>
              <w:left w:val="nil"/>
              <w:bottom w:val="nil"/>
              <w:right w:val="nil"/>
            </w:tcBorders>
            <w:vAlign w:val="bottom"/>
          </w:tcPr>
          <w:p w:rsidR="00C42116" w:rsidRDefault="00C42116">
            <w:pPr>
              <w:pStyle w:val="ConsPlusNormal"/>
              <w:jc w:val="center"/>
            </w:pPr>
            <w:r>
              <w:t>Ц2103R2021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Ц2103R2021</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Ц2103R2021</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Ц2103R2021</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Ц2103R2021</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w:t>
            </w: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1489" w:type="dxa"/>
            <w:tcBorders>
              <w:top w:val="nil"/>
              <w:left w:val="nil"/>
              <w:bottom w:val="nil"/>
              <w:right w:val="nil"/>
            </w:tcBorders>
            <w:vAlign w:val="bottom"/>
          </w:tcPr>
          <w:p w:rsidR="00C42116" w:rsidRDefault="00C42116">
            <w:pPr>
              <w:pStyle w:val="ConsPlusNormal"/>
              <w:jc w:val="center"/>
            </w:pPr>
            <w:r>
              <w:t>Ц210400000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38329,1</w:t>
            </w:r>
          </w:p>
        </w:tc>
        <w:tc>
          <w:tcPr>
            <w:tcW w:w="1264" w:type="dxa"/>
            <w:tcBorders>
              <w:top w:val="nil"/>
              <w:left w:val="nil"/>
              <w:bottom w:val="nil"/>
              <w:right w:val="nil"/>
            </w:tcBorders>
            <w:vAlign w:val="bottom"/>
          </w:tcPr>
          <w:p w:rsidR="00C42116" w:rsidRDefault="00C42116">
            <w:pPr>
              <w:pStyle w:val="ConsPlusNormal"/>
              <w:jc w:val="right"/>
            </w:pPr>
            <w:r>
              <w:t>38329,1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1489" w:type="dxa"/>
            <w:tcBorders>
              <w:top w:val="nil"/>
              <w:left w:val="nil"/>
              <w:bottom w:val="nil"/>
              <w:right w:val="nil"/>
            </w:tcBorders>
            <w:vAlign w:val="bottom"/>
          </w:tcPr>
          <w:p w:rsidR="00C42116" w:rsidRDefault="00C42116">
            <w:pPr>
              <w:pStyle w:val="ConsPlusNormal"/>
              <w:jc w:val="center"/>
            </w:pPr>
            <w:r>
              <w:t>Ц210440180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Ц210440180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Ц210440180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Ц210440180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Ц210440180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Финансовое обеспечение реализации мероприятий по повышению информированности граждан по вопросам профилактики ВИЧ-инфекции, а также заболеваний, ассоциированных с ВИЧ-инфекцией,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1489" w:type="dxa"/>
            <w:tcBorders>
              <w:top w:val="nil"/>
              <w:left w:val="nil"/>
              <w:bottom w:val="nil"/>
              <w:right w:val="nil"/>
            </w:tcBorders>
            <w:vAlign w:val="bottom"/>
          </w:tcPr>
          <w:p w:rsidR="00C42116" w:rsidRDefault="00C42116">
            <w:pPr>
              <w:pStyle w:val="ConsPlusNormal"/>
              <w:jc w:val="center"/>
            </w:pPr>
            <w:r>
              <w:t>Ц2104R2022</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Ц2104R2022</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Ц2104R2022</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Ц2104R2022</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Ц2104R2022</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1489" w:type="dxa"/>
            <w:tcBorders>
              <w:top w:val="nil"/>
              <w:left w:val="nil"/>
              <w:bottom w:val="nil"/>
              <w:right w:val="nil"/>
            </w:tcBorders>
            <w:vAlign w:val="bottom"/>
          </w:tcPr>
          <w:p w:rsidR="00C42116" w:rsidRDefault="00C42116">
            <w:pPr>
              <w:pStyle w:val="ConsPlusNormal"/>
              <w:jc w:val="center"/>
            </w:pPr>
            <w:r>
              <w:t>Ц210500000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295785,2</w:t>
            </w:r>
          </w:p>
        </w:tc>
        <w:tc>
          <w:tcPr>
            <w:tcW w:w="1264" w:type="dxa"/>
            <w:tcBorders>
              <w:top w:val="nil"/>
              <w:left w:val="nil"/>
              <w:bottom w:val="nil"/>
              <w:right w:val="nil"/>
            </w:tcBorders>
            <w:vAlign w:val="bottom"/>
          </w:tcPr>
          <w:p w:rsidR="00C42116" w:rsidRDefault="00C42116">
            <w:pPr>
              <w:pStyle w:val="ConsPlusNormal"/>
              <w:jc w:val="right"/>
            </w:pPr>
            <w:r>
              <w:t>295785,2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1489" w:type="dxa"/>
            <w:tcBorders>
              <w:top w:val="nil"/>
              <w:left w:val="nil"/>
              <w:bottom w:val="nil"/>
              <w:right w:val="nil"/>
            </w:tcBorders>
            <w:vAlign w:val="bottom"/>
          </w:tcPr>
          <w:p w:rsidR="00C42116" w:rsidRDefault="00C42116">
            <w:pPr>
              <w:pStyle w:val="ConsPlusNormal"/>
              <w:jc w:val="center"/>
            </w:pPr>
            <w:r>
              <w:t>Ц210540160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290843,8</w:t>
            </w:r>
          </w:p>
        </w:tc>
        <w:tc>
          <w:tcPr>
            <w:tcW w:w="1264" w:type="dxa"/>
            <w:tcBorders>
              <w:top w:val="nil"/>
              <w:left w:val="nil"/>
              <w:bottom w:val="nil"/>
              <w:right w:val="nil"/>
            </w:tcBorders>
            <w:vAlign w:val="bottom"/>
          </w:tcPr>
          <w:p w:rsidR="00C42116" w:rsidRDefault="00C42116">
            <w:pPr>
              <w:pStyle w:val="ConsPlusNormal"/>
              <w:jc w:val="right"/>
            </w:pPr>
            <w:r>
              <w:t>290843,8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Ц210540160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290843,8</w:t>
            </w:r>
          </w:p>
        </w:tc>
        <w:tc>
          <w:tcPr>
            <w:tcW w:w="1264" w:type="dxa"/>
            <w:tcBorders>
              <w:top w:val="nil"/>
              <w:left w:val="nil"/>
              <w:bottom w:val="nil"/>
              <w:right w:val="nil"/>
            </w:tcBorders>
            <w:vAlign w:val="bottom"/>
          </w:tcPr>
          <w:p w:rsidR="00C42116" w:rsidRDefault="00C42116">
            <w:pPr>
              <w:pStyle w:val="ConsPlusNormal"/>
              <w:jc w:val="right"/>
            </w:pPr>
            <w:r>
              <w:t>290843,8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Ц210540160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290843,8</w:t>
            </w:r>
          </w:p>
        </w:tc>
        <w:tc>
          <w:tcPr>
            <w:tcW w:w="1264" w:type="dxa"/>
            <w:tcBorders>
              <w:top w:val="nil"/>
              <w:left w:val="nil"/>
              <w:bottom w:val="nil"/>
              <w:right w:val="nil"/>
            </w:tcBorders>
            <w:vAlign w:val="bottom"/>
          </w:tcPr>
          <w:p w:rsidR="00C42116" w:rsidRDefault="00C42116">
            <w:pPr>
              <w:pStyle w:val="ConsPlusNormal"/>
              <w:jc w:val="right"/>
            </w:pPr>
            <w:r>
              <w:t>290843,8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Ц210540160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290843,8</w:t>
            </w:r>
          </w:p>
        </w:tc>
        <w:tc>
          <w:tcPr>
            <w:tcW w:w="1264" w:type="dxa"/>
            <w:tcBorders>
              <w:top w:val="nil"/>
              <w:left w:val="nil"/>
              <w:bottom w:val="nil"/>
              <w:right w:val="nil"/>
            </w:tcBorders>
            <w:vAlign w:val="bottom"/>
          </w:tcPr>
          <w:p w:rsidR="00C42116" w:rsidRDefault="00C42116">
            <w:pPr>
              <w:pStyle w:val="ConsPlusNormal"/>
              <w:jc w:val="right"/>
            </w:pPr>
            <w:r>
              <w:t>290843,8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Ц210540160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231380,5</w:t>
            </w:r>
          </w:p>
        </w:tc>
        <w:tc>
          <w:tcPr>
            <w:tcW w:w="1264" w:type="dxa"/>
            <w:tcBorders>
              <w:top w:val="nil"/>
              <w:left w:val="nil"/>
              <w:bottom w:val="nil"/>
              <w:right w:val="nil"/>
            </w:tcBorders>
            <w:vAlign w:val="bottom"/>
          </w:tcPr>
          <w:p w:rsidR="00C42116" w:rsidRDefault="00C42116">
            <w:pPr>
              <w:pStyle w:val="ConsPlusNormal"/>
              <w:jc w:val="right"/>
            </w:pPr>
            <w:r>
              <w:t>231380,5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Ц210540160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52336,6</w:t>
            </w:r>
          </w:p>
        </w:tc>
        <w:tc>
          <w:tcPr>
            <w:tcW w:w="1264" w:type="dxa"/>
            <w:tcBorders>
              <w:top w:val="nil"/>
              <w:left w:val="nil"/>
              <w:bottom w:val="nil"/>
              <w:right w:val="nil"/>
            </w:tcBorders>
            <w:vAlign w:val="bottom"/>
          </w:tcPr>
          <w:p w:rsidR="00C42116" w:rsidRDefault="00C42116">
            <w:pPr>
              <w:pStyle w:val="ConsPlusNormal"/>
              <w:jc w:val="right"/>
            </w:pPr>
            <w:r>
              <w:t>52336,6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1489" w:type="dxa"/>
            <w:tcBorders>
              <w:top w:val="nil"/>
              <w:left w:val="nil"/>
              <w:bottom w:val="nil"/>
              <w:right w:val="nil"/>
            </w:tcBorders>
            <w:vAlign w:val="bottom"/>
          </w:tcPr>
          <w:p w:rsidR="00C42116" w:rsidRDefault="00C42116">
            <w:pPr>
              <w:pStyle w:val="ConsPlusNormal"/>
              <w:jc w:val="center"/>
            </w:pPr>
            <w:r>
              <w:t>Ц210540160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7126,7</w:t>
            </w:r>
          </w:p>
        </w:tc>
        <w:tc>
          <w:tcPr>
            <w:tcW w:w="1264" w:type="dxa"/>
            <w:tcBorders>
              <w:top w:val="nil"/>
              <w:left w:val="nil"/>
              <w:bottom w:val="nil"/>
              <w:right w:val="nil"/>
            </w:tcBorders>
            <w:vAlign w:val="bottom"/>
          </w:tcPr>
          <w:p w:rsidR="00C42116" w:rsidRDefault="00C42116">
            <w:pPr>
              <w:pStyle w:val="ConsPlusNormal"/>
              <w:jc w:val="right"/>
            </w:pPr>
            <w:r>
              <w:t>7126,7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w:t>
            </w:r>
            <w:r>
              <w:lastRenderedPageBreak/>
              <w:t>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1489" w:type="dxa"/>
            <w:tcBorders>
              <w:top w:val="nil"/>
              <w:left w:val="nil"/>
              <w:bottom w:val="nil"/>
              <w:right w:val="nil"/>
            </w:tcBorders>
            <w:vAlign w:val="bottom"/>
          </w:tcPr>
          <w:p w:rsidR="00C42116" w:rsidRDefault="00C42116">
            <w:pPr>
              <w:pStyle w:val="ConsPlusNormal"/>
              <w:jc w:val="center"/>
            </w:pPr>
            <w:r>
              <w:lastRenderedPageBreak/>
              <w:t>Ц2105R2023</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Ц2105R2023</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Ц2105R2023</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Ц2105R2023</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Ц2105R2023</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1489" w:type="dxa"/>
            <w:tcBorders>
              <w:top w:val="nil"/>
              <w:left w:val="nil"/>
              <w:bottom w:val="nil"/>
              <w:right w:val="nil"/>
            </w:tcBorders>
            <w:vAlign w:val="bottom"/>
          </w:tcPr>
          <w:p w:rsidR="00C42116" w:rsidRDefault="00C42116">
            <w:pPr>
              <w:pStyle w:val="ConsPlusNormal"/>
              <w:jc w:val="center"/>
            </w:pPr>
            <w:r>
              <w:t>Ц210800000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131339,6</w:t>
            </w:r>
          </w:p>
        </w:tc>
        <w:tc>
          <w:tcPr>
            <w:tcW w:w="1264" w:type="dxa"/>
            <w:tcBorders>
              <w:top w:val="nil"/>
              <w:left w:val="nil"/>
              <w:bottom w:val="nil"/>
              <w:right w:val="nil"/>
            </w:tcBorders>
            <w:vAlign w:val="bottom"/>
          </w:tcPr>
          <w:p w:rsidR="00C42116" w:rsidRDefault="00C42116">
            <w:pPr>
              <w:pStyle w:val="ConsPlusNormal"/>
              <w:jc w:val="right"/>
            </w:pPr>
            <w:r>
              <w:t>131339,6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1489" w:type="dxa"/>
            <w:tcBorders>
              <w:top w:val="nil"/>
              <w:left w:val="nil"/>
              <w:bottom w:val="nil"/>
              <w:right w:val="nil"/>
            </w:tcBorders>
            <w:vAlign w:val="bottom"/>
          </w:tcPr>
          <w:p w:rsidR="00C42116" w:rsidRDefault="00C42116">
            <w:pPr>
              <w:pStyle w:val="ConsPlusNormal"/>
              <w:jc w:val="center"/>
            </w:pPr>
            <w:r>
              <w:t>Ц210840190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131339,6</w:t>
            </w:r>
          </w:p>
        </w:tc>
        <w:tc>
          <w:tcPr>
            <w:tcW w:w="1264" w:type="dxa"/>
            <w:tcBorders>
              <w:top w:val="nil"/>
              <w:left w:val="nil"/>
              <w:bottom w:val="nil"/>
              <w:right w:val="nil"/>
            </w:tcBorders>
            <w:vAlign w:val="bottom"/>
          </w:tcPr>
          <w:p w:rsidR="00C42116" w:rsidRDefault="00C42116">
            <w:pPr>
              <w:pStyle w:val="ConsPlusNormal"/>
              <w:jc w:val="right"/>
            </w:pPr>
            <w:r>
              <w:t>131339,6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Ц210840190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131339,6</w:t>
            </w:r>
          </w:p>
        </w:tc>
        <w:tc>
          <w:tcPr>
            <w:tcW w:w="1264" w:type="dxa"/>
            <w:tcBorders>
              <w:top w:val="nil"/>
              <w:left w:val="nil"/>
              <w:bottom w:val="nil"/>
              <w:right w:val="nil"/>
            </w:tcBorders>
            <w:vAlign w:val="bottom"/>
          </w:tcPr>
          <w:p w:rsidR="00C42116" w:rsidRDefault="00C42116">
            <w:pPr>
              <w:pStyle w:val="ConsPlusNormal"/>
              <w:jc w:val="right"/>
            </w:pPr>
            <w:r>
              <w:t>131339,6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Ц210840190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131339,6</w:t>
            </w:r>
          </w:p>
        </w:tc>
        <w:tc>
          <w:tcPr>
            <w:tcW w:w="1264" w:type="dxa"/>
            <w:tcBorders>
              <w:top w:val="nil"/>
              <w:left w:val="nil"/>
              <w:bottom w:val="nil"/>
              <w:right w:val="nil"/>
            </w:tcBorders>
            <w:vAlign w:val="bottom"/>
          </w:tcPr>
          <w:p w:rsidR="00C42116" w:rsidRDefault="00C42116">
            <w:pPr>
              <w:pStyle w:val="ConsPlusNormal"/>
              <w:jc w:val="right"/>
            </w:pPr>
            <w:r>
              <w:t>131339,6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Ц210840190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131339,6</w:t>
            </w:r>
          </w:p>
        </w:tc>
        <w:tc>
          <w:tcPr>
            <w:tcW w:w="1264" w:type="dxa"/>
            <w:tcBorders>
              <w:top w:val="nil"/>
              <w:left w:val="nil"/>
              <w:bottom w:val="nil"/>
              <w:right w:val="nil"/>
            </w:tcBorders>
            <w:vAlign w:val="bottom"/>
          </w:tcPr>
          <w:p w:rsidR="00C42116" w:rsidRDefault="00C42116">
            <w:pPr>
              <w:pStyle w:val="ConsPlusNormal"/>
              <w:jc w:val="right"/>
            </w:pPr>
            <w:r>
              <w:t>131339,6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Ц210840190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89084,2</w:t>
            </w:r>
          </w:p>
        </w:tc>
        <w:tc>
          <w:tcPr>
            <w:tcW w:w="1264" w:type="dxa"/>
            <w:tcBorders>
              <w:top w:val="nil"/>
              <w:left w:val="nil"/>
              <w:bottom w:val="nil"/>
              <w:right w:val="nil"/>
            </w:tcBorders>
            <w:vAlign w:val="bottom"/>
          </w:tcPr>
          <w:p w:rsidR="00C42116" w:rsidRDefault="00C42116">
            <w:pPr>
              <w:pStyle w:val="ConsPlusNormal"/>
              <w:jc w:val="right"/>
            </w:pPr>
            <w:r>
              <w:t>89084,2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Ц210840190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37255,8</w:t>
            </w:r>
          </w:p>
        </w:tc>
        <w:tc>
          <w:tcPr>
            <w:tcW w:w="1264" w:type="dxa"/>
            <w:tcBorders>
              <w:top w:val="nil"/>
              <w:left w:val="nil"/>
              <w:bottom w:val="nil"/>
              <w:right w:val="nil"/>
            </w:tcBorders>
            <w:vAlign w:val="bottom"/>
          </w:tcPr>
          <w:p w:rsidR="00C42116" w:rsidRDefault="00C42116">
            <w:pPr>
              <w:pStyle w:val="ConsPlusNormal"/>
              <w:jc w:val="right"/>
            </w:pPr>
            <w:r>
              <w:t>37255,8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1489" w:type="dxa"/>
            <w:tcBorders>
              <w:top w:val="nil"/>
              <w:left w:val="nil"/>
              <w:bottom w:val="nil"/>
              <w:right w:val="nil"/>
            </w:tcBorders>
            <w:vAlign w:val="bottom"/>
          </w:tcPr>
          <w:p w:rsidR="00C42116" w:rsidRDefault="00C42116">
            <w:pPr>
              <w:pStyle w:val="ConsPlusNormal"/>
              <w:jc w:val="center"/>
            </w:pPr>
            <w:r>
              <w:t>Ц210840190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4999,6</w:t>
            </w:r>
          </w:p>
        </w:tc>
        <w:tc>
          <w:tcPr>
            <w:tcW w:w="1264" w:type="dxa"/>
            <w:tcBorders>
              <w:top w:val="nil"/>
              <w:left w:val="nil"/>
              <w:bottom w:val="nil"/>
              <w:right w:val="nil"/>
            </w:tcBorders>
            <w:vAlign w:val="bottom"/>
          </w:tcPr>
          <w:p w:rsidR="00C42116" w:rsidRDefault="00C42116">
            <w:pPr>
              <w:pStyle w:val="ConsPlusNormal"/>
              <w:jc w:val="right"/>
            </w:pPr>
            <w:r>
              <w:t>4999,6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1489" w:type="dxa"/>
            <w:tcBorders>
              <w:top w:val="nil"/>
              <w:left w:val="nil"/>
              <w:bottom w:val="nil"/>
              <w:right w:val="nil"/>
            </w:tcBorders>
            <w:vAlign w:val="bottom"/>
          </w:tcPr>
          <w:p w:rsidR="00C42116" w:rsidRDefault="00C42116">
            <w:pPr>
              <w:pStyle w:val="ConsPlusNormal"/>
              <w:jc w:val="center"/>
            </w:pPr>
            <w:r>
              <w:t>Ц210900000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524528,4</w:t>
            </w:r>
          </w:p>
        </w:tc>
        <w:tc>
          <w:tcPr>
            <w:tcW w:w="1264" w:type="dxa"/>
            <w:tcBorders>
              <w:top w:val="nil"/>
              <w:left w:val="nil"/>
              <w:bottom w:val="nil"/>
              <w:right w:val="nil"/>
            </w:tcBorders>
            <w:vAlign w:val="bottom"/>
          </w:tcPr>
          <w:p w:rsidR="00C42116" w:rsidRDefault="00C42116">
            <w:pPr>
              <w:pStyle w:val="ConsPlusNormal"/>
              <w:jc w:val="right"/>
            </w:pPr>
            <w:r>
              <w:t>524528,4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1489" w:type="dxa"/>
            <w:tcBorders>
              <w:top w:val="nil"/>
              <w:left w:val="nil"/>
              <w:bottom w:val="nil"/>
              <w:right w:val="nil"/>
            </w:tcBorders>
            <w:vAlign w:val="bottom"/>
          </w:tcPr>
          <w:p w:rsidR="00C42116" w:rsidRDefault="00C42116">
            <w:pPr>
              <w:pStyle w:val="ConsPlusNormal"/>
              <w:jc w:val="center"/>
            </w:pPr>
            <w:r>
              <w:t>Ц210940200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524528,4</w:t>
            </w:r>
          </w:p>
        </w:tc>
        <w:tc>
          <w:tcPr>
            <w:tcW w:w="1264" w:type="dxa"/>
            <w:tcBorders>
              <w:top w:val="nil"/>
              <w:left w:val="nil"/>
              <w:bottom w:val="nil"/>
              <w:right w:val="nil"/>
            </w:tcBorders>
            <w:vAlign w:val="bottom"/>
          </w:tcPr>
          <w:p w:rsidR="00C42116" w:rsidRDefault="00C42116">
            <w:pPr>
              <w:pStyle w:val="ConsPlusNormal"/>
              <w:jc w:val="right"/>
            </w:pPr>
            <w:r>
              <w:t>524528,4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Ц210940200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524528,4</w:t>
            </w:r>
          </w:p>
        </w:tc>
        <w:tc>
          <w:tcPr>
            <w:tcW w:w="1264" w:type="dxa"/>
            <w:tcBorders>
              <w:top w:val="nil"/>
              <w:left w:val="nil"/>
              <w:bottom w:val="nil"/>
              <w:right w:val="nil"/>
            </w:tcBorders>
            <w:vAlign w:val="bottom"/>
          </w:tcPr>
          <w:p w:rsidR="00C42116" w:rsidRDefault="00C42116">
            <w:pPr>
              <w:pStyle w:val="ConsPlusNormal"/>
              <w:jc w:val="right"/>
            </w:pPr>
            <w:r>
              <w:t>524528,4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Ц210940200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524528,4</w:t>
            </w:r>
          </w:p>
        </w:tc>
        <w:tc>
          <w:tcPr>
            <w:tcW w:w="1264" w:type="dxa"/>
            <w:tcBorders>
              <w:top w:val="nil"/>
              <w:left w:val="nil"/>
              <w:bottom w:val="nil"/>
              <w:right w:val="nil"/>
            </w:tcBorders>
            <w:vAlign w:val="bottom"/>
          </w:tcPr>
          <w:p w:rsidR="00C42116" w:rsidRDefault="00C42116">
            <w:pPr>
              <w:pStyle w:val="ConsPlusNormal"/>
              <w:jc w:val="right"/>
            </w:pPr>
            <w:r>
              <w:t>524528,4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Ц210940200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524528,4</w:t>
            </w:r>
          </w:p>
        </w:tc>
        <w:tc>
          <w:tcPr>
            <w:tcW w:w="1264" w:type="dxa"/>
            <w:tcBorders>
              <w:top w:val="nil"/>
              <w:left w:val="nil"/>
              <w:bottom w:val="nil"/>
              <w:right w:val="nil"/>
            </w:tcBorders>
            <w:vAlign w:val="bottom"/>
          </w:tcPr>
          <w:p w:rsidR="00C42116" w:rsidRDefault="00C42116">
            <w:pPr>
              <w:pStyle w:val="ConsPlusNormal"/>
              <w:jc w:val="right"/>
            </w:pPr>
            <w:r>
              <w:t>524528,4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Ц210940200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448021,5</w:t>
            </w:r>
          </w:p>
        </w:tc>
        <w:tc>
          <w:tcPr>
            <w:tcW w:w="1264" w:type="dxa"/>
            <w:tcBorders>
              <w:top w:val="nil"/>
              <w:left w:val="nil"/>
              <w:bottom w:val="nil"/>
              <w:right w:val="nil"/>
            </w:tcBorders>
            <w:vAlign w:val="bottom"/>
          </w:tcPr>
          <w:p w:rsidR="00C42116" w:rsidRDefault="00C42116">
            <w:pPr>
              <w:pStyle w:val="ConsPlusNormal"/>
              <w:jc w:val="right"/>
            </w:pPr>
            <w:r>
              <w:t>448021,5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Ц210940200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66227,8</w:t>
            </w:r>
          </w:p>
        </w:tc>
        <w:tc>
          <w:tcPr>
            <w:tcW w:w="1264" w:type="dxa"/>
            <w:tcBorders>
              <w:top w:val="nil"/>
              <w:left w:val="nil"/>
              <w:bottom w:val="nil"/>
              <w:right w:val="nil"/>
            </w:tcBorders>
            <w:vAlign w:val="bottom"/>
          </w:tcPr>
          <w:p w:rsidR="00C42116" w:rsidRDefault="00C42116">
            <w:pPr>
              <w:pStyle w:val="ConsPlusNormal"/>
              <w:jc w:val="right"/>
            </w:pPr>
            <w:r>
              <w:t>66227,8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1489" w:type="dxa"/>
            <w:tcBorders>
              <w:top w:val="nil"/>
              <w:left w:val="nil"/>
              <w:bottom w:val="nil"/>
              <w:right w:val="nil"/>
            </w:tcBorders>
            <w:vAlign w:val="bottom"/>
          </w:tcPr>
          <w:p w:rsidR="00C42116" w:rsidRDefault="00C42116">
            <w:pPr>
              <w:pStyle w:val="ConsPlusNormal"/>
              <w:jc w:val="center"/>
            </w:pPr>
            <w:r>
              <w:t>Ц210940200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10279,1</w:t>
            </w:r>
          </w:p>
        </w:tc>
        <w:tc>
          <w:tcPr>
            <w:tcW w:w="1264" w:type="dxa"/>
            <w:tcBorders>
              <w:top w:val="nil"/>
              <w:left w:val="nil"/>
              <w:bottom w:val="nil"/>
              <w:right w:val="nil"/>
            </w:tcBorders>
            <w:vAlign w:val="bottom"/>
          </w:tcPr>
          <w:p w:rsidR="00C42116" w:rsidRDefault="00C42116">
            <w:pPr>
              <w:pStyle w:val="ConsPlusNormal"/>
              <w:jc w:val="right"/>
            </w:pPr>
            <w:r>
              <w:t>10279,1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1489" w:type="dxa"/>
            <w:tcBorders>
              <w:top w:val="nil"/>
              <w:left w:val="nil"/>
              <w:bottom w:val="nil"/>
              <w:right w:val="nil"/>
            </w:tcBorders>
            <w:vAlign w:val="bottom"/>
          </w:tcPr>
          <w:p w:rsidR="00C42116" w:rsidRDefault="00C42116">
            <w:pPr>
              <w:pStyle w:val="ConsPlusNormal"/>
              <w:jc w:val="center"/>
            </w:pPr>
            <w:r>
              <w:t>Ц211000000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деятельности медицинских организаций государственной системы </w:t>
            </w:r>
            <w:r>
              <w:lastRenderedPageBreak/>
              <w:t>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1489" w:type="dxa"/>
            <w:tcBorders>
              <w:top w:val="nil"/>
              <w:left w:val="nil"/>
              <w:bottom w:val="nil"/>
              <w:right w:val="nil"/>
            </w:tcBorders>
            <w:vAlign w:val="bottom"/>
          </w:tcPr>
          <w:p w:rsidR="00C42116" w:rsidRDefault="00C42116">
            <w:pPr>
              <w:pStyle w:val="ConsPlusNormal"/>
              <w:jc w:val="center"/>
            </w:pPr>
            <w:r>
              <w:lastRenderedPageBreak/>
              <w:t>Ц211040210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Ц211040210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Ц211040210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Ц211040210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Скорая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Ц211040210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1489" w:type="dxa"/>
            <w:tcBorders>
              <w:top w:val="nil"/>
              <w:left w:val="nil"/>
              <w:bottom w:val="nil"/>
              <w:right w:val="nil"/>
            </w:tcBorders>
            <w:vAlign w:val="bottom"/>
          </w:tcPr>
          <w:p w:rsidR="00C42116" w:rsidRDefault="00C42116">
            <w:pPr>
              <w:pStyle w:val="ConsPlusNormal"/>
              <w:jc w:val="center"/>
            </w:pPr>
            <w:r>
              <w:t>Ц211200000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130512,5</w:t>
            </w:r>
          </w:p>
        </w:tc>
        <w:tc>
          <w:tcPr>
            <w:tcW w:w="1264" w:type="dxa"/>
            <w:tcBorders>
              <w:top w:val="nil"/>
              <w:left w:val="nil"/>
              <w:bottom w:val="nil"/>
              <w:right w:val="nil"/>
            </w:tcBorders>
            <w:vAlign w:val="bottom"/>
          </w:tcPr>
          <w:p w:rsidR="00C42116" w:rsidRDefault="00C42116">
            <w:pPr>
              <w:pStyle w:val="ConsPlusNormal"/>
              <w:jc w:val="right"/>
            </w:pPr>
            <w:r>
              <w:t>130512,5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1489" w:type="dxa"/>
            <w:tcBorders>
              <w:top w:val="nil"/>
              <w:left w:val="nil"/>
              <w:bottom w:val="nil"/>
              <w:right w:val="nil"/>
            </w:tcBorders>
            <w:vAlign w:val="bottom"/>
          </w:tcPr>
          <w:p w:rsidR="00C42116" w:rsidRDefault="00C42116">
            <w:pPr>
              <w:pStyle w:val="ConsPlusNormal"/>
              <w:jc w:val="center"/>
            </w:pPr>
            <w:r>
              <w:t>Ц211210220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Ц211210220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Ц211210220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Ц211210220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Ц211210220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Мероприятия по оказанию высокотехнологичных видов медицинской помощи</w:t>
            </w:r>
          </w:p>
        </w:tc>
        <w:tc>
          <w:tcPr>
            <w:tcW w:w="1489" w:type="dxa"/>
            <w:tcBorders>
              <w:top w:val="nil"/>
              <w:left w:val="nil"/>
              <w:bottom w:val="nil"/>
              <w:right w:val="nil"/>
            </w:tcBorders>
            <w:vAlign w:val="bottom"/>
          </w:tcPr>
          <w:p w:rsidR="00C42116" w:rsidRDefault="00C42116">
            <w:pPr>
              <w:pStyle w:val="ConsPlusNormal"/>
              <w:jc w:val="center"/>
            </w:pPr>
            <w:r>
              <w:t>Ц2112R4020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121237,1</w:t>
            </w:r>
          </w:p>
        </w:tc>
        <w:tc>
          <w:tcPr>
            <w:tcW w:w="1264" w:type="dxa"/>
            <w:tcBorders>
              <w:top w:val="nil"/>
              <w:left w:val="nil"/>
              <w:bottom w:val="nil"/>
              <w:right w:val="nil"/>
            </w:tcBorders>
            <w:vAlign w:val="bottom"/>
          </w:tcPr>
          <w:p w:rsidR="00C42116" w:rsidRDefault="00C42116">
            <w:pPr>
              <w:pStyle w:val="ConsPlusNormal"/>
              <w:jc w:val="right"/>
            </w:pPr>
            <w:r>
              <w:t>121237,1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Ц2112R4020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121237,1</w:t>
            </w:r>
          </w:p>
        </w:tc>
        <w:tc>
          <w:tcPr>
            <w:tcW w:w="1264" w:type="dxa"/>
            <w:tcBorders>
              <w:top w:val="nil"/>
              <w:left w:val="nil"/>
              <w:bottom w:val="nil"/>
              <w:right w:val="nil"/>
            </w:tcBorders>
            <w:vAlign w:val="bottom"/>
          </w:tcPr>
          <w:p w:rsidR="00C42116" w:rsidRDefault="00C42116">
            <w:pPr>
              <w:pStyle w:val="ConsPlusNormal"/>
              <w:jc w:val="right"/>
            </w:pPr>
            <w:r>
              <w:t>121237,1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Ц2112R4020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82021,1</w:t>
            </w:r>
          </w:p>
        </w:tc>
        <w:tc>
          <w:tcPr>
            <w:tcW w:w="1264" w:type="dxa"/>
            <w:tcBorders>
              <w:top w:val="nil"/>
              <w:left w:val="nil"/>
              <w:bottom w:val="nil"/>
              <w:right w:val="nil"/>
            </w:tcBorders>
            <w:vAlign w:val="bottom"/>
          </w:tcPr>
          <w:p w:rsidR="00C42116" w:rsidRDefault="00C42116">
            <w:pPr>
              <w:pStyle w:val="ConsPlusNormal"/>
              <w:jc w:val="right"/>
            </w:pPr>
            <w:r>
              <w:t>82021,1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Ц2112R4020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82021,1</w:t>
            </w:r>
          </w:p>
        </w:tc>
        <w:tc>
          <w:tcPr>
            <w:tcW w:w="1264" w:type="dxa"/>
            <w:tcBorders>
              <w:top w:val="nil"/>
              <w:left w:val="nil"/>
              <w:bottom w:val="nil"/>
              <w:right w:val="nil"/>
            </w:tcBorders>
            <w:vAlign w:val="bottom"/>
          </w:tcPr>
          <w:p w:rsidR="00C42116" w:rsidRDefault="00C42116">
            <w:pPr>
              <w:pStyle w:val="ConsPlusNormal"/>
              <w:jc w:val="right"/>
            </w:pPr>
            <w:r>
              <w:t>82021,1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Ц2112R4020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82021,1</w:t>
            </w:r>
          </w:p>
        </w:tc>
        <w:tc>
          <w:tcPr>
            <w:tcW w:w="1264" w:type="dxa"/>
            <w:tcBorders>
              <w:top w:val="nil"/>
              <w:left w:val="nil"/>
              <w:bottom w:val="nil"/>
              <w:right w:val="nil"/>
            </w:tcBorders>
            <w:vAlign w:val="bottom"/>
          </w:tcPr>
          <w:p w:rsidR="00C42116" w:rsidRDefault="00C42116">
            <w:pPr>
              <w:pStyle w:val="ConsPlusNormal"/>
              <w:jc w:val="right"/>
            </w:pPr>
            <w:r>
              <w:t>82021,1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Ц2112R4020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39216,0</w:t>
            </w:r>
          </w:p>
        </w:tc>
        <w:tc>
          <w:tcPr>
            <w:tcW w:w="1264" w:type="dxa"/>
            <w:tcBorders>
              <w:top w:val="nil"/>
              <w:left w:val="nil"/>
              <w:bottom w:val="nil"/>
              <w:right w:val="nil"/>
            </w:tcBorders>
            <w:vAlign w:val="bottom"/>
          </w:tcPr>
          <w:p w:rsidR="00C42116" w:rsidRDefault="00C42116">
            <w:pPr>
              <w:pStyle w:val="ConsPlusNormal"/>
              <w:jc w:val="right"/>
            </w:pPr>
            <w:r>
              <w:t>39216,0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Ц2112R4020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39216,0</w:t>
            </w:r>
          </w:p>
        </w:tc>
        <w:tc>
          <w:tcPr>
            <w:tcW w:w="1264" w:type="dxa"/>
            <w:tcBorders>
              <w:top w:val="nil"/>
              <w:left w:val="nil"/>
              <w:bottom w:val="nil"/>
              <w:right w:val="nil"/>
            </w:tcBorders>
            <w:vAlign w:val="bottom"/>
          </w:tcPr>
          <w:p w:rsidR="00C42116" w:rsidRDefault="00C42116">
            <w:pPr>
              <w:pStyle w:val="ConsPlusNormal"/>
              <w:jc w:val="right"/>
            </w:pPr>
            <w:r>
              <w:t>39216,0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Ц2112R4020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39216,0</w:t>
            </w:r>
          </w:p>
        </w:tc>
        <w:tc>
          <w:tcPr>
            <w:tcW w:w="1264" w:type="dxa"/>
            <w:tcBorders>
              <w:top w:val="nil"/>
              <w:left w:val="nil"/>
              <w:bottom w:val="nil"/>
              <w:right w:val="nil"/>
            </w:tcBorders>
            <w:vAlign w:val="bottom"/>
          </w:tcPr>
          <w:p w:rsidR="00C42116" w:rsidRDefault="00C42116">
            <w:pPr>
              <w:pStyle w:val="ConsPlusNormal"/>
              <w:jc w:val="right"/>
            </w:pPr>
            <w:r>
              <w:t>39216,0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службы крови"</w:t>
            </w:r>
          </w:p>
        </w:tc>
        <w:tc>
          <w:tcPr>
            <w:tcW w:w="1489" w:type="dxa"/>
            <w:tcBorders>
              <w:top w:val="nil"/>
              <w:left w:val="nil"/>
              <w:bottom w:val="nil"/>
              <w:right w:val="nil"/>
            </w:tcBorders>
            <w:vAlign w:val="bottom"/>
          </w:tcPr>
          <w:p w:rsidR="00C42116" w:rsidRDefault="00C42116">
            <w:pPr>
              <w:pStyle w:val="ConsPlusNormal"/>
              <w:jc w:val="center"/>
            </w:pPr>
            <w:r>
              <w:t>Ц211300000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71784,2</w:t>
            </w:r>
          </w:p>
        </w:tc>
        <w:tc>
          <w:tcPr>
            <w:tcW w:w="1264" w:type="dxa"/>
            <w:tcBorders>
              <w:top w:val="nil"/>
              <w:left w:val="nil"/>
              <w:bottom w:val="nil"/>
              <w:right w:val="nil"/>
            </w:tcBorders>
            <w:vAlign w:val="bottom"/>
          </w:tcPr>
          <w:p w:rsidR="00C42116" w:rsidRDefault="00C42116">
            <w:pPr>
              <w:pStyle w:val="ConsPlusNormal"/>
              <w:jc w:val="right"/>
            </w:pPr>
            <w:r>
              <w:t>71784,2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гемотрансфузионной помощи населению</w:t>
            </w:r>
          </w:p>
        </w:tc>
        <w:tc>
          <w:tcPr>
            <w:tcW w:w="1489" w:type="dxa"/>
            <w:tcBorders>
              <w:top w:val="nil"/>
              <w:left w:val="nil"/>
              <w:bottom w:val="nil"/>
              <w:right w:val="nil"/>
            </w:tcBorders>
            <w:vAlign w:val="bottom"/>
          </w:tcPr>
          <w:p w:rsidR="00C42116" w:rsidRDefault="00C42116">
            <w:pPr>
              <w:pStyle w:val="ConsPlusNormal"/>
              <w:jc w:val="center"/>
            </w:pPr>
            <w:r>
              <w:t>Ц211310100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Ц211310100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Ц211310100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Ц211310100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Ц211310100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центров, станций и отделений переливания крови</w:t>
            </w:r>
          </w:p>
        </w:tc>
        <w:tc>
          <w:tcPr>
            <w:tcW w:w="1489" w:type="dxa"/>
            <w:tcBorders>
              <w:top w:val="nil"/>
              <w:left w:val="nil"/>
              <w:bottom w:val="nil"/>
              <w:right w:val="nil"/>
            </w:tcBorders>
            <w:vAlign w:val="bottom"/>
          </w:tcPr>
          <w:p w:rsidR="00C42116" w:rsidRDefault="00C42116">
            <w:pPr>
              <w:pStyle w:val="ConsPlusNormal"/>
              <w:jc w:val="center"/>
            </w:pPr>
            <w:r>
              <w:t>Ц211340260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Ц211340260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Ц211340260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Ц211340260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Заготовка, переработка, хранение и обеспечение безопасности донорской крови и ее компонентов</w:t>
            </w:r>
          </w:p>
        </w:tc>
        <w:tc>
          <w:tcPr>
            <w:tcW w:w="1489" w:type="dxa"/>
            <w:tcBorders>
              <w:top w:val="nil"/>
              <w:left w:val="nil"/>
              <w:bottom w:val="nil"/>
              <w:right w:val="nil"/>
            </w:tcBorders>
            <w:vAlign w:val="bottom"/>
          </w:tcPr>
          <w:p w:rsidR="00C42116" w:rsidRDefault="00C42116">
            <w:pPr>
              <w:pStyle w:val="ConsPlusNormal"/>
              <w:jc w:val="center"/>
            </w:pPr>
            <w:r>
              <w:t>Ц211340260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взрослым"</w:t>
            </w:r>
          </w:p>
        </w:tc>
        <w:tc>
          <w:tcPr>
            <w:tcW w:w="1489" w:type="dxa"/>
            <w:tcBorders>
              <w:top w:val="nil"/>
              <w:left w:val="nil"/>
              <w:bottom w:val="nil"/>
              <w:right w:val="nil"/>
            </w:tcBorders>
            <w:vAlign w:val="bottom"/>
          </w:tcPr>
          <w:p w:rsidR="00C42116" w:rsidRDefault="00C42116">
            <w:pPr>
              <w:pStyle w:val="ConsPlusNormal"/>
              <w:jc w:val="center"/>
            </w:pPr>
            <w:r>
              <w:t>Ц211400000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82974,8</w:t>
            </w:r>
          </w:p>
        </w:tc>
        <w:tc>
          <w:tcPr>
            <w:tcW w:w="1264" w:type="dxa"/>
            <w:tcBorders>
              <w:top w:val="nil"/>
              <w:left w:val="nil"/>
              <w:bottom w:val="nil"/>
              <w:right w:val="nil"/>
            </w:tcBorders>
            <w:vAlign w:val="bottom"/>
          </w:tcPr>
          <w:p w:rsidR="00C42116" w:rsidRDefault="00C42116">
            <w:pPr>
              <w:pStyle w:val="ConsPlusNormal"/>
              <w:jc w:val="right"/>
            </w:pPr>
            <w:r>
              <w:t>82974,8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C42116" w:rsidRDefault="00C42116">
            <w:pPr>
              <w:pStyle w:val="ConsPlusNormal"/>
              <w:jc w:val="center"/>
            </w:pPr>
            <w:r>
              <w:t>Ц211440120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47673,2</w:t>
            </w:r>
          </w:p>
        </w:tc>
        <w:tc>
          <w:tcPr>
            <w:tcW w:w="1264" w:type="dxa"/>
            <w:tcBorders>
              <w:top w:val="nil"/>
              <w:left w:val="nil"/>
              <w:bottom w:val="nil"/>
              <w:right w:val="nil"/>
            </w:tcBorders>
            <w:vAlign w:val="bottom"/>
          </w:tcPr>
          <w:p w:rsidR="00C42116" w:rsidRDefault="00C42116">
            <w:pPr>
              <w:pStyle w:val="ConsPlusNormal"/>
              <w:jc w:val="right"/>
            </w:pPr>
            <w:r>
              <w:t>47673,2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Ц211440120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47673,2</w:t>
            </w:r>
          </w:p>
        </w:tc>
        <w:tc>
          <w:tcPr>
            <w:tcW w:w="1264" w:type="dxa"/>
            <w:tcBorders>
              <w:top w:val="nil"/>
              <w:left w:val="nil"/>
              <w:bottom w:val="nil"/>
              <w:right w:val="nil"/>
            </w:tcBorders>
            <w:vAlign w:val="bottom"/>
          </w:tcPr>
          <w:p w:rsidR="00C42116" w:rsidRDefault="00C42116">
            <w:pPr>
              <w:pStyle w:val="ConsPlusNormal"/>
              <w:jc w:val="right"/>
            </w:pPr>
            <w:r>
              <w:t>47673,2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Ц211440120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47673,2</w:t>
            </w:r>
          </w:p>
        </w:tc>
        <w:tc>
          <w:tcPr>
            <w:tcW w:w="1264" w:type="dxa"/>
            <w:tcBorders>
              <w:top w:val="nil"/>
              <w:left w:val="nil"/>
              <w:bottom w:val="nil"/>
              <w:right w:val="nil"/>
            </w:tcBorders>
            <w:vAlign w:val="bottom"/>
          </w:tcPr>
          <w:p w:rsidR="00C42116" w:rsidRDefault="00C42116">
            <w:pPr>
              <w:pStyle w:val="ConsPlusNormal"/>
              <w:jc w:val="right"/>
            </w:pPr>
            <w:r>
              <w:t>47673,2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Ц211440120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47673,2</w:t>
            </w:r>
          </w:p>
        </w:tc>
        <w:tc>
          <w:tcPr>
            <w:tcW w:w="1264" w:type="dxa"/>
            <w:tcBorders>
              <w:top w:val="nil"/>
              <w:left w:val="nil"/>
              <w:bottom w:val="nil"/>
              <w:right w:val="nil"/>
            </w:tcBorders>
            <w:vAlign w:val="bottom"/>
          </w:tcPr>
          <w:p w:rsidR="00C42116" w:rsidRDefault="00C42116">
            <w:pPr>
              <w:pStyle w:val="ConsPlusNormal"/>
              <w:jc w:val="right"/>
            </w:pPr>
            <w:r>
              <w:t>47673,2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Ц211440120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46373,0</w:t>
            </w:r>
          </w:p>
        </w:tc>
        <w:tc>
          <w:tcPr>
            <w:tcW w:w="1264" w:type="dxa"/>
            <w:tcBorders>
              <w:top w:val="nil"/>
              <w:left w:val="nil"/>
              <w:bottom w:val="nil"/>
              <w:right w:val="nil"/>
            </w:tcBorders>
            <w:vAlign w:val="bottom"/>
          </w:tcPr>
          <w:p w:rsidR="00C42116" w:rsidRDefault="00C42116">
            <w:pPr>
              <w:pStyle w:val="ConsPlusNormal"/>
              <w:jc w:val="right"/>
            </w:pPr>
            <w:r>
              <w:t>46373,0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Ц211440120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1300,2</w:t>
            </w:r>
          </w:p>
        </w:tc>
        <w:tc>
          <w:tcPr>
            <w:tcW w:w="1264" w:type="dxa"/>
            <w:tcBorders>
              <w:top w:val="nil"/>
              <w:left w:val="nil"/>
              <w:bottom w:val="nil"/>
              <w:right w:val="nil"/>
            </w:tcBorders>
            <w:vAlign w:val="bottom"/>
          </w:tcPr>
          <w:p w:rsidR="00C42116" w:rsidRDefault="00C42116">
            <w:pPr>
              <w:pStyle w:val="ConsPlusNormal"/>
              <w:jc w:val="right"/>
            </w:pPr>
            <w:r>
              <w:t>1300,2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489" w:type="dxa"/>
            <w:tcBorders>
              <w:top w:val="nil"/>
              <w:left w:val="nil"/>
              <w:bottom w:val="nil"/>
              <w:right w:val="nil"/>
            </w:tcBorders>
            <w:vAlign w:val="bottom"/>
          </w:tcPr>
          <w:p w:rsidR="00C42116" w:rsidRDefault="00C42116">
            <w:pPr>
              <w:pStyle w:val="ConsPlusNormal"/>
              <w:jc w:val="center"/>
            </w:pPr>
            <w:r>
              <w:t>Ц211440220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20985,7</w:t>
            </w:r>
          </w:p>
        </w:tc>
        <w:tc>
          <w:tcPr>
            <w:tcW w:w="1264" w:type="dxa"/>
            <w:tcBorders>
              <w:top w:val="nil"/>
              <w:left w:val="nil"/>
              <w:bottom w:val="nil"/>
              <w:right w:val="nil"/>
            </w:tcBorders>
            <w:vAlign w:val="bottom"/>
          </w:tcPr>
          <w:p w:rsidR="00C42116" w:rsidRDefault="00C42116">
            <w:pPr>
              <w:pStyle w:val="ConsPlusNormal"/>
              <w:jc w:val="right"/>
            </w:pPr>
            <w:r>
              <w:t>20985,7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Ц211440220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20985,7</w:t>
            </w:r>
          </w:p>
        </w:tc>
        <w:tc>
          <w:tcPr>
            <w:tcW w:w="1264" w:type="dxa"/>
            <w:tcBorders>
              <w:top w:val="nil"/>
              <w:left w:val="nil"/>
              <w:bottom w:val="nil"/>
              <w:right w:val="nil"/>
            </w:tcBorders>
            <w:vAlign w:val="bottom"/>
          </w:tcPr>
          <w:p w:rsidR="00C42116" w:rsidRDefault="00C42116">
            <w:pPr>
              <w:pStyle w:val="ConsPlusNormal"/>
              <w:jc w:val="right"/>
            </w:pPr>
            <w:r>
              <w:t>20985,7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Ц211440220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1909,6</w:t>
            </w:r>
          </w:p>
        </w:tc>
        <w:tc>
          <w:tcPr>
            <w:tcW w:w="1264" w:type="dxa"/>
            <w:tcBorders>
              <w:top w:val="nil"/>
              <w:left w:val="nil"/>
              <w:bottom w:val="nil"/>
              <w:right w:val="nil"/>
            </w:tcBorders>
            <w:vAlign w:val="bottom"/>
          </w:tcPr>
          <w:p w:rsidR="00C42116" w:rsidRDefault="00C42116">
            <w:pPr>
              <w:pStyle w:val="ConsPlusNormal"/>
              <w:jc w:val="right"/>
            </w:pPr>
            <w:r>
              <w:t>1909,6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Ц211440220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1909,6</w:t>
            </w:r>
          </w:p>
        </w:tc>
        <w:tc>
          <w:tcPr>
            <w:tcW w:w="1264" w:type="dxa"/>
            <w:tcBorders>
              <w:top w:val="nil"/>
              <w:left w:val="nil"/>
              <w:bottom w:val="nil"/>
              <w:right w:val="nil"/>
            </w:tcBorders>
            <w:vAlign w:val="bottom"/>
          </w:tcPr>
          <w:p w:rsidR="00C42116" w:rsidRDefault="00C42116">
            <w:pPr>
              <w:pStyle w:val="ConsPlusNormal"/>
              <w:jc w:val="right"/>
            </w:pPr>
            <w:r>
              <w:t>1909,6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Ц211440220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1909,6</w:t>
            </w:r>
          </w:p>
        </w:tc>
        <w:tc>
          <w:tcPr>
            <w:tcW w:w="1264" w:type="dxa"/>
            <w:tcBorders>
              <w:top w:val="nil"/>
              <w:left w:val="nil"/>
              <w:bottom w:val="nil"/>
              <w:right w:val="nil"/>
            </w:tcBorders>
            <w:vAlign w:val="bottom"/>
          </w:tcPr>
          <w:p w:rsidR="00C42116" w:rsidRDefault="00C42116">
            <w:pPr>
              <w:pStyle w:val="ConsPlusNormal"/>
              <w:jc w:val="right"/>
            </w:pPr>
            <w:r>
              <w:t>1909,6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Ц211440220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19076,1</w:t>
            </w:r>
          </w:p>
        </w:tc>
        <w:tc>
          <w:tcPr>
            <w:tcW w:w="1264" w:type="dxa"/>
            <w:tcBorders>
              <w:top w:val="nil"/>
              <w:left w:val="nil"/>
              <w:bottom w:val="nil"/>
              <w:right w:val="nil"/>
            </w:tcBorders>
            <w:vAlign w:val="bottom"/>
          </w:tcPr>
          <w:p w:rsidR="00C42116" w:rsidRDefault="00C42116">
            <w:pPr>
              <w:pStyle w:val="ConsPlusNormal"/>
              <w:jc w:val="right"/>
            </w:pPr>
            <w:r>
              <w:t>19076,1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Ц211440220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19076,1</w:t>
            </w:r>
          </w:p>
        </w:tc>
        <w:tc>
          <w:tcPr>
            <w:tcW w:w="1264" w:type="dxa"/>
            <w:tcBorders>
              <w:top w:val="nil"/>
              <w:left w:val="nil"/>
              <w:bottom w:val="nil"/>
              <w:right w:val="nil"/>
            </w:tcBorders>
            <w:vAlign w:val="bottom"/>
          </w:tcPr>
          <w:p w:rsidR="00C42116" w:rsidRDefault="00C42116">
            <w:pPr>
              <w:pStyle w:val="ConsPlusNormal"/>
              <w:jc w:val="right"/>
            </w:pPr>
            <w:r>
              <w:t>19076,1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Ц211440220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17009,4</w:t>
            </w:r>
          </w:p>
        </w:tc>
        <w:tc>
          <w:tcPr>
            <w:tcW w:w="1264" w:type="dxa"/>
            <w:tcBorders>
              <w:top w:val="nil"/>
              <w:left w:val="nil"/>
              <w:bottom w:val="nil"/>
              <w:right w:val="nil"/>
            </w:tcBorders>
            <w:vAlign w:val="bottom"/>
          </w:tcPr>
          <w:p w:rsidR="00C42116" w:rsidRDefault="00C42116">
            <w:pPr>
              <w:pStyle w:val="ConsPlusNormal"/>
              <w:jc w:val="right"/>
            </w:pPr>
            <w:r>
              <w:t>17009,4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Ц211440220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2066,7</w:t>
            </w:r>
          </w:p>
        </w:tc>
        <w:tc>
          <w:tcPr>
            <w:tcW w:w="1264" w:type="dxa"/>
            <w:tcBorders>
              <w:top w:val="nil"/>
              <w:left w:val="nil"/>
              <w:bottom w:val="nil"/>
              <w:right w:val="nil"/>
            </w:tcBorders>
            <w:vAlign w:val="bottom"/>
          </w:tcPr>
          <w:p w:rsidR="00C42116" w:rsidRDefault="00C42116">
            <w:pPr>
              <w:pStyle w:val="ConsPlusNormal"/>
              <w:jc w:val="right"/>
            </w:pPr>
            <w:r>
              <w:t>2066,7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1489" w:type="dxa"/>
            <w:tcBorders>
              <w:top w:val="nil"/>
              <w:left w:val="nil"/>
              <w:bottom w:val="nil"/>
              <w:right w:val="nil"/>
            </w:tcBorders>
            <w:vAlign w:val="bottom"/>
          </w:tcPr>
          <w:p w:rsidR="00C42116" w:rsidRDefault="00C42116">
            <w:pPr>
              <w:pStyle w:val="ConsPlusNormal"/>
              <w:jc w:val="center"/>
            </w:pPr>
            <w:r>
              <w:t>Ц2114R2010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14315,9</w:t>
            </w:r>
          </w:p>
        </w:tc>
        <w:tc>
          <w:tcPr>
            <w:tcW w:w="1264" w:type="dxa"/>
            <w:tcBorders>
              <w:top w:val="nil"/>
              <w:left w:val="nil"/>
              <w:bottom w:val="nil"/>
              <w:right w:val="nil"/>
            </w:tcBorders>
            <w:vAlign w:val="bottom"/>
          </w:tcPr>
          <w:p w:rsidR="00C42116" w:rsidRDefault="00C42116">
            <w:pPr>
              <w:pStyle w:val="ConsPlusNormal"/>
              <w:jc w:val="right"/>
            </w:pPr>
            <w:r>
              <w:t>14315,9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Ц2114R2010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14315,9</w:t>
            </w:r>
          </w:p>
        </w:tc>
        <w:tc>
          <w:tcPr>
            <w:tcW w:w="1264" w:type="dxa"/>
            <w:tcBorders>
              <w:top w:val="nil"/>
              <w:left w:val="nil"/>
              <w:bottom w:val="nil"/>
              <w:right w:val="nil"/>
            </w:tcBorders>
            <w:vAlign w:val="bottom"/>
          </w:tcPr>
          <w:p w:rsidR="00C42116" w:rsidRDefault="00C42116">
            <w:pPr>
              <w:pStyle w:val="ConsPlusNormal"/>
              <w:jc w:val="right"/>
            </w:pPr>
            <w:r>
              <w:t>14315,9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Ц2114R2010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14315,9</w:t>
            </w:r>
          </w:p>
        </w:tc>
        <w:tc>
          <w:tcPr>
            <w:tcW w:w="1264" w:type="dxa"/>
            <w:tcBorders>
              <w:top w:val="nil"/>
              <w:left w:val="nil"/>
              <w:bottom w:val="nil"/>
              <w:right w:val="nil"/>
            </w:tcBorders>
            <w:vAlign w:val="bottom"/>
          </w:tcPr>
          <w:p w:rsidR="00C42116" w:rsidRDefault="00C42116">
            <w:pPr>
              <w:pStyle w:val="ConsPlusNormal"/>
              <w:jc w:val="right"/>
            </w:pPr>
            <w:r>
              <w:t>14315,9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Ц2114R2010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14315,9</w:t>
            </w:r>
          </w:p>
        </w:tc>
        <w:tc>
          <w:tcPr>
            <w:tcW w:w="1264" w:type="dxa"/>
            <w:tcBorders>
              <w:top w:val="nil"/>
              <w:left w:val="nil"/>
              <w:bottom w:val="nil"/>
              <w:right w:val="nil"/>
            </w:tcBorders>
            <w:vAlign w:val="bottom"/>
          </w:tcPr>
          <w:p w:rsidR="00C42116" w:rsidRDefault="00C42116">
            <w:pPr>
              <w:pStyle w:val="ConsPlusNormal"/>
              <w:jc w:val="right"/>
            </w:pPr>
            <w:r>
              <w:t>14315,9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Ц2114R2010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14315,9</w:t>
            </w:r>
          </w:p>
        </w:tc>
        <w:tc>
          <w:tcPr>
            <w:tcW w:w="1264" w:type="dxa"/>
            <w:tcBorders>
              <w:top w:val="nil"/>
              <w:left w:val="nil"/>
              <w:bottom w:val="nil"/>
              <w:right w:val="nil"/>
            </w:tcBorders>
            <w:vAlign w:val="bottom"/>
          </w:tcPr>
          <w:p w:rsidR="00C42116" w:rsidRDefault="00C42116">
            <w:pPr>
              <w:pStyle w:val="ConsPlusNormal"/>
              <w:jc w:val="right"/>
            </w:pPr>
            <w:r>
              <w:t>14315,9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детям"</w:t>
            </w:r>
          </w:p>
        </w:tc>
        <w:tc>
          <w:tcPr>
            <w:tcW w:w="1489" w:type="dxa"/>
            <w:tcBorders>
              <w:top w:val="nil"/>
              <w:left w:val="nil"/>
              <w:bottom w:val="nil"/>
              <w:right w:val="nil"/>
            </w:tcBorders>
            <w:vAlign w:val="bottom"/>
          </w:tcPr>
          <w:p w:rsidR="00C42116" w:rsidRDefault="00C42116">
            <w:pPr>
              <w:pStyle w:val="ConsPlusNormal"/>
              <w:jc w:val="center"/>
            </w:pPr>
            <w:r>
              <w:t>Ц211500000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30327,2</w:t>
            </w:r>
          </w:p>
        </w:tc>
        <w:tc>
          <w:tcPr>
            <w:tcW w:w="1264" w:type="dxa"/>
            <w:tcBorders>
              <w:top w:val="nil"/>
              <w:left w:val="nil"/>
              <w:bottom w:val="nil"/>
              <w:right w:val="nil"/>
            </w:tcBorders>
            <w:vAlign w:val="bottom"/>
          </w:tcPr>
          <w:p w:rsidR="00C42116" w:rsidRDefault="00C42116">
            <w:pPr>
              <w:pStyle w:val="ConsPlusNormal"/>
              <w:jc w:val="right"/>
            </w:pPr>
            <w:r>
              <w:t>30327,2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C42116" w:rsidRDefault="00C42116">
            <w:pPr>
              <w:pStyle w:val="ConsPlusNormal"/>
              <w:jc w:val="center"/>
            </w:pPr>
            <w:r>
              <w:t>Ц211540120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Ц211540120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Ц211540120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Ц211540120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Ц211540120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1489" w:type="dxa"/>
            <w:tcBorders>
              <w:top w:val="nil"/>
              <w:left w:val="nil"/>
              <w:bottom w:val="nil"/>
              <w:right w:val="nil"/>
            </w:tcBorders>
            <w:vAlign w:val="bottom"/>
          </w:tcPr>
          <w:p w:rsidR="00C42116" w:rsidRDefault="00C42116">
            <w:pPr>
              <w:pStyle w:val="ConsPlusNormal"/>
              <w:jc w:val="center"/>
            </w:pPr>
            <w:r>
              <w:t>Ц2115R2010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18157,3</w:t>
            </w:r>
          </w:p>
        </w:tc>
        <w:tc>
          <w:tcPr>
            <w:tcW w:w="1264" w:type="dxa"/>
            <w:tcBorders>
              <w:top w:val="nil"/>
              <w:left w:val="nil"/>
              <w:bottom w:val="nil"/>
              <w:right w:val="nil"/>
            </w:tcBorders>
            <w:vAlign w:val="bottom"/>
          </w:tcPr>
          <w:p w:rsidR="00C42116" w:rsidRDefault="00C42116">
            <w:pPr>
              <w:pStyle w:val="ConsPlusNormal"/>
              <w:jc w:val="right"/>
            </w:pPr>
            <w:r>
              <w:t>18157,3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Ц2115R2010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12692,0</w:t>
            </w:r>
          </w:p>
        </w:tc>
        <w:tc>
          <w:tcPr>
            <w:tcW w:w="1264" w:type="dxa"/>
            <w:tcBorders>
              <w:top w:val="nil"/>
              <w:left w:val="nil"/>
              <w:bottom w:val="nil"/>
              <w:right w:val="nil"/>
            </w:tcBorders>
            <w:vAlign w:val="bottom"/>
          </w:tcPr>
          <w:p w:rsidR="00C42116" w:rsidRDefault="00C42116">
            <w:pPr>
              <w:pStyle w:val="ConsPlusNormal"/>
              <w:jc w:val="right"/>
            </w:pPr>
            <w:r>
              <w:t>12692,0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Ц2115R2010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12692,0</w:t>
            </w:r>
          </w:p>
        </w:tc>
        <w:tc>
          <w:tcPr>
            <w:tcW w:w="1264" w:type="dxa"/>
            <w:tcBorders>
              <w:top w:val="nil"/>
              <w:left w:val="nil"/>
              <w:bottom w:val="nil"/>
              <w:right w:val="nil"/>
            </w:tcBorders>
            <w:vAlign w:val="bottom"/>
          </w:tcPr>
          <w:p w:rsidR="00C42116" w:rsidRDefault="00C42116">
            <w:pPr>
              <w:pStyle w:val="ConsPlusNormal"/>
              <w:jc w:val="right"/>
            </w:pPr>
            <w:r>
              <w:t>12692,0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Ц2115R2010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12692,0</w:t>
            </w:r>
          </w:p>
        </w:tc>
        <w:tc>
          <w:tcPr>
            <w:tcW w:w="1264" w:type="dxa"/>
            <w:tcBorders>
              <w:top w:val="nil"/>
              <w:left w:val="nil"/>
              <w:bottom w:val="nil"/>
              <w:right w:val="nil"/>
            </w:tcBorders>
            <w:vAlign w:val="bottom"/>
          </w:tcPr>
          <w:p w:rsidR="00C42116" w:rsidRDefault="00C42116">
            <w:pPr>
              <w:pStyle w:val="ConsPlusNormal"/>
              <w:jc w:val="right"/>
            </w:pPr>
            <w:r>
              <w:t>12692,0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Ц2115R2010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12692,0</w:t>
            </w:r>
          </w:p>
        </w:tc>
        <w:tc>
          <w:tcPr>
            <w:tcW w:w="1264" w:type="dxa"/>
            <w:tcBorders>
              <w:top w:val="nil"/>
              <w:left w:val="nil"/>
              <w:bottom w:val="nil"/>
              <w:right w:val="nil"/>
            </w:tcBorders>
            <w:vAlign w:val="bottom"/>
          </w:tcPr>
          <w:p w:rsidR="00C42116" w:rsidRDefault="00C42116">
            <w:pPr>
              <w:pStyle w:val="ConsPlusNormal"/>
              <w:jc w:val="right"/>
            </w:pPr>
            <w:r>
              <w:t>12692,0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Ц2115R2010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5465,3</w:t>
            </w:r>
          </w:p>
        </w:tc>
        <w:tc>
          <w:tcPr>
            <w:tcW w:w="1264" w:type="dxa"/>
            <w:tcBorders>
              <w:top w:val="nil"/>
              <w:left w:val="nil"/>
              <w:bottom w:val="nil"/>
              <w:right w:val="nil"/>
            </w:tcBorders>
            <w:vAlign w:val="bottom"/>
          </w:tcPr>
          <w:p w:rsidR="00C42116" w:rsidRDefault="00C42116">
            <w:pPr>
              <w:pStyle w:val="ConsPlusNormal"/>
              <w:jc w:val="right"/>
            </w:pPr>
            <w:r>
              <w:t>5465,3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Ц2115R2010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5465,3</w:t>
            </w:r>
          </w:p>
        </w:tc>
        <w:tc>
          <w:tcPr>
            <w:tcW w:w="1264" w:type="dxa"/>
            <w:tcBorders>
              <w:top w:val="nil"/>
              <w:left w:val="nil"/>
              <w:bottom w:val="nil"/>
              <w:right w:val="nil"/>
            </w:tcBorders>
            <w:vAlign w:val="bottom"/>
          </w:tcPr>
          <w:p w:rsidR="00C42116" w:rsidRDefault="00C42116">
            <w:pPr>
              <w:pStyle w:val="ConsPlusNormal"/>
              <w:jc w:val="right"/>
            </w:pPr>
            <w:r>
              <w:t>5465,3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Ц2115R2010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5465,3</w:t>
            </w:r>
          </w:p>
        </w:tc>
        <w:tc>
          <w:tcPr>
            <w:tcW w:w="1264" w:type="dxa"/>
            <w:tcBorders>
              <w:top w:val="nil"/>
              <w:left w:val="nil"/>
              <w:bottom w:val="nil"/>
              <w:right w:val="nil"/>
            </w:tcBorders>
            <w:vAlign w:val="bottom"/>
          </w:tcPr>
          <w:p w:rsidR="00C42116" w:rsidRDefault="00C42116">
            <w:pPr>
              <w:pStyle w:val="ConsPlusNormal"/>
              <w:jc w:val="right"/>
            </w:pPr>
            <w:r>
              <w:t>5465,3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Ц2115R2010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5465,3</w:t>
            </w:r>
          </w:p>
        </w:tc>
        <w:tc>
          <w:tcPr>
            <w:tcW w:w="1264" w:type="dxa"/>
            <w:tcBorders>
              <w:top w:val="nil"/>
              <w:left w:val="nil"/>
              <w:bottom w:val="nil"/>
              <w:right w:val="nil"/>
            </w:tcBorders>
            <w:vAlign w:val="bottom"/>
          </w:tcPr>
          <w:p w:rsidR="00C42116" w:rsidRDefault="00C42116">
            <w:pPr>
              <w:pStyle w:val="ConsPlusNormal"/>
              <w:jc w:val="right"/>
            </w:pPr>
            <w:r>
              <w:t>5465,3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1489" w:type="dxa"/>
            <w:tcBorders>
              <w:top w:val="nil"/>
              <w:left w:val="nil"/>
              <w:bottom w:val="nil"/>
              <w:right w:val="nil"/>
            </w:tcBorders>
            <w:vAlign w:val="bottom"/>
          </w:tcPr>
          <w:p w:rsidR="00C42116" w:rsidRDefault="00C42116">
            <w:pPr>
              <w:pStyle w:val="ConsPlusNormal"/>
              <w:jc w:val="center"/>
            </w:pPr>
            <w:r>
              <w:t>Ц211600000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72243,4</w:t>
            </w:r>
          </w:p>
        </w:tc>
        <w:tc>
          <w:tcPr>
            <w:tcW w:w="1264" w:type="dxa"/>
            <w:tcBorders>
              <w:top w:val="nil"/>
              <w:left w:val="nil"/>
              <w:bottom w:val="nil"/>
              <w:right w:val="nil"/>
            </w:tcBorders>
            <w:vAlign w:val="bottom"/>
          </w:tcPr>
          <w:p w:rsidR="00C42116" w:rsidRDefault="00C42116">
            <w:pPr>
              <w:pStyle w:val="ConsPlusNormal"/>
              <w:jc w:val="right"/>
            </w:pPr>
            <w:r>
              <w:t>72243,4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1489" w:type="dxa"/>
            <w:tcBorders>
              <w:top w:val="nil"/>
              <w:left w:val="nil"/>
              <w:bottom w:val="nil"/>
              <w:right w:val="nil"/>
            </w:tcBorders>
            <w:vAlign w:val="bottom"/>
          </w:tcPr>
          <w:p w:rsidR="00C42116" w:rsidRDefault="00C42116">
            <w:pPr>
              <w:pStyle w:val="ConsPlusNormal"/>
              <w:jc w:val="center"/>
            </w:pPr>
            <w:r>
              <w:t>Ц211610070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Ц211610070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Ц211610070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Ц211610070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Ц211610070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Закупки лекарственных препаратов и медицинского оборудования</w:t>
            </w:r>
          </w:p>
        </w:tc>
        <w:tc>
          <w:tcPr>
            <w:tcW w:w="1489" w:type="dxa"/>
            <w:tcBorders>
              <w:top w:val="nil"/>
              <w:left w:val="nil"/>
              <w:bottom w:val="nil"/>
              <w:right w:val="nil"/>
            </w:tcBorders>
            <w:vAlign w:val="bottom"/>
          </w:tcPr>
          <w:p w:rsidR="00C42116" w:rsidRDefault="00C42116">
            <w:pPr>
              <w:pStyle w:val="ConsPlusNormal"/>
              <w:jc w:val="center"/>
            </w:pPr>
            <w:r>
              <w:t>Ц211610180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Ц211610180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Ц211610180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Ц211610180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Ц211610180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43850,1</w:t>
            </w:r>
          </w:p>
        </w:tc>
        <w:tc>
          <w:tcPr>
            <w:tcW w:w="1264" w:type="dxa"/>
            <w:tcBorders>
              <w:top w:val="nil"/>
              <w:left w:val="nil"/>
              <w:bottom w:val="nil"/>
              <w:right w:val="nil"/>
            </w:tcBorders>
            <w:vAlign w:val="bottom"/>
          </w:tcPr>
          <w:p w:rsidR="00C42116" w:rsidRDefault="00C42116">
            <w:pPr>
              <w:pStyle w:val="ConsPlusNormal"/>
              <w:jc w:val="right"/>
            </w:pPr>
            <w:r>
              <w:t>43850,1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43850,1</w:t>
            </w:r>
          </w:p>
        </w:tc>
        <w:tc>
          <w:tcPr>
            <w:tcW w:w="1264" w:type="dxa"/>
            <w:tcBorders>
              <w:top w:val="nil"/>
              <w:left w:val="nil"/>
              <w:bottom w:val="nil"/>
              <w:right w:val="nil"/>
            </w:tcBorders>
            <w:vAlign w:val="bottom"/>
          </w:tcPr>
          <w:p w:rsidR="00C42116" w:rsidRDefault="00C42116">
            <w:pPr>
              <w:pStyle w:val="ConsPlusNormal"/>
              <w:jc w:val="right"/>
            </w:pPr>
            <w:r>
              <w:t>43850,1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34732,1</w:t>
            </w:r>
          </w:p>
        </w:tc>
        <w:tc>
          <w:tcPr>
            <w:tcW w:w="1264" w:type="dxa"/>
            <w:tcBorders>
              <w:top w:val="nil"/>
              <w:left w:val="nil"/>
              <w:bottom w:val="nil"/>
              <w:right w:val="nil"/>
            </w:tcBorders>
            <w:vAlign w:val="bottom"/>
          </w:tcPr>
          <w:p w:rsidR="00C42116" w:rsidRDefault="00C42116">
            <w:pPr>
              <w:pStyle w:val="ConsPlusNormal"/>
              <w:jc w:val="right"/>
            </w:pPr>
            <w:r>
              <w:t>34732,1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34732,1</w:t>
            </w:r>
          </w:p>
        </w:tc>
        <w:tc>
          <w:tcPr>
            <w:tcW w:w="1264" w:type="dxa"/>
            <w:tcBorders>
              <w:top w:val="nil"/>
              <w:left w:val="nil"/>
              <w:bottom w:val="nil"/>
              <w:right w:val="nil"/>
            </w:tcBorders>
            <w:vAlign w:val="bottom"/>
          </w:tcPr>
          <w:p w:rsidR="00C42116" w:rsidRDefault="00C42116">
            <w:pPr>
              <w:pStyle w:val="ConsPlusNormal"/>
              <w:jc w:val="right"/>
            </w:pPr>
            <w:r>
              <w:t>34732,1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4868,1</w:t>
            </w:r>
          </w:p>
        </w:tc>
        <w:tc>
          <w:tcPr>
            <w:tcW w:w="1264" w:type="dxa"/>
            <w:tcBorders>
              <w:top w:val="nil"/>
              <w:left w:val="nil"/>
              <w:bottom w:val="nil"/>
              <w:right w:val="nil"/>
            </w:tcBorders>
            <w:vAlign w:val="bottom"/>
          </w:tcPr>
          <w:p w:rsidR="00C42116" w:rsidRDefault="00C42116">
            <w:pPr>
              <w:pStyle w:val="ConsPlusNormal"/>
              <w:jc w:val="right"/>
            </w:pPr>
            <w:r>
              <w:t>4868,1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29544,4</w:t>
            </w:r>
          </w:p>
        </w:tc>
        <w:tc>
          <w:tcPr>
            <w:tcW w:w="1264" w:type="dxa"/>
            <w:tcBorders>
              <w:top w:val="nil"/>
              <w:left w:val="nil"/>
              <w:bottom w:val="nil"/>
              <w:right w:val="nil"/>
            </w:tcBorders>
            <w:vAlign w:val="bottom"/>
          </w:tcPr>
          <w:p w:rsidR="00C42116" w:rsidRDefault="00C42116">
            <w:pPr>
              <w:pStyle w:val="ConsPlusNormal"/>
              <w:jc w:val="right"/>
            </w:pPr>
            <w:r>
              <w:t>29544,4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319,6</w:t>
            </w:r>
          </w:p>
        </w:tc>
        <w:tc>
          <w:tcPr>
            <w:tcW w:w="1264" w:type="dxa"/>
            <w:tcBorders>
              <w:top w:val="nil"/>
              <w:left w:val="nil"/>
              <w:bottom w:val="nil"/>
              <w:right w:val="nil"/>
            </w:tcBorders>
            <w:vAlign w:val="bottom"/>
          </w:tcPr>
          <w:p w:rsidR="00C42116" w:rsidRDefault="00C42116">
            <w:pPr>
              <w:pStyle w:val="ConsPlusNormal"/>
              <w:jc w:val="right"/>
            </w:pPr>
            <w:r>
              <w:t>319,6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9118,0</w:t>
            </w:r>
          </w:p>
        </w:tc>
        <w:tc>
          <w:tcPr>
            <w:tcW w:w="1264" w:type="dxa"/>
            <w:tcBorders>
              <w:top w:val="nil"/>
              <w:left w:val="nil"/>
              <w:bottom w:val="nil"/>
              <w:right w:val="nil"/>
            </w:tcBorders>
            <w:vAlign w:val="bottom"/>
          </w:tcPr>
          <w:p w:rsidR="00C42116" w:rsidRDefault="00C42116">
            <w:pPr>
              <w:pStyle w:val="ConsPlusNormal"/>
              <w:jc w:val="right"/>
            </w:pPr>
            <w:r>
              <w:t>9118,0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9118,0</w:t>
            </w:r>
          </w:p>
        </w:tc>
        <w:tc>
          <w:tcPr>
            <w:tcW w:w="1264" w:type="dxa"/>
            <w:tcBorders>
              <w:top w:val="nil"/>
              <w:left w:val="nil"/>
              <w:bottom w:val="nil"/>
              <w:right w:val="nil"/>
            </w:tcBorders>
            <w:vAlign w:val="bottom"/>
          </w:tcPr>
          <w:p w:rsidR="00C42116" w:rsidRDefault="00C42116">
            <w:pPr>
              <w:pStyle w:val="ConsPlusNormal"/>
              <w:jc w:val="right"/>
            </w:pPr>
            <w:r>
              <w:t>9118,0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Ц211640220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9118,0</w:t>
            </w:r>
          </w:p>
        </w:tc>
        <w:tc>
          <w:tcPr>
            <w:tcW w:w="1264" w:type="dxa"/>
            <w:tcBorders>
              <w:top w:val="nil"/>
              <w:left w:val="nil"/>
              <w:bottom w:val="nil"/>
              <w:right w:val="nil"/>
            </w:tcBorders>
            <w:vAlign w:val="bottom"/>
          </w:tcPr>
          <w:p w:rsidR="00C42116" w:rsidRDefault="00C42116">
            <w:pPr>
              <w:pStyle w:val="ConsPlusNormal"/>
              <w:jc w:val="right"/>
            </w:pPr>
            <w:r>
              <w:t>9118,0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w:t>
            </w:r>
            <w:r>
              <w:lastRenderedPageBreak/>
              <w:t>регионального проекта "Развитие системы оказания первичной медико-санитарной помощи"</w:t>
            </w:r>
          </w:p>
        </w:tc>
        <w:tc>
          <w:tcPr>
            <w:tcW w:w="1489" w:type="dxa"/>
            <w:tcBorders>
              <w:top w:val="nil"/>
              <w:left w:val="nil"/>
              <w:bottom w:val="nil"/>
              <w:right w:val="nil"/>
            </w:tcBorders>
            <w:vAlign w:val="bottom"/>
          </w:tcPr>
          <w:p w:rsidR="00C42116" w:rsidRDefault="00C42116">
            <w:pPr>
              <w:pStyle w:val="ConsPlusNormal"/>
              <w:jc w:val="center"/>
            </w:pPr>
            <w:r>
              <w:lastRenderedPageBreak/>
              <w:t>Ц21N100000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26057,6</w:t>
            </w:r>
          </w:p>
        </w:tc>
        <w:tc>
          <w:tcPr>
            <w:tcW w:w="1264" w:type="dxa"/>
            <w:tcBorders>
              <w:top w:val="nil"/>
              <w:left w:val="nil"/>
              <w:bottom w:val="nil"/>
              <w:right w:val="nil"/>
            </w:tcBorders>
            <w:vAlign w:val="bottom"/>
          </w:tcPr>
          <w:p w:rsidR="00C42116" w:rsidRDefault="00C42116">
            <w:pPr>
              <w:pStyle w:val="ConsPlusNormal"/>
              <w:jc w:val="right"/>
            </w:pPr>
            <w:r>
              <w:t>14900,0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489" w:type="dxa"/>
            <w:tcBorders>
              <w:top w:val="nil"/>
              <w:left w:val="nil"/>
              <w:bottom w:val="nil"/>
              <w:right w:val="nil"/>
            </w:tcBorders>
            <w:vAlign w:val="bottom"/>
          </w:tcPr>
          <w:p w:rsidR="00C42116" w:rsidRDefault="00C42116">
            <w:pPr>
              <w:pStyle w:val="ConsPlusNormal"/>
              <w:jc w:val="center"/>
            </w:pPr>
            <w:r>
              <w:t>Ц21N151960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11157,6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t>Ц21N151960</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11157,6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Бюджетные инвестиции</w:t>
            </w:r>
          </w:p>
        </w:tc>
        <w:tc>
          <w:tcPr>
            <w:tcW w:w="1489" w:type="dxa"/>
            <w:tcBorders>
              <w:top w:val="nil"/>
              <w:left w:val="nil"/>
              <w:bottom w:val="nil"/>
              <w:right w:val="nil"/>
            </w:tcBorders>
            <w:vAlign w:val="bottom"/>
          </w:tcPr>
          <w:p w:rsidR="00C42116" w:rsidRDefault="00C42116">
            <w:pPr>
              <w:pStyle w:val="ConsPlusNormal"/>
              <w:jc w:val="center"/>
            </w:pPr>
            <w:r>
              <w:t>Ц21N151960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11157,6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Ц21N151960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11157,6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Ц21N151960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11157,6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закупки авиационных работ органами государственной власти субъектов Российской Федерации в целях оказания медицинской помощи</w:t>
            </w:r>
          </w:p>
        </w:tc>
        <w:tc>
          <w:tcPr>
            <w:tcW w:w="1489" w:type="dxa"/>
            <w:tcBorders>
              <w:top w:val="nil"/>
              <w:left w:val="nil"/>
              <w:bottom w:val="nil"/>
              <w:right w:val="nil"/>
            </w:tcBorders>
            <w:vAlign w:val="bottom"/>
          </w:tcPr>
          <w:p w:rsidR="00C42116" w:rsidRDefault="00C42116">
            <w:pPr>
              <w:pStyle w:val="ConsPlusNormal"/>
              <w:jc w:val="center"/>
            </w:pPr>
            <w:r>
              <w:t>Ц21N155540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14900,0</w:t>
            </w:r>
          </w:p>
        </w:tc>
        <w:tc>
          <w:tcPr>
            <w:tcW w:w="1264" w:type="dxa"/>
            <w:tcBorders>
              <w:top w:val="nil"/>
              <w:left w:val="nil"/>
              <w:bottom w:val="nil"/>
              <w:right w:val="nil"/>
            </w:tcBorders>
            <w:vAlign w:val="bottom"/>
          </w:tcPr>
          <w:p w:rsidR="00C42116" w:rsidRDefault="00C42116">
            <w:pPr>
              <w:pStyle w:val="ConsPlusNormal"/>
              <w:jc w:val="right"/>
            </w:pPr>
            <w:r>
              <w:t>14900,0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Ц21N155540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14900,0</w:t>
            </w:r>
          </w:p>
        </w:tc>
        <w:tc>
          <w:tcPr>
            <w:tcW w:w="1264" w:type="dxa"/>
            <w:tcBorders>
              <w:top w:val="nil"/>
              <w:left w:val="nil"/>
              <w:bottom w:val="nil"/>
              <w:right w:val="nil"/>
            </w:tcBorders>
            <w:vAlign w:val="bottom"/>
          </w:tcPr>
          <w:p w:rsidR="00C42116" w:rsidRDefault="00C42116">
            <w:pPr>
              <w:pStyle w:val="ConsPlusNormal"/>
              <w:jc w:val="right"/>
            </w:pPr>
            <w:r>
              <w:t>14900,0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Ц21N155540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14900,0</w:t>
            </w:r>
          </w:p>
        </w:tc>
        <w:tc>
          <w:tcPr>
            <w:tcW w:w="1264" w:type="dxa"/>
            <w:tcBorders>
              <w:top w:val="nil"/>
              <w:left w:val="nil"/>
              <w:bottom w:val="nil"/>
              <w:right w:val="nil"/>
            </w:tcBorders>
            <w:vAlign w:val="bottom"/>
          </w:tcPr>
          <w:p w:rsidR="00C42116" w:rsidRDefault="00C42116">
            <w:pPr>
              <w:pStyle w:val="ConsPlusNormal"/>
              <w:jc w:val="right"/>
            </w:pPr>
            <w:r>
              <w:t>14900,0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Ц21N155540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14900,0</w:t>
            </w:r>
          </w:p>
        </w:tc>
        <w:tc>
          <w:tcPr>
            <w:tcW w:w="1264" w:type="dxa"/>
            <w:tcBorders>
              <w:top w:val="nil"/>
              <w:left w:val="nil"/>
              <w:bottom w:val="nil"/>
              <w:right w:val="nil"/>
            </w:tcBorders>
            <w:vAlign w:val="bottom"/>
          </w:tcPr>
          <w:p w:rsidR="00C42116" w:rsidRDefault="00C42116">
            <w:pPr>
              <w:pStyle w:val="ConsPlusNormal"/>
              <w:jc w:val="right"/>
            </w:pPr>
            <w:r>
              <w:t>14900,0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Скорая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Ц21N155540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14900,0</w:t>
            </w:r>
          </w:p>
        </w:tc>
        <w:tc>
          <w:tcPr>
            <w:tcW w:w="1264" w:type="dxa"/>
            <w:tcBorders>
              <w:top w:val="nil"/>
              <w:left w:val="nil"/>
              <w:bottom w:val="nil"/>
              <w:right w:val="nil"/>
            </w:tcBorders>
            <w:vAlign w:val="bottom"/>
          </w:tcPr>
          <w:p w:rsidR="00C42116" w:rsidRDefault="00C42116">
            <w:pPr>
              <w:pStyle w:val="ConsPlusNormal"/>
              <w:jc w:val="right"/>
            </w:pPr>
            <w:r>
              <w:t>14900,0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"Старшее поколение"</w:t>
            </w:r>
          </w:p>
        </w:tc>
        <w:tc>
          <w:tcPr>
            <w:tcW w:w="1489" w:type="dxa"/>
            <w:tcBorders>
              <w:top w:val="nil"/>
              <w:left w:val="nil"/>
              <w:bottom w:val="nil"/>
              <w:right w:val="nil"/>
            </w:tcBorders>
            <w:vAlign w:val="bottom"/>
          </w:tcPr>
          <w:p w:rsidR="00C42116" w:rsidRDefault="00C42116">
            <w:pPr>
              <w:pStyle w:val="ConsPlusNormal"/>
              <w:jc w:val="center"/>
            </w:pPr>
            <w:r>
              <w:t>Ц21Р300000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42852,4</w:t>
            </w:r>
          </w:p>
        </w:tc>
        <w:tc>
          <w:tcPr>
            <w:tcW w:w="1264" w:type="dxa"/>
            <w:tcBorders>
              <w:top w:val="nil"/>
              <w:left w:val="nil"/>
              <w:bottom w:val="nil"/>
              <w:right w:val="nil"/>
            </w:tcBorders>
            <w:vAlign w:val="bottom"/>
          </w:tcPr>
          <w:p w:rsidR="00C42116" w:rsidRDefault="00C42116">
            <w:pPr>
              <w:pStyle w:val="ConsPlusNormal"/>
              <w:jc w:val="right"/>
            </w:pPr>
            <w:r>
              <w:t>11486,4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Проведение дополнительных скринингов лицам старше 65 лет, проживающим в сельской местности, на выявление отдельных социально значимых </w:t>
            </w:r>
            <w:r>
              <w:lastRenderedPageBreak/>
              <w:t>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1489" w:type="dxa"/>
            <w:tcBorders>
              <w:top w:val="nil"/>
              <w:left w:val="nil"/>
              <w:bottom w:val="nil"/>
              <w:right w:val="nil"/>
            </w:tcBorders>
            <w:vAlign w:val="bottom"/>
          </w:tcPr>
          <w:p w:rsidR="00C42116" w:rsidRDefault="00C42116">
            <w:pPr>
              <w:pStyle w:val="ConsPlusNormal"/>
              <w:jc w:val="center"/>
            </w:pPr>
            <w:r>
              <w:lastRenderedPageBreak/>
              <w:t>Ц21Р352950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42689,9</w:t>
            </w:r>
          </w:p>
        </w:tc>
        <w:tc>
          <w:tcPr>
            <w:tcW w:w="1264" w:type="dxa"/>
            <w:tcBorders>
              <w:top w:val="nil"/>
              <w:left w:val="nil"/>
              <w:bottom w:val="nil"/>
              <w:right w:val="nil"/>
            </w:tcBorders>
            <w:vAlign w:val="bottom"/>
          </w:tcPr>
          <w:p w:rsidR="00C42116" w:rsidRDefault="00C42116">
            <w:pPr>
              <w:pStyle w:val="ConsPlusNormal"/>
              <w:jc w:val="right"/>
            </w:pPr>
            <w:r>
              <w:t>11324,1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Ц21Р352950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42689,9</w:t>
            </w:r>
          </w:p>
        </w:tc>
        <w:tc>
          <w:tcPr>
            <w:tcW w:w="1264" w:type="dxa"/>
            <w:tcBorders>
              <w:top w:val="nil"/>
              <w:left w:val="nil"/>
              <w:bottom w:val="nil"/>
              <w:right w:val="nil"/>
            </w:tcBorders>
            <w:vAlign w:val="bottom"/>
          </w:tcPr>
          <w:p w:rsidR="00C42116" w:rsidRDefault="00C42116">
            <w:pPr>
              <w:pStyle w:val="ConsPlusNormal"/>
              <w:jc w:val="right"/>
            </w:pPr>
            <w:r>
              <w:t>11324,1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Ц21Р352950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42689,9</w:t>
            </w:r>
          </w:p>
        </w:tc>
        <w:tc>
          <w:tcPr>
            <w:tcW w:w="1264" w:type="dxa"/>
            <w:tcBorders>
              <w:top w:val="nil"/>
              <w:left w:val="nil"/>
              <w:bottom w:val="nil"/>
              <w:right w:val="nil"/>
            </w:tcBorders>
            <w:vAlign w:val="bottom"/>
          </w:tcPr>
          <w:p w:rsidR="00C42116" w:rsidRDefault="00C42116">
            <w:pPr>
              <w:pStyle w:val="ConsPlusNormal"/>
              <w:jc w:val="right"/>
            </w:pPr>
            <w:r>
              <w:t>11324,1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Ц21Р352950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42689,9</w:t>
            </w:r>
          </w:p>
        </w:tc>
        <w:tc>
          <w:tcPr>
            <w:tcW w:w="1264" w:type="dxa"/>
            <w:tcBorders>
              <w:top w:val="nil"/>
              <w:left w:val="nil"/>
              <w:bottom w:val="nil"/>
              <w:right w:val="nil"/>
            </w:tcBorders>
            <w:vAlign w:val="bottom"/>
          </w:tcPr>
          <w:p w:rsidR="00C42116" w:rsidRDefault="00C42116">
            <w:pPr>
              <w:pStyle w:val="ConsPlusNormal"/>
              <w:jc w:val="right"/>
            </w:pPr>
            <w:r>
              <w:t>11324,1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Ц21Р352950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42689,9</w:t>
            </w:r>
          </w:p>
        </w:tc>
        <w:tc>
          <w:tcPr>
            <w:tcW w:w="1264" w:type="dxa"/>
            <w:tcBorders>
              <w:top w:val="nil"/>
              <w:left w:val="nil"/>
              <w:bottom w:val="nil"/>
              <w:right w:val="nil"/>
            </w:tcBorders>
            <w:vAlign w:val="bottom"/>
          </w:tcPr>
          <w:p w:rsidR="00C42116" w:rsidRDefault="00C42116">
            <w:pPr>
              <w:pStyle w:val="ConsPlusNormal"/>
              <w:jc w:val="right"/>
            </w:pPr>
            <w:r>
              <w:t>11324,1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89" w:type="dxa"/>
            <w:tcBorders>
              <w:top w:val="nil"/>
              <w:left w:val="nil"/>
              <w:bottom w:val="nil"/>
              <w:right w:val="nil"/>
            </w:tcBorders>
            <w:vAlign w:val="bottom"/>
          </w:tcPr>
          <w:p w:rsidR="00C42116" w:rsidRDefault="00C42116">
            <w:pPr>
              <w:pStyle w:val="ConsPlusNormal"/>
              <w:jc w:val="center"/>
            </w:pPr>
            <w:r>
              <w:t>Ц21Р354680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162,5</w:t>
            </w:r>
          </w:p>
        </w:tc>
        <w:tc>
          <w:tcPr>
            <w:tcW w:w="1264" w:type="dxa"/>
            <w:tcBorders>
              <w:top w:val="nil"/>
              <w:left w:val="nil"/>
              <w:bottom w:val="nil"/>
              <w:right w:val="nil"/>
            </w:tcBorders>
            <w:vAlign w:val="bottom"/>
          </w:tcPr>
          <w:p w:rsidR="00C42116" w:rsidRDefault="00C42116">
            <w:pPr>
              <w:pStyle w:val="ConsPlusNormal"/>
              <w:jc w:val="right"/>
            </w:pPr>
            <w:r>
              <w:t>162,3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Ц21Р354680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162,5</w:t>
            </w:r>
          </w:p>
        </w:tc>
        <w:tc>
          <w:tcPr>
            <w:tcW w:w="1264" w:type="dxa"/>
            <w:tcBorders>
              <w:top w:val="nil"/>
              <w:left w:val="nil"/>
              <w:bottom w:val="nil"/>
              <w:right w:val="nil"/>
            </w:tcBorders>
            <w:vAlign w:val="bottom"/>
          </w:tcPr>
          <w:p w:rsidR="00C42116" w:rsidRDefault="00C42116">
            <w:pPr>
              <w:pStyle w:val="ConsPlusNormal"/>
              <w:jc w:val="right"/>
            </w:pPr>
            <w:r>
              <w:t>162,3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Ц21Р354680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162,5</w:t>
            </w:r>
          </w:p>
        </w:tc>
        <w:tc>
          <w:tcPr>
            <w:tcW w:w="1264" w:type="dxa"/>
            <w:tcBorders>
              <w:top w:val="nil"/>
              <w:left w:val="nil"/>
              <w:bottom w:val="nil"/>
              <w:right w:val="nil"/>
            </w:tcBorders>
            <w:vAlign w:val="bottom"/>
          </w:tcPr>
          <w:p w:rsidR="00C42116" w:rsidRDefault="00C42116">
            <w:pPr>
              <w:pStyle w:val="ConsPlusNormal"/>
              <w:jc w:val="right"/>
            </w:pPr>
            <w:r>
              <w:t>162,3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Ц21Р354680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162,5</w:t>
            </w:r>
          </w:p>
        </w:tc>
        <w:tc>
          <w:tcPr>
            <w:tcW w:w="1264" w:type="dxa"/>
            <w:tcBorders>
              <w:top w:val="nil"/>
              <w:left w:val="nil"/>
              <w:bottom w:val="nil"/>
              <w:right w:val="nil"/>
            </w:tcBorders>
            <w:vAlign w:val="bottom"/>
          </w:tcPr>
          <w:p w:rsidR="00C42116" w:rsidRDefault="00C42116">
            <w:pPr>
              <w:pStyle w:val="ConsPlusNormal"/>
              <w:jc w:val="right"/>
            </w:pPr>
            <w:r>
              <w:t>162,3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Ц21Р354680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162,5</w:t>
            </w:r>
          </w:p>
        </w:tc>
        <w:tc>
          <w:tcPr>
            <w:tcW w:w="1264" w:type="dxa"/>
            <w:tcBorders>
              <w:top w:val="nil"/>
              <w:left w:val="nil"/>
              <w:bottom w:val="nil"/>
              <w:right w:val="nil"/>
            </w:tcBorders>
            <w:vAlign w:val="bottom"/>
          </w:tcPr>
          <w:p w:rsidR="00C42116" w:rsidRDefault="00C42116">
            <w:pPr>
              <w:pStyle w:val="ConsPlusNormal"/>
              <w:jc w:val="right"/>
            </w:pPr>
            <w:r>
              <w:t>162,3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6.2.</w:t>
            </w:r>
          </w:p>
        </w:tc>
        <w:tc>
          <w:tcPr>
            <w:tcW w:w="3005" w:type="dxa"/>
            <w:tcBorders>
              <w:top w:val="nil"/>
              <w:left w:val="nil"/>
              <w:bottom w:val="nil"/>
              <w:right w:val="nil"/>
            </w:tcBorders>
          </w:tcPr>
          <w:p w:rsidR="00C42116" w:rsidRDefault="00AB5A4C">
            <w:pPr>
              <w:pStyle w:val="ConsPlusNormal"/>
              <w:jc w:val="both"/>
            </w:pPr>
            <w:hyperlink r:id="rId29" w:history="1">
              <w:r w:rsidR="00C42116">
                <w:rPr>
                  <w:color w:val="0000FF"/>
                </w:rPr>
                <w:t>Подпрограмма</w:t>
              </w:r>
            </w:hyperlink>
            <w:r w:rsidR="00C42116">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528446,8</w:t>
            </w:r>
          </w:p>
        </w:tc>
        <w:tc>
          <w:tcPr>
            <w:tcW w:w="1264" w:type="dxa"/>
            <w:tcBorders>
              <w:top w:val="nil"/>
              <w:left w:val="nil"/>
              <w:bottom w:val="nil"/>
              <w:right w:val="nil"/>
            </w:tcBorders>
            <w:vAlign w:val="bottom"/>
          </w:tcPr>
          <w:p w:rsidR="00C42116" w:rsidRDefault="00C42116">
            <w:pPr>
              <w:pStyle w:val="ConsPlusNormal"/>
              <w:jc w:val="right"/>
            </w:pPr>
            <w:r>
              <w:t>264627,4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"Борьба с сердечно-сосудистыми заболеваниями"</w:t>
            </w:r>
          </w:p>
        </w:tc>
        <w:tc>
          <w:tcPr>
            <w:tcW w:w="1489" w:type="dxa"/>
            <w:tcBorders>
              <w:top w:val="nil"/>
              <w:left w:val="nil"/>
              <w:bottom w:val="nil"/>
              <w:right w:val="nil"/>
            </w:tcBorders>
            <w:vAlign w:val="bottom"/>
          </w:tcPr>
          <w:p w:rsidR="00C42116" w:rsidRDefault="00C42116">
            <w:pPr>
              <w:pStyle w:val="ConsPlusNormal"/>
              <w:jc w:val="center"/>
            </w:pPr>
            <w:r>
              <w:t>Ц22N200000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110590,4</w:t>
            </w:r>
          </w:p>
        </w:tc>
        <w:tc>
          <w:tcPr>
            <w:tcW w:w="1264" w:type="dxa"/>
            <w:tcBorders>
              <w:top w:val="nil"/>
              <w:left w:val="nil"/>
              <w:bottom w:val="nil"/>
              <w:right w:val="nil"/>
            </w:tcBorders>
            <w:vAlign w:val="bottom"/>
          </w:tcPr>
          <w:p w:rsidR="00C42116" w:rsidRDefault="00C42116">
            <w:pPr>
              <w:pStyle w:val="ConsPlusNormal"/>
              <w:jc w:val="right"/>
            </w:pPr>
            <w:r>
              <w:t>86099,4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Оснащение оборудованием региональных сосудистых центров и первичных сосудистых отделений</w:t>
            </w:r>
          </w:p>
        </w:tc>
        <w:tc>
          <w:tcPr>
            <w:tcW w:w="1489" w:type="dxa"/>
            <w:tcBorders>
              <w:top w:val="nil"/>
              <w:left w:val="nil"/>
              <w:bottom w:val="nil"/>
              <w:right w:val="nil"/>
            </w:tcBorders>
            <w:vAlign w:val="bottom"/>
          </w:tcPr>
          <w:p w:rsidR="00C42116" w:rsidRDefault="00C42116">
            <w:pPr>
              <w:pStyle w:val="ConsPlusNormal"/>
              <w:jc w:val="center"/>
            </w:pPr>
            <w:r>
              <w:t>Ц22N251920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110590,4</w:t>
            </w:r>
          </w:p>
        </w:tc>
        <w:tc>
          <w:tcPr>
            <w:tcW w:w="1264" w:type="dxa"/>
            <w:tcBorders>
              <w:top w:val="nil"/>
              <w:left w:val="nil"/>
              <w:bottom w:val="nil"/>
              <w:right w:val="nil"/>
            </w:tcBorders>
            <w:vAlign w:val="bottom"/>
          </w:tcPr>
          <w:p w:rsidR="00C42116" w:rsidRDefault="00C42116">
            <w:pPr>
              <w:pStyle w:val="ConsPlusNormal"/>
              <w:jc w:val="right"/>
            </w:pPr>
            <w:r>
              <w:t>86099,4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Ц22N251920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110590,4</w:t>
            </w:r>
          </w:p>
        </w:tc>
        <w:tc>
          <w:tcPr>
            <w:tcW w:w="1264" w:type="dxa"/>
            <w:tcBorders>
              <w:top w:val="nil"/>
              <w:left w:val="nil"/>
              <w:bottom w:val="nil"/>
              <w:right w:val="nil"/>
            </w:tcBorders>
            <w:vAlign w:val="bottom"/>
          </w:tcPr>
          <w:p w:rsidR="00C42116" w:rsidRDefault="00C42116">
            <w:pPr>
              <w:pStyle w:val="ConsPlusNormal"/>
              <w:jc w:val="right"/>
            </w:pPr>
            <w:r>
              <w:t>86099,4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Ц22N251920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110590,4</w:t>
            </w:r>
          </w:p>
        </w:tc>
        <w:tc>
          <w:tcPr>
            <w:tcW w:w="1264" w:type="dxa"/>
            <w:tcBorders>
              <w:top w:val="nil"/>
              <w:left w:val="nil"/>
              <w:bottom w:val="nil"/>
              <w:right w:val="nil"/>
            </w:tcBorders>
            <w:vAlign w:val="bottom"/>
          </w:tcPr>
          <w:p w:rsidR="00C42116" w:rsidRDefault="00C42116">
            <w:pPr>
              <w:pStyle w:val="ConsPlusNormal"/>
              <w:jc w:val="right"/>
            </w:pPr>
            <w:r>
              <w:t>86099,4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Ц22N251920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110590,4</w:t>
            </w:r>
          </w:p>
        </w:tc>
        <w:tc>
          <w:tcPr>
            <w:tcW w:w="1264" w:type="dxa"/>
            <w:tcBorders>
              <w:top w:val="nil"/>
              <w:left w:val="nil"/>
              <w:bottom w:val="nil"/>
              <w:right w:val="nil"/>
            </w:tcBorders>
            <w:vAlign w:val="bottom"/>
          </w:tcPr>
          <w:p w:rsidR="00C42116" w:rsidRDefault="00C42116">
            <w:pPr>
              <w:pStyle w:val="ConsPlusNormal"/>
              <w:jc w:val="right"/>
            </w:pPr>
            <w:r>
              <w:t>86099,4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Ц22N251920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110590,4</w:t>
            </w:r>
          </w:p>
        </w:tc>
        <w:tc>
          <w:tcPr>
            <w:tcW w:w="1264" w:type="dxa"/>
            <w:tcBorders>
              <w:top w:val="nil"/>
              <w:left w:val="nil"/>
              <w:bottom w:val="nil"/>
              <w:right w:val="nil"/>
            </w:tcBorders>
            <w:vAlign w:val="bottom"/>
          </w:tcPr>
          <w:p w:rsidR="00C42116" w:rsidRDefault="00C42116">
            <w:pPr>
              <w:pStyle w:val="ConsPlusNormal"/>
              <w:jc w:val="right"/>
            </w:pPr>
            <w:r>
              <w:t>86099,4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1489" w:type="dxa"/>
            <w:tcBorders>
              <w:top w:val="nil"/>
              <w:left w:val="nil"/>
              <w:bottom w:val="nil"/>
              <w:right w:val="nil"/>
            </w:tcBorders>
            <w:vAlign w:val="bottom"/>
          </w:tcPr>
          <w:p w:rsidR="00C42116" w:rsidRDefault="00C42116">
            <w:pPr>
              <w:pStyle w:val="ConsPlusNormal"/>
              <w:jc w:val="center"/>
            </w:pPr>
            <w:r>
              <w:t>Ц22N300000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417856,4</w:t>
            </w:r>
          </w:p>
        </w:tc>
        <w:tc>
          <w:tcPr>
            <w:tcW w:w="1264" w:type="dxa"/>
            <w:tcBorders>
              <w:top w:val="nil"/>
              <w:left w:val="nil"/>
              <w:bottom w:val="nil"/>
              <w:right w:val="nil"/>
            </w:tcBorders>
            <w:vAlign w:val="bottom"/>
          </w:tcPr>
          <w:p w:rsidR="00C42116" w:rsidRDefault="00C42116">
            <w:pPr>
              <w:pStyle w:val="ConsPlusNormal"/>
              <w:jc w:val="right"/>
            </w:pPr>
            <w:r>
              <w:t>178528,0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сети центров амбулаторной онкологической помощи</w:t>
            </w:r>
          </w:p>
        </w:tc>
        <w:tc>
          <w:tcPr>
            <w:tcW w:w="1489" w:type="dxa"/>
            <w:tcBorders>
              <w:top w:val="nil"/>
              <w:left w:val="nil"/>
              <w:bottom w:val="nil"/>
              <w:right w:val="nil"/>
            </w:tcBorders>
            <w:vAlign w:val="bottom"/>
          </w:tcPr>
          <w:p w:rsidR="00C42116" w:rsidRDefault="00C42116">
            <w:pPr>
              <w:pStyle w:val="ConsPlusNormal"/>
              <w:jc w:val="center"/>
            </w:pPr>
            <w:r>
              <w:t>Ц22N318960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Ц22N318960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Ц22N318960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Ц22N318960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Ц22N318960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1489" w:type="dxa"/>
            <w:tcBorders>
              <w:top w:val="nil"/>
              <w:left w:val="nil"/>
              <w:bottom w:val="nil"/>
              <w:right w:val="nil"/>
            </w:tcBorders>
            <w:vAlign w:val="bottom"/>
          </w:tcPr>
          <w:p w:rsidR="00C42116" w:rsidRDefault="00C42116">
            <w:pPr>
              <w:pStyle w:val="ConsPlusNormal"/>
              <w:jc w:val="center"/>
            </w:pPr>
            <w:r>
              <w:t>Ц22N319680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Ц22N319680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Ц22N319680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Ц22N319680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Ц22N319680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Ц22N351900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402756,4</w:t>
            </w:r>
          </w:p>
        </w:tc>
        <w:tc>
          <w:tcPr>
            <w:tcW w:w="1264" w:type="dxa"/>
            <w:tcBorders>
              <w:top w:val="nil"/>
              <w:left w:val="nil"/>
              <w:bottom w:val="nil"/>
              <w:right w:val="nil"/>
            </w:tcBorders>
            <w:vAlign w:val="bottom"/>
          </w:tcPr>
          <w:p w:rsidR="00C42116" w:rsidRDefault="00C42116">
            <w:pPr>
              <w:pStyle w:val="ConsPlusNormal"/>
              <w:jc w:val="right"/>
            </w:pPr>
            <w:r>
              <w:t>163428,0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Ц22N351900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402756,4</w:t>
            </w:r>
          </w:p>
        </w:tc>
        <w:tc>
          <w:tcPr>
            <w:tcW w:w="1264" w:type="dxa"/>
            <w:tcBorders>
              <w:top w:val="nil"/>
              <w:left w:val="nil"/>
              <w:bottom w:val="nil"/>
              <w:right w:val="nil"/>
            </w:tcBorders>
            <w:vAlign w:val="bottom"/>
          </w:tcPr>
          <w:p w:rsidR="00C42116" w:rsidRDefault="00C42116">
            <w:pPr>
              <w:pStyle w:val="ConsPlusNormal"/>
              <w:jc w:val="right"/>
            </w:pPr>
            <w:r>
              <w:t>163428,0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Ц22N351900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402756,4</w:t>
            </w:r>
          </w:p>
        </w:tc>
        <w:tc>
          <w:tcPr>
            <w:tcW w:w="1264" w:type="dxa"/>
            <w:tcBorders>
              <w:top w:val="nil"/>
              <w:left w:val="nil"/>
              <w:bottom w:val="nil"/>
              <w:right w:val="nil"/>
            </w:tcBorders>
            <w:vAlign w:val="bottom"/>
          </w:tcPr>
          <w:p w:rsidR="00C42116" w:rsidRDefault="00C42116">
            <w:pPr>
              <w:pStyle w:val="ConsPlusNormal"/>
              <w:jc w:val="right"/>
            </w:pPr>
            <w:r>
              <w:t>163428,0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Ц22N351900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402756,4</w:t>
            </w:r>
          </w:p>
        </w:tc>
        <w:tc>
          <w:tcPr>
            <w:tcW w:w="1264" w:type="dxa"/>
            <w:tcBorders>
              <w:top w:val="nil"/>
              <w:left w:val="nil"/>
              <w:bottom w:val="nil"/>
              <w:right w:val="nil"/>
            </w:tcBorders>
            <w:vAlign w:val="bottom"/>
          </w:tcPr>
          <w:p w:rsidR="00C42116" w:rsidRDefault="00C42116">
            <w:pPr>
              <w:pStyle w:val="ConsPlusNormal"/>
              <w:jc w:val="right"/>
            </w:pPr>
            <w:r>
              <w:t>163428,0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Ц22N351900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138145,4</w:t>
            </w:r>
          </w:p>
        </w:tc>
        <w:tc>
          <w:tcPr>
            <w:tcW w:w="1264" w:type="dxa"/>
            <w:tcBorders>
              <w:top w:val="nil"/>
              <w:left w:val="nil"/>
              <w:bottom w:val="nil"/>
              <w:right w:val="nil"/>
            </w:tcBorders>
            <w:vAlign w:val="bottom"/>
          </w:tcPr>
          <w:p w:rsidR="00C42116" w:rsidRDefault="00C42116">
            <w:pPr>
              <w:pStyle w:val="ConsPlusNormal"/>
              <w:jc w:val="right"/>
            </w:pPr>
            <w:r>
              <w:t>56055,8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Ц22N351900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264611,0</w:t>
            </w:r>
          </w:p>
        </w:tc>
        <w:tc>
          <w:tcPr>
            <w:tcW w:w="1264" w:type="dxa"/>
            <w:tcBorders>
              <w:top w:val="nil"/>
              <w:left w:val="nil"/>
              <w:bottom w:val="nil"/>
              <w:right w:val="nil"/>
            </w:tcBorders>
            <w:vAlign w:val="bottom"/>
          </w:tcPr>
          <w:p w:rsidR="00C42116" w:rsidRDefault="00C42116">
            <w:pPr>
              <w:pStyle w:val="ConsPlusNormal"/>
              <w:jc w:val="right"/>
            </w:pPr>
            <w:r>
              <w:t>107372,2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6.3.</w:t>
            </w:r>
          </w:p>
        </w:tc>
        <w:tc>
          <w:tcPr>
            <w:tcW w:w="3005" w:type="dxa"/>
            <w:tcBorders>
              <w:top w:val="nil"/>
              <w:left w:val="nil"/>
              <w:bottom w:val="nil"/>
              <w:right w:val="nil"/>
            </w:tcBorders>
          </w:tcPr>
          <w:p w:rsidR="00C42116" w:rsidRDefault="00AB5A4C">
            <w:pPr>
              <w:pStyle w:val="ConsPlusNormal"/>
              <w:jc w:val="both"/>
            </w:pPr>
            <w:hyperlink r:id="rId30" w:history="1">
              <w:r w:rsidR="00C42116">
                <w:rPr>
                  <w:color w:val="0000FF"/>
                </w:rPr>
                <w:t>Подпрограмма</w:t>
              </w:r>
            </w:hyperlink>
            <w:r w:rsidR="00C42116">
              <w:t xml:space="preserve"> "Охрана здоровья матери и ребенка"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219802,8</w:t>
            </w:r>
          </w:p>
        </w:tc>
        <w:tc>
          <w:tcPr>
            <w:tcW w:w="1264" w:type="dxa"/>
            <w:tcBorders>
              <w:top w:val="nil"/>
              <w:left w:val="nil"/>
              <w:bottom w:val="nil"/>
              <w:right w:val="nil"/>
            </w:tcBorders>
            <w:vAlign w:val="bottom"/>
          </w:tcPr>
          <w:p w:rsidR="00C42116" w:rsidRDefault="00C42116">
            <w:pPr>
              <w:pStyle w:val="ConsPlusNormal"/>
              <w:jc w:val="right"/>
            </w:pPr>
            <w:r>
              <w:t>90830,0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службы родовспоможения"</w:t>
            </w:r>
          </w:p>
        </w:tc>
        <w:tc>
          <w:tcPr>
            <w:tcW w:w="1489" w:type="dxa"/>
            <w:tcBorders>
              <w:top w:val="nil"/>
              <w:left w:val="nil"/>
              <w:bottom w:val="nil"/>
              <w:right w:val="nil"/>
            </w:tcBorders>
            <w:vAlign w:val="bottom"/>
          </w:tcPr>
          <w:p w:rsidR="00C42116" w:rsidRDefault="00C42116">
            <w:pPr>
              <w:pStyle w:val="ConsPlusNormal"/>
              <w:jc w:val="center"/>
            </w:pPr>
            <w:r>
              <w:t>Ц230100000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Совершенствование системы родовспоможения и детства</w:t>
            </w:r>
          </w:p>
        </w:tc>
        <w:tc>
          <w:tcPr>
            <w:tcW w:w="1489" w:type="dxa"/>
            <w:tcBorders>
              <w:top w:val="nil"/>
              <w:left w:val="nil"/>
              <w:bottom w:val="nil"/>
              <w:right w:val="nil"/>
            </w:tcBorders>
            <w:vAlign w:val="bottom"/>
          </w:tcPr>
          <w:p w:rsidR="00C42116" w:rsidRDefault="00C42116">
            <w:pPr>
              <w:pStyle w:val="ConsPlusNormal"/>
              <w:jc w:val="center"/>
            </w:pPr>
            <w:r>
              <w:t>Ц230110230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Ц230110230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Ц230110230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Ц230110230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Ц230110230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"Создание системы раннего выявления и коррекции нарушений развития ребенка"</w:t>
            </w:r>
          </w:p>
        </w:tc>
        <w:tc>
          <w:tcPr>
            <w:tcW w:w="1489" w:type="dxa"/>
            <w:tcBorders>
              <w:top w:val="nil"/>
              <w:left w:val="nil"/>
              <w:bottom w:val="nil"/>
              <w:right w:val="nil"/>
            </w:tcBorders>
            <w:vAlign w:val="bottom"/>
          </w:tcPr>
          <w:p w:rsidR="00C42116" w:rsidRDefault="00C42116">
            <w:pPr>
              <w:pStyle w:val="ConsPlusNormal"/>
              <w:jc w:val="center"/>
            </w:pPr>
            <w:r>
              <w:t>Ц230200000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9200,0</w:t>
            </w:r>
          </w:p>
        </w:tc>
        <w:tc>
          <w:tcPr>
            <w:tcW w:w="1264" w:type="dxa"/>
            <w:tcBorders>
              <w:top w:val="nil"/>
              <w:left w:val="nil"/>
              <w:bottom w:val="nil"/>
              <w:right w:val="nil"/>
            </w:tcBorders>
            <w:vAlign w:val="bottom"/>
          </w:tcPr>
          <w:p w:rsidR="00C42116" w:rsidRDefault="00C42116">
            <w:pPr>
              <w:pStyle w:val="ConsPlusNormal"/>
              <w:jc w:val="right"/>
            </w:pPr>
            <w:r>
              <w:t>9200,0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Закупки оборудования и расходных материалов для неонатального и аудиологического скрининга</w:t>
            </w:r>
          </w:p>
        </w:tc>
        <w:tc>
          <w:tcPr>
            <w:tcW w:w="1489" w:type="dxa"/>
            <w:tcBorders>
              <w:top w:val="nil"/>
              <w:left w:val="nil"/>
              <w:bottom w:val="nil"/>
              <w:right w:val="nil"/>
            </w:tcBorders>
            <w:vAlign w:val="bottom"/>
          </w:tcPr>
          <w:p w:rsidR="00C42116" w:rsidRDefault="00C42116">
            <w:pPr>
              <w:pStyle w:val="ConsPlusNormal"/>
              <w:jc w:val="center"/>
            </w:pPr>
            <w:r>
              <w:t>Ц230210160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Ц230210160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Ц230210160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Ц230210160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489" w:type="dxa"/>
            <w:tcBorders>
              <w:top w:val="nil"/>
              <w:left w:val="nil"/>
              <w:bottom w:val="nil"/>
              <w:right w:val="nil"/>
            </w:tcBorders>
            <w:vAlign w:val="bottom"/>
          </w:tcPr>
          <w:p w:rsidR="00C42116" w:rsidRDefault="00C42116">
            <w:pPr>
              <w:pStyle w:val="ConsPlusNormal"/>
              <w:jc w:val="center"/>
            </w:pPr>
            <w:r>
              <w:t>Ц230210160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Мероприятия по пренатальной (дородовой) диагностике</w:t>
            </w:r>
          </w:p>
        </w:tc>
        <w:tc>
          <w:tcPr>
            <w:tcW w:w="1489" w:type="dxa"/>
            <w:tcBorders>
              <w:top w:val="nil"/>
              <w:left w:val="nil"/>
              <w:bottom w:val="nil"/>
              <w:right w:val="nil"/>
            </w:tcBorders>
            <w:vAlign w:val="bottom"/>
          </w:tcPr>
          <w:p w:rsidR="00C42116" w:rsidRDefault="00C42116">
            <w:pPr>
              <w:pStyle w:val="ConsPlusNormal"/>
              <w:jc w:val="center"/>
            </w:pPr>
            <w:r>
              <w:t>Ц230210170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Ц230210170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Ц230210170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Ц230210170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Стационарная медицинская </w:t>
            </w:r>
            <w:r>
              <w:lastRenderedPageBreak/>
              <w:t>помощь</w:t>
            </w:r>
          </w:p>
        </w:tc>
        <w:tc>
          <w:tcPr>
            <w:tcW w:w="1489" w:type="dxa"/>
            <w:tcBorders>
              <w:top w:val="nil"/>
              <w:left w:val="nil"/>
              <w:bottom w:val="nil"/>
              <w:right w:val="nil"/>
            </w:tcBorders>
            <w:vAlign w:val="bottom"/>
          </w:tcPr>
          <w:p w:rsidR="00C42116" w:rsidRDefault="00C42116">
            <w:pPr>
              <w:pStyle w:val="ConsPlusNormal"/>
              <w:jc w:val="center"/>
            </w:pPr>
            <w:r>
              <w:lastRenderedPageBreak/>
              <w:t>Ц230210170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специализированной медицинской помощи детям"</w:t>
            </w:r>
          </w:p>
        </w:tc>
        <w:tc>
          <w:tcPr>
            <w:tcW w:w="1489" w:type="dxa"/>
            <w:tcBorders>
              <w:top w:val="nil"/>
              <w:left w:val="nil"/>
              <w:bottom w:val="nil"/>
              <w:right w:val="nil"/>
            </w:tcBorders>
            <w:vAlign w:val="bottom"/>
          </w:tcPr>
          <w:p w:rsidR="00C42116" w:rsidRDefault="00C42116">
            <w:pPr>
              <w:pStyle w:val="ConsPlusNormal"/>
              <w:jc w:val="center"/>
            </w:pPr>
            <w:r>
              <w:t>Ц230400000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70430,0</w:t>
            </w:r>
          </w:p>
        </w:tc>
        <w:tc>
          <w:tcPr>
            <w:tcW w:w="1264" w:type="dxa"/>
            <w:tcBorders>
              <w:top w:val="nil"/>
              <w:left w:val="nil"/>
              <w:bottom w:val="nil"/>
              <w:right w:val="nil"/>
            </w:tcBorders>
            <w:vAlign w:val="bottom"/>
          </w:tcPr>
          <w:p w:rsidR="00C42116" w:rsidRDefault="00C42116">
            <w:pPr>
              <w:pStyle w:val="ConsPlusNormal"/>
              <w:jc w:val="right"/>
            </w:pPr>
            <w:r>
              <w:t>70430,0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70430,0</w:t>
            </w:r>
          </w:p>
        </w:tc>
        <w:tc>
          <w:tcPr>
            <w:tcW w:w="1264" w:type="dxa"/>
            <w:tcBorders>
              <w:top w:val="nil"/>
              <w:left w:val="nil"/>
              <w:bottom w:val="nil"/>
              <w:right w:val="nil"/>
            </w:tcBorders>
            <w:vAlign w:val="bottom"/>
          </w:tcPr>
          <w:p w:rsidR="00C42116" w:rsidRDefault="00C42116">
            <w:pPr>
              <w:pStyle w:val="ConsPlusNormal"/>
              <w:jc w:val="right"/>
            </w:pPr>
            <w:r>
              <w:t>70430,0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56454,1</w:t>
            </w:r>
          </w:p>
        </w:tc>
        <w:tc>
          <w:tcPr>
            <w:tcW w:w="1264" w:type="dxa"/>
            <w:tcBorders>
              <w:top w:val="nil"/>
              <w:left w:val="nil"/>
              <w:bottom w:val="nil"/>
              <w:right w:val="nil"/>
            </w:tcBorders>
            <w:vAlign w:val="bottom"/>
          </w:tcPr>
          <w:p w:rsidR="00C42116" w:rsidRDefault="00C42116">
            <w:pPr>
              <w:pStyle w:val="ConsPlusNormal"/>
              <w:jc w:val="right"/>
            </w:pPr>
            <w:r>
              <w:t>56454,1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56454,1</w:t>
            </w:r>
          </w:p>
        </w:tc>
        <w:tc>
          <w:tcPr>
            <w:tcW w:w="1264" w:type="dxa"/>
            <w:tcBorders>
              <w:top w:val="nil"/>
              <w:left w:val="nil"/>
              <w:bottom w:val="nil"/>
              <w:right w:val="nil"/>
            </w:tcBorders>
            <w:vAlign w:val="bottom"/>
          </w:tcPr>
          <w:p w:rsidR="00C42116" w:rsidRDefault="00C42116">
            <w:pPr>
              <w:pStyle w:val="ConsPlusNormal"/>
              <w:jc w:val="right"/>
            </w:pPr>
            <w:r>
              <w:t>56454,1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56454,1</w:t>
            </w:r>
          </w:p>
        </w:tc>
        <w:tc>
          <w:tcPr>
            <w:tcW w:w="1264" w:type="dxa"/>
            <w:tcBorders>
              <w:top w:val="nil"/>
              <w:left w:val="nil"/>
              <w:bottom w:val="nil"/>
              <w:right w:val="nil"/>
            </w:tcBorders>
            <w:vAlign w:val="bottom"/>
          </w:tcPr>
          <w:p w:rsidR="00C42116" w:rsidRDefault="00C42116">
            <w:pPr>
              <w:pStyle w:val="ConsPlusNormal"/>
              <w:jc w:val="right"/>
            </w:pPr>
            <w:r>
              <w:t>56454,1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56454,1</w:t>
            </w:r>
          </w:p>
        </w:tc>
        <w:tc>
          <w:tcPr>
            <w:tcW w:w="1264" w:type="dxa"/>
            <w:tcBorders>
              <w:top w:val="nil"/>
              <w:left w:val="nil"/>
              <w:bottom w:val="nil"/>
              <w:right w:val="nil"/>
            </w:tcBorders>
            <w:vAlign w:val="bottom"/>
          </w:tcPr>
          <w:p w:rsidR="00C42116" w:rsidRDefault="00C42116">
            <w:pPr>
              <w:pStyle w:val="ConsPlusNormal"/>
              <w:jc w:val="right"/>
            </w:pPr>
            <w:r>
              <w:t>56454,1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13126,2</w:t>
            </w:r>
          </w:p>
        </w:tc>
        <w:tc>
          <w:tcPr>
            <w:tcW w:w="1264" w:type="dxa"/>
            <w:tcBorders>
              <w:top w:val="nil"/>
              <w:left w:val="nil"/>
              <w:bottom w:val="nil"/>
              <w:right w:val="nil"/>
            </w:tcBorders>
            <w:vAlign w:val="bottom"/>
          </w:tcPr>
          <w:p w:rsidR="00C42116" w:rsidRDefault="00C42116">
            <w:pPr>
              <w:pStyle w:val="ConsPlusNormal"/>
              <w:jc w:val="right"/>
            </w:pPr>
            <w:r>
              <w:t>13126,2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13126,2</w:t>
            </w:r>
          </w:p>
        </w:tc>
        <w:tc>
          <w:tcPr>
            <w:tcW w:w="1264" w:type="dxa"/>
            <w:tcBorders>
              <w:top w:val="nil"/>
              <w:left w:val="nil"/>
              <w:bottom w:val="nil"/>
              <w:right w:val="nil"/>
            </w:tcBorders>
            <w:vAlign w:val="bottom"/>
          </w:tcPr>
          <w:p w:rsidR="00C42116" w:rsidRDefault="00C42116">
            <w:pPr>
              <w:pStyle w:val="ConsPlusNormal"/>
              <w:jc w:val="right"/>
            </w:pPr>
            <w:r>
              <w:t>13126,2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13126,2</w:t>
            </w:r>
          </w:p>
        </w:tc>
        <w:tc>
          <w:tcPr>
            <w:tcW w:w="1264" w:type="dxa"/>
            <w:tcBorders>
              <w:top w:val="nil"/>
              <w:left w:val="nil"/>
              <w:bottom w:val="nil"/>
              <w:right w:val="nil"/>
            </w:tcBorders>
            <w:vAlign w:val="bottom"/>
          </w:tcPr>
          <w:p w:rsidR="00C42116" w:rsidRDefault="00C42116">
            <w:pPr>
              <w:pStyle w:val="ConsPlusNormal"/>
              <w:jc w:val="right"/>
            </w:pPr>
            <w:r>
              <w:t>13126,2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13126,2</w:t>
            </w:r>
          </w:p>
        </w:tc>
        <w:tc>
          <w:tcPr>
            <w:tcW w:w="1264" w:type="dxa"/>
            <w:tcBorders>
              <w:top w:val="nil"/>
              <w:left w:val="nil"/>
              <w:bottom w:val="nil"/>
              <w:right w:val="nil"/>
            </w:tcBorders>
            <w:vAlign w:val="bottom"/>
          </w:tcPr>
          <w:p w:rsidR="00C42116" w:rsidRDefault="00C42116">
            <w:pPr>
              <w:pStyle w:val="ConsPlusNormal"/>
              <w:jc w:val="right"/>
            </w:pPr>
            <w:r>
              <w:t>13126,2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849,7</w:t>
            </w: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849,7</w:t>
            </w: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849,7</w:t>
            </w: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Ц230440240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849,7</w:t>
            </w: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"Детское здравоохранение"</w:t>
            </w:r>
          </w:p>
        </w:tc>
        <w:tc>
          <w:tcPr>
            <w:tcW w:w="1489" w:type="dxa"/>
            <w:tcBorders>
              <w:top w:val="nil"/>
              <w:left w:val="nil"/>
              <w:bottom w:val="nil"/>
              <w:right w:val="nil"/>
            </w:tcBorders>
            <w:vAlign w:val="bottom"/>
          </w:tcPr>
          <w:p w:rsidR="00C42116" w:rsidRDefault="00C42116">
            <w:pPr>
              <w:pStyle w:val="ConsPlusNormal"/>
              <w:jc w:val="center"/>
            </w:pPr>
            <w:r>
              <w:t>Ц23N400000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128972,8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489" w:type="dxa"/>
            <w:tcBorders>
              <w:top w:val="nil"/>
              <w:left w:val="nil"/>
              <w:bottom w:val="nil"/>
              <w:right w:val="nil"/>
            </w:tcBorders>
            <w:vAlign w:val="bottom"/>
          </w:tcPr>
          <w:p w:rsidR="00C42116" w:rsidRDefault="00C42116">
            <w:pPr>
              <w:pStyle w:val="ConsPlusNormal"/>
              <w:jc w:val="center"/>
            </w:pPr>
            <w:r>
              <w:t>Ц23N451700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128972,8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Ц23N451700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128972,8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Ц23N451700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128972,8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Ц23N451700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128972,8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Амбулаторная помощь</w:t>
            </w:r>
          </w:p>
        </w:tc>
        <w:tc>
          <w:tcPr>
            <w:tcW w:w="1489" w:type="dxa"/>
            <w:tcBorders>
              <w:top w:val="nil"/>
              <w:left w:val="nil"/>
              <w:bottom w:val="nil"/>
              <w:right w:val="nil"/>
            </w:tcBorders>
            <w:vAlign w:val="bottom"/>
          </w:tcPr>
          <w:p w:rsidR="00C42116" w:rsidRDefault="00C42116">
            <w:pPr>
              <w:pStyle w:val="ConsPlusNormal"/>
              <w:jc w:val="center"/>
            </w:pPr>
            <w:r>
              <w:t>Ц23N451700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128972,8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6.4.</w:t>
            </w:r>
          </w:p>
        </w:tc>
        <w:tc>
          <w:tcPr>
            <w:tcW w:w="3005" w:type="dxa"/>
            <w:tcBorders>
              <w:top w:val="nil"/>
              <w:left w:val="nil"/>
              <w:bottom w:val="nil"/>
              <w:right w:val="nil"/>
            </w:tcBorders>
          </w:tcPr>
          <w:p w:rsidR="00C42116" w:rsidRDefault="00AB5A4C">
            <w:pPr>
              <w:pStyle w:val="ConsPlusNormal"/>
              <w:jc w:val="both"/>
            </w:pPr>
            <w:hyperlink r:id="rId31" w:history="1">
              <w:r w:rsidR="00C42116">
                <w:rPr>
                  <w:color w:val="0000FF"/>
                </w:rPr>
                <w:t>Подпрограмма</w:t>
              </w:r>
            </w:hyperlink>
            <w:r w:rsidR="00C42116">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113336,4</w:t>
            </w:r>
          </w:p>
        </w:tc>
        <w:tc>
          <w:tcPr>
            <w:tcW w:w="1264" w:type="dxa"/>
            <w:tcBorders>
              <w:top w:val="nil"/>
              <w:left w:val="nil"/>
              <w:bottom w:val="nil"/>
              <w:right w:val="nil"/>
            </w:tcBorders>
            <w:vAlign w:val="bottom"/>
          </w:tcPr>
          <w:p w:rsidR="00C42116" w:rsidRDefault="00C42116">
            <w:pPr>
              <w:pStyle w:val="ConsPlusNormal"/>
              <w:jc w:val="right"/>
            </w:pPr>
            <w:r>
              <w:t>113336,4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санаторно-курортного лечения, в том числе детей"</w:t>
            </w:r>
          </w:p>
        </w:tc>
        <w:tc>
          <w:tcPr>
            <w:tcW w:w="1489" w:type="dxa"/>
            <w:tcBorders>
              <w:top w:val="nil"/>
              <w:left w:val="nil"/>
              <w:bottom w:val="nil"/>
              <w:right w:val="nil"/>
            </w:tcBorders>
            <w:vAlign w:val="bottom"/>
          </w:tcPr>
          <w:p w:rsidR="00C42116" w:rsidRDefault="00C42116">
            <w:pPr>
              <w:pStyle w:val="ConsPlusNormal"/>
              <w:jc w:val="center"/>
            </w:pPr>
            <w:r>
              <w:t>Ц240200000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113336,4</w:t>
            </w:r>
          </w:p>
        </w:tc>
        <w:tc>
          <w:tcPr>
            <w:tcW w:w="1264" w:type="dxa"/>
            <w:tcBorders>
              <w:top w:val="nil"/>
              <w:left w:val="nil"/>
              <w:bottom w:val="nil"/>
              <w:right w:val="nil"/>
            </w:tcBorders>
            <w:vAlign w:val="bottom"/>
          </w:tcPr>
          <w:p w:rsidR="00C42116" w:rsidRDefault="00C42116">
            <w:pPr>
              <w:pStyle w:val="ConsPlusNormal"/>
              <w:jc w:val="right"/>
            </w:pPr>
            <w:r>
              <w:t>113336,4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отдыха и оздоровления детей, нуждающихся в санаторно-курортном лечении</w:t>
            </w:r>
          </w:p>
        </w:tc>
        <w:tc>
          <w:tcPr>
            <w:tcW w:w="1489" w:type="dxa"/>
            <w:tcBorders>
              <w:top w:val="nil"/>
              <w:left w:val="nil"/>
              <w:bottom w:val="nil"/>
              <w:right w:val="nil"/>
            </w:tcBorders>
            <w:vAlign w:val="bottom"/>
          </w:tcPr>
          <w:p w:rsidR="00C42116" w:rsidRDefault="00C42116">
            <w:pPr>
              <w:pStyle w:val="ConsPlusNormal"/>
              <w:jc w:val="center"/>
            </w:pPr>
            <w:r>
              <w:t>Ц240217070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Ц240217070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Ц240217070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Ц240217070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Ц240217070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санаториев для больных туберкулезом</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40690,7</w:t>
            </w:r>
          </w:p>
        </w:tc>
        <w:tc>
          <w:tcPr>
            <w:tcW w:w="1264" w:type="dxa"/>
            <w:tcBorders>
              <w:top w:val="nil"/>
              <w:left w:val="nil"/>
              <w:bottom w:val="nil"/>
              <w:right w:val="nil"/>
            </w:tcBorders>
            <w:vAlign w:val="bottom"/>
          </w:tcPr>
          <w:p w:rsidR="00C42116" w:rsidRDefault="00C42116">
            <w:pPr>
              <w:pStyle w:val="ConsPlusNormal"/>
              <w:jc w:val="right"/>
            </w:pPr>
            <w:r>
              <w:t>40690,7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28811,3</w:t>
            </w:r>
          </w:p>
        </w:tc>
        <w:tc>
          <w:tcPr>
            <w:tcW w:w="1264" w:type="dxa"/>
            <w:tcBorders>
              <w:top w:val="nil"/>
              <w:left w:val="nil"/>
              <w:bottom w:val="nil"/>
              <w:right w:val="nil"/>
            </w:tcBorders>
            <w:vAlign w:val="bottom"/>
          </w:tcPr>
          <w:p w:rsidR="00C42116" w:rsidRDefault="00C42116">
            <w:pPr>
              <w:pStyle w:val="ConsPlusNormal"/>
              <w:jc w:val="right"/>
            </w:pPr>
            <w:r>
              <w:t>28811,3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28811,3</w:t>
            </w:r>
          </w:p>
        </w:tc>
        <w:tc>
          <w:tcPr>
            <w:tcW w:w="1264" w:type="dxa"/>
            <w:tcBorders>
              <w:top w:val="nil"/>
              <w:left w:val="nil"/>
              <w:bottom w:val="nil"/>
              <w:right w:val="nil"/>
            </w:tcBorders>
            <w:vAlign w:val="bottom"/>
          </w:tcPr>
          <w:p w:rsidR="00C42116" w:rsidRDefault="00C42116">
            <w:pPr>
              <w:pStyle w:val="ConsPlusNormal"/>
              <w:jc w:val="right"/>
            </w:pPr>
            <w:r>
              <w:t>28811,3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28811,3</w:t>
            </w:r>
          </w:p>
        </w:tc>
        <w:tc>
          <w:tcPr>
            <w:tcW w:w="1264" w:type="dxa"/>
            <w:tcBorders>
              <w:top w:val="nil"/>
              <w:left w:val="nil"/>
              <w:bottom w:val="nil"/>
              <w:right w:val="nil"/>
            </w:tcBorders>
            <w:vAlign w:val="bottom"/>
          </w:tcPr>
          <w:p w:rsidR="00C42116" w:rsidRDefault="00C42116">
            <w:pPr>
              <w:pStyle w:val="ConsPlusNormal"/>
              <w:jc w:val="right"/>
            </w:pPr>
            <w:r>
              <w:t>28811,3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28811,3</w:t>
            </w:r>
          </w:p>
        </w:tc>
        <w:tc>
          <w:tcPr>
            <w:tcW w:w="1264" w:type="dxa"/>
            <w:tcBorders>
              <w:top w:val="nil"/>
              <w:left w:val="nil"/>
              <w:bottom w:val="nil"/>
              <w:right w:val="nil"/>
            </w:tcBorders>
            <w:vAlign w:val="bottom"/>
          </w:tcPr>
          <w:p w:rsidR="00C42116" w:rsidRDefault="00C42116">
            <w:pPr>
              <w:pStyle w:val="ConsPlusNormal"/>
              <w:jc w:val="right"/>
            </w:pPr>
            <w:r>
              <w:t>28811,3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9282,0</w:t>
            </w:r>
          </w:p>
        </w:tc>
        <w:tc>
          <w:tcPr>
            <w:tcW w:w="1264" w:type="dxa"/>
            <w:tcBorders>
              <w:top w:val="nil"/>
              <w:left w:val="nil"/>
              <w:bottom w:val="nil"/>
              <w:right w:val="nil"/>
            </w:tcBorders>
            <w:vAlign w:val="bottom"/>
          </w:tcPr>
          <w:p w:rsidR="00C42116" w:rsidRDefault="00C42116">
            <w:pPr>
              <w:pStyle w:val="ConsPlusNormal"/>
              <w:jc w:val="right"/>
            </w:pPr>
            <w:r>
              <w:t>9282,0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9282,0</w:t>
            </w:r>
          </w:p>
        </w:tc>
        <w:tc>
          <w:tcPr>
            <w:tcW w:w="1264" w:type="dxa"/>
            <w:tcBorders>
              <w:top w:val="nil"/>
              <w:left w:val="nil"/>
              <w:bottom w:val="nil"/>
              <w:right w:val="nil"/>
            </w:tcBorders>
            <w:vAlign w:val="bottom"/>
          </w:tcPr>
          <w:p w:rsidR="00C42116" w:rsidRDefault="00C42116">
            <w:pPr>
              <w:pStyle w:val="ConsPlusNormal"/>
              <w:jc w:val="right"/>
            </w:pPr>
            <w:r>
              <w:t>9282,0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9282,0</w:t>
            </w:r>
          </w:p>
        </w:tc>
        <w:tc>
          <w:tcPr>
            <w:tcW w:w="1264" w:type="dxa"/>
            <w:tcBorders>
              <w:top w:val="nil"/>
              <w:left w:val="nil"/>
              <w:bottom w:val="nil"/>
              <w:right w:val="nil"/>
            </w:tcBorders>
            <w:vAlign w:val="bottom"/>
          </w:tcPr>
          <w:p w:rsidR="00C42116" w:rsidRDefault="00C42116">
            <w:pPr>
              <w:pStyle w:val="ConsPlusNormal"/>
              <w:jc w:val="right"/>
            </w:pPr>
            <w:r>
              <w:t>9282,0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9282,0</w:t>
            </w:r>
          </w:p>
        </w:tc>
        <w:tc>
          <w:tcPr>
            <w:tcW w:w="1264" w:type="dxa"/>
            <w:tcBorders>
              <w:top w:val="nil"/>
              <w:left w:val="nil"/>
              <w:bottom w:val="nil"/>
              <w:right w:val="nil"/>
            </w:tcBorders>
            <w:vAlign w:val="bottom"/>
          </w:tcPr>
          <w:p w:rsidR="00C42116" w:rsidRDefault="00C42116">
            <w:pPr>
              <w:pStyle w:val="ConsPlusNormal"/>
              <w:jc w:val="right"/>
            </w:pPr>
            <w:r>
              <w:t>9282,0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2597,4</w:t>
            </w: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2597,4</w:t>
            </w: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2597,4</w:t>
            </w: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489" w:type="dxa"/>
            <w:tcBorders>
              <w:top w:val="nil"/>
              <w:left w:val="nil"/>
              <w:bottom w:val="nil"/>
              <w:right w:val="nil"/>
            </w:tcBorders>
            <w:vAlign w:val="bottom"/>
          </w:tcPr>
          <w:p w:rsidR="00C42116" w:rsidRDefault="00C42116">
            <w:pPr>
              <w:pStyle w:val="ConsPlusNormal"/>
              <w:jc w:val="center"/>
            </w:pPr>
            <w:r>
              <w:t>Ц240240170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2597,4</w:t>
            </w: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деятельности </w:t>
            </w:r>
            <w:r>
              <w:lastRenderedPageBreak/>
              <w:t>санаториев для детей и подростков, оказывающих специализированную медицинскую помощь по прочим заболеваниям</w:t>
            </w:r>
          </w:p>
        </w:tc>
        <w:tc>
          <w:tcPr>
            <w:tcW w:w="1489" w:type="dxa"/>
            <w:tcBorders>
              <w:top w:val="nil"/>
              <w:left w:val="nil"/>
              <w:bottom w:val="nil"/>
              <w:right w:val="nil"/>
            </w:tcBorders>
            <w:vAlign w:val="bottom"/>
          </w:tcPr>
          <w:p w:rsidR="00C42116" w:rsidRDefault="00C42116">
            <w:pPr>
              <w:pStyle w:val="ConsPlusNormal"/>
              <w:jc w:val="center"/>
            </w:pPr>
            <w:r>
              <w:lastRenderedPageBreak/>
              <w:t>Ц240240250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Ц240240250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Ц240240250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Ц240240250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489" w:type="dxa"/>
            <w:tcBorders>
              <w:top w:val="nil"/>
              <w:left w:val="nil"/>
              <w:bottom w:val="nil"/>
              <w:right w:val="nil"/>
            </w:tcBorders>
            <w:vAlign w:val="bottom"/>
          </w:tcPr>
          <w:p w:rsidR="00C42116" w:rsidRDefault="00C42116">
            <w:pPr>
              <w:pStyle w:val="ConsPlusNormal"/>
              <w:jc w:val="center"/>
            </w:pPr>
            <w:r>
              <w:t>Ц240240250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6.5.</w:t>
            </w:r>
          </w:p>
        </w:tc>
        <w:tc>
          <w:tcPr>
            <w:tcW w:w="3005" w:type="dxa"/>
            <w:tcBorders>
              <w:top w:val="nil"/>
              <w:left w:val="nil"/>
              <w:bottom w:val="nil"/>
              <w:right w:val="nil"/>
            </w:tcBorders>
          </w:tcPr>
          <w:p w:rsidR="00C42116" w:rsidRDefault="00AB5A4C">
            <w:pPr>
              <w:pStyle w:val="ConsPlusNormal"/>
              <w:jc w:val="both"/>
            </w:pPr>
            <w:hyperlink r:id="rId32"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Ц250000000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163996,0</w:t>
            </w:r>
          </w:p>
        </w:tc>
        <w:tc>
          <w:tcPr>
            <w:tcW w:w="1264" w:type="dxa"/>
            <w:tcBorders>
              <w:top w:val="nil"/>
              <w:left w:val="nil"/>
              <w:bottom w:val="nil"/>
              <w:right w:val="nil"/>
            </w:tcBorders>
            <w:vAlign w:val="bottom"/>
          </w:tcPr>
          <w:p w:rsidR="00C42116" w:rsidRDefault="00C42116">
            <w:pPr>
              <w:pStyle w:val="ConsPlusNormal"/>
              <w:jc w:val="right"/>
            </w:pPr>
            <w:r>
              <w:t>163996,0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1489" w:type="dxa"/>
            <w:tcBorders>
              <w:top w:val="nil"/>
              <w:left w:val="nil"/>
              <w:bottom w:val="nil"/>
              <w:right w:val="nil"/>
            </w:tcBorders>
            <w:vAlign w:val="bottom"/>
          </w:tcPr>
          <w:p w:rsidR="00C42116" w:rsidRDefault="00C42116">
            <w:pPr>
              <w:pStyle w:val="ConsPlusNormal"/>
              <w:jc w:val="center"/>
            </w:pPr>
            <w:r>
              <w:t>Ц250300000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78496,0</w:t>
            </w:r>
          </w:p>
        </w:tc>
        <w:tc>
          <w:tcPr>
            <w:tcW w:w="1264" w:type="dxa"/>
            <w:tcBorders>
              <w:top w:val="nil"/>
              <w:left w:val="nil"/>
              <w:bottom w:val="nil"/>
              <w:right w:val="nil"/>
            </w:tcBorders>
            <w:vAlign w:val="bottom"/>
          </w:tcPr>
          <w:p w:rsidR="00C42116" w:rsidRDefault="00C42116">
            <w:pPr>
              <w:pStyle w:val="ConsPlusNormal"/>
              <w:jc w:val="right"/>
            </w:pPr>
            <w:r>
              <w:t>78496,0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Социальное обеспечение детей-сирот и детей, оставшихся без попечения </w:t>
            </w:r>
            <w:r>
              <w:lastRenderedPageBreak/>
              <w:t>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Ц250310500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Ц250310500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Ц250310500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Ц250310500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Ц250310500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Ц250340100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Ц250340100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Ц250340100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Ц250340100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Ц250340100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Ц250340110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Ц250340110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Ц250340110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Ц250340110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C42116" w:rsidRDefault="00C42116">
            <w:pPr>
              <w:pStyle w:val="ConsPlusNormal"/>
              <w:jc w:val="center"/>
            </w:pPr>
            <w:r>
              <w:t>Ц250340110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1489" w:type="dxa"/>
            <w:tcBorders>
              <w:top w:val="nil"/>
              <w:left w:val="nil"/>
              <w:bottom w:val="nil"/>
              <w:right w:val="nil"/>
            </w:tcBorders>
            <w:vAlign w:val="bottom"/>
          </w:tcPr>
          <w:p w:rsidR="00C42116" w:rsidRDefault="00C42116">
            <w:pPr>
              <w:pStyle w:val="ConsPlusNormal"/>
              <w:jc w:val="center"/>
            </w:pPr>
            <w:r>
              <w:t>Ц250400000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489" w:type="dxa"/>
            <w:tcBorders>
              <w:top w:val="nil"/>
              <w:left w:val="nil"/>
              <w:bottom w:val="nil"/>
              <w:right w:val="nil"/>
            </w:tcBorders>
            <w:vAlign w:val="bottom"/>
          </w:tcPr>
          <w:p w:rsidR="00C42116" w:rsidRDefault="00C42116">
            <w:pPr>
              <w:pStyle w:val="ConsPlusNormal"/>
              <w:jc w:val="center"/>
            </w:pPr>
            <w:r>
              <w:t>Ц2504R1380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Ц2504R1380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Ц2504R1380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Ц2504R1380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Ц2504R1380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6.6.</w:t>
            </w:r>
          </w:p>
        </w:tc>
        <w:tc>
          <w:tcPr>
            <w:tcW w:w="3005" w:type="dxa"/>
            <w:tcBorders>
              <w:top w:val="nil"/>
              <w:left w:val="nil"/>
              <w:bottom w:val="nil"/>
              <w:right w:val="nil"/>
            </w:tcBorders>
          </w:tcPr>
          <w:p w:rsidR="00C42116" w:rsidRDefault="00AB5A4C">
            <w:pPr>
              <w:pStyle w:val="ConsPlusNormal"/>
              <w:jc w:val="both"/>
            </w:pPr>
            <w:hyperlink r:id="rId33" w:history="1">
              <w:r w:rsidR="00C42116">
                <w:rPr>
                  <w:color w:val="0000FF"/>
                </w:rPr>
                <w:t>Подпрограмма</w:t>
              </w:r>
            </w:hyperlink>
            <w:r w:rsidR="00C42116">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Ц260000000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240257,6</w:t>
            </w:r>
          </w:p>
        </w:tc>
        <w:tc>
          <w:tcPr>
            <w:tcW w:w="1264" w:type="dxa"/>
            <w:tcBorders>
              <w:top w:val="nil"/>
              <w:left w:val="nil"/>
              <w:bottom w:val="nil"/>
              <w:right w:val="nil"/>
            </w:tcBorders>
            <w:vAlign w:val="bottom"/>
          </w:tcPr>
          <w:p w:rsidR="00C42116" w:rsidRDefault="00C42116">
            <w:pPr>
              <w:pStyle w:val="ConsPlusNormal"/>
              <w:jc w:val="right"/>
            </w:pPr>
            <w:r>
              <w:t>240257,6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механизмов обеспечения </w:t>
            </w:r>
            <w:r>
              <w:lastRenderedPageBreak/>
              <w:t>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1489" w:type="dxa"/>
            <w:tcBorders>
              <w:top w:val="nil"/>
              <w:left w:val="nil"/>
              <w:bottom w:val="nil"/>
              <w:right w:val="nil"/>
            </w:tcBorders>
            <w:vAlign w:val="bottom"/>
          </w:tcPr>
          <w:p w:rsidR="00C42116" w:rsidRDefault="00C42116">
            <w:pPr>
              <w:pStyle w:val="ConsPlusNormal"/>
              <w:jc w:val="center"/>
            </w:pPr>
            <w:r>
              <w:lastRenderedPageBreak/>
              <w:t>Ц260100000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240257,6</w:t>
            </w:r>
          </w:p>
        </w:tc>
        <w:tc>
          <w:tcPr>
            <w:tcW w:w="1264" w:type="dxa"/>
            <w:tcBorders>
              <w:top w:val="nil"/>
              <w:left w:val="nil"/>
              <w:bottom w:val="nil"/>
              <w:right w:val="nil"/>
            </w:tcBorders>
            <w:vAlign w:val="bottom"/>
          </w:tcPr>
          <w:p w:rsidR="00C42116" w:rsidRDefault="00C42116">
            <w:pPr>
              <w:pStyle w:val="ConsPlusNormal"/>
              <w:jc w:val="right"/>
            </w:pPr>
            <w:r>
              <w:t>240257,6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1489" w:type="dxa"/>
            <w:tcBorders>
              <w:top w:val="nil"/>
              <w:left w:val="nil"/>
              <w:bottom w:val="nil"/>
              <w:right w:val="nil"/>
            </w:tcBorders>
            <w:vAlign w:val="bottom"/>
          </w:tcPr>
          <w:p w:rsidR="00C42116" w:rsidRDefault="00C42116">
            <w:pPr>
              <w:pStyle w:val="ConsPlusNormal"/>
              <w:jc w:val="center"/>
            </w:pPr>
            <w:r>
              <w:t>Ц260110280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Ц260110280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Ц260110280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Ц260110280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Ц260110280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Ц260151610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72139,5</w:t>
            </w:r>
          </w:p>
        </w:tc>
        <w:tc>
          <w:tcPr>
            <w:tcW w:w="1264" w:type="dxa"/>
            <w:tcBorders>
              <w:top w:val="nil"/>
              <w:left w:val="nil"/>
              <w:bottom w:val="nil"/>
              <w:right w:val="nil"/>
            </w:tcBorders>
            <w:vAlign w:val="bottom"/>
          </w:tcPr>
          <w:p w:rsidR="00C42116" w:rsidRDefault="00C42116">
            <w:pPr>
              <w:pStyle w:val="ConsPlusNormal"/>
              <w:jc w:val="right"/>
            </w:pPr>
            <w:r>
              <w:t>72139,5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Ц260151610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72139,5</w:t>
            </w:r>
          </w:p>
        </w:tc>
        <w:tc>
          <w:tcPr>
            <w:tcW w:w="1264" w:type="dxa"/>
            <w:tcBorders>
              <w:top w:val="nil"/>
              <w:left w:val="nil"/>
              <w:bottom w:val="nil"/>
              <w:right w:val="nil"/>
            </w:tcBorders>
            <w:vAlign w:val="bottom"/>
          </w:tcPr>
          <w:p w:rsidR="00C42116" w:rsidRDefault="00C42116">
            <w:pPr>
              <w:pStyle w:val="ConsPlusNormal"/>
              <w:jc w:val="right"/>
            </w:pPr>
            <w:r>
              <w:t>72139,5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Ц260151610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72139,5</w:t>
            </w:r>
          </w:p>
        </w:tc>
        <w:tc>
          <w:tcPr>
            <w:tcW w:w="1264" w:type="dxa"/>
            <w:tcBorders>
              <w:top w:val="nil"/>
              <w:left w:val="nil"/>
              <w:bottom w:val="nil"/>
              <w:right w:val="nil"/>
            </w:tcBorders>
            <w:vAlign w:val="bottom"/>
          </w:tcPr>
          <w:p w:rsidR="00C42116" w:rsidRDefault="00C42116">
            <w:pPr>
              <w:pStyle w:val="ConsPlusNormal"/>
              <w:jc w:val="right"/>
            </w:pPr>
            <w:r>
              <w:t>72139,5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Ц260151610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72139,5</w:t>
            </w:r>
          </w:p>
        </w:tc>
        <w:tc>
          <w:tcPr>
            <w:tcW w:w="1264" w:type="dxa"/>
            <w:tcBorders>
              <w:top w:val="nil"/>
              <w:left w:val="nil"/>
              <w:bottom w:val="nil"/>
              <w:right w:val="nil"/>
            </w:tcBorders>
            <w:vAlign w:val="bottom"/>
          </w:tcPr>
          <w:p w:rsidR="00C42116" w:rsidRDefault="00C42116">
            <w:pPr>
              <w:pStyle w:val="ConsPlusNormal"/>
              <w:jc w:val="right"/>
            </w:pPr>
            <w:r>
              <w:t>72139,5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Ц260151610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72139,5</w:t>
            </w:r>
          </w:p>
        </w:tc>
        <w:tc>
          <w:tcPr>
            <w:tcW w:w="1264" w:type="dxa"/>
            <w:tcBorders>
              <w:top w:val="nil"/>
              <w:left w:val="nil"/>
              <w:bottom w:val="nil"/>
              <w:right w:val="nil"/>
            </w:tcBorders>
            <w:vAlign w:val="bottom"/>
          </w:tcPr>
          <w:p w:rsidR="00C42116" w:rsidRDefault="00C42116">
            <w:pPr>
              <w:pStyle w:val="ConsPlusNormal"/>
              <w:jc w:val="right"/>
            </w:pPr>
            <w:r>
              <w:t>72139,5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Финансовое обеспечение расходов на организационные мероприятия, связанные с обеспечением лиц </w:t>
            </w:r>
            <w:r>
              <w:lastRenderedPageBreak/>
              <w:t>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1489" w:type="dxa"/>
            <w:tcBorders>
              <w:top w:val="nil"/>
              <w:left w:val="nil"/>
              <w:bottom w:val="nil"/>
              <w:right w:val="nil"/>
            </w:tcBorders>
            <w:vAlign w:val="bottom"/>
          </w:tcPr>
          <w:p w:rsidR="00C42116" w:rsidRDefault="00C42116">
            <w:pPr>
              <w:pStyle w:val="ConsPlusNormal"/>
              <w:jc w:val="center"/>
            </w:pPr>
            <w:r>
              <w:lastRenderedPageBreak/>
              <w:t>Ц260152160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2561,0</w:t>
            </w: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Ц260152160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2561,0</w:t>
            </w: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Ц260152160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2561,0</w:t>
            </w: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Ц260152160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2561,0</w:t>
            </w: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Ц260152160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2561,0</w:t>
            </w: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1489" w:type="dxa"/>
            <w:tcBorders>
              <w:top w:val="nil"/>
              <w:left w:val="nil"/>
              <w:bottom w:val="nil"/>
              <w:right w:val="nil"/>
            </w:tcBorders>
            <w:vAlign w:val="bottom"/>
          </w:tcPr>
          <w:p w:rsidR="00C42116" w:rsidRDefault="00C42116">
            <w:pPr>
              <w:pStyle w:val="ConsPlusNormal"/>
              <w:jc w:val="center"/>
            </w:pPr>
            <w:r>
              <w:t>Ц2601R2010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15557,1</w:t>
            </w:r>
          </w:p>
        </w:tc>
        <w:tc>
          <w:tcPr>
            <w:tcW w:w="1264" w:type="dxa"/>
            <w:tcBorders>
              <w:top w:val="nil"/>
              <w:left w:val="nil"/>
              <w:bottom w:val="nil"/>
              <w:right w:val="nil"/>
            </w:tcBorders>
            <w:vAlign w:val="bottom"/>
          </w:tcPr>
          <w:p w:rsidR="00C42116" w:rsidRDefault="00C42116">
            <w:pPr>
              <w:pStyle w:val="ConsPlusNormal"/>
              <w:jc w:val="right"/>
            </w:pPr>
            <w:r>
              <w:t>15557,1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Ц2601R2010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15557,1</w:t>
            </w:r>
          </w:p>
        </w:tc>
        <w:tc>
          <w:tcPr>
            <w:tcW w:w="1264" w:type="dxa"/>
            <w:tcBorders>
              <w:top w:val="nil"/>
              <w:left w:val="nil"/>
              <w:bottom w:val="nil"/>
              <w:right w:val="nil"/>
            </w:tcBorders>
            <w:vAlign w:val="bottom"/>
          </w:tcPr>
          <w:p w:rsidR="00C42116" w:rsidRDefault="00C42116">
            <w:pPr>
              <w:pStyle w:val="ConsPlusNormal"/>
              <w:jc w:val="right"/>
            </w:pPr>
            <w:r>
              <w:t>15557,1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Ц2601R2010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15557,1</w:t>
            </w:r>
          </w:p>
        </w:tc>
        <w:tc>
          <w:tcPr>
            <w:tcW w:w="1264" w:type="dxa"/>
            <w:tcBorders>
              <w:top w:val="nil"/>
              <w:left w:val="nil"/>
              <w:bottom w:val="nil"/>
              <w:right w:val="nil"/>
            </w:tcBorders>
            <w:vAlign w:val="bottom"/>
          </w:tcPr>
          <w:p w:rsidR="00C42116" w:rsidRDefault="00C42116">
            <w:pPr>
              <w:pStyle w:val="ConsPlusNormal"/>
              <w:jc w:val="right"/>
            </w:pPr>
            <w:r>
              <w:t>15557,1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Ц2601R2010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15557,1</w:t>
            </w:r>
          </w:p>
        </w:tc>
        <w:tc>
          <w:tcPr>
            <w:tcW w:w="1264" w:type="dxa"/>
            <w:tcBorders>
              <w:top w:val="nil"/>
              <w:left w:val="nil"/>
              <w:bottom w:val="nil"/>
              <w:right w:val="nil"/>
            </w:tcBorders>
            <w:vAlign w:val="bottom"/>
          </w:tcPr>
          <w:p w:rsidR="00C42116" w:rsidRDefault="00C42116">
            <w:pPr>
              <w:pStyle w:val="ConsPlusNormal"/>
              <w:jc w:val="right"/>
            </w:pPr>
            <w:r>
              <w:t>15557,1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Ц2601R2010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15557,1</w:t>
            </w:r>
          </w:p>
        </w:tc>
        <w:tc>
          <w:tcPr>
            <w:tcW w:w="1264" w:type="dxa"/>
            <w:tcBorders>
              <w:top w:val="nil"/>
              <w:left w:val="nil"/>
              <w:bottom w:val="nil"/>
              <w:right w:val="nil"/>
            </w:tcBorders>
            <w:vAlign w:val="bottom"/>
          </w:tcPr>
          <w:p w:rsidR="00C42116" w:rsidRDefault="00C42116">
            <w:pPr>
              <w:pStyle w:val="ConsPlusNormal"/>
              <w:jc w:val="right"/>
            </w:pPr>
            <w:r>
              <w:t>15557,1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6.7.</w:t>
            </w:r>
          </w:p>
        </w:tc>
        <w:tc>
          <w:tcPr>
            <w:tcW w:w="3005" w:type="dxa"/>
            <w:tcBorders>
              <w:top w:val="nil"/>
              <w:left w:val="nil"/>
              <w:bottom w:val="nil"/>
              <w:right w:val="nil"/>
            </w:tcBorders>
          </w:tcPr>
          <w:p w:rsidR="00C42116" w:rsidRDefault="00AB5A4C">
            <w:pPr>
              <w:pStyle w:val="ConsPlusNormal"/>
              <w:jc w:val="both"/>
            </w:pPr>
            <w:hyperlink r:id="rId34" w:history="1">
              <w:r w:rsidR="00C42116">
                <w:rPr>
                  <w:color w:val="0000FF"/>
                </w:rPr>
                <w:t>Подпрограмма</w:t>
              </w:r>
            </w:hyperlink>
            <w:r w:rsidR="00C42116">
              <w:t xml:space="preserve"> "Информационные </w:t>
            </w:r>
            <w:r w:rsidR="00C42116">
              <w:lastRenderedPageBreak/>
              <w:t>технологии и управление развитием отрасли"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lastRenderedPageBreak/>
              <w:t>Ц270000000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595923,7</w:t>
            </w:r>
          </w:p>
        </w:tc>
        <w:tc>
          <w:tcPr>
            <w:tcW w:w="1264" w:type="dxa"/>
            <w:tcBorders>
              <w:top w:val="nil"/>
              <w:left w:val="nil"/>
              <w:bottom w:val="nil"/>
              <w:right w:val="nil"/>
            </w:tcBorders>
            <w:vAlign w:val="bottom"/>
          </w:tcPr>
          <w:p w:rsidR="00C42116" w:rsidRDefault="00C42116">
            <w:pPr>
              <w:pStyle w:val="ConsPlusNormal"/>
              <w:jc w:val="right"/>
            </w:pPr>
            <w:r>
              <w:t>186055,8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1489" w:type="dxa"/>
            <w:tcBorders>
              <w:top w:val="nil"/>
              <w:left w:val="nil"/>
              <w:bottom w:val="nil"/>
              <w:right w:val="nil"/>
            </w:tcBorders>
            <w:vAlign w:val="bottom"/>
          </w:tcPr>
          <w:p w:rsidR="00C42116" w:rsidRDefault="00C42116">
            <w:pPr>
              <w:pStyle w:val="ConsPlusNormal"/>
              <w:jc w:val="center"/>
            </w:pPr>
            <w:r>
              <w:t>Ц270100000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1489" w:type="dxa"/>
            <w:tcBorders>
              <w:top w:val="nil"/>
              <w:left w:val="nil"/>
              <w:bottom w:val="nil"/>
              <w:right w:val="nil"/>
            </w:tcBorders>
            <w:vAlign w:val="bottom"/>
          </w:tcPr>
          <w:p w:rsidR="00C42116" w:rsidRDefault="00C42116">
            <w:pPr>
              <w:pStyle w:val="ConsPlusNormal"/>
              <w:jc w:val="center"/>
            </w:pPr>
            <w:r>
              <w:t>Ц270140660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Ц270140660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Ц270140660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Ц270140660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Ц270140660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1489" w:type="dxa"/>
            <w:tcBorders>
              <w:top w:val="nil"/>
              <w:left w:val="nil"/>
              <w:bottom w:val="nil"/>
              <w:right w:val="nil"/>
            </w:tcBorders>
            <w:vAlign w:val="bottom"/>
          </w:tcPr>
          <w:p w:rsidR="00C42116" w:rsidRDefault="00C42116">
            <w:pPr>
              <w:pStyle w:val="ConsPlusNormal"/>
              <w:jc w:val="center"/>
            </w:pPr>
            <w:r>
              <w:t>Ц270300000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Ц270318170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Ц270318170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Ц270318170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Ц270318170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Ц270318170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w:t>
            </w:r>
          </w:p>
        </w:tc>
        <w:tc>
          <w:tcPr>
            <w:tcW w:w="1489" w:type="dxa"/>
            <w:tcBorders>
              <w:top w:val="nil"/>
              <w:left w:val="nil"/>
              <w:bottom w:val="nil"/>
              <w:right w:val="nil"/>
            </w:tcBorders>
            <w:vAlign w:val="bottom"/>
          </w:tcPr>
          <w:p w:rsidR="00C42116" w:rsidRDefault="00C42116">
            <w:pPr>
              <w:pStyle w:val="ConsPlusNormal"/>
              <w:jc w:val="center"/>
            </w:pPr>
            <w:r>
              <w:t>Ц270400000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996,6</w:t>
            </w:r>
          </w:p>
        </w:tc>
        <w:tc>
          <w:tcPr>
            <w:tcW w:w="1264" w:type="dxa"/>
            <w:tcBorders>
              <w:top w:val="nil"/>
              <w:left w:val="nil"/>
              <w:bottom w:val="nil"/>
              <w:right w:val="nil"/>
            </w:tcBorders>
            <w:vAlign w:val="bottom"/>
          </w:tcPr>
          <w:p w:rsidR="00C42116" w:rsidRDefault="00C42116">
            <w:pPr>
              <w:pStyle w:val="ConsPlusNormal"/>
              <w:jc w:val="right"/>
            </w:pPr>
            <w:r>
              <w:t>1046,2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5"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Ц270459800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996,6</w:t>
            </w:r>
          </w:p>
        </w:tc>
        <w:tc>
          <w:tcPr>
            <w:tcW w:w="1264" w:type="dxa"/>
            <w:tcBorders>
              <w:top w:val="nil"/>
              <w:left w:val="nil"/>
              <w:bottom w:val="nil"/>
              <w:right w:val="nil"/>
            </w:tcBorders>
            <w:vAlign w:val="bottom"/>
          </w:tcPr>
          <w:p w:rsidR="00C42116" w:rsidRDefault="00C42116">
            <w:pPr>
              <w:pStyle w:val="ConsPlusNormal"/>
              <w:jc w:val="right"/>
            </w:pPr>
            <w:r>
              <w:t>1046,2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lastRenderedPageBreak/>
              <w:t>Ц270459800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916,6</w:t>
            </w:r>
          </w:p>
        </w:tc>
        <w:tc>
          <w:tcPr>
            <w:tcW w:w="1264" w:type="dxa"/>
            <w:tcBorders>
              <w:top w:val="nil"/>
              <w:left w:val="nil"/>
              <w:bottom w:val="nil"/>
              <w:right w:val="nil"/>
            </w:tcBorders>
            <w:vAlign w:val="bottom"/>
          </w:tcPr>
          <w:p w:rsidR="00C42116" w:rsidRDefault="00C42116">
            <w:pPr>
              <w:pStyle w:val="ConsPlusNormal"/>
              <w:jc w:val="right"/>
            </w:pPr>
            <w:r>
              <w:t>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Ц270459800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916,6</w:t>
            </w:r>
          </w:p>
        </w:tc>
        <w:tc>
          <w:tcPr>
            <w:tcW w:w="1264" w:type="dxa"/>
            <w:tcBorders>
              <w:top w:val="nil"/>
              <w:left w:val="nil"/>
              <w:bottom w:val="nil"/>
              <w:right w:val="nil"/>
            </w:tcBorders>
            <w:vAlign w:val="bottom"/>
          </w:tcPr>
          <w:p w:rsidR="00C42116" w:rsidRDefault="00C42116">
            <w:pPr>
              <w:pStyle w:val="ConsPlusNormal"/>
              <w:jc w:val="right"/>
            </w:pPr>
            <w:r>
              <w:t>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Ц270459800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916,6</w:t>
            </w:r>
          </w:p>
        </w:tc>
        <w:tc>
          <w:tcPr>
            <w:tcW w:w="1264" w:type="dxa"/>
            <w:tcBorders>
              <w:top w:val="nil"/>
              <w:left w:val="nil"/>
              <w:bottom w:val="nil"/>
              <w:right w:val="nil"/>
            </w:tcBorders>
            <w:vAlign w:val="bottom"/>
          </w:tcPr>
          <w:p w:rsidR="00C42116" w:rsidRDefault="00C42116">
            <w:pPr>
              <w:pStyle w:val="ConsPlusNormal"/>
              <w:jc w:val="right"/>
            </w:pPr>
            <w:r>
              <w:t>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Ц270459800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916,6</w:t>
            </w:r>
          </w:p>
        </w:tc>
        <w:tc>
          <w:tcPr>
            <w:tcW w:w="1264" w:type="dxa"/>
            <w:tcBorders>
              <w:top w:val="nil"/>
              <w:left w:val="nil"/>
              <w:bottom w:val="nil"/>
              <w:right w:val="nil"/>
            </w:tcBorders>
            <w:vAlign w:val="bottom"/>
          </w:tcPr>
          <w:p w:rsidR="00C42116" w:rsidRDefault="00C42116">
            <w:pPr>
              <w:pStyle w:val="ConsPlusNormal"/>
              <w:jc w:val="right"/>
            </w:pPr>
            <w:r>
              <w:t>916,6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Ц270459800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129,6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Ц270459800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129,6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Ц270459800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129,6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Ц270459800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129,6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"Проведение независимой оценки качества оказания услуг в сфере охраны здоровья"</w:t>
            </w:r>
          </w:p>
        </w:tc>
        <w:tc>
          <w:tcPr>
            <w:tcW w:w="1489" w:type="dxa"/>
            <w:tcBorders>
              <w:top w:val="nil"/>
              <w:left w:val="nil"/>
              <w:bottom w:val="nil"/>
              <w:right w:val="nil"/>
            </w:tcBorders>
            <w:vAlign w:val="bottom"/>
          </w:tcPr>
          <w:p w:rsidR="00C42116" w:rsidRDefault="00C42116">
            <w:pPr>
              <w:pStyle w:val="ConsPlusNormal"/>
              <w:jc w:val="center"/>
            </w:pPr>
            <w:r>
              <w:t>Ц270500000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1489" w:type="dxa"/>
            <w:tcBorders>
              <w:top w:val="nil"/>
              <w:left w:val="nil"/>
              <w:bottom w:val="nil"/>
              <w:right w:val="nil"/>
            </w:tcBorders>
            <w:vAlign w:val="bottom"/>
          </w:tcPr>
          <w:p w:rsidR="00C42116" w:rsidRDefault="00C42116">
            <w:pPr>
              <w:pStyle w:val="ConsPlusNormal"/>
              <w:jc w:val="center"/>
            </w:pPr>
            <w:r>
              <w:t>Ц270518200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Ц270518200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Ц270518200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Ц270518200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Ц270518200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"Формирование модели ресурсного обеспечения </w:t>
            </w:r>
            <w:r>
              <w:lastRenderedPageBreak/>
              <w:t>системы здравоохранения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Ц270600000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1489" w:type="dxa"/>
            <w:tcBorders>
              <w:top w:val="nil"/>
              <w:left w:val="nil"/>
              <w:bottom w:val="nil"/>
              <w:right w:val="nil"/>
            </w:tcBorders>
            <w:vAlign w:val="bottom"/>
          </w:tcPr>
          <w:p w:rsidR="00C42116" w:rsidRDefault="00C42116">
            <w:pPr>
              <w:pStyle w:val="ConsPlusNormal"/>
              <w:jc w:val="center"/>
            </w:pPr>
            <w:r>
              <w:t>Ц270600230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Ц270600230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Ц270600230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Ц270600230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Ц270600230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"Цифровой контур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Ц27N700000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569051,5</w:t>
            </w:r>
          </w:p>
        </w:tc>
        <w:tc>
          <w:tcPr>
            <w:tcW w:w="1264" w:type="dxa"/>
            <w:tcBorders>
              <w:top w:val="nil"/>
              <w:left w:val="nil"/>
              <w:bottom w:val="nil"/>
              <w:right w:val="nil"/>
            </w:tcBorders>
            <w:vAlign w:val="bottom"/>
          </w:tcPr>
          <w:p w:rsidR="00C42116" w:rsidRDefault="00C42116">
            <w:pPr>
              <w:pStyle w:val="ConsPlusNormal"/>
              <w:jc w:val="right"/>
            </w:pPr>
            <w:r>
              <w:t>159134,0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489" w:type="dxa"/>
            <w:tcBorders>
              <w:top w:val="nil"/>
              <w:left w:val="nil"/>
              <w:bottom w:val="nil"/>
              <w:right w:val="nil"/>
            </w:tcBorders>
            <w:vAlign w:val="bottom"/>
          </w:tcPr>
          <w:p w:rsidR="00C42116" w:rsidRDefault="00C42116">
            <w:pPr>
              <w:pStyle w:val="ConsPlusNormal"/>
              <w:jc w:val="center"/>
            </w:pPr>
            <w:r>
              <w:t>Ц27N751140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569051,5</w:t>
            </w:r>
          </w:p>
        </w:tc>
        <w:tc>
          <w:tcPr>
            <w:tcW w:w="1264" w:type="dxa"/>
            <w:tcBorders>
              <w:top w:val="nil"/>
              <w:left w:val="nil"/>
              <w:bottom w:val="nil"/>
              <w:right w:val="nil"/>
            </w:tcBorders>
            <w:vAlign w:val="bottom"/>
          </w:tcPr>
          <w:p w:rsidR="00C42116" w:rsidRDefault="00C42116">
            <w:pPr>
              <w:pStyle w:val="ConsPlusNormal"/>
              <w:jc w:val="right"/>
            </w:pPr>
            <w:r>
              <w:t>159134,0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Ц27N751140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569051,5</w:t>
            </w:r>
          </w:p>
        </w:tc>
        <w:tc>
          <w:tcPr>
            <w:tcW w:w="1264" w:type="dxa"/>
            <w:tcBorders>
              <w:top w:val="nil"/>
              <w:left w:val="nil"/>
              <w:bottom w:val="nil"/>
              <w:right w:val="nil"/>
            </w:tcBorders>
            <w:vAlign w:val="bottom"/>
          </w:tcPr>
          <w:p w:rsidR="00C42116" w:rsidRDefault="00C42116">
            <w:pPr>
              <w:pStyle w:val="ConsPlusNormal"/>
              <w:jc w:val="right"/>
            </w:pPr>
            <w:r>
              <w:t>159134,0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Ц27N751140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569051,5</w:t>
            </w:r>
          </w:p>
        </w:tc>
        <w:tc>
          <w:tcPr>
            <w:tcW w:w="1264" w:type="dxa"/>
            <w:tcBorders>
              <w:top w:val="nil"/>
              <w:left w:val="nil"/>
              <w:bottom w:val="nil"/>
              <w:right w:val="nil"/>
            </w:tcBorders>
            <w:vAlign w:val="bottom"/>
          </w:tcPr>
          <w:p w:rsidR="00C42116" w:rsidRDefault="00C42116">
            <w:pPr>
              <w:pStyle w:val="ConsPlusNormal"/>
              <w:jc w:val="right"/>
            </w:pPr>
            <w:r>
              <w:t>159134,0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Ц27N751140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569051,5</w:t>
            </w:r>
          </w:p>
        </w:tc>
        <w:tc>
          <w:tcPr>
            <w:tcW w:w="1264" w:type="dxa"/>
            <w:tcBorders>
              <w:top w:val="nil"/>
              <w:left w:val="nil"/>
              <w:bottom w:val="nil"/>
              <w:right w:val="nil"/>
            </w:tcBorders>
            <w:vAlign w:val="bottom"/>
          </w:tcPr>
          <w:p w:rsidR="00C42116" w:rsidRDefault="00C42116">
            <w:pPr>
              <w:pStyle w:val="ConsPlusNormal"/>
              <w:jc w:val="right"/>
            </w:pPr>
            <w:r>
              <w:t>159134,0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здравоохранения</w:t>
            </w:r>
          </w:p>
        </w:tc>
        <w:tc>
          <w:tcPr>
            <w:tcW w:w="1489" w:type="dxa"/>
            <w:tcBorders>
              <w:top w:val="nil"/>
              <w:left w:val="nil"/>
              <w:bottom w:val="nil"/>
              <w:right w:val="nil"/>
            </w:tcBorders>
            <w:vAlign w:val="bottom"/>
          </w:tcPr>
          <w:p w:rsidR="00C42116" w:rsidRDefault="00C42116">
            <w:pPr>
              <w:pStyle w:val="ConsPlusNormal"/>
              <w:jc w:val="center"/>
            </w:pPr>
            <w:r>
              <w:lastRenderedPageBreak/>
              <w:t>Ц27N751140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569051,5</w:t>
            </w:r>
          </w:p>
        </w:tc>
        <w:tc>
          <w:tcPr>
            <w:tcW w:w="1264" w:type="dxa"/>
            <w:tcBorders>
              <w:top w:val="nil"/>
              <w:left w:val="nil"/>
              <w:bottom w:val="nil"/>
              <w:right w:val="nil"/>
            </w:tcBorders>
            <w:vAlign w:val="bottom"/>
          </w:tcPr>
          <w:p w:rsidR="00C42116" w:rsidRDefault="00C42116">
            <w:pPr>
              <w:pStyle w:val="ConsPlusNormal"/>
              <w:jc w:val="right"/>
            </w:pPr>
            <w:r>
              <w:t>159134,0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6.8.</w:t>
            </w:r>
          </w:p>
        </w:tc>
        <w:tc>
          <w:tcPr>
            <w:tcW w:w="3005" w:type="dxa"/>
            <w:tcBorders>
              <w:top w:val="nil"/>
              <w:left w:val="nil"/>
              <w:bottom w:val="nil"/>
              <w:right w:val="nil"/>
            </w:tcBorders>
          </w:tcPr>
          <w:p w:rsidR="00C42116" w:rsidRDefault="00AB5A4C">
            <w:pPr>
              <w:pStyle w:val="ConsPlusNormal"/>
              <w:jc w:val="both"/>
            </w:pPr>
            <w:hyperlink r:id="rId36" w:history="1">
              <w:r w:rsidR="00C42116">
                <w:rPr>
                  <w:color w:val="0000FF"/>
                </w:rPr>
                <w:t>Подпрограмма</w:t>
              </w:r>
            </w:hyperlink>
            <w:r w:rsidR="00C42116">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Ц280000000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"Организация обязательного медицинского страхования неработающих граждан"</w:t>
            </w:r>
          </w:p>
        </w:tc>
        <w:tc>
          <w:tcPr>
            <w:tcW w:w="1489" w:type="dxa"/>
            <w:tcBorders>
              <w:top w:val="nil"/>
              <w:left w:val="nil"/>
              <w:bottom w:val="nil"/>
              <w:right w:val="nil"/>
            </w:tcBorders>
            <w:vAlign w:val="bottom"/>
          </w:tcPr>
          <w:p w:rsidR="00C42116" w:rsidRDefault="00C42116">
            <w:pPr>
              <w:pStyle w:val="ConsPlusNormal"/>
              <w:jc w:val="center"/>
            </w:pPr>
            <w:r>
              <w:t>Ц280200000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1489" w:type="dxa"/>
            <w:tcBorders>
              <w:top w:val="nil"/>
              <w:left w:val="nil"/>
              <w:bottom w:val="nil"/>
              <w:right w:val="nil"/>
            </w:tcBorders>
            <w:vAlign w:val="bottom"/>
          </w:tcPr>
          <w:p w:rsidR="00C42116" w:rsidRDefault="00C42116">
            <w:pPr>
              <w:pStyle w:val="ConsPlusNormal"/>
              <w:jc w:val="center"/>
            </w:pPr>
            <w:r>
              <w:t>Ц280210260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Ц280210260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Ц280210260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Ц280210260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Ц280210260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6.9.</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7" w:history="1">
              <w:r>
                <w:rPr>
                  <w:color w:val="0000FF"/>
                </w:rPr>
                <w:t>программы</w:t>
              </w:r>
            </w:hyperlink>
            <w:r>
              <w:t xml:space="preserve"> Чувашской Республики "Развитие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212442,4</w:t>
            </w:r>
          </w:p>
        </w:tc>
        <w:tc>
          <w:tcPr>
            <w:tcW w:w="1264" w:type="dxa"/>
            <w:tcBorders>
              <w:top w:val="nil"/>
              <w:left w:val="nil"/>
              <w:bottom w:val="nil"/>
              <w:right w:val="nil"/>
            </w:tcBorders>
            <w:vAlign w:val="bottom"/>
          </w:tcPr>
          <w:p w:rsidR="00C42116" w:rsidRDefault="00C42116">
            <w:pPr>
              <w:pStyle w:val="ConsPlusNormal"/>
              <w:jc w:val="right"/>
            </w:pPr>
            <w:r>
              <w:t>212442,4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Ц2Э0100000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212442,4</w:t>
            </w:r>
          </w:p>
        </w:tc>
        <w:tc>
          <w:tcPr>
            <w:tcW w:w="1264" w:type="dxa"/>
            <w:tcBorders>
              <w:top w:val="nil"/>
              <w:left w:val="nil"/>
              <w:bottom w:val="nil"/>
              <w:right w:val="nil"/>
            </w:tcBorders>
            <w:vAlign w:val="bottom"/>
          </w:tcPr>
          <w:p w:rsidR="00C42116" w:rsidRDefault="00C42116">
            <w:pPr>
              <w:pStyle w:val="ConsPlusNormal"/>
              <w:jc w:val="right"/>
            </w:pPr>
            <w:r>
              <w:t>212442,4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24493,8</w:t>
            </w:r>
          </w:p>
        </w:tc>
        <w:tc>
          <w:tcPr>
            <w:tcW w:w="1264" w:type="dxa"/>
            <w:tcBorders>
              <w:top w:val="nil"/>
              <w:left w:val="nil"/>
              <w:bottom w:val="nil"/>
              <w:right w:val="nil"/>
            </w:tcBorders>
            <w:vAlign w:val="bottom"/>
          </w:tcPr>
          <w:p w:rsidR="00C42116" w:rsidRDefault="00C42116">
            <w:pPr>
              <w:pStyle w:val="ConsPlusNormal"/>
              <w:jc w:val="right"/>
            </w:pPr>
            <w:r>
              <w:t>24493,8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23633,4</w:t>
            </w:r>
          </w:p>
        </w:tc>
        <w:tc>
          <w:tcPr>
            <w:tcW w:w="1264" w:type="dxa"/>
            <w:tcBorders>
              <w:top w:val="nil"/>
              <w:left w:val="nil"/>
              <w:bottom w:val="nil"/>
              <w:right w:val="nil"/>
            </w:tcBorders>
            <w:vAlign w:val="bottom"/>
          </w:tcPr>
          <w:p w:rsidR="00C42116" w:rsidRDefault="00C42116">
            <w:pPr>
              <w:pStyle w:val="ConsPlusNormal"/>
              <w:jc w:val="right"/>
            </w:pPr>
            <w:r>
              <w:t>23633,4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23633,4</w:t>
            </w:r>
          </w:p>
        </w:tc>
        <w:tc>
          <w:tcPr>
            <w:tcW w:w="1264" w:type="dxa"/>
            <w:tcBorders>
              <w:top w:val="nil"/>
              <w:left w:val="nil"/>
              <w:bottom w:val="nil"/>
              <w:right w:val="nil"/>
            </w:tcBorders>
            <w:vAlign w:val="bottom"/>
          </w:tcPr>
          <w:p w:rsidR="00C42116" w:rsidRDefault="00C42116">
            <w:pPr>
              <w:pStyle w:val="ConsPlusNormal"/>
              <w:jc w:val="right"/>
            </w:pPr>
            <w:r>
              <w:t>23633,4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23633,4</w:t>
            </w:r>
          </w:p>
        </w:tc>
        <w:tc>
          <w:tcPr>
            <w:tcW w:w="1264" w:type="dxa"/>
            <w:tcBorders>
              <w:top w:val="nil"/>
              <w:left w:val="nil"/>
              <w:bottom w:val="nil"/>
              <w:right w:val="nil"/>
            </w:tcBorders>
            <w:vAlign w:val="bottom"/>
          </w:tcPr>
          <w:p w:rsidR="00C42116" w:rsidRDefault="00C42116">
            <w:pPr>
              <w:pStyle w:val="ConsPlusNormal"/>
              <w:jc w:val="right"/>
            </w:pPr>
            <w:r>
              <w:t>23633,4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23633,4</w:t>
            </w:r>
          </w:p>
        </w:tc>
        <w:tc>
          <w:tcPr>
            <w:tcW w:w="1264" w:type="dxa"/>
            <w:tcBorders>
              <w:top w:val="nil"/>
              <w:left w:val="nil"/>
              <w:bottom w:val="nil"/>
              <w:right w:val="nil"/>
            </w:tcBorders>
            <w:vAlign w:val="bottom"/>
          </w:tcPr>
          <w:p w:rsidR="00C42116" w:rsidRDefault="00C42116">
            <w:pPr>
              <w:pStyle w:val="ConsPlusNormal"/>
              <w:jc w:val="right"/>
            </w:pPr>
            <w:r>
              <w:t>23633,4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721,4</w:t>
            </w:r>
          </w:p>
        </w:tc>
        <w:tc>
          <w:tcPr>
            <w:tcW w:w="126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721,4</w:t>
            </w:r>
          </w:p>
        </w:tc>
        <w:tc>
          <w:tcPr>
            <w:tcW w:w="126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721,4</w:t>
            </w:r>
          </w:p>
        </w:tc>
        <w:tc>
          <w:tcPr>
            <w:tcW w:w="126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721,4</w:t>
            </w:r>
          </w:p>
        </w:tc>
        <w:tc>
          <w:tcPr>
            <w:tcW w:w="126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139,0</w:t>
            </w:r>
          </w:p>
        </w:tc>
        <w:tc>
          <w:tcPr>
            <w:tcW w:w="1264" w:type="dxa"/>
            <w:tcBorders>
              <w:top w:val="nil"/>
              <w:left w:val="nil"/>
              <w:bottom w:val="nil"/>
              <w:right w:val="nil"/>
            </w:tcBorders>
            <w:vAlign w:val="bottom"/>
          </w:tcPr>
          <w:p w:rsidR="00C42116" w:rsidRDefault="00C42116">
            <w:pPr>
              <w:pStyle w:val="ConsPlusNormal"/>
              <w:jc w:val="right"/>
            </w:pPr>
            <w:r>
              <w:t>139,0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Исполнение судебных актов</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830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w:t>
            </w:r>
          </w:p>
        </w:tc>
        <w:tc>
          <w:tcPr>
            <w:tcW w:w="126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830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w:t>
            </w:r>
          </w:p>
        </w:tc>
        <w:tc>
          <w:tcPr>
            <w:tcW w:w="126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830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5,0</w:t>
            </w:r>
          </w:p>
        </w:tc>
        <w:tc>
          <w:tcPr>
            <w:tcW w:w="126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w:t>
            </w:r>
          </w:p>
        </w:tc>
        <w:tc>
          <w:tcPr>
            <w:tcW w:w="1264" w:type="dxa"/>
            <w:tcBorders>
              <w:top w:val="nil"/>
              <w:left w:val="nil"/>
              <w:bottom w:val="nil"/>
              <w:right w:val="nil"/>
            </w:tcBorders>
            <w:vAlign w:val="bottom"/>
          </w:tcPr>
          <w:p w:rsidR="00C42116" w:rsidRDefault="00C42116">
            <w:pPr>
              <w:pStyle w:val="ConsPlusNormal"/>
              <w:jc w:val="right"/>
            </w:pPr>
            <w:r>
              <w:t>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w:t>
            </w:r>
          </w:p>
        </w:tc>
        <w:tc>
          <w:tcPr>
            <w:tcW w:w="1264" w:type="dxa"/>
            <w:tcBorders>
              <w:top w:val="nil"/>
              <w:left w:val="nil"/>
              <w:bottom w:val="nil"/>
              <w:right w:val="nil"/>
            </w:tcBorders>
            <w:vAlign w:val="bottom"/>
          </w:tcPr>
          <w:p w:rsidR="00C42116" w:rsidRDefault="00C42116">
            <w:pPr>
              <w:pStyle w:val="ConsPlusNormal"/>
              <w:jc w:val="right"/>
            </w:pPr>
            <w:r>
              <w:t>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134,0</w:t>
            </w:r>
          </w:p>
        </w:tc>
        <w:tc>
          <w:tcPr>
            <w:tcW w:w="1264" w:type="dxa"/>
            <w:tcBorders>
              <w:top w:val="nil"/>
              <w:left w:val="nil"/>
              <w:bottom w:val="nil"/>
              <w:right w:val="nil"/>
            </w:tcBorders>
            <w:vAlign w:val="bottom"/>
          </w:tcPr>
          <w:p w:rsidR="00C42116" w:rsidRDefault="00C42116">
            <w:pPr>
              <w:pStyle w:val="ConsPlusNormal"/>
              <w:jc w:val="right"/>
            </w:pPr>
            <w:r>
              <w:t>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187948,6</w:t>
            </w:r>
          </w:p>
        </w:tc>
        <w:tc>
          <w:tcPr>
            <w:tcW w:w="1264" w:type="dxa"/>
            <w:tcBorders>
              <w:top w:val="nil"/>
              <w:left w:val="nil"/>
              <w:bottom w:val="nil"/>
              <w:right w:val="nil"/>
            </w:tcBorders>
            <w:vAlign w:val="bottom"/>
          </w:tcPr>
          <w:p w:rsidR="00C42116" w:rsidRDefault="00C42116">
            <w:pPr>
              <w:pStyle w:val="ConsPlusNormal"/>
              <w:jc w:val="right"/>
            </w:pPr>
            <w:r>
              <w:t>187948,6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lastRenderedPageBreak/>
              <w:t>Ц2Э0140270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31534,2</w:t>
            </w:r>
          </w:p>
        </w:tc>
        <w:tc>
          <w:tcPr>
            <w:tcW w:w="1264" w:type="dxa"/>
            <w:tcBorders>
              <w:top w:val="nil"/>
              <w:left w:val="nil"/>
              <w:bottom w:val="nil"/>
              <w:right w:val="nil"/>
            </w:tcBorders>
            <w:vAlign w:val="bottom"/>
          </w:tcPr>
          <w:p w:rsidR="00C42116" w:rsidRDefault="00C42116">
            <w:pPr>
              <w:pStyle w:val="ConsPlusNormal"/>
              <w:jc w:val="right"/>
            </w:pPr>
            <w:r>
              <w:t>31534,2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31534,2</w:t>
            </w:r>
          </w:p>
        </w:tc>
        <w:tc>
          <w:tcPr>
            <w:tcW w:w="1264" w:type="dxa"/>
            <w:tcBorders>
              <w:top w:val="nil"/>
              <w:left w:val="nil"/>
              <w:bottom w:val="nil"/>
              <w:right w:val="nil"/>
            </w:tcBorders>
            <w:vAlign w:val="bottom"/>
          </w:tcPr>
          <w:p w:rsidR="00C42116" w:rsidRDefault="00C42116">
            <w:pPr>
              <w:pStyle w:val="ConsPlusNormal"/>
              <w:jc w:val="right"/>
            </w:pPr>
            <w:r>
              <w:t>31534,2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31534,2</w:t>
            </w:r>
          </w:p>
        </w:tc>
        <w:tc>
          <w:tcPr>
            <w:tcW w:w="1264" w:type="dxa"/>
            <w:tcBorders>
              <w:top w:val="nil"/>
              <w:left w:val="nil"/>
              <w:bottom w:val="nil"/>
              <w:right w:val="nil"/>
            </w:tcBorders>
            <w:vAlign w:val="bottom"/>
          </w:tcPr>
          <w:p w:rsidR="00C42116" w:rsidRDefault="00C42116">
            <w:pPr>
              <w:pStyle w:val="ConsPlusNormal"/>
              <w:jc w:val="right"/>
            </w:pPr>
            <w:r>
              <w:t>31534,2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31534,2</w:t>
            </w:r>
          </w:p>
        </w:tc>
        <w:tc>
          <w:tcPr>
            <w:tcW w:w="1264" w:type="dxa"/>
            <w:tcBorders>
              <w:top w:val="nil"/>
              <w:left w:val="nil"/>
              <w:bottom w:val="nil"/>
              <w:right w:val="nil"/>
            </w:tcBorders>
            <w:vAlign w:val="bottom"/>
          </w:tcPr>
          <w:p w:rsidR="00C42116" w:rsidRDefault="00C42116">
            <w:pPr>
              <w:pStyle w:val="ConsPlusNormal"/>
              <w:jc w:val="right"/>
            </w:pPr>
            <w:r>
              <w:t>31534,2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8662,4</w:t>
            </w:r>
          </w:p>
        </w:tc>
        <w:tc>
          <w:tcPr>
            <w:tcW w:w="1264" w:type="dxa"/>
            <w:tcBorders>
              <w:top w:val="nil"/>
              <w:left w:val="nil"/>
              <w:bottom w:val="nil"/>
              <w:right w:val="nil"/>
            </w:tcBorders>
            <w:vAlign w:val="bottom"/>
          </w:tcPr>
          <w:p w:rsidR="00C42116" w:rsidRDefault="00C42116">
            <w:pPr>
              <w:pStyle w:val="ConsPlusNormal"/>
              <w:jc w:val="right"/>
            </w:pPr>
            <w:r>
              <w:t>8662,4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8662,4</w:t>
            </w:r>
          </w:p>
        </w:tc>
        <w:tc>
          <w:tcPr>
            <w:tcW w:w="1264" w:type="dxa"/>
            <w:tcBorders>
              <w:top w:val="nil"/>
              <w:left w:val="nil"/>
              <w:bottom w:val="nil"/>
              <w:right w:val="nil"/>
            </w:tcBorders>
            <w:vAlign w:val="bottom"/>
          </w:tcPr>
          <w:p w:rsidR="00C42116" w:rsidRDefault="00C42116">
            <w:pPr>
              <w:pStyle w:val="ConsPlusNormal"/>
              <w:jc w:val="right"/>
            </w:pPr>
            <w:r>
              <w:t>8662,4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8662,4</w:t>
            </w:r>
          </w:p>
        </w:tc>
        <w:tc>
          <w:tcPr>
            <w:tcW w:w="1264" w:type="dxa"/>
            <w:tcBorders>
              <w:top w:val="nil"/>
              <w:left w:val="nil"/>
              <w:bottom w:val="nil"/>
              <w:right w:val="nil"/>
            </w:tcBorders>
            <w:vAlign w:val="bottom"/>
          </w:tcPr>
          <w:p w:rsidR="00C42116" w:rsidRDefault="00C42116">
            <w:pPr>
              <w:pStyle w:val="ConsPlusNormal"/>
              <w:jc w:val="right"/>
            </w:pPr>
            <w:r>
              <w:t>8662,4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8662,4</w:t>
            </w:r>
          </w:p>
        </w:tc>
        <w:tc>
          <w:tcPr>
            <w:tcW w:w="1264" w:type="dxa"/>
            <w:tcBorders>
              <w:top w:val="nil"/>
              <w:left w:val="nil"/>
              <w:bottom w:val="nil"/>
              <w:right w:val="nil"/>
            </w:tcBorders>
            <w:vAlign w:val="bottom"/>
          </w:tcPr>
          <w:p w:rsidR="00C42116" w:rsidRDefault="00C42116">
            <w:pPr>
              <w:pStyle w:val="ConsPlusNormal"/>
              <w:jc w:val="right"/>
            </w:pPr>
            <w:r>
              <w:t>8662,4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147432,9</w:t>
            </w:r>
          </w:p>
        </w:tc>
        <w:tc>
          <w:tcPr>
            <w:tcW w:w="1264" w:type="dxa"/>
            <w:tcBorders>
              <w:top w:val="nil"/>
              <w:left w:val="nil"/>
              <w:bottom w:val="nil"/>
              <w:right w:val="nil"/>
            </w:tcBorders>
            <w:vAlign w:val="bottom"/>
          </w:tcPr>
          <w:p w:rsidR="00C42116" w:rsidRDefault="00C42116">
            <w:pPr>
              <w:pStyle w:val="ConsPlusNormal"/>
              <w:jc w:val="right"/>
            </w:pPr>
            <w:r>
              <w:t>147432,9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147432,9</w:t>
            </w:r>
          </w:p>
        </w:tc>
        <w:tc>
          <w:tcPr>
            <w:tcW w:w="1264" w:type="dxa"/>
            <w:tcBorders>
              <w:top w:val="nil"/>
              <w:left w:val="nil"/>
              <w:bottom w:val="nil"/>
              <w:right w:val="nil"/>
            </w:tcBorders>
            <w:vAlign w:val="bottom"/>
          </w:tcPr>
          <w:p w:rsidR="00C42116" w:rsidRDefault="00C42116">
            <w:pPr>
              <w:pStyle w:val="ConsPlusNormal"/>
              <w:jc w:val="right"/>
            </w:pPr>
            <w:r>
              <w:t>147432,9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147432,9</w:t>
            </w:r>
          </w:p>
        </w:tc>
        <w:tc>
          <w:tcPr>
            <w:tcW w:w="1264" w:type="dxa"/>
            <w:tcBorders>
              <w:top w:val="nil"/>
              <w:left w:val="nil"/>
              <w:bottom w:val="nil"/>
              <w:right w:val="nil"/>
            </w:tcBorders>
            <w:vAlign w:val="bottom"/>
          </w:tcPr>
          <w:p w:rsidR="00C42116" w:rsidRDefault="00C42116">
            <w:pPr>
              <w:pStyle w:val="ConsPlusNormal"/>
              <w:jc w:val="right"/>
            </w:pPr>
            <w:r>
              <w:t>147432,9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147432,9</w:t>
            </w:r>
          </w:p>
        </w:tc>
        <w:tc>
          <w:tcPr>
            <w:tcW w:w="1264" w:type="dxa"/>
            <w:tcBorders>
              <w:top w:val="nil"/>
              <w:left w:val="nil"/>
              <w:bottom w:val="nil"/>
              <w:right w:val="nil"/>
            </w:tcBorders>
            <w:vAlign w:val="bottom"/>
          </w:tcPr>
          <w:p w:rsidR="00C42116" w:rsidRDefault="00C42116">
            <w:pPr>
              <w:pStyle w:val="ConsPlusNormal"/>
              <w:jc w:val="right"/>
            </w:pPr>
            <w:r>
              <w:t>147432,9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Ц2Э0140270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38" w:history="1">
              <w:r>
                <w:rPr>
                  <w:color w:val="0000FF"/>
                </w:rPr>
                <w:t>программа</w:t>
              </w:r>
            </w:hyperlink>
            <w:r>
              <w:t xml:space="preserve"> Чувашской Республики "Социальная поддержка граждан"</w:t>
            </w:r>
          </w:p>
        </w:tc>
        <w:tc>
          <w:tcPr>
            <w:tcW w:w="1489" w:type="dxa"/>
            <w:tcBorders>
              <w:top w:val="nil"/>
              <w:left w:val="nil"/>
              <w:bottom w:val="nil"/>
              <w:right w:val="nil"/>
            </w:tcBorders>
            <w:vAlign w:val="bottom"/>
          </w:tcPr>
          <w:p w:rsidR="00C42116" w:rsidRDefault="00C42116">
            <w:pPr>
              <w:pStyle w:val="ConsPlusNormal"/>
              <w:jc w:val="center"/>
            </w:pPr>
            <w:r>
              <w:t>Ц300000000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6910450,6</w:t>
            </w:r>
          </w:p>
        </w:tc>
        <w:tc>
          <w:tcPr>
            <w:tcW w:w="1264" w:type="dxa"/>
            <w:tcBorders>
              <w:top w:val="nil"/>
              <w:left w:val="nil"/>
              <w:bottom w:val="nil"/>
              <w:right w:val="nil"/>
            </w:tcBorders>
            <w:vAlign w:val="bottom"/>
          </w:tcPr>
          <w:p w:rsidR="00C42116" w:rsidRDefault="00C42116">
            <w:pPr>
              <w:pStyle w:val="ConsPlusNormal"/>
              <w:jc w:val="right"/>
            </w:pPr>
            <w:r>
              <w:t>6833357,0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7.1.</w:t>
            </w:r>
          </w:p>
        </w:tc>
        <w:tc>
          <w:tcPr>
            <w:tcW w:w="3005" w:type="dxa"/>
            <w:tcBorders>
              <w:top w:val="nil"/>
              <w:left w:val="nil"/>
              <w:bottom w:val="nil"/>
              <w:right w:val="nil"/>
            </w:tcBorders>
          </w:tcPr>
          <w:p w:rsidR="00C42116" w:rsidRDefault="00AB5A4C">
            <w:pPr>
              <w:pStyle w:val="ConsPlusNormal"/>
              <w:jc w:val="both"/>
            </w:pPr>
            <w:hyperlink r:id="rId39"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C42116" w:rsidRDefault="00C42116">
            <w:pPr>
              <w:pStyle w:val="ConsPlusNormal"/>
              <w:jc w:val="center"/>
            </w:pPr>
            <w:r>
              <w:t>Ц310000000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3819142,4</w:t>
            </w:r>
          </w:p>
        </w:tc>
        <w:tc>
          <w:tcPr>
            <w:tcW w:w="1264" w:type="dxa"/>
            <w:tcBorders>
              <w:top w:val="nil"/>
              <w:left w:val="nil"/>
              <w:bottom w:val="nil"/>
              <w:right w:val="nil"/>
            </w:tcBorders>
            <w:vAlign w:val="bottom"/>
          </w:tcPr>
          <w:p w:rsidR="00C42116" w:rsidRDefault="00C42116">
            <w:pPr>
              <w:pStyle w:val="ConsPlusNormal"/>
              <w:jc w:val="right"/>
            </w:pPr>
            <w:r>
              <w:t>3815523,3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1489" w:type="dxa"/>
            <w:tcBorders>
              <w:top w:val="nil"/>
              <w:left w:val="nil"/>
              <w:bottom w:val="nil"/>
              <w:right w:val="nil"/>
            </w:tcBorders>
            <w:vAlign w:val="bottom"/>
          </w:tcPr>
          <w:p w:rsidR="00C42116" w:rsidRDefault="00C42116">
            <w:pPr>
              <w:pStyle w:val="ConsPlusNormal"/>
              <w:jc w:val="center"/>
            </w:pPr>
            <w:r>
              <w:t>Ц310100000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3093366,9</w:t>
            </w:r>
          </w:p>
        </w:tc>
        <w:tc>
          <w:tcPr>
            <w:tcW w:w="1264" w:type="dxa"/>
            <w:tcBorders>
              <w:top w:val="nil"/>
              <w:left w:val="nil"/>
              <w:bottom w:val="nil"/>
              <w:right w:val="nil"/>
            </w:tcBorders>
            <w:vAlign w:val="bottom"/>
          </w:tcPr>
          <w:p w:rsidR="00C42116" w:rsidRDefault="00C42116">
            <w:pPr>
              <w:pStyle w:val="ConsPlusNormal"/>
              <w:jc w:val="right"/>
            </w:pPr>
            <w:r>
              <w:t>3097477,9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Выплаты пенсии за выслугу лет государственным гражданским служащим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Ц310110520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Ц310110520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Ц310110520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Ц310110520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Пенсионное обеспечение</w:t>
            </w:r>
          </w:p>
        </w:tc>
        <w:tc>
          <w:tcPr>
            <w:tcW w:w="1489" w:type="dxa"/>
            <w:tcBorders>
              <w:top w:val="nil"/>
              <w:left w:val="nil"/>
              <w:bottom w:val="nil"/>
              <w:right w:val="nil"/>
            </w:tcBorders>
            <w:vAlign w:val="bottom"/>
          </w:tcPr>
          <w:p w:rsidR="00C42116" w:rsidRDefault="00C42116">
            <w:pPr>
              <w:pStyle w:val="ConsPlusNormal"/>
              <w:jc w:val="center"/>
            </w:pPr>
            <w:r>
              <w:t>Ц310110520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1489" w:type="dxa"/>
            <w:tcBorders>
              <w:top w:val="nil"/>
              <w:left w:val="nil"/>
              <w:bottom w:val="nil"/>
              <w:right w:val="nil"/>
            </w:tcBorders>
            <w:vAlign w:val="bottom"/>
          </w:tcPr>
          <w:p w:rsidR="00C42116" w:rsidRDefault="00C42116">
            <w:pPr>
              <w:pStyle w:val="ConsPlusNormal"/>
              <w:jc w:val="center"/>
            </w:pPr>
            <w:r>
              <w:t>Ц310110530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13512,4</w:t>
            </w:r>
          </w:p>
        </w:tc>
        <w:tc>
          <w:tcPr>
            <w:tcW w:w="1264" w:type="dxa"/>
            <w:tcBorders>
              <w:top w:val="nil"/>
              <w:left w:val="nil"/>
              <w:bottom w:val="nil"/>
              <w:right w:val="nil"/>
            </w:tcBorders>
            <w:vAlign w:val="bottom"/>
          </w:tcPr>
          <w:p w:rsidR="00C42116" w:rsidRDefault="00C42116">
            <w:pPr>
              <w:pStyle w:val="ConsPlusNormal"/>
              <w:jc w:val="right"/>
            </w:pPr>
            <w:r>
              <w:t>13512,4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107,7</w:t>
            </w: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107,7</w:t>
            </w: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107,7</w:t>
            </w: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107,7</w:t>
            </w: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Ц310110530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13404,7</w:t>
            </w: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Публичные нормативные </w:t>
            </w:r>
            <w:r>
              <w:lastRenderedPageBreak/>
              <w:t>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lastRenderedPageBreak/>
              <w:t>Ц310110530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13404,7</w:t>
            </w: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Ц310110530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13404,7</w:t>
            </w: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Ц310110530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13404,7</w:t>
            </w: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поддержка лиц, удостоенных почетного звания "Почетный гражданин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Ц310110540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Ц310110540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Ц310110540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197047,5</w:t>
            </w:r>
          </w:p>
        </w:tc>
        <w:tc>
          <w:tcPr>
            <w:tcW w:w="1264" w:type="dxa"/>
            <w:tcBorders>
              <w:top w:val="nil"/>
              <w:left w:val="nil"/>
              <w:bottom w:val="nil"/>
              <w:right w:val="nil"/>
            </w:tcBorders>
            <w:vAlign w:val="bottom"/>
          </w:tcPr>
          <w:p w:rsidR="00C42116" w:rsidRDefault="00C42116">
            <w:pPr>
              <w:pStyle w:val="ConsPlusNormal"/>
              <w:jc w:val="right"/>
            </w:pPr>
            <w:r>
              <w:t>196439,9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593,1</w:t>
            </w:r>
          </w:p>
        </w:tc>
        <w:tc>
          <w:tcPr>
            <w:tcW w:w="1264" w:type="dxa"/>
            <w:tcBorders>
              <w:top w:val="nil"/>
              <w:left w:val="nil"/>
              <w:bottom w:val="nil"/>
              <w:right w:val="nil"/>
            </w:tcBorders>
            <w:vAlign w:val="bottom"/>
          </w:tcPr>
          <w:p w:rsidR="00C42116" w:rsidRDefault="00C42116">
            <w:pPr>
              <w:pStyle w:val="ConsPlusNormal"/>
              <w:jc w:val="right"/>
            </w:pPr>
            <w:r>
              <w:t>593,1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593,1</w:t>
            </w:r>
          </w:p>
        </w:tc>
        <w:tc>
          <w:tcPr>
            <w:tcW w:w="1264" w:type="dxa"/>
            <w:tcBorders>
              <w:top w:val="nil"/>
              <w:left w:val="nil"/>
              <w:bottom w:val="nil"/>
              <w:right w:val="nil"/>
            </w:tcBorders>
            <w:vAlign w:val="bottom"/>
          </w:tcPr>
          <w:p w:rsidR="00C42116" w:rsidRDefault="00C42116">
            <w:pPr>
              <w:pStyle w:val="ConsPlusNormal"/>
              <w:jc w:val="right"/>
            </w:pPr>
            <w:r>
              <w:t>593,1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593,1</w:t>
            </w:r>
          </w:p>
        </w:tc>
        <w:tc>
          <w:tcPr>
            <w:tcW w:w="1264" w:type="dxa"/>
            <w:tcBorders>
              <w:top w:val="nil"/>
              <w:left w:val="nil"/>
              <w:bottom w:val="nil"/>
              <w:right w:val="nil"/>
            </w:tcBorders>
            <w:vAlign w:val="bottom"/>
          </w:tcPr>
          <w:p w:rsidR="00C42116" w:rsidRDefault="00C42116">
            <w:pPr>
              <w:pStyle w:val="ConsPlusNormal"/>
              <w:jc w:val="right"/>
            </w:pPr>
            <w:r>
              <w:t>593,1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593,1</w:t>
            </w:r>
          </w:p>
        </w:tc>
        <w:tc>
          <w:tcPr>
            <w:tcW w:w="1264" w:type="dxa"/>
            <w:tcBorders>
              <w:top w:val="nil"/>
              <w:left w:val="nil"/>
              <w:bottom w:val="nil"/>
              <w:right w:val="nil"/>
            </w:tcBorders>
            <w:vAlign w:val="bottom"/>
          </w:tcPr>
          <w:p w:rsidR="00C42116" w:rsidRDefault="00C42116">
            <w:pPr>
              <w:pStyle w:val="ConsPlusNormal"/>
              <w:jc w:val="right"/>
            </w:pPr>
            <w:r>
              <w:t>593,1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91639,3</w:t>
            </w:r>
          </w:p>
        </w:tc>
        <w:tc>
          <w:tcPr>
            <w:tcW w:w="1264" w:type="dxa"/>
            <w:tcBorders>
              <w:top w:val="nil"/>
              <w:left w:val="nil"/>
              <w:bottom w:val="nil"/>
              <w:right w:val="nil"/>
            </w:tcBorders>
            <w:vAlign w:val="bottom"/>
          </w:tcPr>
          <w:p w:rsidR="00C42116" w:rsidRDefault="00C42116">
            <w:pPr>
              <w:pStyle w:val="ConsPlusNormal"/>
              <w:jc w:val="right"/>
            </w:pPr>
            <w:r>
              <w:t>91031,7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91639,3</w:t>
            </w:r>
          </w:p>
        </w:tc>
        <w:tc>
          <w:tcPr>
            <w:tcW w:w="1264" w:type="dxa"/>
            <w:tcBorders>
              <w:top w:val="nil"/>
              <w:left w:val="nil"/>
              <w:bottom w:val="nil"/>
              <w:right w:val="nil"/>
            </w:tcBorders>
            <w:vAlign w:val="bottom"/>
          </w:tcPr>
          <w:p w:rsidR="00C42116" w:rsidRDefault="00C42116">
            <w:pPr>
              <w:pStyle w:val="ConsPlusNormal"/>
              <w:jc w:val="right"/>
            </w:pPr>
            <w:r>
              <w:t>91031,7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91639,3</w:t>
            </w:r>
          </w:p>
        </w:tc>
        <w:tc>
          <w:tcPr>
            <w:tcW w:w="1264" w:type="dxa"/>
            <w:tcBorders>
              <w:top w:val="nil"/>
              <w:left w:val="nil"/>
              <w:bottom w:val="nil"/>
              <w:right w:val="nil"/>
            </w:tcBorders>
            <w:vAlign w:val="bottom"/>
          </w:tcPr>
          <w:p w:rsidR="00C42116" w:rsidRDefault="00C42116">
            <w:pPr>
              <w:pStyle w:val="ConsPlusNormal"/>
              <w:jc w:val="right"/>
            </w:pPr>
            <w:r>
              <w:t>91031,7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91639,3</w:t>
            </w:r>
          </w:p>
        </w:tc>
        <w:tc>
          <w:tcPr>
            <w:tcW w:w="1264" w:type="dxa"/>
            <w:tcBorders>
              <w:top w:val="nil"/>
              <w:left w:val="nil"/>
              <w:bottom w:val="nil"/>
              <w:right w:val="nil"/>
            </w:tcBorders>
            <w:vAlign w:val="bottom"/>
          </w:tcPr>
          <w:p w:rsidR="00C42116" w:rsidRDefault="00C42116">
            <w:pPr>
              <w:pStyle w:val="ConsPlusNormal"/>
              <w:jc w:val="right"/>
            </w:pPr>
            <w:r>
              <w:t>91031,7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104815,1</w:t>
            </w: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104815,1</w:t>
            </w: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104815,1</w:t>
            </w: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Ц310110550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104815,1</w:t>
            </w: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гражданам субсидий на оплату жилищно-коммунальных услуг</w:t>
            </w:r>
          </w:p>
        </w:tc>
        <w:tc>
          <w:tcPr>
            <w:tcW w:w="1489" w:type="dxa"/>
            <w:tcBorders>
              <w:top w:val="nil"/>
              <w:left w:val="nil"/>
              <w:bottom w:val="nil"/>
              <w:right w:val="nil"/>
            </w:tcBorders>
            <w:vAlign w:val="bottom"/>
          </w:tcPr>
          <w:p w:rsidR="00C42116" w:rsidRDefault="00C42116">
            <w:pPr>
              <w:pStyle w:val="ConsPlusNormal"/>
              <w:jc w:val="center"/>
            </w:pPr>
            <w:r>
              <w:t>Ц310110560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300277,4</w:t>
            </w:r>
          </w:p>
        </w:tc>
        <w:tc>
          <w:tcPr>
            <w:tcW w:w="1264" w:type="dxa"/>
            <w:tcBorders>
              <w:top w:val="nil"/>
              <w:left w:val="nil"/>
              <w:bottom w:val="nil"/>
              <w:right w:val="nil"/>
            </w:tcBorders>
            <w:vAlign w:val="bottom"/>
          </w:tcPr>
          <w:p w:rsidR="00C42116" w:rsidRDefault="00C42116">
            <w:pPr>
              <w:pStyle w:val="ConsPlusNormal"/>
              <w:jc w:val="right"/>
            </w:pPr>
            <w:r>
              <w:t>300277,4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2967,8</w:t>
            </w: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2967,8</w:t>
            </w: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2967,8</w:t>
            </w: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2967,8</w:t>
            </w: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Ц310110560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297309,6</w:t>
            </w:r>
          </w:p>
        </w:tc>
        <w:tc>
          <w:tcPr>
            <w:tcW w:w="1264" w:type="dxa"/>
            <w:tcBorders>
              <w:top w:val="nil"/>
              <w:left w:val="nil"/>
              <w:bottom w:val="nil"/>
              <w:right w:val="nil"/>
            </w:tcBorders>
            <w:vAlign w:val="bottom"/>
          </w:tcPr>
          <w:p w:rsidR="00C42116" w:rsidRDefault="00C42116">
            <w:pPr>
              <w:pStyle w:val="ConsPlusNormal"/>
              <w:jc w:val="right"/>
            </w:pPr>
            <w:r>
              <w:t>297309,6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Ц310110560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297309,6</w:t>
            </w:r>
          </w:p>
        </w:tc>
        <w:tc>
          <w:tcPr>
            <w:tcW w:w="1264" w:type="dxa"/>
            <w:tcBorders>
              <w:top w:val="nil"/>
              <w:left w:val="nil"/>
              <w:bottom w:val="nil"/>
              <w:right w:val="nil"/>
            </w:tcBorders>
            <w:vAlign w:val="bottom"/>
          </w:tcPr>
          <w:p w:rsidR="00C42116" w:rsidRDefault="00C42116">
            <w:pPr>
              <w:pStyle w:val="ConsPlusNormal"/>
              <w:jc w:val="right"/>
            </w:pPr>
            <w:r>
              <w:t>297309,6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297309,6</w:t>
            </w:r>
          </w:p>
        </w:tc>
        <w:tc>
          <w:tcPr>
            <w:tcW w:w="1264" w:type="dxa"/>
            <w:tcBorders>
              <w:top w:val="nil"/>
              <w:left w:val="nil"/>
              <w:bottom w:val="nil"/>
              <w:right w:val="nil"/>
            </w:tcBorders>
            <w:vAlign w:val="bottom"/>
          </w:tcPr>
          <w:p w:rsidR="00C42116" w:rsidRDefault="00C42116">
            <w:pPr>
              <w:pStyle w:val="ConsPlusNormal"/>
              <w:jc w:val="right"/>
            </w:pPr>
            <w:r>
              <w:t>297309,6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297309,6</w:t>
            </w:r>
          </w:p>
        </w:tc>
        <w:tc>
          <w:tcPr>
            <w:tcW w:w="1264" w:type="dxa"/>
            <w:tcBorders>
              <w:top w:val="nil"/>
              <w:left w:val="nil"/>
              <w:bottom w:val="nil"/>
              <w:right w:val="nil"/>
            </w:tcBorders>
            <w:vAlign w:val="bottom"/>
          </w:tcPr>
          <w:p w:rsidR="00C42116" w:rsidRDefault="00C42116">
            <w:pPr>
              <w:pStyle w:val="ConsPlusNormal"/>
              <w:jc w:val="right"/>
            </w:pPr>
            <w:r>
              <w:t>297309,6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мер социальной поддержки ветеранов труда</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1692210,6</w:t>
            </w:r>
          </w:p>
        </w:tc>
        <w:tc>
          <w:tcPr>
            <w:tcW w:w="1264" w:type="dxa"/>
            <w:tcBorders>
              <w:top w:val="nil"/>
              <w:left w:val="nil"/>
              <w:bottom w:val="nil"/>
              <w:right w:val="nil"/>
            </w:tcBorders>
            <w:vAlign w:val="bottom"/>
          </w:tcPr>
          <w:p w:rsidR="00C42116" w:rsidRDefault="00C42116">
            <w:pPr>
              <w:pStyle w:val="ConsPlusNormal"/>
              <w:jc w:val="right"/>
            </w:pPr>
            <w:r>
              <w:t>1692210,6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18250,0</w:t>
            </w: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18250,0</w:t>
            </w: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18250,0</w:t>
            </w: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Социальное обеспечение </w:t>
            </w:r>
            <w:r>
              <w:lastRenderedPageBreak/>
              <w:t>населения</w:t>
            </w:r>
          </w:p>
        </w:tc>
        <w:tc>
          <w:tcPr>
            <w:tcW w:w="1489" w:type="dxa"/>
            <w:tcBorders>
              <w:top w:val="nil"/>
              <w:left w:val="nil"/>
              <w:bottom w:val="nil"/>
              <w:right w:val="nil"/>
            </w:tcBorders>
            <w:vAlign w:val="bottom"/>
          </w:tcPr>
          <w:p w:rsidR="00C42116" w:rsidRDefault="00C42116">
            <w:pPr>
              <w:pStyle w:val="ConsPlusNormal"/>
              <w:jc w:val="center"/>
            </w:pPr>
            <w:r>
              <w:lastRenderedPageBreak/>
              <w:t>Ц310110570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18250,0</w:t>
            </w: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1673960,6</w:t>
            </w:r>
          </w:p>
        </w:tc>
        <w:tc>
          <w:tcPr>
            <w:tcW w:w="1264" w:type="dxa"/>
            <w:tcBorders>
              <w:top w:val="nil"/>
              <w:left w:val="nil"/>
              <w:bottom w:val="nil"/>
              <w:right w:val="nil"/>
            </w:tcBorders>
            <w:vAlign w:val="bottom"/>
          </w:tcPr>
          <w:p w:rsidR="00C42116" w:rsidRDefault="00C42116">
            <w:pPr>
              <w:pStyle w:val="ConsPlusNormal"/>
              <w:jc w:val="right"/>
            </w:pPr>
            <w:r>
              <w:t>1673960,6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1626260,6</w:t>
            </w:r>
          </w:p>
        </w:tc>
        <w:tc>
          <w:tcPr>
            <w:tcW w:w="1264" w:type="dxa"/>
            <w:tcBorders>
              <w:top w:val="nil"/>
              <w:left w:val="nil"/>
              <w:bottom w:val="nil"/>
              <w:right w:val="nil"/>
            </w:tcBorders>
            <w:vAlign w:val="bottom"/>
          </w:tcPr>
          <w:p w:rsidR="00C42116" w:rsidRDefault="00C42116">
            <w:pPr>
              <w:pStyle w:val="ConsPlusNormal"/>
              <w:jc w:val="right"/>
            </w:pPr>
            <w:r>
              <w:t>1626260,6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1626260,6</w:t>
            </w:r>
          </w:p>
        </w:tc>
        <w:tc>
          <w:tcPr>
            <w:tcW w:w="1264" w:type="dxa"/>
            <w:tcBorders>
              <w:top w:val="nil"/>
              <w:left w:val="nil"/>
              <w:bottom w:val="nil"/>
              <w:right w:val="nil"/>
            </w:tcBorders>
            <w:vAlign w:val="bottom"/>
          </w:tcPr>
          <w:p w:rsidR="00C42116" w:rsidRDefault="00C42116">
            <w:pPr>
              <w:pStyle w:val="ConsPlusNormal"/>
              <w:jc w:val="right"/>
            </w:pPr>
            <w:r>
              <w:t>1626260,6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1626260,6</w:t>
            </w:r>
          </w:p>
        </w:tc>
        <w:tc>
          <w:tcPr>
            <w:tcW w:w="1264" w:type="dxa"/>
            <w:tcBorders>
              <w:top w:val="nil"/>
              <w:left w:val="nil"/>
              <w:bottom w:val="nil"/>
              <w:right w:val="nil"/>
            </w:tcBorders>
            <w:vAlign w:val="bottom"/>
          </w:tcPr>
          <w:p w:rsidR="00C42116" w:rsidRDefault="00C42116">
            <w:pPr>
              <w:pStyle w:val="ConsPlusNormal"/>
              <w:jc w:val="right"/>
            </w:pPr>
            <w:r>
              <w:t>1626260,6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47700,0</w:t>
            </w:r>
          </w:p>
        </w:tc>
        <w:tc>
          <w:tcPr>
            <w:tcW w:w="1264" w:type="dxa"/>
            <w:tcBorders>
              <w:top w:val="nil"/>
              <w:left w:val="nil"/>
              <w:bottom w:val="nil"/>
              <w:right w:val="nil"/>
            </w:tcBorders>
            <w:vAlign w:val="bottom"/>
          </w:tcPr>
          <w:p w:rsidR="00C42116" w:rsidRDefault="00C42116">
            <w:pPr>
              <w:pStyle w:val="ConsPlusNormal"/>
              <w:jc w:val="right"/>
            </w:pPr>
            <w:r>
              <w:t>47700,0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47700,0</w:t>
            </w:r>
          </w:p>
        </w:tc>
        <w:tc>
          <w:tcPr>
            <w:tcW w:w="1264" w:type="dxa"/>
            <w:tcBorders>
              <w:top w:val="nil"/>
              <w:left w:val="nil"/>
              <w:bottom w:val="nil"/>
              <w:right w:val="nil"/>
            </w:tcBorders>
            <w:vAlign w:val="bottom"/>
          </w:tcPr>
          <w:p w:rsidR="00C42116" w:rsidRDefault="00C42116">
            <w:pPr>
              <w:pStyle w:val="ConsPlusNormal"/>
              <w:jc w:val="right"/>
            </w:pPr>
            <w:r>
              <w:t>47700,0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Ц310110570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47700,0</w:t>
            </w:r>
          </w:p>
        </w:tc>
        <w:tc>
          <w:tcPr>
            <w:tcW w:w="1264" w:type="dxa"/>
            <w:tcBorders>
              <w:top w:val="nil"/>
              <w:left w:val="nil"/>
              <w:bottom w:val="nil"/>
              <w:right w:val="nil"/>
            </w:tcBorders>
            <w:vAlign w:val="bottom"/>
          </w:tcPr>
          <w:p w:rsidR="00C42116" w:rsidRDefault="00C42116">
            <w:pPr>
              <w:pStyle w:val="ConsPlusNormal"/>
              <w:jc w:val="right"/>
            </w:pPr>
            <w:r>
              <w:t>47700,0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мер социальной поддержки тружеников тыла</w:t>
            </w:r>
          </w:p>
        </w:tc>
        <w:tc>
          <w:tcPr>
            <w:tcW w:w="1489" w:type="dxa"/>
            <w:tcBorders>
              <w:top w:val="nil"/>
              <w:left w:val="nil"/>
              <w:bottom w:val="nil"/>
              <w:right w:val="nil"/>
            </w:tcBorders>
            <w:vAlign w:val="bottom"/>
          </w:tcPr>
          <w:p w:rsidR="00C42116" w:rsidRDefault="00C42116">
            <w:pPr>
              <w:pStyle w:val="ConsPlusNormal"/>
              <w:jc w:val="center"/>
            </w:pPr>
            <w:r>
              <w:t>Ц310110580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16853,5</w:t>
            </w:r>
          </w:p>
        </w:tc>
        <w:tc>
          <w:tcPr>
            <w:tcW w:w="1264" w:type="dxa"/>
            <w:tcBorders>
              <w:top w:val="nil"/>
              <w:left w:val="nil"/>
              <w:bottom w:val="nil"/>
              <w:right w:val="nil"/>
            </w:tcBorders>
            <w:vAlign w:val="bottom"/>
          </w:tcPr>
          <w:p w:rsidR="00C42116" w:rsidRDefault="00C42116">
            <w:pPr>
              <w:pStyle w:val="ConsPlusNormal"/>
              <w:jc w:val="right"/>
            </w:pPr>
            <w:r>
              <w:t>16853,5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216,3</w:t>
            </w: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216,3</w:t>
            </w: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216,3</w:t>
            </w: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216,3</w:t>
            </w: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Ц310110580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16637,2</w:t>
            </w: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Ц310110580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16637,2</w:t>
            </w: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Ц310110580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16637,2</w:t>
            </w: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Ц310110580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16637,2</w:t>
            </w: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мер социальной поддержки реабилитированных лиц и </w:t>
            </w:r>
            <w:r>
              <w:lastRenderedPageBreak/>
              <w:t>лиц, признанных пострадавшими от политических репрессий</w:t>
            </w:r>
          </w:p>
        </w:tc>
        <w:tc>
          <w:tcPr>
            <w:tcW w:w="1489" w:type="dxa"/>
            <w:tcBorders>
              <w:top w:val="nil"/>
              <w:left w:val="nil"/>
              <w:bottom w:val="nil"/>
              <w:right w:val="nil"/>
            </w:tcBorders>
            <w:vAlign w:val="bottom"/>
          </w:tcPr>
          <w:p w:rsidR="00C42116" w:rsidRDefault="00C42116">
            <w:pPr>
              <w:pStyle w:val="ConsPlusNormal"/>
              <w:jc w:val="center"/>
            </w:pPr>
            <w:r>
              <w:lastRenderedPageBreak/>
              <w:t>Ц310110590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27203,3</w:t>
            </w:r>
          </w:p>
        </w:tc>
        <w:tc>
          <w:tcPr>
            <w:tcW w:w="1264" w:type="dxa"/>
            <w:tcBorders>
              <w:top w:val="nil"/>
              <w:left w:val="nil"/>
              <w:bottom w:val="nil"/>
              <w:right w:val="nil"/>
            </w:tcBorders>
            <w:vAlign w:val="bottom"/>
          </w:tcPr>
          <w:p w:rsidR="00C42116" w:rsidRDefault="00C42116">
            <w:pPr>
              <w:pStyle w:val="ConsPlusNormal"/>
              <w:jc w:val="right"/>
            </w:pPr>
            <w:r>
              <w:t>27203,3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349,1</w:t>
            </w: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349,1</w:t>
            </w: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349,1</w:t>
            </w: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349,1</w:t>
            </w: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Ц310110590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26854,2</w:t>
            </w: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Ц310110590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26854,2</w:t>
            </w: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Ц310110590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26854,2</w:t>
            </w: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Ц310110590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26854,2</w:t>
            </w: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Дополнительные выплаты инвалидам боевых действий</w:t>
            </w:r>
          </w:p>
        </w:tc>
        <w:tc>
          <w:tcPr>
            <w:tcW w:w="1489" w:type="dxa"/>
            <w:tcBorders>
              <w:top w:val="nil"/>
              <w:left w:val="nil"/>
              <w:bottom w:val="nil"/>
              <w:right w:val="nil"/>
            </w:tcBorders>
            <w:vAlign w:val="bottom"/>
          </w:tcPr>
          <w:p w:rsidR="00C42116" w:rsidRDefault="00C42116">
            <w:pPr>
              <w:pStyle w:val="ConsPlusNormal"/>
              <w:jc w:val="center"/>
            </w:pPr>
            <w:r>
              <w:t>Ц310110600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868,0</w:t>
            </w:r>
          </w:p>
        </w:tc>
        <w:tc>
          <w:tcPr>
            <w:tcW w:w="1264" w:type="dxa"/>
            <w:tcBorders>
              <w:top w:val="nil"/>
              <w:left w:val="nil"/>
              <w:bottom w:val="nil"/>
              <w:right w:val="nil"/>
            </w:tcBorders>
            <w:vAlign w:val="bottom"/>
          </w:tcPr>
          <w:p w:rsidR="00C42116" w:rsidRDefault="00C42116">
            <w:pPr>
              <w:pStyle w:val="ConsPlusNormal"/>
              <w:jc w:val="right"/>
            </w:pPr>
            <w:r>
              <w:t>868,0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Ц310110600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w:t>
            </w:r>
          </w:p>
        </w:tc>
        <w:tc>
          <w:tcPr>
            <w:tcW w:w="126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Ц310110600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w:t>
            </w:r>
          </w:p>
        </w:tc>
        <w:tc>
          <w:tcPr>
            <w:tcW w:w="126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Ц310110600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w:t>
            </w:r>
          </w:p>
        </w:tc>
        <w:tc>
          <w:tcPr>
            <w:tcW w:w="126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Ц310110600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11,0</w:t>
            </w:r>
          </w:p>
        </w:tc>
        <w:tc>
          <w:tcPr>
            <w:tcW w:w="126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Ц310110600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857,0</w:t>
            </w:r>
          </w:p>
        </w:tc>
        <w:tc>
          <w:tcPr>
            <w:tcW w:w="126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Ц310110600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857,0</w:t>
            </w:r>
          </w:p>
        </w:tc>
        <w:tc>
          <w:tcPr>
            <w:tcW w:w="126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Ц310110600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857,0</w:t>
            </w:r>
          </w:p>
        </w:tc>
        <w:tc>
          <w:tcPr>
            <w:tcW w:w="126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Ц310110600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857,0</w:t>
            </w:r>
          </w:p>
        </w:tc>
        <w:tc>
          <w:tcPr>
            <w:tcW w:w="126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Оказание материальной помощи гражданам, находящимся в трудной жизненной ситуации</w:t>
            </w:r>
          </w:p>
        </w:tc>
        <w:tc>
          <w:tcPr>
            <w:tcW w:w="1489" w:type="dxa"/>
            <w:tcBorders>
              <w:top w:val="nil"/>
              <w:left w:val="nil"/>
              <w:bottom w:val="nil"/>
              <w:right w:val="nil"/>
            </w:tcBorders>
            <w:vAlign w:val="bottom"/>
          </w:tcPr>
          <w:p w:rsidR="00C42116" w:rsidRDefault="00C42116">
            <w:pPr>
              <w:pStyle w:val="ConsPlusNormal"/>
              <w:jc w:val="center"/>
            </w:pPr>
            <w:r>
              <w:t>Ц310110610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Ц310110610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Ц310110610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Ц310110610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Ц310110610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Денежная компенсация стоимости проезда к месту проведения программного гемодиализа и обратно</w:t>
            </w:r>
          </w:p>
        </w:tc>
        <w:tc>
          <w:tcPr>
            <w:tcW w:w="1489" w:type="dxa"/>
            <w:tcBorders>
              <w:top w:val="nil"/>
              <w:left w:val="nil"/>
              <w:bottom w:val="nil"/>
              <w:right w:val="nil"/>
            </w:tcBorders>
            <w:vAlign w:val="bottom"/>
          </w:tcPr>
          <w:p w:rsidR="00C42116" w:rsidRDefault="00C42116">
            <w:pPr>
              <w:pStyle w:val="ConsPlusNormal"/>
              <w:jc w:val="center"/>
            </w:pPr>
            <w:r>
              <w:t>Ц310110670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10457,0</w:t>
            </w:r>
          </w:p>
        </w:tc>
        <w:tc>
          <w:tcPr>
            <w:tcW w:w="1264" w:type="dxa"/>
            <w:tcBorders>
              <w:top w:val="nil"/>
              <w:left w:val="nil"/>
              <w:bottom w:val="nil"/>
              <w:right w:val="nil"/>
            </w:tcBorders>
            <w:vAlign w:val="bottom"/>
          </w:tcPr>
          <w:p w:rsidR="00C42116" w:rsidRDefault="00C42116">
            <w:pPr>
              <w:pStyle w:val="ConsPlusNormal"/>
              <w:jc w:val="right"/>
            </w:pPr>
            <w:r>
              <w:t>10457,0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Ц310110670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w:t>
            </w: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Ц310110670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w:t>
            </w: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w:t>
            </w: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60,6</w:t>
            </w: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Ц310110670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10396,4</w:t>
            </w: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Ц310110670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10396,4</w:t>
            </w: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Ц310110670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10396,4</w:t>
            </w: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Ц310110670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10396,4</w:t>
            </w: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Компенсация расходов на уплату взноса на капитальный ремонт общего имущества в </w:t>
            </w:r>
            <w:r>
              <w:lastRenderedPageBreak/>
              <w:t>многоквартирном доме отдельным категориям граждан</w:t>
            </w:r>
          </w:p>
        </w:tc>
        <w:tc>
          <w:tcPr>
            <w:tcW w:w="1489" w:type="dxa"/>
            <w:tcBorders>
              <w:top w:val="nil"/>
              <w:left w:val="nil"/>
              <w:bottom w:val="nil"/>
              <w:right w:val="nil"/>
            </w:tcBorders>
            <w:vAlign w:val="bottom"/>
          </w:tcPr>
          <w:p w:rsidR="00C42116" w:rsidRDefault="00C42116">
            <w:pPr>
              <w:pStyle w:val="ConsPlusNormal"/>
              <w:jc w:val="center"/>
            </w:pPr>
            <w:r>
              <w:lastRenderedPageBreak/>
              <w:t>Ц310114950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3137,2</w:t>
            </w:r>
          </w:p>
        </w:tc>
        <w:tc>
          <w:tcPr>
            <w:tcW w:w="1264" w:type="dxa"/>
            <w:tcBorders>
              <w:top w:val="nil"/>
              <w:left w:val="nil"/>
              <w:bottom w:val="nil"/>
              <w:right w:val="nil"/>
            </w:tcBorders>
            <w:vAlign w:val="bottom"/>
          </w:tcPr>
          <w:p w:rsidR="00C42116" w:rsidRDefault="00C42116">
            <w:pPr>
              <w:pStyle w:val="ConsPlusNormal"/>
              <w:jc w:val="right"/>
            </w:pPr>
            <w:r>
              <w:t>3126,7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Ц310114950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Ц310114950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Ц310114950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Ц310114950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Ц310114950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3027,2</w:t>
            </w:r>
          </w:p>
        </w:tc>
        <w:tc>
          <w:tcPr>
            <w:tcW w:w="1264" w:type="dxa"/>
            <w:tcBorders>
              <w:top w:val="nil"/>
              <w:left w:val="nil"/>
              <w:bottom w:val="nil"/>
              <w:right w:val="nil"/>
            </w:tcBorders>
            <w:vAlign w:val="bottom"/>
          </w:tcPr>
          <w:p w:rsidR="00C42116" w:rsidRDefault="00C42116">
            <w:pPr>
              <w:pStyle w:val="ConsPlusNormal"/>
              <w:jc w:val="right"/>
            </w:pPr>
            <w:r>
              <w:t>3016,7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Ц310114950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3027,2</w:t>
            </w:r>
          </w:p>
        </w:tc>
        <w:tc>
          <w:tcPr>
            <w:tcW w:w="1264" w:type="dxa"/>
            <w:tcBorders>
              <w:top w:val="nil"/>
              <w:left w:val="nil"/>
              <w:bottom w:val="nil"/>
              <w:right w:val="nil"/>
            </w:tcBorders>
            <w:vAlign w:val="bottom"/>
          </w:tcPr>
          <w:p w:rsidR="00C42116" w:rsidRDefault="00C42116">
            <w:pPr>
              <w:pStyle w:val="ConsPlusNormal"/>
              <w:jc w:val="right"/>
            </w:pPr>
            <w:r>
              <w:t>3016,7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Ц310114950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3027,2</w:t>
            </w:r>
          </w:p>
        </w:tc>
        <w:tc>
          <w:tcPr>
            <w:tcW w:w="1264" w:type="dxa"/>
            <w:tcBorders>
              <w:top w:val="nil"/>
              <w:left w:val="nil"/>
              <w:bottom w:val="nil"/>
              <w:right w:val="nil"/>
            </w:tcBorders>
            <w:vAlign w:val="bottom"/>
          </w:tcPr>
          <w:p w:rsidR="00C42116" w:rsidRDefault="00C42116">
            <w:pPr>
              <w:pStyle w:val="ConsPlusNormal"/>
              <w:jc w:val="right"/>
            </w:pPr>
            <w:r>
              <w:t>3016,7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Ц310114950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3027,2</w:t>
            </w:r>
          </w:p>
        </w:tc>
        <w:tc>
          <w:tcPr>
            <w:tcW w:w="1264" w:type="dxa"/>
            <w:tcBorders>
              <w:top w:val="nil"/>
              <w:left w:val="nil"/>
              <w:bottom w:val="nil"/>
              <w:right w:val="nil"/>
            </w:tcBorders>
            <w:vAlign w:val="bottom"/>
          </w:tcPr>
          <w:p w:rsidR="00C42116" w:rsidRDefault="00C42116">
            <w:pPr>
              <w:pStyle w:val="ConsPlusNormal"/>
              <w:jc w:val="right"/>
            </w:pPr>
            <w:r>
              <w:t>3016,7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Денежная компенсация части затрат на проезд отдельным категориям граждан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Ц310116530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15234,5</w:t>
            </w:r>
          </w:p>
        </w:tc>
        <w:tc>
          <w:tcPr>
            <w:tcW w:w="1264" w:type="dxa"/>
            <w:tcBorders>
              <w:top w:val="nil"/>
              <w:left w:val="nil"/>
              <w:bottom w:val="nil"/>
              <w:right w:val="nil"/>
            </w:tcBorders>
            <w:vAlign w:val="bottom"/>
          </w:tcPr>
          <w:p w:rsidR="00C42116" w:rsidRDefault="00C42116">
            <w:pPr>
              <w:pStyle w:val="ConsPlusNormal"/>
              <w:jc w:val="right"/>
            </w:pPr>
            <w:r>
              <w:t>15234,5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Ц310116530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Ц310116530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Ц310116530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Ц310116530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Ц310116530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15094,5</w:t>
            </w: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Социальные выплаты гражданам, кроме публичных </w:t>
            </w:r>
            <w:r>
              <w:lastRenderedPageBreak/>
              <w:t>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lastRenderedPageBreak/>
              <w:t>Ц310116530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15094,5</w:t>
            </w: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Ц310116530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15094,5</w:t>
            </w: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Ц310116530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15094,5</w:t>
            </w: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Ц310151370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31339,2</w:t>
            </w:r>
          </w:p>
        </w:tc>
        <w:tc>
          <w:tcPr>
            <w:tcW w:w="1264" w:type="dxa"/>
            <w:tcBorders>
              <w:top w:val="nil"/>
              <w:left w:val="nil"/>
              <w:bottom w:val="nil"/>
              <w:right w:val="nil"/>
            </w:tcBorders>
            <w:vAlign w:val="bottom"/>
          </w:tcPr>
          <w:p w:rsidR="00C42116" w:rsidRDefault="00C42116">
            <w:pPr>
              <w:pStyle w:val="ConsPlusNormal"/>
              <w:jc w:val="right"/>
            </w:pPr>
            <w:r>
              <w:t>32944,0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Ц310151370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470,1</w:t>
            </w:r>
          </w:p>
        </w:tc>
        <w:tc>
          <w:tcPr>
            <w:tcW w:w="1264" w:type="dxa"/>
            <w:tcBorders>
              <w:top w:val="nil"/>
              <w:left w:val="nil"/>
              <w:bottom w:val="nil"/>
              <w:right w:val="nil"/>
            </w:tcBorders>
            <w:vAlign w:val="bottom"/>
          </w:tcPr>
          <w:p w:rsidR="00C42116" w:rsidRDefault="00C42116">
            <w:pPr>
              <w:pStyle w:val="ConsPlusNormal"/>
              <w:jc w:val="right"/>
            </w:pPr>
            <w:r>
              <w:t>494,2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Ц310151370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470,1</w:t>
            </w:r>
          </w:p>
        </w:tc>
        <w:tc>
          <w:tcPr>
            <w:tcW w:w="1264" w:type="dxa"/>
            <w:tcBorders>
              <w:top w:val="nil"/>
              <w:left w:val="nil"/>
              <w:bottom w:val="nil"/>
              <w:right w:val="nil"/>
            </w:tcBorders>
            <w:vAlign w:val="bottom"/>
          </w:tcPr>
          <w:p w:rsidR="00C42116" w:rsidRDefault="00C42116">
            <w:pPr>
              <w:pStyle w:val="ConsPlusNormal"/>
              <w:jc w:val="right"/>
            </w:pPr>
            <w:r>
              <w:t>494,2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Ц310151370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470,1</w:t>
            </w:r>
          </w:p>
        </w:tc>
        <w:tc>
          <w:tcPr>
            <w:tcW w:w="1264" w:type="dxa"/>
            <w:tcBorders>
              <w:top w:val="nil"/>
              <w:left w:val="nil"/>
              <w:bottom w:val="nil"/>
              <w:right w:val="nil"/>
            </w:tcBorders>
            <w:vAlign w:val="bottom"/>
          </w:tcPr>
          <w:p w:rsidR="00C42116" w:rsidRDefault="00C42116">
            <w:pPr>
              <w:pStyle w:val="ConsPlusNormal"/>
              <w:jc w:val="right"/>
            </w:pPr>
            <w:r>
              <w:t>494,2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Ц310151370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470,1</w:t>
            </w:r>
          </w:p>
        </w:tc>
        <w:tc>
          <w:tcPr>
            <w:tcW w:w="1264" w:type="dxa"/>
            <w:tcBorders>
              <w:top w:val="nil"/>
              <w:left w:val="nil"/>
              <w:bottom w:val="nil"/>
              <w:right w:val="nil"/>
            </w:tcBorders>
            <w:vAlign w:val="bottom"/>
          </w:tcPr>
          <w:p w:rsidR="00C42116" w:rsidRDefault="00C42116">
            <w:pPr>
              <w:pStyle w:val="ConsPlusNormal"/>
              <w:jc w:val="right"/>
            </w:pPr>
            <w:r>
              <w:t>494,2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Ц310151370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30869,1</w:t>
            </w:r>
          </w:p>
        </w:tc>
        <w:tc>
          <w:tcPr>
            <w:tcW w:w="1264" w:type="dxa"/>
            <w:tcBorders>
              <w:top w:val="nil"/>
              <w:left w:val="nil"/>
              <w:bottom w:val="nil"/>
              <w:right w:val="nil"/>
            </w:tcBorders>
            <w:vAlign w:val="bottom"/>
          </w:tcPr>
          <w:p w:rsidR="00C42116" w:rsidRDefault="00C42116">
            <w:pPr>
              <w:pStyle w:val="ConsPlusNormal"/>
              <w:jc w:val="right"/>
            </w:pPr>
            <w:r>
              <w:t>32449,8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Ц310151370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30869,1</w:t>
            </w:r>
          </w:p>
        </w:tc>
        <w:tc>
          <w:tcPr>
            <w:tcW w:w="1264" w:type="dxa"/>
            <w:tcBorders>
              <w:top w:val="nil"/>
              <w:left w:val="nil"/>
              <w:bottom w:val="nil"/>
              <w:right w:val="nil"/>
            </w:tcBorders>
            <w:vAlign w:val="bottom"/>
          </w:tcPr>
          <w:p w:rsidR="00C42116" w:rsidRDefault="00C42116">
            <w:pPr>
              <w:pStyle w:val="ConsPlusNormal"/>
              <w:jc w:val="right"/>
            </w:pPr>
            <w:r>
              <w:t>32449,8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Ц310151370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30869,1</w:t>
            </w:r>
          </w:p>
        </w:tc>
        <w:tc>
          <w:tcPr>
            <w:tcW w:w="1264" w:type="dxa"/>
            <w:tcBorders>
              <w:top w:val="nil"/>
              <w:left w:val="nil"/>
              <w:bottom w:val="nil"/>
              <w:right w:val="nil"/>
            </w:tcBorders>
            <w:vAlign w:val="bottom"/>
          </w:tcPr>
          <w:p w:rsidR="00C42116" w:rsidRDefault="00C42116">
            <w:pPr>
              <w:pStyle w:val="ConsPlusNormal"/>
              <w:jc w:val="right"/>
            </w:pPr>
            <w:r>
              <w:t>32449,8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Ц310151370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30869,1</w:t>
            </w:r>
          </w:p>
        </w:tc>
        <w:tc>
          <w:tcPr>
            <w:tcW w:w="1264" w:type="dxa"/>
            <w:tcBorders>
              <w:top w:val="nil"/>
              <w:left w:val="nil"/>
              <w:bottom w:val="nil"/>
              <w:right w:val="nil"/>
            </w:tcBorders>
            <w:vAlign w:val="bottom"/>
          </w:tcPr>
          <w:p w:rsidR="00C42116" w:rsidRDefault="00C42116">
            <w:pPr>
              <w:pStyle w:val="ConsPlusNormal"/>
              <w:jc w:val="right"/>
            </w:pPr>
            <w:r>
              <w:t>32449,8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Ц310152200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65083,7</w:t>
            </w:r>
          </w:p>
        </w:tc>
        <w:tc>
          <w:tcPr>
            <w:tcW w:w="1264" w:type="dxa"/>
            <w:tcBorders>
              <w:top w:val="nil"/>
              <w:left w:val="nil"/>
              <w:bottom w:val="nil"/>
              <w:right w:val="nil"/>
            </w:tcBorders>
            <w:vAlign w:val="bottom"/>
          </w:tcPr>
          <w:p w:rsidR="00C42116" w:rsidRDefault="00C42116">
            <w:pPr>
              <w:pStyle w:val="ConsPlusNormal"/>
              <w:jc w:val="right"/>
            </w:pPr>
            <w:r>
              <w:t>67687,9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Ц310152200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976,3</w:t>
            </w:r>
          </w:p>
        </w:tc>
        <w:tc>
          <w:tcPr>
            <w:tcW w:w="1264" w:type="dxa"/>
            <w:tcBorders>
              <w:top w:val="nil"/>
              <w:left w:val="nil"/>
              <w:bottom w:val="nil"/>
              <w:right w:val="nil"/>
            </w:tcBorders>
            <w:vAlign w:val="bottom"/>
          </w:tcPr>
          <w:p w:rsidR="00C42116" w:rsidRDefault="00C42116">
            <w:pPr>
              <w:pStyle w:val="ConsPlusNormal"/>
              <w:jc w:val="right"/>
            </w:pPr>
            <w:r>
              <w:t>1015,3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Ц310152200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976,3</w:t>
            </w:r>
          </w:p>
        </w:tc>
        <w:tc>
          <w:tcPr>
            <w:tcW w:w="1264" w:type="dxa"/>
            <w:tcBorders>
              <w:top w:val="nil"/>
              <w:left w:val="nil"/>
              <w:bottom w:val="nil"/>
              <w:right w:val="nil"/>
            </w:tcBorders>
            <w:vAlign w:val="bottom"/>
          </w:tcPr>
          <w:p w:rsidR="00C42116" w:rsidRDefault="00C42116">
            <w:pPr>
              <w:pStyle w:val="ConsPlusNormal"/>
              <w:jc w:val="right"/>
            </w:pPr>
            <w:r>
              <w:t>1015,3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Ц310152200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976,3</w:t>
            </w:r>
          </w:p>
        </w:tc>
        <w:tc>
          <w:tcPr>
            <w:tcW w:w="1264" w:type="dxa"/>
            <w:tcBorders>
              <w:top w:val="nil"/>
              <w:left w:val="nil"/>
              <w:bottom w:val="nil"/>
              <w:right w:val="nil"/>
            </w:tcBorders>
            <w:vAlign w:val="bottom"/>
          </w:tcPr>
          <w:p w:rsidR="00C42116" w:rsidRDefault="00C42116">
            <w:pPr>
              <w:pStyle w:val="ConsPlusNormal"/>
              <w:jc w:val="right"/>
            </w:pPr>
            <w:r>
              <w:t>1015,3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Ц310152200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976,3</w:t>
            </w:r>
          </w:p>
        </w:tc>
        <w:tc>
          <w:tcPr>
            <w:tcW w:w="1264" w:type="dxa"/>
            <w:tcBorders>
              <w:top w:val="nil"/>
              <w:left w:val="nil"/>
              <w:bottom w:val="nil"/>
              <w:right w:val="nil"/>
            </w:tcBorders>
            <w:vAlign w:val="bottom"/>
          </w:tcPr>
          <w:p w:rsidR="00C42116" w:rsidRDefault="00C42116">
            <w:pPr>
              <w:pStyle w:val="ConsPlusNormal"/>
              <w:jc w:val="right"/>
            </w:pPr>
            <w:r>
              <w:t>1015,3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Ц310152200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64107,4</w:t>
            </w:r>
          </w:p>
        </w:tc>
        <w:tc>
          <w:tcPr>
            <w:tcW w:w="1264" w:type="dxa"/>
            <w:tcBorders>
              <w:top w:val="nil"/>
              <w:left w:val="nil"/>
              <w:bottom w:val="nil"/>
              <w:right w:val="nil"/>
            </w:tcBorders>
            <w:vAlign w:val="bottom"/>
          </w:tcPr>
          <w:p w:rsidR="00C42116" w:rsidRDefault="00C42116">
            <w:pPr>
              <w:pStyle w:val="ConsPlusNormal"/>
              <w:jc w:val="right"/>
            </w:pPr>
            <w:r>
              <w:t>66672,6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Ц310152200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64107,4</w:t>
            </w:r>
          </w:p>
        </w:tc>
        <w:tc>
          <w:tcPr>
            <w:tcW w:w="1264" w:type="dxa"/>
            <w:tcBorders>
              <w:top w:val="nil"/>
              <w:left w:val="nil"/>
              <w:bottom w:val="nil"/>
              <w:right w:val="nil"/>
            </w:tcBorders>
            <w:vAlign w:val="bottom"/>
          </w:tcPr>
          <w:p w:rsidR="00C42116" w:rsidRDefault="00C42116">
            <w:pPr>
              <w:pStyle w:val="ConsPlusNormal"/>
              <w:jc w:val="right"/>
            </w:pPr>
            <w:r>
              <w:t>66672,6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Ц310152200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64107,4</w:t>
            </w:r>
          </w:p>
        </w:tc>
        <w:tc>
          <w:tcPr>
            <w:tcW w:w="1264" w:type="dxa"/>
            <w:tcBorders>
              <w:top w:val="nil"/>
              <w:left w:val="nil"/>
              <w:bottom w:val="nil"/>
              <w:right w:val="nil"/>
            </w:tcBorders>
            <w:vAlign w:val="bottom"/>
          </w:tcPr>
          <w:p w:rsidR="00C42116" w:rsidRDefault="00C42116">
            <w:pPr>
              <w:pStyle w:val="ConsPlusNormal"/>
              <w:jc w:val="right"/>
            </w:pPr>
            <w:r>
              <w:t>66672,6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Ц310152200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64107,4</w:t>
            </w:r>
          </w:p>
        </w:tc>
        <w:tc>
          <w:tcPr>
            <w:tcW w:w="1264" w:type="dxa"/>
            <w:tcBorders>
              <w:top w:val="nil"/>
              <w:left w:val="nil"/>
              <w:bottom w:val="nil"/>
              <w:right w:val="nil"/>
            </w:tcBorders>
            <w:vAlign w:val="bottom"/>
          </w:tcPr>
          <w:p w:rsidR="00C42116" w:rsidRDefault="00C42116">
            <w:pPr>
              <w:pStyle w:val="ConsPlusNormal"/>
              <w:jc w:val="right"/>
            </w:pPr>
            <w:r>
              <w:t>66672,6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0"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Ц310152400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w:t>
            </w:r>
          </w:p>
        </w:tc>
        <w:tc>
          <w:tcPr>
            <w:tcW w:w="1264" w:type="dxa"/>
            <w:tcBorders>
              <w:top w:val="nil"/>
              <w:left w:val="nil"/>
              <w:bottom w:val="nil"/>
              <w:right w:val="nil"/>
            </w:tcBorders>
            <w:vAlign w:val="bottom"/>
          </w:tcPr>
          <w:p w:rsidR="00C42116" w:rsidRDefault="00C42116">
            <w:pPr>
              <w:pStyle w:val="ConsPlusNormal"/>
              <w:jc w:val="right"/>
            </w:pPr>
            <w:r>
              <w:t>58,1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Ц310152400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0,7</w:t>
            </w: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Ц310152400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0,7</w:t>
            </w: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Ц310152400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0,7</w:t>
            </w: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Ц310152400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0,7</w:t>
            </w: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Ц310152400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56,7</w:t>
            </w:r>
          </w:p>
        </w:tc>
        <w:tc>
          <w:tcPr>
            <w:tcW w:w="1264" w:type="dxa"/>
            <w:tcBorders>
              <w:top w:val="nil"/>
              <w:left w:val="nil"/>
              <w:bottom w:val="nil"/>
              <w:right w:val="nil"/>
            </w:tcBorders>
            <w:vAlign w:val="bottom"/>
          </w:tcPr>
          <w:p w:rsidR="00C42116" w:rsidRDefault="00C42116">
            <w:pPr>
              <w:pStyle w:val="ConsPlusNormal"/>
              <w:jc w:val="right"/>
            </w:pPr>
            <w:r>
              <w:t>57,4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Ц310152400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56,7</w:t>
            </w:r>
          </w:p>
        </w:tc>
        <w:tc>
          <w:tcPr>
            <w:tcW w:w="1264" w:type="dxa"/>
            <w:tcBorders>
              <w:top w:val="nil"/>
              <w:left w:val="nil"/>
              <w:bottom w:val="nil"/>
              <w:right w:val="nil"/>
            </w:tcBorders>
            <w:vAlign w:val="bottom"/>
          </w:tcPr>
          <w:p w:rsidR="00C42116" w:rsidRDefault="00C42116">
            <w:pPr>
              <w:pStyle w:val="ConsPlusNormal"/>
              <w:jc w:val="right"/>
            </w:pPr>
            <w:r>
              <w:t>57,4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Ц310152400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56,7</w:t>
            </w:r>
          </w:p>
        </w:tc>
        <w:tc>
          <w:tcPr>
            <w:tcW w:w="1264" w:type="dxa"/>
            <w:tcBorders>
              <w:top w:val="nil"/>
              <w:left w:val="nil"/>
              <w:bottom w:val="nil"/>
              <w:right w:val="nil"/>
            </w:tcBorders>
            <w:vAlign w:val="bottom"/>
          </w:tcPr>
          <w:p w:rsidR="00C42116" w:rsidRDefault="00C42116">
            <w:pPr>
              <w:pStyle w:val="ConsPlusNormal"/>
              <w:jc w:val="right"/>
            </w:pPr>
            <w:r>
              <w:t>57,4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Ц310152400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56,7</w:t>
            </w:r>
          </w:p>
        </w:tc>
        <w:tc>
          <w:tcPr>
            <w:tcW w:w="1264" w:type="dxa"/>
            <w:tcBorders>
              <w:top w:val="nil"/>
              <w:left w:val="nil"/>
              <w:bottom w:val="nil"/>
              <w:right w:val="nil"/>
            </w:tcBorders>
            <w:vAlign w:val="bottom"/>
          </w:tcPr>
          <w:p w:rsidR="00C42116" w:rsidRDefault="00C42116">
            <w:pPr>
              <w:pStyle w:val="ConsPlusNormal"/>
              <w:jc w:val="right"/>
            </w:pPr>
            <w:r>
              <w:t>57,4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Ц310152500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672974,5</w:t>
            </w:r>
          </w:p>
        </w:tc>
        <w:tc>
          <w:tcPr>
            <w:tcW w:w="1264" w:type="dxa"/>
            <w:tcBorders>
              <w:top w:val="nil"/>
              <w:left w:val="nil"/>
              <w:bottom w:val="nil"/>
              <w:right w:val="nil"/>
            </w:tcBorders>
            <w:vAlign w:val="bottom"/>
          </w:tcPr>
          <w:p w:rsidR="00C42116" w:rsidRDefault="00C42116">
            <w:pPr>
              <w:pStyle w:val="ConsPlusNormal"/>
              <w:jc w:val="right"/>
            </w:pPr>
            <w:r>
              <w:t>672974,5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Ц310152500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10094,6</w:t>
            </w: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Ц310152500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10094,6</w:t>
            </w: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Ц310152500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10094,6</w:t>
            </w: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Ц310152500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10094,6</w:t>
            </w: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Ц310152500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662879,9</w:t>
            </w:r>
          </w:p>
        </w:tc>
        <w:tc>
          <w:tcPr>
            <w:tcW w:w="1264" w:type="dxa"/>
            <w:tcBorders>
              <w:top w:val="nil"/>
              <w:left w:val="nil"/>
              <w:bottom w:val="nil"/>
              <w:right w:val="nil"/>
            </w:tcBorders>
            <w:vAlign w:val="bottom"/>
          </w:tcPr>
          <w:p w:rsidR="00C42116" w:rsidRDefault="00C42116">
            <w:pPr>
              <w:pStyle w:val="ConsPlusNormal"/>
              <w:jc w:val="right"/>
            </w:pPr>
            <w:r>
              <w:t>662879,9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Ц310152500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662879,9</w:t>
            </w:r>
          </w:p>
        </w:tc>
        <w:tc>
          <w:tcPr>
            <w:tcW w:w="1264" w:type="dxa"/>
            <w:tcBorders>
              <w:top w:val="nil"/>
              <w:left w:val="nil"/>
              <w:bottom w:val="nil"/>
              <w:right w:val="nil"/>
            </w:tcBorders>
            <w:vAlign w:val="bottom"/>
          </w:tcPr>
          <w:p w:rsidR="00C42116" w:rsidRDefault="00C42116">
            <w:pPr>
              <w:pStyle w:val="ConsPlusNormal"/>
              <w:jc w:val="right"/>
            </w:pPr>
            <w:r>
              <w:t>662879,9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Ц310152500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662879,9</w:t>
            </w:r>
          </w:p>
        </w:tc>
        <w:tc>
          <w:tcPr>
            <w:tcW w:w="1264" w:type="dxa"/>
            <w:tcBorders>
              <w:top w:val="nil"/>
              <w:left w:val="nil"/>
              <w:bottom w:val="nil"/>
              <w:right w:val="nil"/>
            </w:tcBorders>
            <w:vAlign w:val="bottom"/>
          </w:tcPr>
          <w:p w:rsidR="00C42116" w:rsidRDefault="00C42116">
            <w:pPr>
              <w:pStyle w:val="ConsPlusNormal"/>
              <w:jc w:val="right"/>
            </w:pPr>
            <w:r>
              <w:t>662879,9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Ц310152500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662879,9</w:t>
            </w:r>
          </w:p>
        </w:tc>
        <w:tc>
          <w:tcPr>
            <w:tcW w:w="1264" w:type="dxa"/>
            <w:tcBorders>
              <w:top w:val="nil"/>
              <w:left w:val="nil"/>
              <w:bottom w:val="nil"/>
              <w:right w:val="nil"/>
            </w:tcBorders>
            <w:vAlign w:val="bottom"/>
          </w:tcPr>
          <w:p w:rsidR="00C42116" w:rsidRDefault="00C42116">
            <w:pPr>
              <w:pStyle w:val="ConsPlusNormal"/>
              <w:jc w:val="right"/>
            </w:pPr>
            <w:r>
              <w:t>662879,9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w:t>
            </w:r>
            <w:r>
              <w:lastRenderedPageBreak/>
              <w:t xml:space="preserve">Федеральным </w:t>
            </w:r>
            <w:hyperlink r:id="rId4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lastRenderedPageBreak/>
              <w:t>Ц310152700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Ц310152700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Ц310152700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Ц310152700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Ц310152700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42"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Ц310152800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178,8</w:t>
            </w:r>
          </w:p>
        </w:tc>
        <w:tc>
          <w:tcPr>
            <w:tcW w:w="1264" w:type="dxa"/>
            <w:tcBorders>
              <w:top w:val="nil"/>
              <w:left w:val="nil"/>
              <w:bottom w:val="nil"/>
              <w:right w:val="nil"/>
            </w:tcBorders>
            <w:vAlign w:val="bottom"/>
          </w:tcPr>
          <w:p w:rsidR="00C42116" w:rsidRDefault="00C42116">
            <w:pPr>
              <w:pStyle w:val="ConsPlusNormal"/>
              <w:jc w:val="right"/>
            </w:pPr>
            <w:r>
              <w:t>178,8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Ц310152800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w:t>
            </w: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Ц310152800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w:t>
            </w: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Ц310152800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w:t>
            </w: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Ц310152800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2,7</w:t>
            </w: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Ц310152800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176,1</w:t>
            </w: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Социальные выплаты гражданам, кроме публичных </w:t>
            </w:r>
            <w:r>
              <w:lastRenderedPageBreak/>
              <w:t>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lastRenderedPageBreak/>
              <w:t>Ц310152800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176,1</w:t>
            </w: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Ц310152800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176,1</w:t>
            </w: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Ц310152800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176,1</w:t>
            </w: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1489" w:type="dxa"/>
            <w:tcBorders>
              <w:top w:val="nil"/>
              <w:left w:val="nil"/>
              <w:bottom w:val="nil"/>
              <w:right w:val="nil"/>
            </w:tcBorders>
            <w:vAlign w:val="bottom"/>
          </w:tcPr>
          <w:p w:rsidR="00C42116" w:rsidRDefault="00C42116">
            <w:pPr>
              <w:pStyle w:val="ConsPlusNormal"/>
              <w:jc w:val="center"/>
            </w:pPr>
            <w:r>
              <w:t>Ц3101R4620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5621,2</w:t>
            </w:r>
          </w:p>
        </w:tc>
        <w:tc>
          <w:tcPr>
            <w:tcW w:w="1264" w:type="dxa"/>
            <w:tcBorders>
              <w:top w:val="nil"/>
              <w:left w:val="nil"/>
              <w:bottom w:val="nil"/>
              <w:right w:val="nil"/>
            </w:tcBorders>
            <w:vAlign w:val="bottom"/>
          </w:tcPr>
          <w:p w:rsidR="00C42116" w:rsidRDefault="00C42116">
            <w:pPr>
              <w:pStyle w:val="ConsPlusNormal"/>
              <w:jc w:val="right"/>
            </w:pPr>
            <w:r>
              <w:t>5786,2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Ц3101R4620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5621,2</w:t>
            </w:r>
          </w:p>
        </w:tc>
        <w:tc>
          <w:tcPr>
            <w:tcW w:w="1264" w:type="dxa"/>
            <w:tcBorders>
              <w:top w:val="nil"/>
              <w:left w:val="nil"/>
              <w:bottom w:val="nil"/>
              <w:right w:val="nil"/>
            </w:tcBorders>
            <w:vAlign w:val="bottom"/>
          </w:tcPr>
          <w:p w:rsidR="00C42116" w:rsidRDefault="00C42116">
            <w:pPr>
              <w:pStyle w:val="ConsPlusNormal"/>
              <w:jc w:val="right"/>
            </w:pPr>
            <w:r>
              <w:t>5786,2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Ц3101R4620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5621,2</w:t>
            </w:r>
          </w:p>
        </w:tc>
        <w:tc>
          <w:tcPr>
            <w:tcW w:w="1264" w:type="dxa"/>
            <w:tcBorders>
              <w:top w:val="nil"/>
              <w:left w:val="nil"/>
              <w:bottom w:val="nil"/>
              <w:right w:val="nil"/>
            </w:tcBorders>
            <w:vAlign w:val="bottom"/>
          </w:tcPr>
          <w:p w:rsidR="00C42116" w:rsidRDefault="00C42116">
            <w:pPr>
              <w:pStyle w:val="ConsPlusNormal"/>
              <w:jc w:val="right"/>
            </w:pPr>
            <w:r>
              <w:t>5786,2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Ц3101R4620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5621,2</w:t>
            </w:r>
          </w:p>
        </w:tc>
        <w:tc>
          <w:tcPr>
            <w:tcW w:w="1264" w:type="dxa"/>
            <w:tcBorders>
              <w:top w:val="nil"/>
              <w:left w:val="nil"/>
              <w:bottom w:val="nil"/>
              <w:right w:val="nil"/>
            </w:tcBorders>
            <w:vAlign w:val="bottom"/>
          </w:tcPr>
          <w:p w:rsidR="00C42116" w:rsidRDefault="00C42116">
            <w:pPr>
              <w:pStyle w:val="ConsPlusNormal"/>
              <w:jc w:val="right"/>
            </w:pPr>
            <w:r>
              <w:t>5786,2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Ц3101R4620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5621,2</w:t>
            </w:r>
          </w:p>
        </w:tc>
        <w:tc>
          <w:tcPr>
            <w:tcW w:w="1264" w:type="dxa"/>
            <w:tcBorders>
              <w:top w:val="nil"/>
              <w:left w:val="nil"/>
              <w:bottom w:val="nil"/>
              <w:right w:val="nil"/>
            </w:tcBorders>
            <w:vAlign w:val="bottom"/>
          </w:tcPr>
          <w:p w:rsidR="00C42116" w:rsidRDefault="00C42116">
            <w:pPr>
              <w:pStyle w:val="ConsPlusNormal"/>
              <w:jc w:val="right"/>
            </w:pPr>
            <w:r>
              <w:t>5786,2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"Модернизация и развитие сектора социальных услуг"</w:t>
            </w:r>
          </w:p>
        </w:tc>
        <w:tc>
          <w:tcPr>
            <w:tcW w:w="1489" w:type="dxa"/>
            <w:tcBorders>
              <w:top w:val="nil"/>
              <w:left w:val="nil"/>
              <w:bottom w:val="nil"/>
              <w:right w:val="nil"/>
            </w:tcBorders>
            <w:vAlign w:val="bottom"/>
          </w:tcPr>
          <w:p w:rsidR="00C42116" w:rsidRDefault="00C42116">
            <w:pPr>
              <w:pStyle w:val="ConsPlusNormal"/>
              <w:jc w:val="center"/>
            </w:pPr>
            <w:r>
              <w:t>Ц310300000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709185,9</w:t>
            </w:r>
          </w:p>
        </w:tc>
        <w:tc>
          <w:tcPr>
            <w:tcW w:w="1264" w:type="dxa"/>
            <w:tcBorders>
              <w:top w:val="nil"/>
              <w:left w:val="nil"/>
              <w:bottom w:val="nil"/>
              <w:right w:val="nil"/>
            </w:tcBorders>
            <w:vAlign w:val="bottom"/>
          </w:tcPr>
          <w:p w:rsidR="00C42116" w:rsidRDefault="00C42116">
            <w:pPr>
              <w:pStyle w:val="ConsPlusNormal"/>
              <w:jc w:val="right"/>
            </w:pPr>
            <w:r>
              <w:t>700848,2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1489" w:type="dxa"/>
            <w:tcBorders>
              <w:top w:val="nil"/>
              <w:left w:val="nil"/>
              <w:bottom w:val="nil"/>
              <w:right w:val="nil"/>
            </w:tcBorders>
            <w:vAlign w:val="bottom"/>
          </w:tcPr>
          <w:p w:rsidR="00C42116" w:rsidRDefault="00C42116">
            <w:pPr>
              <w:pStyle w:val="ConsPlusNormal"/>
              <w:jc w:val="center"/>
            </w:pPr>
            <w:r>
              <w:t>Ц310340280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Ц310340280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Ц310340280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Ц310340280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Ц310340280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организаций Чувашской Республики социального обслуживания </w:t>
            </w:r>
            <w:r>
              <w:lastRenderedPageBreak/>
              <w:t>бездомных граждан</w:t>
            </w:r>
          </w:p>
        </w:tc>
        <w:tc>
          <w:tcPr>
            <w:tcW w:w="1489" w:type="dxa"/>
            <w:tcBorders>
              <w:top w:val="nil"/>
              <w:left w:val="nil"/>
              <w:bottom w:val="nil"/>
              <w:right w:val="nil"/>
            </w:tcBorders>
            <w:vAlign w:val="bottom"/>
          </w:tcPr>
          <w:p w:rsidR="00C42116" w:rsidRDefault="00C42116">
            <w:pPr>
              <w:pStyle w:val="ConsPlusNormal"/>
              <w:jc w:val="center"/>
            </w:pPr>
            <w:r>
              <w:lastRenderedPageBreak/>
              <w:t>Ц310340290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6136,0</w:t>
            </w:r>
          </w:p>
        </w:tc>
        <w:tc>
          <w:tcPr>
            <w:tcW w:w="1264" w:type="dxa"/>
            <w:tcBorders>
              <w:top w:val="nil"/>
              <w:left w:val="nil"/>
              <w:bottom w:val="nil"/>
              <w:right w:val="nil"/>
            </w:tcBorders>
            <w:vAlign w:val="bottom"/>
          </w:tcPr>
          <w:p w:rsidR="00C42116" w:rsidRDefault="00C42116">
            <w:pPr>
              <w:pStyle w:val="ConsPlusNormal"/>
              <w:jc w:val="right"/>
            </w:pPr>
            <w:r>
              <w:t>5990,8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4344,3</w:t>
            </w:r>
          </w:p>
        </w:tc>
        <w:tc>
          <w:tcPr>
            <w:tcW w:w="1264" w:type="dxa"/>
            <w:tcBorders>
              <w:top w:val="nil"/>
              <w:left w:val="nil"/>
              <w:bottom w:val="nil"/>
              <w:right w:val="nil"/>
            </w:tcBorders>
            <w:vAlign w:val="bottom"/>
          </w:tcPr>
          <w:p w:rsidR="00C42116" w:rsidRDefault="00C42116">
            <w:pPr>
              <w:pStyle w:val="ConsPlusNormal"/>
              <w:jc w:val="right"/>
            </w:pPr>
            <w:r>
              <w:t>4199,1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4344,3</w:t>
            </w:r>
          </w:p>
        </w:tc>
        <w:tc>
          <w:tcPr>
            <w:tcW w:w="1264" w:type="dxa"/>
            <w:tcBorders>
              <w:top w:val="nil"/>
              <w:left w:val="nil"/>
              <w:bottom w:val="nil"/>
              <w:right w:val="nil"/>
            </w:tcBorders>
            <w:vAlign w:val="bottom"/>
          </w:tcPr>
          <w:p w:rsidR="00C42116" w:rsidRDefault="00C42116">
            <w:pPr>
              <w:pStyle w:val="ConsPlusNormal"/>
              <w:jc w:val="right"/>
            </w:pPr>
            <w:r>
              <w:t>4199,1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4344,3</w:t>
            </w:r>
          </w:p>
        </w:tc>
        <w:tc>
          <w:tcPr>
            <w:tcW w:w="1264" w:type="dxa"/>
            <w:tcBorders>
              <w:top w:val="nil"/>
              <w:left w:val="nil"/>
              <w:bottom w:val="nil"/>
              <w:right w:val="nil"/>
            </w:tcBorders>
            <w:vAlign w:val="bottom"/>
          </w:tcPr>
          <w:p w:rsidR="00C42116" w:rsidRDefault="00C42116">
            <w:pPr>
              <w:pStyle w:val="ConsPlusNormal"/>
              <w:jc w:val="right"/>
            </w:pPr>
            <w:r>
              <w:t>4199,1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4344,3</w:t>
            </w:r>
          </w:p>
        </w:tc>
        <w:tc>
          <w:tcPr>
            <w:tcW w:w="1264" w:type="dxa"/>
            <w:tcBorders>
              <w:top w:val="nil"/>
              <w:left w:val="nil"/>
              <w:bottom w:val="nil"/>
              <w:right w:val="nil"/>
            </w:tcBorders>
            <w:vAlign w:val="bottom"/>
          </w:tcPr>
          <w:p w:rsidR="00C42116" w:rsidRDefault="00C42116">
            <w:pPr>
              <w:pStyle w:val="ConsPlusNormal"/>
              <w:jc w:val="right"/>
            </w:pPr>
            <w:r>
              <w:t>4199,1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1753,7</w:t>
            </w:r>
          </w:p>
        </w:tc>
        <w:tc>
          <w:tcPr>
            <w:tcW w:w="1264" w:type="dxa"/>
            <w:tcBorders>
              <w:top w:val="nil"/>
              <w:left w:val="nil"/>
              <w:bottom w:val="nil"/>
              <w:right w:val="nil"/>
            </w:tcBorders>
            <w:vAlign w:val="bottom"/>
          </w:tcPr>
          <w:p w:rsidR="00C42116" w:rsidRDefault="00C42116">
            <w:pPr>
              <w:pStyle w:val="ConsPlusNormal"/>
              <w:jc w:val="right"/>
            </w:pPr>
            <w:r>
              <w:t>1753,7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1753,7</w:t>
            </w:r>
          </w:p>
        </w:tc>
        <w:tc>
          <w:tcPr>
            <w:tcW w:w="1264" w:type="dxa"/>
            <w:tcBorders>
              <w:top w:val="nil"/>
              <w:left w:val="nil"/>
              <w:bottom w:val="nil"/>
              <w:right w:val="nil"/>
            </w:tcBorders>
            <w:vAlign w:val="bottom"/>
          </w:tcPr>
          <w:p w:rsidR="00C42116" w:rsidRDefault="00C42116">
            <w:pPr>
              <w:pStyle w:val="ConsPlusNormal"/>
              <w:jc w:val="right"/>
            </w:pPr>
            <w:r>
              <w:t>1753,7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1753,7</w:t>
            </w:r>
          </w:p>
        </w:tc>
        <w:tc>
          <w:tcPr>
            <w:tcW w:w="1264" w:type="dxa"/>
            <w:tcBorders>
              <w:top w:val="nil"/>
              <w:left w:val="nil"/>
              <w:bottom w:val="nil"/>
              <w:right w:val="nil"/>
            </w:tcBorders>
            <w:vAlign w:val="bottom"/>
          </w:tcPr>
          <w:p w:rsidR="00C42116" w:rsidRDefault="00C42116">
            <w:pPr>
              <w:pStyle w:val="ConsPlusNormal"/>
              <w:jc w:val="right"/>
            </w:pPr>
            <w:r>
              <w:t>1753,7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1753,7</w:t>
            </w:r>
          </w:p>
        </w:tc>
        <w:tc>
          <w:tcPr>
            <w:tcW w:w="1264" w:type="dxa"/>
            <w:tcBorders>
              <w:top w:val="nil"/>
              <w:left w:val="nil"/>
              <w:bottom w:val="nil"/>
              <w:right w:val="nil"/>
            </w:tcBorders>
            <w:vAlign w:val="bottom"/>
          </w:tcPr>
          <w:p w:rsidR="00C42116" w:rsidRDefault="00C42116">
            <w:pPr>
              <w:pStyle w:val="ConsPlusNormal"/>
              <w:jc w:val="right"/>
            </w:pPr>
            <w:r>
              <w:t>1753,7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w:t>
            </w: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w:t>
            </w: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w:t>
            </w: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Ц310340290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38,0</w:t>
            </w: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w:t>
            </w:r>
          </w:p>
        </w:tc>
        <w:tc>
          <w:tcPr>
            <w:tcW w:w="1489" w:type="dxa"/>
            <w:tcBorders>
              <w:top w:val="nil"/>
              <w:left w:val="nil"/>
              <w:bottom w:val="nil"/>
              <w:right w:val="nil"/>
            </w:tcBorders>
            <w:vAlign w:val="bottom"/>
          </w:tcPr>
          <w:p w:rsidR="00C42116" w:rsidRDefault="00C42116">
            <w:pPr>
              <w:pStyle w:val="ConsPlusNormal"/>
              <w:jc w:val="center"/>
            </w:pPr>
            <w:r>
              <w:t>Ц310340320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361954,1</w:t>
            </w:r>
          </w:p>
        </w:tc>
        <w:tc>
          <w:tcPr>
            <w:tcW w:w="1264" w:type="dxa"/>
            <w:tcBorders>
              <w:top w:val="nil"/>
              <w:left w:val="nil"/>
              <w:bottom w:val="nil"/>
              <w:right w:val="nil"/>
            </w:tcBorders>
            <w:vAlign w:val="bottom"/>
          </w:tcPr>
          <w:p w:rsidR="00C42116" w:rsidRDefault="00C42116">
            <w:pPr>
              <w:pStyle w:val="ConsPlusNormal"/>
              <w:jc w:val="right"/>
            </w:pPr>
            <w:r>
              <w:t>354718,5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Ц310340320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361954,1</w:t>
            </w:r>
          </w:p>
        </w:tc>
        <w:tc>
          <w:tcPr>
            <w:tcW w:w="1264" w:type="dxa"/>
            <w:tcBorders>
              <w:top w:val="nil"/>
              <w:left w:val="nil"/>
              <w:bottom w:val="nil"/>
              <w:right w:val="nil"/>
            </w:tcBorders>
            <w:vAlign w:val="bottom"/>
          </w:tcPr>
          <w:p w:rsidR="00C42116" w:rsidRDefault="00C42116">
            <w:pPr>
              <w:pStyle w:val="ConsPlusNormal"/>
              <w:jc w:val="right"/>
            </w:pPr>
            <w:r>
              <w:t>354718,5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Ц310340320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266922,8</w:t>
            </w:r>
          </w:p>
        </w:tc>
        <w:tc>
          <w:tcPr>
            <w:tcW w:w="1264" w:type="dxa"/>
            <w:tcBorders>
              <w:top w:val="nil"/>
              <w:left w:val="nil"/>
              <w:bottom w:val="nil"/>
              <w:right w:val="nil"/>
            </w:tcBorders>
            <w:vAlign w:val="bottom"/>
          </w:tcPr>
          <w:p w:rsidR="00C42116" w:rsidRDefault="00C42116">
            <w:pPr>
              <w:pStyle w:val="ConsPlusNormal"/>
              <w:jc w:val="right"/>
            </w:pPr>
            <w:r>
              <w:t>259909,0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Ц310340320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266922,8</w:t>
            </w:r>
          </w:p>
        </w:tc>
        <w:tc>
          <w:tcPr>
            <w:tcW w:w="1264" w:type="dxa"/>
            <w:tcBorders>
              <w:top w:val="nil"/>
              <w:left w:val="nil"/>
              <w:bottom w:val="nil"/>
              <w:right w:val="nil"/>
            </w:tcBorders>
            <w:vAlign w:val="bottom"/>
          </w:tcPr>
          <w:p w:rsidR="00C42116" w:rsidRDefault="00C42116">
            <w:pPr>
              <w:pStyle w:val="ConsPlusNormal"/>
              <w:jc w:val="right"/>
            </w:pPr>
            <w:r>
              <w:t>259909,0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Ц310340320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266922,8</w:t>
            </w:r>
          </w:p>
        </w:tc>
        <w:tc>
          <w:tcPr>
            <w:tcW w:w="1264" w:type="dxa"/>
            <w:tcBorders>
              <w:top w:val="nil"/>
              <w:left w:val="nil"/>
              <w:bottom w:val="nil"/>
              <w:right w:val="nil"/>
            </w:tcBorders>
            <w:vAlign w:val="bottom"/>
          </w:tcPr>
          <w:p w:rsidR="00C42116" w:rsidRDefault="00C42116">
            <w:pPr>
              <w:pStyle w:val="ConsPlusNormal"/>
              <w:jc w:val="right"/>
            </w:pPr>
            <w:r>
              <w:t>259909,0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Ц310340320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95031,3</w:t>
            </w:r>
          </w:p>
        </w:tc>
        <w:tc>
          <w:tcPr>
            <w:tcW w:w="1264" w:type="dxa"/>
            <w:tcBorders>
              <w:top w:val="nil"/>
              <w:left w:val="nil"/>
              <w:bottom w:val="nil"/>
              <w:right w:val="nil"/>
            </w:tcBorders>
            <w:vAlign w:val="bottom"/>
          </w:tcPr>
          <w:p w:rsidR="00C42116" w:rsidRDefault="00C42116">
            <w:pPr>
              <w:pStyle w:val="ConsPlusNormal"/>
              <w:jc w:val="right"/>
            </w:pPr>
            <w:r>
              <w:t>94809,5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Ц310340320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95031,3</w:t>
            </w:r>
          </w:p>
        </w:tc>
        <w:tc>
          <w:tcPr>
            <w:tcW w:w="1264" w:type="dxa"/>
            <w:tcBorders>
              <w:top w:val="nil"/>
              <w:left w:val="nil"/>
              <w:bottom w:val="nil"/>
              <w:right w:val="nil"/>
            </w:tcBorders>
            <w:vAlign w:val="bottom"/>
          </w:tcPr>
          <w:p w:rsidR="00C42116" w:rsidRDefault="00C42116">
            <w:pPr>
              <w:pStyle w:val="ConsPlusNormal"/>
              <w:jc w:val="right"/>
            </w:pPr>
            <w:r>
              <w:t>94809,5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Ц310340320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95031,3</w:t>
            </w:r>
          </w:p>
        </w:tc>
        <w:tc>
          <w:tcPr>
            <w:tcW w:w="1264" w:type="dxa"/>
            <w:tcBorders>
              <w:top w:val="nil"/>
              <w:left w:val="nil"/>
              <w:bottom w:val="nil"/>
              <w:right w:val="nil"/>
            </w:tcBorders>
            <w:vAlign w:val="bottom"/>
          </w:tcPr>
          <w:p w:rsidR="00C42116" w:rsidRDefault="00C42116">
            <w:pPr>
              <w:pStyle w:val="ConsPlusNormal"/>
              <w:jc w:val="right"/>
            </w:pPr>
            <w:r>
              <w:t>94809,5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1489" w:type="dxa"/>
            <w:tcBorders>
              <w:top w:val="nil"/>
              <w:left w:val="nil"/>
              <w:bottom w:val="nil"/>
              <w:right w:val="nil"/>
            </w:tcBorders>
            <w:vAlign w:val="bottom"/>
          </w:tcPr>
          <w:p w:rsidR="00C42116" w:rsidRDefault="00C42116">
            <w:pPr>
              <w:pStyle w:val="ConsPlusNormal"/>
              <w:jc w:val="center"/>
            </w:pPr>
            <w:r>
              <w:t>Ц310400000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13574,7</w:t>
            </w:r>
          </w:p>
        </w:tc>
        <w:tc>
          <w:tcPr>
            <w:tcW w:w="1264" w:type="dxa"/>
            <w:tcBorders>
              <w:top w:val="nil"/>
              <w:left w:val="nil"/>
              <w:bottom w:val="nil"/>
              <w:right w:val="nil"/>
            </w:tcBorders>
            <w:vAlign w:val="bottom"/>
          </w:tcPr>
          <w:p w:rsidR="00C42116" w:rsidRDefault="00C42116">
            <w:pPr>
              <w:pStyle w:val="ConsPlusNormal"/>
              <w:jc w:val="right"/>
            </w:pPr>
            <w:r>
              <w:t>13574,7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1489" w:type="dxa"/>
            <w:tcBorders>
              <w:top w:val="nil"/>
              <w:left w:val="nil"/>
              <w:bottom w:val="nil"/>
              <w:right w:val="nil"/>
            </w:tcBorders>
            <w:vAlign w:val="bottom"/>
          </w:tcPr>
          <w:p w:rsidR="00C42116" w:rsidRDefault="00C42116">
            <w:pPr>
              <w:pStyle w:val="ConsPlusNormal"/>
              <w:jc w:val="center"/>
            </w:pPr>
            <w:r>
              <w:t>Ц310416670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Ц310416670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Ц310416670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Ц310416670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Ц310416670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1489" w:type="dxa"/>
            <w:tcBorders>
              <w:top w:val="nil"/>
              <w:left w:val="nil"/>
              <w:bottom w:val="nil"/>
              <w:right w:val="nil"/>
            </w:tcBorders>
            <w:vAlign w:val="bottom"/>
          </w:tcPr>
          <w:p w:rsidR="00C42116" w:rsidRDefault="00C42116">
            <w:pPr>
              <w:pStyle w:val="ConsPlusNormal"/>
              <w:jc w:val="center"/>
            </w:pPr>
            <w:r>
              <w:t>Ц310418200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Ц310418200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Ц310418200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Ц310418200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Ц310418200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1489" w:type="dxa"/>
            <w:tcBorders>
              <w:top w:val="nil"/>
              <w:left w:val="nil"/>
              <w:bottom w:val="nil"/>
              <w:right w:val="nil"/>
            </w:tcBorders>
            <w:vAlign w:val="bottom"/>
          </w:tcPr>
          <w:p w:rsidR="00C42116" w:rsidRDefault="00C42116">
            <w:pPr>
              <w:pStyle w:val="ConsPlusNormal"/>
              <w:jc w:val="center"/>
            </w:pPr>
            <w:r>
              <w:t>Ц310500000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1736,2</w:t>
            </w:r>
          </w:p>
        </w:tc>
        <w:tc>
          <w:tcPr>
            <w:tcW w:w="1264" w:type="dxa"/>
            <w:tcBorders>
              <w:top w:val="nil"/>
              <w:left w:val="nil"/>
              <w:bottom w:val="nil"/>
              <w:right w:val="nil"/>
            </w:tcBorders>
            <w:vAlign w:val="bottom"/>
          </w:tcPr>
          <w:p w:rsidR="00C42116" w:rsidRDefault="00C42116">
            <w:pPr>
              <w:pStyle w:val="ConsPlusNormal"/>
              <w:jc w:val="right"/>
            </w:pPr>
            <w:r>
              <w:t>1736,2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мероприятий, связанных с празднованием годовщины Победы в Великой Отечественной войне</w:t>
            </w:r>
          </w:p>
        </w:tc>
        <w:tc>
          <w:tcPr>
            <w:tcW w:w="1489" w:type="dxa"/>
            <w:tcBorders>
              <w:top w:val="nil"/>
              <w:left w:val="nil"/>
              <w:bottom w:val="nil"/>
              <w:right w:val="nil"/>
            </w:tcBorders>
            <w:vAlign w:val="bottom"/>
          </w:tcPr>
          <w:p w:rsidR="00C42116" w:rsidRDefault="00C42116">
            <w:pPr>
              <w:pStyle w:val="ConsPlusNormal"/>
              <w:jc w:val="center"/>
            </w:pPr>
            <w:r>
              <w:t>Ц310510640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Ц310510640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Ц310510640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Ц310510640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Ц310510640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Мероприятия, приуроченные к проведению Международного дня инвалидов</w:t>
            </w:r>
          </w:p>
        </w:tc>
        <w:tc>
          <w:tcPr>
            <w:tcW w:w="1489" w:type="dxa"/>
            <w:tcBorders>
              <w:top w:val="nil"/>
              <w:left w:val="nil"/>
              <w:bottom w:val="nil"/>
              <w:right w:val="nil"/>
            </w:tcBorders>
            <w:vAlign w:val="bottom"/>
          </w:tcPr>
          <w:p w:rsidR="00C42116" w:rsidRDefault="00C42116">
            <w:pPr>
              <w:pStyle w:val="ConsPlusNormal"/>
              <w:jc w:val="center"/>
            </w:pPr>
            <w:r>
              <w:t>Ц310510650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Ц310510650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Ц310510650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Ц310510650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Ц310510650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1489" w:type="dxa"/>
            <w:tcBorders>
              <w:top w:val="nil"/>
              <w:left w:val="nil"/>
              <w:bottom w:val="nil"/>
              <w:right w:val="nil"/>
            </w:tcBorders>
            <w:vAlign w:val="bottom"/>
          </w:tcPr>
          <w:p w:rsidR="00C42116" w:rsidRDefault="00C42116">
            <w:pPr>
              <w:pStyle w:val="ConsPlusNormal"/>
              <w:jc w:val="center"/>
            </w:pPr>
            <w:r>
              <w:t>Ц310511530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Ц310511530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Ц310511530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Ц310511530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Ц310511530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Ц31N500000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1278,7</w:t>
            </w:r>
          </w:p>
        </w:tc>
        <w:tc>
          <w:tcPr>
            <w:tcW w:w="1264" w:type="dxa"/>
            <w:tcBorders>
              <w:top w:val="nil"/>
              <w:left w:val="nil"/>
              <w:bottom w:val="nil"/>
              <w:right w:val="nil"/>
            </w:tcBorders>
            <w:vAlign w:val="bottom"/>
          </w:tcPr>
          <w:p w:rsidR="00C42116" w:rsidRDefault="00C42116">
            <w:pPr>
              <w:pStyle w:val="ConsPlusNormal"/>
              <w:jc w:val="right"/>
            </w:pPr>
            <w:r>
              <w:t>1886,3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1489" w:type="dxa"/>
            <w:tcBorders>
              <w:top w:val="nil"/>
              <w:left w:val="nil"/>
              <w:bottom w:val="nil"/>
              <w:right w:val="nil"/>
            </w:tcBorders>
            <w:vAlign w:val="bottom"/>
          </w:tcPr>
          <w:p w:rsidR="00C42116" w:rsidRDefault="00C42116">
            <w:pPr>
              <w:pStyle w:val="ConsPlusNormal"/>
              <w:jc w:val="center"/>
            </w:pPr>
            <w:r>
              <w:t>Ц31N510550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1278,7</w:t>
            </w:r>
          </w:p>
        </w:tc>
        <w:tc>
          <w:tcPr>
            <w:tcW w:w="1264" w:type="dxa"/>
            <w:tcBorders>
              <w:top w:val="nil"/>
              <w:left w:val="nil"/>
              <w:bottom w:val="nil"/>
              <w:right w:val="nil"/>
            </w:tcBorders>
            <w:vAlign w:val="bottom"/>
          </w:tcPr>
          <w:p w:rsidR="00C42116" w:rsidRDefault="00C42116">
            <w:pPr>
              <w:pStyle w:val="ConsPlusNormal"/>
              <w:jc w:val="right"/>
            </w:pPr>
            <w:r>
              <w:t>1886,3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Ц31N510550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1278,7</w:t>
            </w:r>
          </w:p>
        </w:tc>
        <w:tc>
          <w:tcPr>
            <w:tcW w:w="1264" w:type="dxa"/>
            <w:tcBorders>
              <w:top w:val="nil"/>
              <w:left w:val="nil"/>
              <w:bottom w:val="nil"/>
              <w:right w:val="nil"/>
            </w:tcBorders>
            <w:vAlign w:val="bottom"/>
          </w:tcPr>
          <w:p w:rsidR="00C42116" w:rsidRDefault="00C42116">
            <w:pPr>
              <w:pStyle w:val="ConsPlusNormal"/>
              <w:jc w:val="right"/>
            </w:pPr>
            <w:r>
              <w:t>1886,3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Ц31N510550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1278,7</w:t>
            </w:r>
          </w:p>
        </w:tc>
        <w:tc>
          <w:tcPr>
            <w:tcW w:w="1264" w:type="dxa"/>
            <w:tcBorders>
              <w:top w:val="nil"/>
              <w:left w:val="nil"/>
              <w:bottom w:val="nil"/>
              <w:right w:val="nil"/>
            </w:tcBorders>
            <w:vAlign w:val="bottom"/>
          </w:tcPr>
          <w:p w:rsidR="00C42116" w:rsidRDefault="00C42116">
            <w:pPr>
              <w:pStyle w:val="ConsPlusNormal"/>
              <w:jc w:val="right"/>
            </w:pPr>
            <w:r>
              <w:t>1886,3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Ц31N510550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1278,7</w:t>
            </w:r>
          </w:p>
        </w:tc>
        <w:tc>
          <w:tcPr>
            <w:tcW w:w="1264" w:type="dxa"/>
            <w:tcBorders>
              <w:top w:val="nil"/>
              <w:left w:val="nil"/>
              <w:bottom w:val="nil"/>
              <w:right w:val="nil"/>
            </w:tcBorders>
            <w:vAlign w:val="bottom"/>
          </w:tcPr>
          <w:p w:rsidR="00C42116" w:rsidRDefault="00C42116">
            <w:pPr>
              <w:pStyle w:val="ConsPlusNormal"/>
              <w:jc w:val="right"/>
            </w:pPr>
            <w:r>
              <w:t>1886,3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Ц31N510550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1278,7</w:t>
            </w:r>
          </w:p>
        </w:tc>
        <w:tc>
          <w:tcPr>
            <w:tcW w:w="1264" w:type="dxa"/>
            <w:tcBorders>
              <w:top w:val="nil"/>
              <w:left w:val="nil"/>
              <w:bottom w:val="nil"/>
              <w:right w:val="nil"/>
            </w:tcBorders>
            <w:vAlign w:val="bottom"/>
          </w:tcPr>
          <w:p w:rsidR="00C42116" w:rsidRDefault="00C42116">
            <w:pPr>
              <w:pStyle w:val="ConsPlusNormal"/>
              <w:jc w:val="right"/>
            </w:pPr>
            <w:r>
              <w:t>1886,3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7.2.</w:t>
            </w:r>
          </w:p>
        </w:tc>
        <w:tc>
          <w:tcPr>
            <w:tcW w:w="3005" w:type="dxa"/>
            <w:tcBorders>
              <w:top w:val="nil"/>
              <w:left w:val="nil"/>
              <w:bottom w:val="nil"/>
              <w:right w:val="nil"/>
            </w:tcBorders>
          </w:tcPr>
          <w:p w:rsidR="00C42116" w:rsidRDefault="00AB5A4C">
            <w:pPr>
              <w:pStyle w:val="ConsPlusNormal"/>
              <w:jc w:val="both"/>
            </w:pPr>
            <w:hyperlink r:id="rId43" w:history="1">
              <w:r w:rsidR="00C42116">
                <w:rPr>
                  <w:color w:val="0000FF"/>
                </w:rPr>
                <w:t>Подпрограмма</w:t>
              </w:r>
            </w:hyperlink>
            <w:r w:rsidR="00C42116">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C42116" w:rsidRDefault="00C42116">
            <w:pPr>
              <w:pStyle w:val="ConsPlusNormal"/>
              <w:jc w:val="center"/>
            </w:pPr>
            <w:r>
              <w:t>Ц320000000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4680,0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(грантов) социально ориентированным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Ц320117850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Ц320117850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Ц320117850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Ц320117850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Ц320117850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1489" w:type="dxa"/>
            <w:tcBorders>
              <w:top w:val="nil"/>
              <w:left w:val="nil"/>
              <w:bottom w:val="nil"/>
              <w:right w:val="nil"/>
            </w:tcBorders>
            <w:vAlign w:val="bottom"/>
          </w:tcPr>
          <w:p w:rsidR="00C42116" w:rsidRDefault="00C42116">
            <w:pPr>
              <w:pStyle w:val="ConsPlusNormal"/>
              <w:jc w:val="center"/>
            </w:pPr>
            <w:r>
              <w:t>Ц320500000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Формирование и развитие ресурсных центров некоммерческих организаций</w:t>
            </w:r>
          </w:p>
        </w:tc>
        <w:tc>
          <w:tcPr>
            <w:tcW w:w="1489" w:type="dxa"/>
            <w:tcBorders>
              <w:top w:val="nil"/>
              <w:left w:val="nil"/>
              <w:bottom w:val="nil"/>
              <w:right w:val="nil"/>
            </w:tcBorders>
            <w:vAlign w:val="bottom"/>
          </w:tcPr>
          <w:p w:rsidR="00C42116" w:rsidRDefault="00C42116">
            <w:pPr>
              <w:pStyle w:val="ConsPlusNormal"/>
              <w:jc w:val="center"/>
            </w:pPr>
            <w:r>
              <w:t>Ц320516040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Ц320516040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Ц320516040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Ц320516040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Ц320516040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7.3.</w:t>
            </w:r>
          </w:p>
        </w:tc>
        <w:tc>
          <w:tcPr>
            <w:tcW w:w="3005" w:type="dxa"/>
            <w:tcBorders>
              <w:top w:val="nil"/>
              <w:left w:val="nil"/>
              <w:bottom w:val="nil"/>
              <w:right w:val="nil"/>
            </w:tcBorders>
          </w:tcPr>
          <w:p w:rsidR="00C42116" w:rsidRDefault="00AB5A4C">
            <w:pPr>
              <w:pStyle w:val="ConsPlusNormal"/>
              <w:jc w:val="both"/>
            </w:pPr>
            <w:hyperlink r:id="rId44" w:history="1">
              <w:r w:rsidR="00C42116">
                <w:rPr>
                  <w:color w:val="0000FF"/>
                </w:rPr>
                <w:t>Подпрограмма</w:t>
              </w:r>
            </w:hyperlink>
            <w:r w:rsidR="00C42116">
              <w:t xml:space="preserve"> "Старшее поколение"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C42116" w:rsidRDefault="00C42116">
            <w:pPr>
              <w:pStyle w:val="ConsPlusNormal"/>
              <w:jc w:val="center"/>
            </w:pPr>
            <w:r>
              <w:t>Ц330000000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108569,5</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"Старшее поколение"</w:t>
            </w:r>
          </w:p>
        </w:tc>
        <w:tc>
          <w:tcPr>
            <w:tcW w:w="1489" w:type="dxa"/>
            <w:tcBorders>
              <w:top w:val="nil"/>
              <w:left w:val="nil"/>
              <w:bottom w:val="nil"/>
              <w:right w:val="nil"/>
            </w:tcBorders>
            <w:vAlign w:val="bottom"/>
          </w:tcPr>
          <w:p w:rsidR="00C42116" w:rsidRDefault="00C42116">
            <w:pPr>
              <w:pStyle w:val="ConsPlusNormal"/>
              <w:jc w:val="center"/>
            </w:pPr>
            <w:r>
              <w:t>Ц33Р300000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108569,5</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1489" w:type="dxa"/>
            <w:tcBorders>
              <w:top w:val="nil"/>
              <w:left w:val="nil"/>
              <w:bottom w:val="nil"/>
              <w:right w:val="nil"/>
            </w:tcBorders>
            <w:vAlign w:val="bottom"/>
          </w:tcPr>
          <w:p w:rsidR="00C42116" w:rsidRDefault="00C42116">
            <w:pPr>
              <w:pStyle w:val="ConsPlusNormal"/>
              <w:jc w:val="center"/>
            </w:pPr>
            <w:r>
              <w:t>Ц33Р351211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108569,5</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t>Ц33Р351211</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108569,5</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w:t>
            </w:r>
            <w:r>
              <w:lastRenderedPageBreak/>
              <w:t>(муниципальную) собственность</w:t>
            </w:r>
          </w:p>
        </w:tc>
        <w:tc>
          <w:tcPr>
            <w:tcW w:w="1489" w:type="dxa"/>
            <w:tcBorders>
              <w:top w:val="nil"/>
              <w:left w:val="nil"/>
              <w:bottom w:val="nil"/>
              <w:right w:val="nil"/>
            </w:tcBorders>
            <w:vAlign w:val="bottom"/>
          </w:tcPr>
          <w:p w:rsidR="00C42116" w:rsidRDefault="00C42116">
            <w:pPr>
              <w:pStyle w:val="ConsPlusNormal"/>
              <w:jc w:val="center"/>
            </w:pPr>
            <w:r>
              <w:lastRenderedPageBreak/>
              <w:t>Ц33Р351211</w:t>
            </w:r>
          </w:p>
        </w:tc>
        <w:tc>
          <w:tcPr>
            <w:tcW w:w="624" w:type="dxa"/>
            <w:tcBorders>
              <w:top w:val="nil"/>
              <w:left w:val="nil"/>
              <w:bottom w:val="nil"/>
              <w:right w:val="nil"/>
            </w:tcBorders>
            <w:vAlign w:val="bottom"/>
          </w:tcPr>
          <w:p w:rsidR="00C42116" w:rsidRDefault="00C42116">
            <w:pPr>
              <w:pStyle w:val="ConsPlusNormal"/>
              <w:jc w:val="center"/>
            </w:pPr>
            <w:r>
              <w:t>460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108569,5</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Ц33Р351211</w:t>
            </w:r>
          </w:p>
        </w:tc>
        <w:tc>
          <w:tcPr>
            <w:tcW w:w="624" w:type="dxa"/>
            <w:tcBorders>
              <w:top w:val="nil"/>
              <w:left w:val="nil"/>
              <w:bottom w:val="nil"/>
              <w:right w:val="nil"/>
            </w:tcBorders>
            <w:vAlign w:val="bottom"/>
          </w:tcPr>
          <w:p w:rsidR="00C42116" w:rsidRDefault="00C42116">
            <w:pPr>
              <w:pStyle w:val="ConsPlusNormal"/>
              <w:jc w:val="center"/>
            </w:pPr>
            <w:r>
              <w:t>460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108569,5</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Ц33Р351211</w:t>
            </w:r>
          </w:p>
        </w:tc>
        <w:tc>
          <w:tcPr>
            <w:tcW w:w="624" w:type="dxa"/>
            <w:tcBorders>
              <w:top w:val="nil"/>
              <w:left w:val="nil"/>
              <w:bottom w:val="nil"/>
              <w:right w:val="nil"/>
            </w:tcBorders>
            <w:vAlign w:val="bottom"/>
          </w:tcPr>
          <w:p w:rsidR="00C42116" w:rsidRDefault="00C42116">
            <w:pPr>
              <w:pStyle w:val="ConsPlusNormal"/>
              <w:jc w:val="center"/>
            </w:pPr>
            <w:r>
              <w:t>460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108569,5</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7.4.</w:t>
            </w:r>
          </w:p>
        </w:tc>
        <w:tc>
          <w:tcPr>
            <w:tcW w:w="3005" w:type="dxa"/>
            <w:tcBorders>
              <w:top w:val="nil"/>
              <w:left w:val="nil"/>
              <w:bottom w:val="nil"/>
              <w:right w:val="nil"/>
            </w:tcBorders>
          </w:tcPr>
          <w:p w:rsidR="00C42116" w:rsidRDefault="00AB5A4C">
            <w:pPr>
              <w:pStyle w:val="ConsPlusNormal"/>
              <w:jc w:val="both"/>
            </w:pPr>
            <w:hyperlink r:id="rId45"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C42116" w:rsidRDefault="00C42116">
            <w:pPr>
              <w:pStyle w:val="ConsPlusNormal"/>
              <w:jc w:val="center"/>
            </w:pPr>
            <w:r>
              <w:t>Ц340000000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2872339,0</w:t>
            </w:r>
          </w:p>
        </w:tc>
        <w:tc>
          <w:tcPr>
            <w:tcW w:w="1264" w:type="dxa"/>
            <w:tcBorders>
              <w:top w:val="nil"/>
              <w:left w:val="nil"/>
              <w:bottom w:val="nil"/>
              <w:right w:val="nil"/>
            </w:tcBorders>
            <w:vAlign w:val="bottom"/>
          </w:tcPr>
          <w:p w:rsidR="00C42116" w:rsidRDefault="00C42116">
            <w:pPr>
              <w:pStyle w:val="ConsPlusNormal"/>
              <w:jc w:val="right"/>
            </w:pPr>
            <w:r>
              <w:t>2908114,0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"Организация предоставления денежных выплат и пособий гражданам, имеющим детей"</w:t>
            </w:r>
          </w:p>
        </w:tc>
        <w:tc>
          <w:tcPr>
            <w:tcW w:w="1489" w:type="dxa"/>
            <w:tcBorders>
              <w:top w:val="nil"/>
              <w:left w:val="nil"/>
              <w:bottom w:val="nil"/>
              <w:right w:val="nil"/>
            </w:tcBorders>
            <w:vAlign w:val="bottom"/>
          </w:tcPr>
          <w:p w:rsidR="00C42116" w:rsidRDefault="00C42116">
            <w:pPr>
              <w:pStyle w:val="ConsPlusNormal"/>
              <w:jc w:val="center"/>
            </w:pPr>
            <w:r>
              <w:t>Ц340100000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1688998,5</w:t>
            </w:r>
          </w:p>
        </w:tc>
        <w:tc>
          <w:tcPr>
            <w:tcW w:w="1264" w:type="dxa"/>
            <w:tcBorders>
              <w:top w:val="nil"/>
              <w:left w:val="nil"/>
              <w:bottom w:val="nil"/>
              <w:right w:val="nil"/>
            </w:tcBorders>
            <w:vAlign w:val="bottom"/>
          </w:tcPr>
          <w:p w:rsidR="00C42116" w:rsidRDefault="00C42116">
            <w:pPr>
              <w:pStyle w:val="ConsPlusNormal"/>
              <w:jc w:val="right"/>
            </w:pPr>
            <w:r>
              <w:t>1712797,0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Выплата ежемесячного пособия на ребенка</w:t>
            </w:r>
          </w:p>
        </w:tc>
        <w:tc>
          <w:tcPr>
            <w:tcW w:w="1489" w:type="dxa"/>
            <w:tcBorders>
              <w:top w:val="nil"/>
              <w:left w:val="nil"/>
              <w:bottom w:val="nil"/>
              <w:right w:val="nil"/>
            </w:tcBorders>
            <w:vAlign w:val="bottom"/>
          </w:tcPr>
          <w:p w:rsidR="00C42116" w:rsidRDefault="00C42116">
            <w:pPr>
              <w:pStyle w:val="ConsPlusNormal"/>
              <w:jc w:val="center"/>
            </w:pPr>
            <w:r>
              <w:t>Ц340110750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475135,7</w:t>
            </w:r>
          </w:p>
        </w:tc>
        <w:tc>
          <w:tcPr>
            <w:tcW w:w="1264" w:type="dxa"/>
            <w:tcBorders>
              <w:top w:val="nil"/>
              <w:left w:val="nil"/>
              <w:bottom w:val="nil"/>
              <w:right w:val="nil"/>
            </w:tcBorders>
            <w:vAlign w:val="bottom"/>
          </w:tcPr>
          <w:p w:rsidR="00C42116" w:rsidRDefault="00C42116">
            <w:pPr>
              <w:pStyle w:val="ConsPlusNormal"/>
              <w:jc w:val="right"/>
            </w:pPr>
            <w:r>
              <w:t>475135,7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Ц340110750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w:t>
            </w: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Ц340110750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w:t>
            </w: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Ц340110750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w:t>
            </w: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Ц340110750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2,3</w:t>
            </w: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Ц340110750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475133,4</w:t>
            </w: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Ц340110750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475133,4</w:t>
            </w: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Ц340110750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475133,4</w:t>
            </w: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Ц340110750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475133,4</w:t>
            </w: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Ежемесячное пособие лицам из числа детей-сирот и детей, оставшихся без попечения родителей, в возрасте старше </w:t>
            </w:r>
            <w:r>
              <w:lastRenderedPageBreak/>
              <w:t>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1489" w:type="dxa"/>
            <w:tcBorders>
              <w:top w:val="nil"/>
              <w:left w:val="nil"/>
              <w:bottom w:val="nil"/>
              <w:right w:val="nil"/>
            </w:tcBorders>
            <w:vAlign w:val="bottom"/>
          </w:tcPr>
          <w:p w:rsidR="00C42116" w:rsidRDefault="00C42116">
            <w:pPr>
              <w:pStyle w:val="ConsPlusNormal"/>
              <w:jc w:val="center"/>
            </w:pPr>
            <w:r>
              <w:lastRenderedPageBreak/>
              <w:t>Ц340110760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3840,6</w:t>
            </w:r>
          </w:p>
        </w:tc>
        <w:tc>
          <w:tcPr>
            <w:tcW w:w="1264" w:type="dxa"/>
            <w:tcBorders>
              <w:top w:val="nil"/>
              <w:left w:val="nil"/>
              <w:bottom w:val="nil"/>
              <w:right w:val="nil"/>
            </w:tcBorders>
            <w:vAlign w:val="bottom"/>
          </w:tcPr>
          <w:p w:rsidR="00C42116" w:rsidRDefault="00C42116">
            <w:pPr>
              <w:pStyle w:val="ConsPlusNormal"/>
              <w:jc w:val="right"/>
            </w:pPr>
            <w:r>
              <w:t>3840,6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Ц340110760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Ц340110760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Ц340110760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Ц340110760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Ц340110760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3838,6</w:t>
            </w: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Ц340110760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3838,6</w:t>
            </w: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Ц340110760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3838,6</w:t>
            </w: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Ц340110760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3838,6</w:t>
            </w: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1489" w:type="dxa"/>
            <w:tcBorders>
              <w:top w:val="nil"/>
              <w:left w:val="nil"/>
              <w:bottom w:val="nil"/>
              <w:right w:val="nil"/>
            </w:tcBorders>
            <w:vAlign w:val="bottom"/>
          </w:tcPr>
          <w:p w:rsidR="00C42116" w:rsidRDefault="00C42116">
            <w:pPr>
              <w:pStyle w:val="ConsPlusNormal"/>
              <w:jc w:val="center"/>
            </w:pPr>
            <w:r>
              <w:t>Ц340110770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Ц340110770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Ц340110770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Ц340110770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Социальное обеспечение </w:t>
            </w:r>
            <w:r>
              <w:lastRenderedPageBreak/>
              <w:t>населения</w:t>
            </w:r>
          </w:p>
        </w:tc>
        <w:tc>
          <w:tcPr>
            <w:tcW w:w="1489" w:type="dxa"/>
            <w:tcBorders>
              <w:top w:val="nil"/>
              <w:left w:val="nil"/>
              <w:bottom w:val="nil"/>
              <w:right w:val="nil"/>
            </w:tcBorders>
            <w:vAlign w:val="bottom"/>
          </w:tcPr>
          <w:p w:rsidR="00C42116" w:rsidRDefault="00C42116">
            <w:pPr>
              <w:pStyle w:val="ConsPlusNormal"/>
              <w:jc w:val="center"/>
            </w:pPr>
            <w:r>
              <w:lastRenderedPageBreak/>
              <w:t>Ц340110770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1489" w:type="dxa"/>
            <w:tcBorders>
              <w:top w:val="nil"/>
              <w:left w:val="nil"/>
              <w:bottom w:val="nil"/>
              <w:right w:val="nil"/>
            </w:tcBorders>
            <w:vAlign w:val="bottom"/>
          </w:tcPr>
          <w:p w:rsidR="00C42116" w:rsidRDefault="00C42116">
            <w:pPr>
              <w:pStyle w:val="ConsPlusNormal"/>
              <w:jc w:val="center"/>
            </w:pPr>
            <w:r>
              <w:t>Ц340110790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Ц340110790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Ц340110790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Ц340110790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Ц340110790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Выплаты приемной семье на содержание подопечных детей</w:t>
            </w:r>
          </w:p>
        </w:tc>
        <w:tc>
          <w:tcPr>
            <w:tcW w:w="1489" w:type="dxa"/>
            <w:tcBorders>
              <w:top w:val="nil"/>
              <w:left w:val="nil"/>
              <w:bottom w:val="nil"/>
              <w:right w:val="nil"/>
            </w:tcBorders>
            <w:vAlign w:val="bottom"/>
          </w:tcPr>
          <w:p w:rsidR="00C42116" w:rsidRDefault="00C42116">
            <w:pPr>
              <w:pStyle w:val="ConsPlusNormal"/>
              <w:jc w:val="center"/>
            </w:pPr>
            <w:r>
              <w:t>Ц340110800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104832,4</w:t>
            </w:r>
          </w:p>
        </w:tc>
        <w:tc>
          <w:tcPr>
            <w:tcW w:w="1264" w:type="dxa"/>
            <w:tcBorders>
              <w:top w:val="nil"/>
              <w:left w:val="nil"/>
              <w:bottom w:val="nil"/>
              <w:right w:val="nil"/>
            </w:tcBorders>
            <w:vAlign w:val="bottom"/>
          </w:tcPr>
          <w:p w:rsidR="00C42116" w:rsidRDefault="00C42116">
            <w:pPr>
              <w:pStyle w:val="ConsPlusNormal"/>
              <w:jc w:val="right"/>
            </w:pPr>
            <w:r>
              <w:t>104832,4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Ц340110800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w:t>
            </w: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Ц340110800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w:t>
            </w: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w:t>
            </w: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Ц340110800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1,5</w:t>
            </w: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Ц340110800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104830,9</w:t>
            </w: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Ц340110800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104830,9</w:t>
            </w: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Ц340110800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104830,9</w:t>
            </w: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Ц340110800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104830,9</w:t>
            </w: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Выплаты опекунам (попечителям), патронатным воспитателям на содержание подопечных детей</w:t>
            </w:r>
          </w:p>
        </w:tc>
        <w:tc>
          <w:tcPr>
            <w:tcW w:w="1489" w:type="dxa"/>
            <w:tcBorders>
              <w:top w:val="nil"/>
              <w:left w:val="nil"/>
              <w:bottom w:val="nil"/>
              <w:right w:val="nil"/>
            </w:tcBorders>
            <w:vAlign w:val="bottom"/>
          </w:tcPr>
          <w:p w:rsidR="00C42116" w:rsidRDefault="00C42116">
            <w:pPr>
              <w:pStyle w:val="ConsPlusNormal"/>
              <w:jc w:val="center"/>
            </w:pPr>
            <w:r>
              <w:t>Ц340110810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114006,6</w:t>
            </w:r>
          </w:p>
        </w:tc>
        <w:tc>
          <w:tcPr>
            <w:tcW w:w="1264" w:type="dxa"/>
            <w:tcBorders>
              <w:top w:val="nil"/>
              <w:left w:val="nil"/>
              <w:bottom w:val="nil"/>
              <w:right w:val="nil"/>
            </w:tcBorders>
            <w:vAlign w:val="bottom"/>
          </w:tcPr>
          <w:p w:rsidR="00C42116" w:rsidRDefault="00C42116">
            <w:pPr>
              <w:pStyle w:val="ConsPlusNormal"/>
              <w:jc w:val="right"/>
            </w:pPr>
            <w:r>
              <w:t>114006,6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Ц340110810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w:t>
            </w: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Ц340110810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w:t>
            </w: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Ц340110810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w:t>
            </w: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Ц340110810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6,6</w:t>
            </w: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Ц340110810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114000,0</w:t>
            </w: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Ц340110810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114000,0</w:t>
            </w: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Ц340110810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114000,0</w:t>
            </w: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Ц340110810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114000,0</w:t>
            </w: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Выплаты вознаграждения опекунам (попечителям), приемным родителям</w:t>
            </w:r>
          </w:p>
        </w:tc>
        <w:tc>
          <w:tcPr>
            <w:tcW w:w="1489" w:type="dxa"/>
            <w:tcBorders>
              <w:top w:val="nil"/>
              <w:left w:val="nil"/>
              <w:bottom w:val="nil"/>
              <w:right w:val="nil"/>
            </w:tcBorders>
            <w:vAlign w:val="bottom"/>
          </w:tcPr>
          <w:p w:rsidR="00C42116" w:rsidRDefault="00C42116">
            <w:pPr>
              <w:pStyle w:val="ConsPlusNormal"/>
              <w:jc w:val="center"/>
            </w:pPr>
            <w:r>
              <w:t>Ц340110820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Ц340110820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Ц340110820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Ц340110820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Ц340110820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489" w:type="dxa"/>
            <w:tcBorders>
              <w:top w:val="nil"/>
              <w:left w:val="nil"/>
              <w:bottom w:val="nil"/>
              <w:right w:val="nil"/>
            </w:tcBorders>
            <w:vAlign w:val="bottom"/>
          </w:tcPr>
          <w:p w:rsidR="00C42116" w:rsidRDefault="00C42116">
            <w:pPr>
              <w:pStyle w:val="ConsPlusNormal"/>
              <w:jc w:val="center"/>
            </w:pPr>
            <w:r>
              <w:t>Ц34011А840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Ц34011А840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Ц34011А840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Ц34011А840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Ц34011А840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46"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Ц340153800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619741,4</w:t>
            </w:r>
          </w:p>
        </w:tc>
        <w:tc>
          <w:tcPr>
            <w:tcW w:w="1264" w:type="dxa"/>
            <w:tcBorders>
              <w:top w:val="nil"/>
              <w:left w:val="nil"/>
              <w:bottom w:val="nil"/>
              <w:right w:val="nil"/>
            </w:tcBorders>
            <w:vAlign w:val="bottom"/>
          </w:tcPr>
          <w:p w:rsidR="00C42116" w:rsidRDefault="00C42116">
            <w:pPr>
              <w:pStyle w:val="ConsPlusNormal"/>
              <w:jc w:val="right"/>
            </w:pPr>
            <w:r>
              <w:t>643539,9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Ц340153800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w:t>
            </w: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Ц340153800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w:t>
            </w: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Ц340153800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w:t>
            </w: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Ц340153800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3,5</w:t>
            </w: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Ц340153800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619737,9</w:t>
            </w:r>
          </w:p>
        </w:tc>
        <w:tc>
          <w:tcPr>
            <w:tcW w:w="1264" w:type="dxa"/>
            <w:tcBorders>
              <w:top w:val="nil"/>
              <w:left w:val="nil"/>
              <w:bottom w:val="nil"/>
              <w:right w:val="nil"/>
            </w:tcBorders>
            <w:vAlign w:val="bottom"/>
          </w:tcPr>
          <w:p w:rsidR="00C42116" w:rsidRDefault="00C42116">
            <w:pPr>
              <w:pStyle w:val="ConsPlusNormal"/>
              <w:jc w:val="right"/>
            </w:pPr>
            <w:r>
              <w:t>643536,4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Ц340153800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619737,9</w:t>
            </w:r>
          </w:p>
        </w:tc>
        <w:tc>
          <w:tcPr>
            <w:tcW w:w="1264" w:type="dxa"/>
            <w:tcBorders>
              <w:top w:val="nil"/>
              <w:left w:val="nil"/>
              <w:bottom w:val="nil"/>
              <w:right w:val="nil"/>
            </w:tcBorders>
            <w:vAlign w:val="bottom"/>
          </w:tcPr>
          <w:p w:rsidR="00C42116" w:rsidRDefault="00C42116">
            <w:pPr>
              <w:pStyle w:val="ConsPlusNormal"/>
              <w:jc w:val="right"/>
            </w:pPr>
            <w:r>
              <w:t>643536,4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Ц340153800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619737,9</w:t>
            </w:r>
          </w:p>
        </w:tc>
        <w:tc>
          <w:tcPr>
            <w:tcW w:w="1264" w:type="dxa"/>
            <w:tcBorders>
              <w:top w:val="nil"/>
              <w:left w:val="nil"/>
              <w:bottom w:val="nil"/>
              <w:right w:val="nil"/>
            </w:tcBorders>
            <w:vAlign w:val="bottom"/>
          </w:tcPr>
          <w:p w:rsidR="00C42116" w:rsidRDefault="00C42116">
            <w:pPr>
              <w:pStyle w:val="ConsPlusNormal"/>
              <w:jc w:val="right"/>
            </w:pPr>
            <w:r>
              <w:t>643536,4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Ц340153800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619737,9</w:t>
            </w:r>
          </w:p>
        </w:tc>
        <w:tc>
          <w:tcPr>
            <w:tcW w:w="1264" w:type="dxa"/>
            <w:tcBorders>
              <w:top w:val="nil"/>
              <w:left w:val="nil"/>
              <w:bottom w:val="nil"/>
              <w:right w:val="nil"/>
            </w:tcBorders>
            <w:vAlign w:val="bottom"/>
          </w:tcPr>
          <w:p w:rsidR="00C42116" w:rsidRDefault="00C42116">
            <w:pPr>
              <w:pStyle w:val="ConsPlusNormal"/>
              <w:jc w:val="right"/>
            </w:pPr>
            <w:r>
              <w:t>643536,4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по проведению оздоровительной кампании детей, в том числе детей, </w:t>
            </w:r>
            <w:r>
              <w:lastRenderedPageBreak/>
              <w:t>находящихся в трудной жизненной ситуации"</w:t>
            </w:r>
          </w:p>
        </w:tc>
        <w:tc>
          <w:tcPr>
            <w:tcW w:w="1489" w:type="dxa"/>
            <w:tcBorders>
              <w:top w:val="nil"/>
              <w:left w:val="nil"/>
              <w:bottom w:val="nil"/>
              <w:right w:val="nil"/>
            </w:tcBorders>
            <w:vAlign w:val="bottom"/>
          </w:tcPr>
          <w:p w:rsidR="00C42116" w:rsidRDefault="00C42116">
            <w:pPr>
              <w:pStyle w:val="ConsPlusNormal"/>
              <w:jc w:val="center"/>
            </w:pPr>
            <w:r>
              <w:lastRenderedPageBreak/>
              <w:t>Ц340200000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47977,9</w:t>
            </w:r>
          </w:p>
        </w:tc>
        <w:tc>
          <w:tcPr>
            <w:tcW w:w="1264" w:type="dxa"/>
            <w:tcBorders>
              <w:top w:val="nil"/>
              <w:left w:val="nil"/>
              <w:bottom w:val="nil"/>
              <w:right w:val="nil"/>
            </w:tcBorders>
            <w:vAlign w:val="bottom"/>
          </w:tcPr>
          <w:p w:rsidR="00C42116" w:rsidRDefault="00C42116">
            <w:pPr>
              <w:pStyle w:val="ConsPlusNormal"/>
              <w:jc w:val="right"/>
            </w:pPr>
            <w:r>
              <w:t>47977,9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отдыха и оздоровления детей, в том числе детей, находящихся в трудной жизненной ситуации</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47977,9</w:t>
            </w:r>
          </w:p>
        </w:tc>
        <w:tc>
          <w:tcPr>
            <w:tcW w:w="1264" w:type="dxa"/>
            <w:tcBorders>
              <w:top w:val="nil"/>
              <w:left w:val="nil"/>
              <w:bottom w:val="nil"/>
              <w:right w:val="nil"/>
            </w:tcBorders>
            <w:vAlign w:val="bottom"/>
          </w:tcPr>
          <w:p w:rsidR="00C42116" w:rsidRDefault="00C42116">
            <w:pPr>
              <w:pStyle w:val="ConsPlusNormal"/>
              <w:jc w:val="right"/>
            </w:pPr>
            <w:r>
              <w:t>47977,9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41873,5</w:t>
            </w:r>
          </w:p>
        </w:tc>
        <w:tc>
          <w:tcPr>
            <w:tcW w:w="1264" w:type="dxa"/>
            <w:tcBorders>
              <w:top w:val="nil"/>
              <w:left w:val="nil"/>
              <w:bottom w:val="nil"/>
              <w:right w:val="nil"/>
            </w:tcBorders>
            <w:vAlign w:val="bottom"/>
          </w:tcPr>
          <w:p w:rsidR="00C42116" w:rsidRDefault="00C42116">
            <w:pPr>
              <w:pStyle w:val="ConsPlusNormal"/>
              <w:jc w:val="right"/>
            </w:pPr>
            <w:r>
              <w:t>41873,5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41873,5</w:t>
            </w:r>
          </w:p>
        </w:tc>
        <w:tc>
          <w:tcPr>
            <w:tcW w:w="1264" w:type="dxa"/>
            <w:tcBorders>
              <w:top w:val="nil"/>
              <w:left w:val="nil"/>
              <w:bottom w:val="nil"/>
              <w:right w:val="nil"/>
            </w:tcBorders>
            <w:vAlign w:val="bottom"/>
          </w:tcPr>
          <w:p w:rsidR="00C42116" w:rsidRDefault="00C42116">
            <w:pPr>
              <w:pStyle w:val="ConsPlusNormal"/>
              <w:jc w:val="right"/>
            </w:pPr>
            <w:r>
              <w:t>41873,5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41873,5</w:t>
            </w:r>
          </w:p>
        </w:tc>
        <w:tc>
          <w:tcPr>
            <w:tcW w:w="1264" w:type="dxa"/>
            <w:tcBorders>
              <w:top w:val="nil"/>
              <w:left w:val="nil"/>
              <w:bottom w:val="nil"/>
              <w:right w:val="nil"/>
            </w:tcBorders>
            <w:vAlign w:val="bottom"/>
          </w:tcPr>
          <w:p w:rsidR="00C42116" w:rsidRDefault="00C42116">
            <w:pPr>
              <w:pStyle w:val="ConsPlusNormal"/>
              <w:jc w:val="right"/>
            </w:pPr>
            <w:r>
              <w:t>41873,5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41873,5</w:t>
            </w:r>
          </w:p>
        </w:tc>
        <w:tc>
          <w:tcPr>
            <w:tcW w:w="1264" w:type="dxa"/>
            <w:tcBorders>
              <w:top w:val="nil"/>
              <w:left w:val="nil"/>
              <w:bottom w:val="nil"/>
              <w:right w:val="nil"/>
            </w:tcBorders>
            <w:vAlign w:val="bottom"/>
          </w:tcPr>
          <w:p w:rsidR="00C42116" w:rsidRDefault="00C42116">
            <w:pPr>
              <w:pStyle w:val="ConsPlusNormal"/>
              <w:jc w:val="right"/>
            </w:pPr>
            <w:r>
              <w:t>41873,5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6104,4</w:t>
            </w:r>
          </w:p>
        </w:tc>
        <w:tc>
          <w:tcPr>
            <w:tcW w:w="1264" w:type="dxa"/>
            <w:tcBorders>
              <w:top w:val="nil"/>
              <w:left w:val="nil"/>
              <w:bottom w:val="nil"/>
              <w:right w:val="nil"/>
            </w:tcBorders>
            <w:vAlign w:val="bottom"/>
          </w:tcPr>
          <w:p w:rsidR="00C42116" w:rsidRDefault="00C42116">
            <w:pPr>
              <w:pStyle w:val="ConsPlusNormal"/>
              <w:jc w:val="right"/>
            </w:pPr>
            <w:r>
              <w:t>6104,4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5827,8</w:t>
            </w:r>
          </w:p>
        </w:tc>
        <w:tc>
          <w:tcPr>
            <w:tcW w:w="1264" w:type="dxa"/>
            <w:tcBorders>
              <w:top w:val="nil"/>
              <w:left w:val="nil"/>
              <w:bottom w:val="nil"/>
              <w:right w:val="nil"/>
            </w:tcBorders>
            <w:vAlign w:val="bottom"/>
          </w:tcPr>
          <w:p w:rsidR="00C42116" w:rsidRDefault="00C42116">
            <w:pPr>
              <w:pStyle w:val="ConsPlusNormal"/>
              <w:jc w:val="right"/>
            </w:pPr>
            <w:r>
              <w:t>5827,8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5827,8</w:t>
            </w:r>
          </w:p>
        </w:tc>
        <w:tc>
          <w:tcPr>
            <w:tcW w:w="1264" w:type="dxa"/>
            <w:tcBorders>
              <w:top w:val="nil"/>
              <w:left w:val="nil"/>
              <w:bottom w:val="nil"/>
              <w:right w:val="nil"/>
            </w:tcBorders>
            <w:vAlign w:val="bottom"/>
          </w:tcPr>
          <w:p w:rsidR="00C42116" w:rsidRDefault="00C42116">
            <w:pPr>
              <w:pStyle w:val="ConsPlusNormal"/>
              <w:jc w:val="right"/>
            </w:pPr>
            <w:r>
              <w:t>5827,8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5827,8</w:t>
            </w:r>
          </w:p>
        </w:tc>
        <w:tc>
          <w:tcPr>
            <w:tcW w:w="1264" w:type="dxa"/>
            <w:tcBorders>
              <w:top w:val="nil"/>
              <w:left w:val="nil"/>
              <w:bottom w:val="nil"/>
              <w:right w:val="nil"/>
            </w:tcBorders>
            <w:vAlign w:val="bottom"/>
          </w:tcPr>
          <w:p w:rsidR="00C42116" w:rsidRDefault="00C42116">
            <w:pPr>
              <w:pStyle w:val="ConsPlusNormal"/>
              <w:jc w:val="right"/>
            </w:pPr>
            <w:r>
              <w:t>5827,8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276,6</w:t>
            </w:r>
          </w:p>
        </w:tc>
        <w:tc>
          <w:tcPr>
            <w:tcW w:w="1264" w:type="dxa"/>
            <w:tcBorders>
              <w:top w:val="nil"/>
              <w:left w:val="nil"/>
              <w:bottom w:val="nil"/>
              <w:right w:val="nil"/>
            </w:tcBorders>
            <w:vAlign w:val="bottom"/>
          </w:tcPr>
          <w:p w:rsidR="00C42116" w:rsidRDefault="00C42116">
            <w:pPr>
              <w:pStyle w:val="ConsPlusNormal"/>
              <w:jc w:val="right"/>
            </w:pPr>
            <w:r>
              <w:t>276,6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276,6</w:t>
            </w:r>
          </w:p>
        </w:tc>
        <w:tc>
          <w:tcPr>
            <w:tcW w:w="1264" w:type="dxa"/>
            <w:tcBorders>
              <w:top w:val="nil"/>
              <w:left w:val="nil"/>
              <w:bottom w:val="nil"/>
              <w:right w:val="nil"/>
            </w:tcBorders>
            <w:vAlign w:val="bottom"/>
          </w:tcPr>
          <w:p w:rsidR="00C42116" w:rsidRDefault="00C42116">
            <w:pPr>
              <w:pStyle w:val="ConsPlusNormal"/>
              <w:jc w:val="right"/>
            </w:pPr>
            <w:r>
              <w:t>276,6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Ц340210830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276,6</w:t>
            </w:r>
          </w:p>
        </w:tc>
        <w:tc>
          <w:tcPr>
            <w:tcW w:w="1264" w:type="dxa"/>
            <w:tcBorders>
              <w:top w:val="nil"/>
              <w:left w:val="nil"/>
              <w:bottom w:val="nil"/>
              <w:right w:val="nil"/>
            </w:tcBorders>
            <w:vAlign w:val="bottom"/>
          </w:tcPr>
          <w:p w:rsidR="00C42116" w:rsidRDefault="00C42116">
            <w:pPr>
              <w:pStyle w:val="ConsPlusNormal"/>
              <w:jc w:val="right"/>
            </w:pPr>
            <w:r>
              <w:t>276,6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социального обслуживания семьи и детей"</w:t>
            </w:r>
          </w:p>
        </w:tc>
        <w:tc>
          <w:tcPr>
            <w:tcW w:w="1489" w:type="dxa"/>
            <w:tcBorders>
              <w:top w:val="nil"/>
              <w:left w:val="nil"/>
              <w:bottom w:val="nil"/>
              <w:right w:val="nil"/>
            </w:tcBorders>
            <w:vAlign w:val="bottom"/>
          </w:tcPr>
          <w:p w:rsidR="00C42116" w:rsidRDefault="00C42116">
            <w:pPr>
              <w:pStyle w:val="ConsPlusNormal"/>
              <w:jc w:val="center"/>
            </w:pPr>
            <w:r>
              <w:t>Ц340300000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167396,1</w:t>
            </w:r>
          </w:p>
        </w:tc>
        <w:tc>
          <w:tcPr>
            <w:tcW w:w="1264" w:type="dxa"/>
            <w:tcBorders>
              <w:top w:val="nil"/>
              <w:left w:val="nil"/>
              <w:bottom w:val="nil"/>
              <w:right w:val="nil"/>
            </w:tcBorders>
            <w:vAlign w:val="bottom"/>
          </w:tcPr>
          <w:p w:rsidR="00C42116" w:rsidRDefault="00C42116">
            <w:pPr>
              <w:pStyle w:val="ConsPlusNormal"/>
              <w:jc w:val="right"/>
            </w:pPr>
            <w:r>
              <w:t>167276,8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1489" w:type="dxa"/>
            <w:tcBorders>
              <w:top w:val="nil"/>
              <w:left w:val="nil"/>
              <w:bottom w:val="nil"/>
              <w:right w:val="nil"/>
            </w:tcBorders>
            <w:vAlign w:val="bottom"/>
          </w:tcPr>
          <w:p w:rsidR="00C42116" w:rsidRDefault="00C42116">
            <w:pPr>
              <w:pStyle w:val="ConsPlusNormal"/>
              <w:jc w:val="center"/>
            </w:pPr>
            <w:r>
              <w:t>Ц340340300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Ц340340300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Ц340340300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Ц340340300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Ц340340300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1489" w:type="dxa"/>
            <w:tcBorders>
              <w:top w:val="nil"/>
              <w:left w:val="nil"/>
              <w:bottom w:val="nil"/>
              <w:right w:val="nil"/>
            </w:tcBorders>
            <w:vAlign w:val="bottom"/>
          </w:tcPr>
          <w:p w:rsidR="00C42116" w:rsidRDefault="00C42116">
            <w:pPr>
              <w:pStyle w:val="ConsPlusNormal"/>
              <w:jc w:val="center"/>
            </w:pPr>
            <w:r>
              <w:t>Ц340340310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Ц340340310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Ц340340310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Ц340340310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Ц340340310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1489" w:type="dxa"/>
            <w:tcBorders>
              <w:top w:val="nil"/>
              <w:left w:val="nil"/>
              <w:bottom w:val="nil"/>
              <w:right w:val="nil"/>
            </w:tcBorders>
            <w:vAlign w:val="bottom"/>
          </w:tcPr>
          <w:p w:rsidR="00C42116" w:rsidRDefault="00C42116">
            <w:pPr>
              <w:pStyle w:val="ConsPlusNormal"/>
              <w:jc w:val="center"/>
            </w:pPr>
            <w:r>
              <w:t>Ц340400000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6545,8</w:t>
            </w:r>
          </w:p>
        </w:tc>
        <w:tc>
          <w:tcPr>
            <w:tcW w:w="1264" w:type="dxa"/>
            <w:tcBorders>
              <w:top w:val="nil"/>
              <w:left w:val="nil"/>
              <w:bottom w:val="nil"/>
              <w:right w:val="nil"/>
            </w:tcBorders>
            <w:vAlign w:val="bottom"/>
          </w:tcPr>
          <w:p w:rsidR="00C42116" w:rsidRDefault="00C42116">
            <w:pPr>
              <w:pStyle w:val="ConsPlusNormal"/>
              <w:jc w:val="right"/>
            </w:pPr>
            <w:r>
              <w:t>6545,8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 в пределах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Ц340410730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Ц340410730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Ц340410730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Ц340410730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Ц340410730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1489" w:type="dxa"/>
            <w:tcBorders>
              <w:top w:val="nil"/>
              <w:left w:val="nil"/>
              <w:bottom w:val="nil"/>
              <w:right w:val="nil"/>
            </w:tcBorders>
            <w:vAlign w:val="bottom"/>
          </w:tcPr>
          <w:p w:rsidR="00C42116" w:rsidRDefault="00C42116">
            <w:pPr>
              <w:pStyle w:val="ConsPlusNormal"/>
              <w:jc w:val="center"/>
            </w:pPr>
            <w:r>
              <w:t>Ц340410840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Ц340410840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Ц340410840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Ц340410840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Ц340410840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7"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w:t>
            </w:r>
            <w:r>
              <w:lastRenderedPageBreak/>
              <w:t>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lastRenderedPageBreak/>
              <w:t>Ц340459400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39,9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Ц340459400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39,9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Ц340459400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39,9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Ц340459400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39,9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Ц340459400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39,9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1489" w:type="dxa"/>
            <w:tcBorders>
              <w:top w:val="nil"/>
              <w:left w:val="nil"/>
              <w:bottom w:val="nil"/>
              <w:right w:val="nil"/>
            </w:tcBorders>
            <w:vAlign w:val="bottom"/>
          </w:tcPr>
          <w:p w:rsidR="00C42116" w:rsidRDefault="00C42116">
            <w:pPr>
              <w:pStyle w:val="ConsPlusNormal"/>
              <w:jc w:val="center"/>
            </w:pPr>
            <w:r>
              <w:t>Ц340500000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1493,8</w:t>
            </w:r>
          </w:p>
        </w:tc>
        <w:tc>
          <w:tcPr>
            <w:tcW w:w="1264" w:type="dxa"/>
            <w:tcBorders>
              <w:top w:val="nil"/>
              <w:left w:val="nil"/>
              <w:bottom w:val="nil"/>
              <w:right w:val="nil"/>
            </w:tcBorders>
            <w:vAlign w:val="bottom"/>
          </w:tcPr>
          <w:p w:rsidR="00C42116" w:rsidRDefault="00C42116">
            <w:pPr>
              <w:pStyle w:val="ConsPlusNormal"/>
              <w:jc w:val="right"/>
            </w:pPr>
            <w:r>
              <w:t>1493,8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республиканского конкурса "Семья года"</w:t>
            </w:r>
          </w:p>
        </w:tc>
        <w:tc>
          <w:tcPr>
            <w:tcW w:w="1489" w:type="dxa"/>
            <w:tcBorders>
              <w:top w:val="nil"/>
              <w:left w:val="nil"/>
              <w:bottom w:val="nil"/>
              <w:right w:val="nil"/>
            </w:tcBorders>
            <w:vAlign w:val="bottom"/>
          </w:tcPr>
          <w:p w:rsidR="00C42116" w:rsidRDefault="00C42116">
            <w:pPr>
              <w:pStyle w:val="ConsPlusNormal"/>
              <w:jc w:val="center"/>
            </w:pPr>
            <w:r>
              <w:t>Ц340510740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Ц340510740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Ц340510740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Ц340510740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Ц340510740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новогодних праздников для детей, нуждающихся в социальной поддержке</w:t>
            </w:r>
          </w:p>
        </w:tc>
        <w:tc>
          <w:tcPr>
            <w:tcW w:w="1489" w:type="dxa"/>
            <w:tcBorders>
              <w:top w:val="nil"/>
              <w:left w:val="nil"/>
              <w:bottom w:val="nil"/>
              <w:right w:val="nil"/>
            </w:tcBorders>
            <w:vAlign w:val="bottom"/>
          </w:tcPr>
          <w:p w:rsidR="00C42116" w:rsidRDefault="00C42116">
            <w:pPr>
              <w:pStyle w:val="ConsPlusNormal"/>
              <w:jc w:val="center"/>
            </w:pPr>
            <w:r>
              <w:t>Ц340510850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Ц340510850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Ц340510850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Ц340510850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Ц340510850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республиканского слета трудовых династий</w:t>
            </w:r>
          </w:p>
        </w:tc>
        <w:tc>
          <w:tcPr>
            <w:tcW w:w="1489" w:type="dxa"/>
            <w:tcBorders>
              <w:top w:val="nil"/>
              <w:left w:val="nil"/>
              <w:bottom w:val="nil"/>
              <w:right w:val="nil"/>
            </w:tcBorders>
            <w:vAlign w:val="bottom"/>
          </w:tcPr>
          <w:p w:rsidR="00C42116" w:rsidRDefault="00C42116">
            <w:pPr>
              <w:pStyle w:val="ConsPlusNormal"/>
              <w:jc w:val="center"/>
            </w:pPr>
            <w:r>
              <w:t>Ц340510860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Ц340510860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Ц340510860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Ц340510860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Ц340510860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Ц340510870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Ц340510870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Ц340510870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Ц340510870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Ц340510870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Единовременное денежное поощрение при награждении орденом "Родительская слава"</w:t>
            </w:r>
          </w:p>
        </w:tc>
        <w:tc>
          <w:tcPr>
            <w:tcW w:w="1489" w:type="dxa"/>
            <w:tcBorders>
              <w:top w:val="nil"/>
              <w:left w:val="nil"/>
              <w:bottom w:val="nil"/>
              <w:right w:val="nil"/>
            </w:tcBorders>
            <w:vAlign w:val="bottom"/>
          </w:tcPr>
          <w:p w:rsidR="00C42116" w:rsidRDefault="00C42116">
            <w:pPr>
              <w:pStyle w:val="ConsPlusNormal"/>
              <w:jc w:val="center"/>
            </w:pPr>
            <w:r>
              <w:t>Ц340517040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w:t>
            </w:r>
          </w:p>
        </w:tc>
        <w:tc>
          <w:tcPr>
            <w:tcW w:w="1264" w:type="dxa"/>
            <w:tcBorders>
              <w:top w:val="nil"/>
              <w:left w:val="nil"/>
              <w:bottom w:val="nil"/>
              <w:right w:val="nil"/>
            </w:tcBorders>
            <w:vAlign w:val="bottom"/>
          </w:tcPr>
          <w:p w:rsidR="00C42116" w:rsidRDefault="00C42116">
            <w:pPr>
              <w:pStyle w:val="ConsPlusNormal"/>
              <w:jc w:val="right"/>
            </w:pPr>
            <w:r>
              <w:t>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Ц340517040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0,5</w:t>
            </w: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Ц340517040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0,5</w:t>
            </w: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Ц340517040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0,5</w:t>
            </w: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Ц340517040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0,5</w:t>
            </w: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Ц340517040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Ц340517040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Ц340517040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Ц340517040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1489" w:type="dxa"/>
            <w:tcBorders>
              <w:top w:val="nil"/>
              <w:left w:val="nil"/>
              <w:bottom w:val="nil"/>
              <w:right w:val="nil"/>
            </w:tcBorders>
            <w:vAlign w:val="bottom"/>
          </w:tcPr>
          <w:p w:rsidR="00C42116" w:rsidRDefault="00C42116">
            <w:pPr>
              <w:pStyle w:val="ConsPlusNormal"/>
              <w:jc w:val="center"/>
            </w:pPr>
            <w:r>
              <w:t>Ц34Р100000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959926,9</w:t>
            </w:r>
          </w:p>
        </w:tc>
        <w:tc>
          <w:tcPr>
            <w:tcW w:w="1264" w:type="dxa"/>
            <w:tcBorders>
              <w:top w:val="nil"/>
              <w:left w:val="nil"/>
              <w:bottom w:val="nil"/>
              <w:right w:val="nil"/>
            </w:tcBorders>
            <w:vAlign w:val="bottom"/>
          </w:tcPr>
          <w:p w:rsidR="00C42116" w:rsidRDefault="00C42116">
            <w:pPr>
              <w:pStyle w:val="ConsPlusNormal"/>
              <w:jc w:val="right"/>
            </w:pPr>
            <w:r>
              <w:t>972022,7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Государственная поддержка семей, имеющих детей, в виде республиканского материнского (семейного) капитала</w:t>
            </w:r>
          </w:p>
        </w:tc>
        <w:tc>
          <w:tcPr>
            <w:tcW w:w="1489" w:type="dxa"/>
            <w:tcBorders>
              <w:top w:val="nil"/>
              <w:left w:val="nil"/>
              <w:bottom w:val="nil"/>
              <w:right w:val="nil"/>
            </w:tcBorders>
            <w:vAlign w:val="bottom"/>
          </w:tcPr>
          <w:p w:rsidR="00C42116" w:rsidRDefault="00C42116">
            <w:pPr>
              <w:pStyle w:val="ConsPlusNormal"/>
              <w:jc w:val="center"/>
            </w:pPr>
            <w:r>
              <w:t>Ц34Р110780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Ц34Р110780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Ц34Р110780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Ц34Р110780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Ц34Р110780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489" w:type="dxa"/>
            <w:tcBorders>
              <w:top w:val="nil"/>
              <w:left w:val="nil"/>
              <w:bottom w:val="nil"/>
              <w:right w:val="nil"/>
            </w:tcBorders>
            <w:vAlign w:val="bottom"/>
          </w:tcPr>
          <w:p w:rsidR="00C42116" w:rsidRDefault="00C42116">
            <w:pPr>
              <w:pStyle w:val="ConsPlusNormal"/>
              <w:jc w:val="center"/>
            </w:pPr>
            <w:r>
              <w:t>Ц34Р150840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494148,9</w:t>
            </w:r>
          </w:p>
        </w:tc>
        <w:tc>
          <w:tcPr>
            <w:tcW w:w="1264" w:type="dxa"/>
            <w:tcBorders>
              <w:top w:val="nil"/>
              <w:left w:val="nil"/>
              <w:bottom w:val="nil"/>
              <w:right w:val="nil"/>
            </w:tcBorders>
            <w:vAlign w:val="bottom"/>
          </w:tcPr>
          <w:p w:rsidR="00C42116" w:rsidRDefault="00C42116">
            <w:pPr>
              <w:pStyle w:val="ConsPlusNormal"/>
              <w:jc w:val="right"/>
            </w:pPr>
            <w:r>
              <w:t>505531,9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Ц34Р150840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494148,9</w:t>
            </w:r>
          </w:p>
        </w:tc>
        <w:tc>
          <w:tcPr>
            <w:tcW w:w="1264" w:type="dxa"/>
            <w:tcBorders>
              <w:top w:val="nil"/>
              <w:left w:val="nil"/>
              <w:bottom w:val="nil"/>
              <w:right w:val="nil"/>
            </w:tcBorders>
            <w:vAlign w:val="bottom"/>
          </w:tcPr>
          <w:p w:rsidR="00C42116" w:rsidRDefault="00C42116">
            <w:pPr>
              <w:pStyle w:val="ConsPlusNormal"/>
              <w:jc w:val="right"/>
            </w:pPr>
            <w:r>
              <w:t>505531,9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Ц34Р150840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494148,9</w:t>
            </w:r>
          </w:p>
        </w:tc>
        <w:tc>
          <w:tcPr>
            <w:tcW w:w="1264" w:type="dxa"/>
            <w:tcBorders>
              <w:top w:val="nil"/>
              <w:left w:val="nil"/>
              <w:bottom w:val="nil"/>
              <w:right w:val="nil"/>
            </w:tcBorders>
            <w:vAlign w:val="bottom"/>
          </w:tcPr>
          <w:p w:rsidR="00C42116" w:rsidRDefault="00C42116">
            <w:pPr>
              <w:pStyle w:val="ConsPlusNormal"/>
              <w:jc w:val="right"/>
            </w:pPr>
            <w:r>
              <w:t>505531,9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Ц34Р150840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494148,9</w:t>
            </w:r>
          </w:p>
        </w:tc>
        <w:tc>
          <w:tcPr>
            <w:tcW w:w="1264" w:type="dxa"/>
            <w:tcBorders>
              <w:top w:val="nil"/>
              <w:left w:val="nil"/>
              <w:bottom w:val="nil"/>
              <w:right w:val="nil"/>
            </w:tcBorders>
            <w:vAlign w:val="bottom"/>
          </w:tcPr>
          <w:p w:rsidR="00C42116" w:rsidRDefault="00C42116">
            <w:pPr>
              <w:pStyle w:val="ConsPlusNormal"/>
              <w:jc w:val="right"/>
            </w:pPr>
            <w:r>
              <w:t>505531,9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Ц34Р150840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494148,9</w:t>
            </w:r>
          </w:p>
        </w:tc>
        <w:tc>
          <w:tcPr>
            <w:tcW w:w="1264" w:type="dxa"/>
            <w:tcBorders>
              <w:top w:val="nil"/>
              <w:left w:val="nil"/>
              <w:bottom w:val="nil"/>
              <w:right w:val="nil"/>
            </w:tcBorders>
            <w:vAlign w:val="bottom"/>
          </w:tcPr>
          <w:p w:rsidR="00C42116" w:rsidRDefault="00C42116">
            <w:pPr>
              <w:pStyle w:val="ConsPlusNormal"/>
              <w:jc w:val="right"/>
            </w:pPr>
            <w:r>
              <w:t>505531,9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Ц34Р155730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Ц34Р155730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Ц34Р155730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Ц34Р155730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Ц34Р155730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7.5.</w:t>
            </w:r>
          </w:p>
        </w:tc>
        <w:tc>
          <w:tcPr>
            <w:tcW w:w="3005" w:type="dxa"/>
            <w:tcBorders>
              <w:top w:val="nil"/>
              <w:left w:val="nil"/>
              <w:bottom w:val="nil"/>
              <w:right w:val="nil"/>
            </w:tcBorders>
          </w:tcPr>
          <w:p w:rsidR="00C42116" w:rsidRDefault="00C42116">
            <w:pPr>
              <w:pStyle w:val="ConsPlusNormal"/>
              <w:jc w:val="both"/>
            </w:pPr>
            <w:r>
              <w:t xml:space="preserve">Программа "Оказание содействия добровольному переселению в Чувашскую Республику соотечественников, проживающих за рубежом" государственной </w:t>
            </w:r>
            <w:hyperlink r:id="rId48" w:history="1">
              <w:r>
                <w:rPr>
                  <w:color w:val="0000FF"/>
                </w:rPr>
                <w:t>программы</w:t>
              </w:r>
            </w:hyperlink>
            <w:r>
              <w:t xml:space="preserve"> Чувашской Республики "Социальная поддержка граждан"</w:t>
            </w:r>
          </w:p>
        </w:tc>
        <w:tc>
          <w:tcPr>
            <w:tcW w:w="1489" w:type="dxa"/>
            <w:tcBorders>
              <w:top w:val="nil"/>
              <w:left w:val="nil"/>
              <w:bottom w:val="nil"/>
              <w:right w:val="nil"/>
            </w:tcBorders>
            <w:vAlign w:val="bottom"/>
          </w:tcPr>
          <w:p w:rsidR="00C42116" w:rsidRDefault="00C42116">
            <w:pPr>
              <w:pStyle w:val="ConsPlusNormal"/>
              <w:jc w:val="center"/>
            </w:pPr>
            <w:r>
              <w:t>Ц350000000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1489" w:type="dxa"/>
            <w:tcBorders>
              <w:top w:val="nil"/>
              <w:left w:val="nil"/>
              <w:bottom w:val="nil"/>
              <w:right w:val="nil"/>
            </w:tcBorders>
            <w:vAlign w:val="bottom"/>
          </w:tcPr>
          <w:p w:rsidR="00C42116" w:rsidRDefault="00C42116">
            <w:pPr>
              <w:pStyle w:val="ConsPlusNormal"/>
              <w:jc w:val="center"/>
            </w:pPr>
            <w:r>
              <w:t>Ц350200000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49" w:history="1">
              <w:r>
                <w:rPr>
                  <w:color w:val="0000FF"/>
                </w:rPr>
                <w:t>программу</w:t>
              </w:r>
            </w:hyperlink>
            <w:r>
              <w:t xml:space="preserve"> по оказанию содействия добровольному переселению в Российскую Федерацию соотечественников, </w:t>
            </w:r>
            <w:r>
              <w:lastRenderedPageBreak/>
              <w:t>проживающих за рубежом</w:t>
            </w:r>
          </w:p>
        </w:tc>
        <w:tc>
          <w:tcPr>
            <w:tcW w:w="1489" w:type="dxa"/>
            <w:tcBorders>
              <w:top w:val="nil"/>
              <w:left w:val="nil"/>
              <w:bottom w:val="nil"/>
              <w:right w:val="nil"/>
            </w:tcBorders>
            <w:vAlign w:val="bottom"/>
          </w:tcPr>
          <w:p w:rsidR="00C42116" w:rsidRDefault="00C42116">
            <w:pPr>
              <w:pStyle w:val="ConsPlusNormal"/>
              <w:jc w:val="center"/>
            </w:pPr>
            <w:r>
              <w:lastRenderedPageBreak/>
              <w:t>Ц3502R0860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Ц3502R0860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Ц3502R0860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Ц3502R0860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Ц3502R0860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7.6.</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50" w:history="1">
              <w:r>
                <w:rPr>
                  <w:color w:val="0000FF"/>
                </w:rPr>
                <w:t>программы</w:t>
              </w:r>
            </w:hyperlink>
            <w:r>
              <w:t xml:space="preserve"> Чувашской Республики "Социальная поддержка граждан"</w:t>
            </w:r>
          </w:p>
        </w:tc>
        <w:tc>
          <w:tcPr>
            <w:tcW w:w="1489" w:type="dxa"/>
            <w:tcBorders>
              <w:top w:val="nil"/>
              <w:left w:val="nil"/>
              <w:bottom w:val="nil"/>
              <w:right w:val="nil"/>
            </w:tcBorders>
            <w:vAlign w:val="bottom"/>
          </w:tcPr>
          <w:p w:rsidR="00C42116" w:rsidRDefault="00C42116">
            <w:pPr>
              <w:pStyle w:val="ConsPlusNormal"/>
              <w:jc w:val="center"/>
            </w:pPr>
            <w:r>
              <w:t>Ц3Э0000000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105419,7</w:t>
            </w:r>
          </w:p>
        </w:tc>
        <w:tc>
          <w:tcPr>
            <w:tcW w:w="1264" w:type="dxa"/>
            <w:tcBorders>
              <w:top w:val="nil"/>
              <w:left w:val="nil"/>
              <w:bottom w:val="nil"/>
              <w:right w:val="nil"/>
            </w:tcBorders>
            <w:vAlign w:val="bottom"/>
          </w:tcPr>
          <w:p w:rsidR="00C42116" w:rsidRDefault="00C42116">
            <w:pPr>
              <w:pStyle w:val="ConsPlusNormal"/>
              <w:jc w:val="right"/>
            </w:pPr>
            <w:r>
              <w:t>105419,7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Ц3Э0100000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105419,7</w:t>
            </w:r>
          </w:p>
        </w:tc>
        <w:tc>
          <w:tcPr>
            <w:tcW w:w="1264" w:type="dxa"/>
            <w:tcBorders>
              <w:top w:val="nil"/>
              <w:left w:val="nil"/>
              <w:bottom w:val="nil"/>
              <w:right w:val="nil"/>
            </w:tcBorders>
            <w:vAlign w:val="bottom"/>
          </w:tcPr>
          <w:p w:rsidR="00C42116" w:rsidRDefault="00C42116">
            <w:pPr>
              <w:pStyle w:val="ConsPlusNormal"/>
              <w:jc w:val="right"/>
            </w:pPr>
            <w:r>
              <w:t>105419,7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152,8</w:t>
            </w:r>
          </w:p>
        </w:tc>
        <w:tc>
          <w:tcPr>
            <w:tcW w:w="1264" w:type="dxa"/>
            <w:tcBorders>
              <w:top w:val="nil"/>
              <w:left w:val="nil"/>
              <w:bottom w:val="nil"/>
              <w:right w:val="nil"/>
            </w:tcBorders>
            <w:vAlign w:val="bottom"/>
          </w:tcPr>
          <w:p w:rsidR="00C42116" w:rsidRDefault="00C42116">
            <w:pPr>
              <w:pStyle w:val="ConsPlusNormal"/>
              <w:jc w:val="right"/>
            </w:pPr>
            <w:r>
              <w:t>152,8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152,8</w:t>
            </w:r>
          </w:p>
        </w:tc>
        <w:tc>
          <w:tcPr>
            <w:tcW w:w="1264" w:type="dxa"/>
            <w:tcBorders>
              <w:top w:val="nil"/>
              <w:left w:val="nil"/>
              <w:bottom w:val="nil"/>
              <w:right w:val="nil"/>
            </w:tcBorders>
            <w:vAlign w:val="bottom"/>
          </w:tcPr>
          <w:p w:rsidR="00C42116" w:rsidRDefault="00C42116">
            <w:pPr>
              <w:pStyle w:val="ConsPlusNormal"/>
              <w:jc w:val="right"/>
            </w:pPr>
            <w:r>
              <w:t>152,8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152,8</w:t>
            </w:r>
          </w:p>
        </w:tc>
        <w:tc>
          <w:tcPr>
            <w:tcW w:w="1264" w:type="dxa"/>
            <w:tcBorders>
              <w:top w:val="nil"/>
              <w:left w:val="nil"/>
              <w:bottom w:val="nil"/>
              <w:right w:val="nil"/>
            </w:tcBorders>
            <w:vAlign w:val="bottom"/>
          </w:tcPr>
          <w:p w:rsidR="00C42116" w:rsidRDefault="00C42116">
            <w:pPr>
              <w:pStyle w:val="ConsPlusNormal"/>
              <w:jc w:val="right"/>
            </w:pPr>
            <w:r>
              <w:t>152,8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152,8</w:t>
            </w:r>
          </w:p>
        </w:tc>
        <w:tc>
          <w:tcPr>
            <w:tcW w:w="1264" w:type="dxa"/>
            <w:tcBorders>
              <w:top w:val="nil"/>
              <w:left w:val="nil"/>
              <w:bottom w:val="nil"/>
              <w:right w:val="nil"/>
            </w:tcBorders>
            <w:vAlign w:val="bottom"/>
          </w:tcPr>
          <w:p w:rsidR="00C42116" w:rsidRDefault="00C42116">
            <w:pPr>
              <w:pStyle w:val="ConsPlusNormal"/>
              <w:jc w:val="right"/>
            </w:pPr>
            <w:r>
              <w:t>152,8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w:t>
            </w: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w:t>
            </w: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w:t>
            </w: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Ц3Э0100190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35,9</w:t>
            </w: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центра предоставления мер социальной поддержки</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100599,4</w:t>
            </w:r>
          </w:p>
        </w:tc>
        <w:tc>
          <w:tcPr>
            <w:tcW w:w="1264" w:type="dxa"/>
            <w:tcBorders>
              <w:top w:val="nil"/>
              <w:left w:val="nil"/>
              <w:bottom w:val="nil"/>
              <w:right w:val="nil"/>
            </w:tcBorders>
            <w:vAlign w:val="bottom"/>
          </w:tcPr>
          <w:p w:rsidR="00C42116" w:rsidRDefault="00C42116">
            <w:pPr>
              <w:pStyle w:val="ConsPlusNormal"/>
              <w:jc w:val="right"/>
            </w:pPr>
            <w:r>
              <w:t>100599,4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91112,1</w:t>
            </w:r>
          </w:p>
        </w:tc>
        <w:tc>
          <w:tcPr>
            <w:tcW w:w="1264" w:type="dxa"/>
            <w:tcBorders>
              <w:top w:val="nil"/>
              <w:left w:val="nil"/>
              <w:bottom w:val="nil"/>
              <w:right w:val="nil"/>
            </w:tcBorders>
            <w:vAlign w:val="bottom"/>
          </w:tcPr>
          <w:p w:rsidR="00C42116" w:rsidRDefault="00C42116">
            <w:pPr>
              <w:pStyle w:val="ConsPlusNormal"/>
              <w:jc w:val="right"/>
            </w:pPr>
            <w:r>
              <w:t>91112,1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91112,1</w:t>
            </w:r>
          </w:p>
        </w:tc>
        <w:tc>
          <w:tcPr>
            <w:tcW w:w="1264" w:type="dxa"/>
            <w:tcBorders>
              <w:top w:val="nil"/>
              <w:left w:val="nil"/>
              <w:bottom w:val="nil"/>
              <w:right w:val="nil"/>
            </w:tcBorders>
            <w:vAlign w:val="bottom"/>
          </w:tcPr>
          <w:p w:rsidR="00C42116" w:rsidRDefault="00C42116">
            <w:pPr>
              <w:pStyle w:val="ConsPlusNormal"/>
              <w:jc w:val="right"/>
            </w:pPr>
            <w:r>
              <w:t>91112,1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91112,1</w:t>
            </w:r>
          </w:p>
        </w:tc>
        <w:tc>
          <w:tcPr>
            <w:tcW w:w="1264" w:type="dxa"/>
            <w:tcBorders>
              <w:top w:val="nil"/>
              <w:left w:val="nil"/>
              <w:bottom w:val="nil"/>
              <w:right w:val="nil"/>
            </w:tcBorders>
            <w:vAlign w:val="bottom"/>
          </w:tcPr>
          <w:p w:rsidR="00C42116" w:rsidRDefault="00C42116">
            <w:pPr>
              <w:pStyle w:val="ConsPlusNormal"/>
              <w:jc w:val="right"/>
            </w:pPr>
            <w:r>
              <w:t>91112,1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91112,1</w:t>
            </w:r>
          </w:p>
        </w:tc>
        <w:tc>
          <w:tcPr>
            <w:tcW w:w="1264" w:type="dxa"/>
            <w:tcBorders>
              <w:top w:val="nil"/>
              <w:left w:val="nil"/>
              <w:bottom w:val="nil"/>
              <w:right w:val="nil"/>
            </w:tcBorders>
            <w:vAlign w:val="bottom"/>
          </w:tcPr>
          <w:p w:rsidR="00C42116" w:rsidRDefault="00C42116">
            <w:pPr>
              <w:pStyle w:val="ConsPlusNormal"/>
              <w:jc w:val="right"/>
            </w:pPr>
            <w:r>
              <w:t>91112,1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9322,1</w:t>
            </w:r>
          </w:p>
        </w:tc>
        <w:tc>
          <w:tcPr>
            <w:tcW w:w="1264" w:type="dxa"/>
            <w:tcBorders>
              <w:top w:val="nil"/>
              <w:left w:val="nil"/>
              <w:bottom w:val="nil"/>
              <w:right w:val="nil"/>
            </w:tcBorders>
            <w:vAlign w:val="bottom"/>
          </w:tcPr>
          <w:p w:rsidR="00C42116" w:rsidRDefault="00C42116">
            <w:pPr>
              <w:pStyle w:val="ConsPlusNormal"/>
              <w:jc w:val="right"/>
            </w:pPr>
            <w:r>
              <w:t>9322,1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9322,1</w:t>
            </w:r>
          </w:p>
        </w:tc>
        <w:tc>
          <w:tcPr>
            <w:tcW w:w="1264" w:type="dxa"/>
            <w:tcBorders>
              <w:top w:val="nil"/>
              <w:left w:val="nil"/>
              <w:bottom w:val="nil"/>
              <w:right w:val="nil"/>
            </w:tcBorders>
            <w:vAlign w:val="bottom"/>
          </w:tcPr>
          <w:p w:rsidR="00C42116" w:rsidRDefault="00C42116">
            <w:pPr>
              <w:pStyle w:val="ConsPlusNormal"/>
              <w:jc w:val="right"/>
            </w:pPr>
            <w:r>
              <w:t>9322,1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9322,1</w:t>
            </w:r>
          </w:p>
        </w:tc>
        <w:tc>
          <w:tcPr>
            <w:tcW w:w="1264" w:type="dxa"/>
            <w:tcBorders>
              <w:top w:val="nil"/>
              <w:left w:val="nil"/>
              <w:bottom w:val="nil"/>
              <w:right w:val="nil"/>
            </w:tcBorders>
            <w:vAlign w:val="bottom"/>
          </w:tcPr>
          <w:p w:rsidR="00C42116" w:rsidRDefault="00C42116">
            <w:pPr>
              <w:pStyle w:val="ConsPlusNormal"/>
              <w:jc w:val="right"/>
            </w:pPr>
            <w:r>
              <w:t>9322,1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9322,1</w:t>
            </w:r>
          </w:p>
        </w:tc>
        <w:tc>
          <w:tcPr>
            <w:tcW w:w="1264" w:type="dxa"/>
            <w:tcBorders>
              <w:top w:val="nil"/>
              <w:left w:val="nil"/>
              <w:bottom w:val="nil"/>
              <w:right w:val="nil"/>
            </w:tcBorders>
            <w:vAlign w:val="bottom"/>
          </w:tcPr>
          <w:p w:rsidR="00C42116" w:rsidRDefault="00C42116">
            <w:pPr>
              <w:pStyle w:val="ConsPlusNormal"/>
              <w:jc w:val="right"/>
            </w:pPr>
            <w:r>
              <w:t>9322,1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бюджетные </w:t>
            </w:r>
            <w:r>
              <w:lastRenderedPageBreak/>
              <w:t>ассигнования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Ц3Э0140650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165,2</w:t>
            </w: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165,2</w:t>
            </w: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165,2</w:t>
            </w: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C42116" w:rsidRDefault="00C42116">
            <w:pPr>
              <w:pStyle w:val="ConsPlusNormal"/>
              <w:jc w:val="center"/>
            </w:pPr>
            <w:r>
              <w:t>Ц3Э0140650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165,2</w:t>
            </w: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51" w:history="1">
              <w:r>
                <w:rPr>
                  <w:color w:val="0000FF"/>
                </w:rPr>
                <w:t>программа</w:t>
              </w:r>
            </w:hyperlink>
            <w:r>
              <w:t xml:space="preserve"> Чувашской Республики "Развитие культуры и туризма"</w:t>
            </w:r>
          </w:p>
        </w:tc>
        <w:tc>
          <w:tcPr>
            <w:tcW w:w="1489" w:type="dxa"/>
            <w:tcBorders>
              <w:top w:val="nil"/>
              <w:left w:val="nil"/>
              <w:bottom w:val="nil"/>
              <w:right w:val="nil"/>
            </w:tcBorders>
            <w:vAlign w:val="bottom"/>
          </w:tcPr>
          <w:p w:rsidR="00C42116" w:rsidRDefault="00C42116">
            <w:pPr>
              <w:pStyle w:val="ConsPlusNormal"/>
              <w:jc w:val="center"/>
            </w:pPr>
            <w:r>
              <w:t>Ц400000000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1782507,8</w:t>
            </w:r>
          </w:p>
        </w:tc>
        <w:tc>
          <w:tcPr>
            <w:tcW w:w="1264" w:type="dxa"/>
            <w:tcBorders>
              <w:top w:val="nil"/>
              <w:left w:val="nil"/>
              <w:bottom w:val="nil"/>
              <w:right w:val="nil"/>
            </w:tcBorders>
            <w:vAlign w:val="bottom"/>
          </w:tcPr>
          <w:p w:rsidR="00C42116" w:rsidRDefault="00C42116">
            <w:pPr>
              <w:pStyle w:val="ConsPlusNormal"/>
              <w:jc w:val="right"/>
            </w:pPr>
            <w:r>
              <w:t>1784765,6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8.1.</w:t>
            </w:r>
          </w:p>
        </w:tc>
        <w:tc>
          <w:tcPr>
            <w:tcW w:w="3005" w:type="dxa"/>
            <w:tcBorders>
              <w:top w:val="nil"/>
              <w:left w:val="nil"/>
              <w:bottom w:val="nil"/>
              <w:right w:val="nil"/>
            </w:tcBorders>
          </w:tcPr>
          <w:p w:rsidR="00C42116" w:rsidRDefault="00AB5A4C">
            <w:pPr>
              <w:pStyle w:val="ConsPlusNormal"/>
              <w:jc w:val="both"/>
            </w:pPr>
            <w:hyperlink r:id="rId52"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C42116" w:rsidRDefault="00C42116">
            <w:pPr>
              <w:pStyle w:val="ConsPlusNormal"/>
              <w:jc w:val="center"/>
            </w:pPr>
            <w:r>
              <w:t>Ц410000000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1207563,7</w:t>
            </w:r>
          </w:p>
        </w:tc>
        <w:tc>
          <w:tcPr>
            <w:tcW w:w="1264" w:type="dxa"/>
            <w:tcBorders>
              <w:top w:val="nil"/>
              <w:left w:val="nil"/>
              <w:bottom w:val="nil"/>
              <w:right w:val="nil"/>
            </w:tcBorders>
            <w:vAlign w:val="bottom"/>
          </w:tcPr>
          <w:p w:rsidR="00C42116" w:rsidRDefault="00C42116">
            <w:pPr>
              <w:pStyle w:val="ConsPlusNormal"/>
              <w:jc w:val="right"/>
            </w:pPr>
            <w:r>
              <w:t>908129,1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1489" w:type="dxa"/>
            <w:tcBorders>
              <w:top w:val="nil"/>
              <w:left w:val="nil"/>
              <w:bottom w:val="nil"/>
              <w:right w:val="nil"/>
            </w:tcBorders>
            <w:vAlign w:val="bottom"/>
          </w:tcPr>
          <w:p w:rsidR="00C42116" w:rsidRDefault="00C42116">
            <w:pPr>
              <w:pStyle w:val="ConsPlusNormal"/>
              <w:jc w:val="center"/>
            </w:pPr>
            <w:r>
              <w:t>Ц410100000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10607,1</w:t>
            </w:r>
          </w:p>
        </w:tc>
        <w:tc>
          <w:tcPr>
            <w:tcW w:w="1264" w:type="dxa"/>
            <w:tcBorders>
              <w:top w:val="nil"/>
              <w:left w:val="nil"/>
              <w:bottom w:val="nil"/>
              <w:right w:val="nil"/>
            </w:tcBorders>
            <w:vAlign w:val="bottom"/>
          </w:tcPr>
          <w:p w:rsidR="00C42116" w:rsidRDefault="00C42116">
            <w:pPr>
              <w:pStyle w:val="ConsPlusNormal"/>
              <w:jc w:val="right"/>
            </w:pPr>
            <w:r>
              <w:t>10675,3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1489" w:type="dxa"/>
            <w:tcBorders>
              <w:top w:val="nil"/>
              <w:left w:val="nil"/>
              <w:bottom w:val="nil"/>
              <w:right w:val="nil"/>
            </w:tcBorders>
            <w:vAlign w:val="bottom"/>
          </w:tcPr>
          <w:p w:rsidR="00C42116" w:rsidRDefault="00C42116">
            <w:pPr>
              <w:pStyle w:val="ConsPlusNormal"/>
              <w:jc w:val="center"/>
            </w:pPr>
            <w:r>
              <w:t>Ц410100270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Ц410100270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Ц410100270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Ц410100270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lastRenderedPageBreak/>
              <w:t>Ц410100270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Государственная охрана объектов культурного наследия</w:t>
            </w:r>
          </w:p>
        </w:tc>
        <w:tc>
          <w:tcPr>
            <w:tcW w:w="1489" w:type="dxa"/>
            <w:tcBorders>
              <w:top w:val="nil"/>
              <w:left w:val="nil"/>
              <w:bottom w:val="nil"/>
              <w:right w:val="nil"/>
            </w:tcBorders>
            <w:vAlign w:val="bottom"/>
          </w:tcPr>
          <w:p w:rsidR="00C42116" w:rsidRDefault="00C42116">
            <w:pPr>
              <w:pStyle w:val="ConsPlusNormal"/>
              <w:jc w:val="center"/>
            </w:pPr>
            <w:r>
              <w:t>Ц410110910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Ц410110910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Ц410110910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Ц410110910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Ц410110910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1489" w:type="dxa"/>
            <w:tcBorders>
              <w:top w:val="nil"/>
              <w:left w:val="nil"/>
              <w:bottom w:val="nil"/>
              <w:right w:val="nil"/>
            </w:tcBorders>
            <w:vAlign w:val="bottom"/>
          </w:tcPr>
          <w:p w:rsidR="00C42116" w:rsidRDefault="00C42116">
            <w:pPr>
              <w:pStyle w:val="ConsPlusNormal"/>
              <w:jc w:val="center"/>
            </w:pPr>
            <w:r>
              <w:t>Ц410116550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1210,2</w:t>
            </w:r>
          </w:p>
        </w:tc>
        <w:tc>
          <w:tcPr>
            <w:tcW w:w="1264" w:type="dxa"/>
            <w:tcBorders>
              <w:top w:val="nil"/>
              <w:left w:val="nil"/>
              <w:bottom w:val="nil"/>
              <w:right w:val="nil"/>
            </w:tcBorders>
            <w:vAlign w:val="bottom"/>
          </w:tcPr>
          <w:p w:rsidR="00C42116" w:rsidRDefault="00C42116">
            <w:pPr>
              <w:pStyle w:val="ConsPlusNormal"/>
              <w:jc w:val="right"/>
            </w:pPr>
            <w:r>
              <w:t>1210,2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Ц410116550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932,1</w:t>
            </w:r>
          </w:p>
        </w:tc>
        <w:tc>
          <w:tcPr>
            <w:tcW w:w="1264" w:type="dxa"/>
            <w:tcBorders>
              <w:top w:val="nil"/>
              <w:left w:val="nil"/>
              <w:bottom w:val="nil"/>
              <w:right w:val="nil"/>
            </w:tcBorders>
            <w:vAlign w:val="bottom"/>
          </w:tcPr>
          <w:p w:rsidR="00C42116" w:rsidRDefault="00C42116">
            <w:pPr>
              <w:pStyle w:val="ConsPlusNormal"/>
              <w:jc w:val="right"/>
            </w:pPr>
            <w:r>
              <w:t>932,1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Ц410116550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932,1</w:t>
            </w:r>
          </w:p>
        </w:tc>
        <w:tc>
          <w:tcPr>
            <w:tcW w:w="1264" w:type="dxa"/>
            <w:tcBorders>
              <w:top w:val="nil"/>
              <w:left w:val="nil"/>
              <w:bottom w:val="nil"/>
              <w:right w:val="nil"/>
            </w:tcBorders>
            <w:vAlign w:val="bottom"/>
          </w:tcPr>
          <w:p w:rsidR="00C42116" w:rsidRDefault="00C42116">
            <w:pPr>
              <w:pStyle w:val="ConsPlusNormal"/>
              <w:jc w:val="right"/>
            </w:pPr>
            <w:r>
              <w:t>932,1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Ц410116550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932,1</w:t>
            </w:r>
          </w:p>
        </w:tc>
        <w:tc>
          <w:tcPr>
            <w:tcW w:w="1264" w:type="dxa"/>
            <w:tcBorders>
              <w:top w:val="nil"/>
              <w:left w:val="nil"/>
              <w:bottom w:val="nil"/>
              <w:right w:val="nil"/>
            </w:tcBorders>
            <w:vAlign w:val="bottom"/>
          </w:tcPr>
          <w:p w:rsidR="00C42116" w:rsidRDefault="00C42116">
            <w:pPr>
              <w:pStyle w:val="ConsPlusNormal"/>
              <w:jc w:val="right"/>
            </w:pPr>
            <w:r>
              <w:t>932,1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Ц410116550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932,1</w:t>
            </w:r>
          </w:p>
        </w:tc>
        <w:tc>
          <w:tcPr>
            <w:tcW w:w="1264" w:type="dxa"/>
            <w:tcBorders>
              <w:top w:val="nil"/>
              <w:left w:val="nil"/>
              <w:bottom w:val="nil"/>
              <w:right w:val="nil"/>
            </w:tcBorders>
            <w:vAlign w:val="bottom"/>
          </w:tcPr>
          <w:p w:rsidR="00C42116" w:rsidRDefault="00C42116">
            <w:pPr>
              <w:pStyle w:val="ConsPlusNormal"/>
              <w:jc w:val="right"/>
            </w:pPr>
            <w:r>
              <w:t>932,1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Ц410116550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278,1</w:t>
            </w: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Ц410116550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278,1</w:t>
            </w: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Ц410116550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278,1</w:t>
            </w: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Ц410116550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278,1</w:t>
            </w: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1489" w:type="dxa"/>
            <w:tcBorders>
              <w:top w:val="nil"/>
              <w:left w:val="nil"/>
              <w:bottom w:val="nil"/>
              <w:right w:val="nil"/>
            </w:tcBorders>
            <w:vAlign w:val="bottom"/>
          </w:tcPr>
          <w:p w:rsidR="00C42116" w:rsidRDefault="00C42116">
            <w:pPr>
              <w:pStyle w:val="ConsPlusNormal"/>
              <w:jc w:val="center"/>
            </w:pPr>
            <w:r>
              <w:t>Ц410118380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Ц410118380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Ц410118380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Ц410118380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Ц410118380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БУ "Госцентр по охране культурного наследия" Минкультуры Чувашии</w:t>
            </w:r>
          </w:p>
        </w:tc>
        <w:tc>
          <w:tcPr>
            <w:tcW w:w="1489" w:type="dxa"/>
            <w:tcBorders>
              <w:top w:val="nil"/>
              <w:left w:val="nil"/>
              <w:bottom w:val="nil"/>
              <w:right w:val="nil"/>
            </w:tcBorders>
            <w:vAlign w:val="bottom"/>
          </w:tcPr>
          <w:p w:rsidR="00C42116" w:rsidRDefault="00C42116">
            <w:pPr>
              <w:pStyle w:val="ConsPlusNormal"/>
              <w:jc w:val="center"/>
            </w:pPr>
            <w:r>
              <w:t>Ц410140400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3816,3</w:t>
            </w:r>
          </w:p>
        </w:tc>
        <w:tc>
          <w:tcPr>
            <w:tcW w:w="1264" w:type="dxa"/>
            <w:tcBorders>
              <w:top w:val="nil"/>
              <w:left w:val="nil"/>
              <w:bottom w:val="nil"/>
              <w:right w:val="nil"/>
            </w:tcBorders>
            <w:vAlign w:val="bottom"/>
          </w:tcPr>
          <w:p w:rsidR="00C42116" w:rsidRDefault="00C42116">
            <w:pPr>
              <w:pStyle w:val="ConsPlusNormal"/>
              <w:jc w:val="right"/>
            </w:pPr>
            <w:r>
              <w:t>3816,3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Ц410140400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3816,3</w:t>
            </w:r>
          </w:p>
        </w:tc>
        <w:tc>
          <w:tcPr>
            <w:tcW w:w="1264" w:type="dxa"/>
            <w:tcBorders>
              <w:top w:val="nil"/>
              <w:left w:val="nil"/>
              <w:bottom w:val="nil"/>
              <w:right w:val="nil"/>
            </w:tcBorders>
            <w:vAlign w:val="bottom"/>
          </w:tcPr>
          <w:p w:rsidR="00C42116" w:rsidRDefault="00C42116">
            <w:pPr>
              <w:pStyle w:val="ConsPlusNormal"/>
              <w:jc w:val="right"/>
            </w:pPr>
            <w:r>
              <w:t>3816,3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Ц410140400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3816,3</w:t>
            </w:r>
          </w:p>
        </w:tc>
        <w:tc>
          <w:tcPr>
            <w:tcW w:w="1264" w:type="dxa"/>
            <w:tcBorders>
              <w:top w:val="nil"/>
              <w:left w:val="nil"/>
              <w:bottom w:val="nil"/>
              <w:right w:val="nil"/>
            </w:tcBorders>
            <w:vAlign w:val="bottom"/>
          </w:tcPr>
          <w:p w:rsidR="00C42116" w:rsidRDefault="00C42116">
            <w:pPr>
              <w:pStyle w:val="ConsPlusNormal"/>
              <w:jc w:val="right"/>
            </w:pPr>
            <w:r>
              <w:t>3816,3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Ц410140400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3816,3</w:t>
            </w:r>
          </w:p>
        </w:tc>
        <w:tc>
          <w:tcPr>
            <w:tcW w:w="1264" w:type="dxa"/>
            <w:tcBorders>
              <w:top w:val="nil"/>
              <w:left w:val="nil"/>
              <w:bottom w:val="nil"/>
              <w:right w:val="nil"/>
            </w:tcBorders>
            <w:vAlign w:val="bottom"/>
          </w:tcPr>
          <w:p w:rsidR="00C42116" w:rsidRDefault="00C42116">
            <w:pPr>
              <w:pStyle w:val="ConsPlusNormal"/>
              <w:jc w:val="right"/>
            </w:pPr>
            <w:r>
              <w:t>3816,3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Ц410140400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3816,3</w:t>
            </w:r>
          </w:p>
        </w:tc>
        <w:tc>
          <w:tcPr>
            <w:tcW w:w="1264" w:type="dxa"/>
            <w:tcBorders>
              <w:top w:val="nil"/>
              <w:left w:val="nil"/>
              <w:bottom w:val="nil"/>
              <w:right w:val="nil"/>
            </w:tcBorders>
            <w:vAlign w:val="bottom"/>
          </w:tcPr>
          <w:p w:rsidR="00C42116" w:rsidRDefault="00C42116">
            <w:pPr>
              <w:pStyle w:val="ConsPlusNormal"/>
              <w:jc w:val="right"/>
            </w:pPr>
            <w:r>
              <w:t>3816,3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3"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w:t>
            </w:r>
            <w:r>
              <w:lastRenderedPageBreak/>
              <w:t>наследия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lastRenderedPageBreak/>
              <w:t>Ц410159500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1703,0</w:t>
            </w:r>
          </w:p>
        </w:tc>
        <w:tc>
          <w:tcPr>
            <w:tcW w:w="1264" w:type="dxa"/>
            <w:tcBorders>
              <w:top w:val="nil"/>
              <w:left w:val="nil"/>
              <w:bottom w:val="nil"/>
              <w:right w:val="nil"/>
            </w:tcBorders>
            <w:vAlign w:val="bottom"/>
          </w:tcPr>
          <w:p w:rsidR="00C42116" w:rsidRDefault="00C42116">
            <w:pPr>
              <w:pStyle w:val="ConsPlusNormal"/>
              <w:jc w:val="right"/>
            </w:pPr>
            <w:r>
              <w:t>1771,2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Ц410159500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1703,0</w:t>
            </w:r>
          </w:p>
        </w:tc>
        <w:tc>
          <w:tcPr>
            <w:tcW w:w="1264" w:type="dxa"/>
            <w:tcBorders>
              <w:top w:val="nil"/>
              <w:left w:val="nil"/>
              <w:bottom w:val="nil"/>
              <w:right w:val="nil"/>
            </w:tcBorders>
            <w:vAlign w:val="bottom"/>
          </w:tcPr>
          <w:p w:rsidR="00C42116" w:rsidRDefault="00C42116">
            <w:pPr>
              <w:pStyle w:val="ConsPlusNormal"/>
              <w:jc w:val="right"/>
            </w:pPr>
            <w:r>
              <w:t>1771,2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Ц410159500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1703,0</w:t>
            </w:r>
          </w:p>
        </w:tc>
        <w:tc>
          <w:tcPr>
            <w:tcW w:w="1264" w:type="dxa"/>
            <w:tcBorders>
              <w:top w:val="nil"/>
              <w:left w:val="nil"/>
              <w:bottom w:val="nil"/>
              <w:right w:val="nil"/>
            </w:tcBorders>
            <w:vAlign w:val="bottom"/>
          </w:tcPr>
          <w:p w:rsidR="00C42116" w:rsidRDefault="00C42116">
            <w:pPr>
              <w:pStyle w:val="ConsPlusNormal"/>
              <w:jc w:val="right"/>
            </w:pPr>
            <w:r>
              <w:t>1771,2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Ц410159500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1703,0</w:t>
            </w:r>
          </w:p>
        </w:tc>
        <w:tc>
          <w:tcPr>
            <w:tcW w:w="1264" w:type="dxa"/>
            <w:tcBorders>
              <w:top w:val="nil"/>
              <w:left w:val="nil"/>
              <w:bottom w:val="nil"/>
              <w:right w:val="nil"/>
            </w:tcBorders>
            <w:vAlign w:val="bottom"/>
          </w:tcPr>
          <w:p w:rsidR="00C42116" w:rsidRDefault="00C42116">
            <w:pPr>
              <w:pStyle w:val="ConsPlusNormal"/>
              <w:jc w:val="right"/>
            </w:pPr>
            <w:r>
              <w:t>1771,2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Ц410159500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1703,0</w:t>
            </w:r>
          </w:p>
        </w:tc>
        <w:tc>
          <w:tcPr>
            <w:tcW w:w="1264" w:type="dxa"/>
            <w:tcBorders>
              <w:top w:val="nil"/>
              <w:left w:val="nil"/>
              <w:bottom w:val="nil"/>
              <w:right w:val="nil"/>
            </w:tcBorders>
            <w:vAlign w:val="bottom"/>
          </w:tcPr>
          <w:p w:rsidR="00C42116" w:rsidRDefault="00C42116">
            <w:pPr>
              <w:pStyle w:val="ConsPlusNormal"/>
              <w:jc w:val="right"/>
            </w:pPr>
            <w:r>
              <w:t>1771,2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библиотечного дела"</w:t>
            </w:r>
          </w:p>
        </w:tc>
        <w:tc>
          <w:tcPr>
            <w:tcW w:w="1489" w:type="dxa"/>
            <w:tcBorders>
              <w:top w:val="nil"/>
              <w:left w:val="nil"/>
              <w:bottom w:val="nil"/>
              <w:right w:val="nil"/>
            </w:tcBorders>
            <w:vAlign w:val="bottom"/>
          </w:tcPr>
          <w:p w:rsidR="00C42116" w:rsidRDefault="00C42116">
            <w:pPr>
              <w:pStyle w:val="ConsPlusNormal"/>
              <w:jc w:val="center"/>
            </w:pPr>
            <w:r>
              <w:t>Ц410200000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93820,2</w:t>
            </w:r>
          </w:p>
        </w:tc>
        <w:tc>
          <w:tcPr>
            <w:tcW w:w="1264" w:type="dxa"/>
            <w:tcBorders>
              <w:top w:val="nil"/>
              <w:left w:val="nil"/>
              <w:bottom w:val="nil"/>
              <w:right w:val="nil"/>
            </w:tcBorders>
            <w:vAlign w:val="bottom"/>
          </w:tcPr>
          <w:p w:rsidR="00C42116" w:rsidRDefault="00C42116">
            <w:pPr>
              <w:pStyle w:val="ConsPlusNormal"/>
              <w:jc w:val="right"/>
            </w:pPr>
            <w:r>
              <w:t>93820,2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Централизованное комплектование книжных фондов общедоступных библиотек</w:t>
            </w:r>
          </w:p>
        </w:tc>
        <w:tc>
          <w:tcPr>
            <w:tcW w:w="1489" w:type="dxa"/>
            <w:tcBorders>
              <w:top w:val="nil"/>
              <w:left w:val="nil"/>
              <w:bottom w:val="nil"/>
              <w:right w:val="nil"/>
            </w:tcBorders>
            <w:vAlign w:val="bottom"/>
          </w:tcPr>
          <w:p w:rsidR="00C42116" w:rsidRDefault="00C42116">
            <w:pPr>
              <w:pStyle w:val="ConsPlusNormal"/>
              <w:jc w:val="center"/>
            </w:pPr>
            <w:r>
              <w:t>Ц410210930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Ц410210930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Ц410210930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Ц410210930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Ц410210930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1489" w:type="dxa"/>
            <w:tcBorders>
              <w:top w:val="nil"/>
              <w:left w:val="nil"/>
              <w:bottom w:val="nil"/>
              <w:right w:val="nil"/>
            </w:tcBorders>
            <w:vAlign w:val="bottom"/>
          </w:tcPr>
          <w:p w:rsidR="00C42116" w:rsidRDefault="00C42116">
            <w:pPr>
              <w:pStyle w:val="ConsPlusNormal"/>
              <w:jc w:val="center"/>
            </w:pPr>
            <w:r>
              <w:t>Ц410210940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Ц410210940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Ц410210940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Ц410210940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Ц410210940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библиотек</w:t>
            </w:r>
          </w:p>
        </w:tc>
        <w:tc>
          <w:tcPr>
            <w:tcW w:w="1489" w:type="dxa"/>
            <w:tcBorders>
              <w:top w:val="nil"/>
              <w:left w:val="nil"/>
              <w:bottom w:val="nil"/>
              <w:right w:val="nil"/>
            </w:tcBorders>
            <w:vAlign w:val="bottom"/>
          </w:tcPr>
          <w:p w:rsidR="00C42116" w:rsidRDefault="00C42116">
            <w:pPr>
              <w:pStyle w:val="ConsPlusNormal"/>
              <w:jc w:val="center"/>
            </w:pPr>
            <w:r>
              <w:t>Ц410240410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Ц410240410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Ц410240410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Ц410240410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Ц410240410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музейного дела"</w:t>
            </w:r>
          </w:p>
        </w:tc>
        <w:tc>
          <w:tcPr>
            <w:tcW w:w="1489" w:type="dxa"/>
            <w:tcBorders>
              <w:top w:val="nil"/>
              <w:left w:val="nil"/>
              <w:bottom w:val="nil"/>
              <w:right w:val="nil"/>
            </w:tcBorders>
            <w:vAlign w:val="bottom"/>
          </w:tcPr>
          <w:p w:rsidR="00C42116" w:rsidRDefault="00C42116">
            <w:pPr>
              <w:pStyle w:val="ConsPlusNormal"/>
              <w:jc w:val="center"/>
            </w:pPr>
            <w:r>
              <w:t>Ц410300000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69329,5</w:t>
            </w:r>
          </w:p>
        </w:tc>
        <w:tc>
          <w:tcPr>
            <w:tcW w:w="1264" w:type="dxa"/>
            <w:tcBorders>
              <w:top w:val="nil"/>
              <w:left w:val="nil"/>
              <w:bottom w:val="nil"/>
              <w:right w:val="nil"/>
            </w:tcBorders>
            <w:vAlign w:val="bottom"/>
          </w:tcPr>
          <w:p w:rsidR="00C42116" w:rsidRDefault="00C42116">
            <w:pPr>
              <w:pStyle w:val="ConsPlusNormal"/>
              <w:jc w:val="right"/>
            </w:pPr>
            <w:r>
              <w:t>69329,5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Пополнение фондов государственных музеев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Ц410310950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Ц410310950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Ц410310950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Ц410310950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Ц410310950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музеев</w:t>
            </w:r>
          </w:p>
        </w:tc>
        <w:tc>
          <w:tcPr>
            <w:tcW w:w="1489" w:type="dxa"/>
            <w:tcBorders>
              <w:top w:val="nil"/>
              <w:left w:val="nil"/>
              <w:bottom w:val="nil"/>
              <w:right w:val="nil"/>
            </w:tcBorders>
            <w:vAlign w:val="bottom"/>
          </w:tcPr>
          <w:p w:rsidR="00C42116" w:rsidRDefault="00C42116">
            <w:pPr>
              <w:pStyle w:val="ConsPlusNormal"/>
              <w:jc w:val="center"/>
            </w:pPr>
            <w:r>
              <w:t>Ц410340730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Ц410340730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Ц410340730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Ц410340730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Ц410340730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архивного дела"</w:t>
            </w:r>
          </w:p>
        </w:tc>
        <w:tc>
          <w:tcPr>
            <w:tcW w:w="1489" w:type="dxa"/>
            <w:tcBorders>
              <w:top w:val="nil"/>
              <w:left w:val="nil"/>
              <w:bottom w:val="nil"/>
              <w:right w:val="nil"/>
            </w:tcBorders>
            <w:vAlign w:val="bottom"/>
          </w:tcPr>
          <w:p w:rsidR="00C42116" w:rsidRDefault="00C42116">
            <w:pPr>
              <w:pStyle w:val="ConsPlusNormal"/>
              <w:jc w:val="center"/>
            </w:pPr>
            <w:r>
              <w:t>Ц410400000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52921,7</w:t>
            </w:r>
          </w:p>
        </w:tc>
        <w:tc>
          <w:tcPr>
            <w:tcW w:w="1264" w:type="dxa"/>
            <w:tcBorders>
              <w:top w:val="nil"/>
              <w:left w:val="nil"/>
              <w:bottom w:val="nil"/>
              <w:right w:val="nil"/>
            </w:tcBorders>
            <w:vAlign w:val="bottom"/>
          </w:tcPr>
          <w:p w:rsidR="00C42116" w:rsidRDefault="00C42116">
            <w:pPr>
              <w:pStyle w:val="ConsPlusNormal"/>
              <w:jc w:val="right"/>
            </w:pPr>
            <w:r>
              <w:t>52921,7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Ц410410920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Ц410410920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Ц410410920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Ц410410920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Ц410410920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архивов</w:t>
            </w:r>
          </w:p>
        </w:tc>
        <w:tc>
          <w:tcPr>
            <w:tcW w:w="1489" w:type="dxa"/>
            <w:tcBorders>
              <w:top w:val="nil"/>
              <w:left w:val="nil"/>
              <w:bottom w:val="nil"/>
              <w:right w:val="nil"/>
            </w:tcBorders>
            <w:vAlign w:val="bottom"/>
          </w:tcPr>
          <w:p w:rsidR="00C42116" w:rsidRDefault="00C42116">
            <w:pPr>
              <w:pStyle w:val="ConsPlusNormal"/>
              <w:jc w:val="center"/>
            </w:pPr>
            <w:r>
              <w:t>Ц410440430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Ц410440430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Ц410440430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Ц410440430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Ц410440430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1489" w:type="dxa"/>
            <w:tcBorders>
              <w:top w:val="nil"/>
              <w:left w:val="nil"/>
              <w:bottom w:val="nil"/>
              <w:right w:val="nil"/>
            </w:tcBorders>
            <w:vAlign w:val="bottom"/>
          </w:tcPr>
          <w:p w:rsidR="00C42116" w:rsidRDefault="00C42116">
            <w:pPr>
              <w:pStyle w:val="ConsPlusNormal"/>
              <w:jc w:val="center"/>
            </w:pPr>
            <w:r>
              <w:t>Ц410500000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424811,5</w:t>
            </w:r>
          </w:p>
        </w:tc>
        <w:tc>
          <w:tcPr>
            <w:tcW w:w="1264" w:type="dxa"/>
            <w:tcBorders>
              <w:top w:val="nil"/>
              <w:left w:val="nil"/>
              <w:bottom w:val="nil"/>
              <w:right w:val="nil"/>
            </w:tcBorders>
            <w:vAlign w:val="bottom"/>
          </w:tcPr>
          <w:p w:rsidR="00C42116" w:rsidRDefault="00C42116">
            <w:pPr>
              <w:pStyle w:val="ConsPlusNormal"/>
              <w:jc w:val="right"/>
            </w:pPr>
            <w:r>
              <w:t>424811,5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творческих проектов профессиональных коллективов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Ц410510960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8400,0</w:t>
            </w:r>
          </w:p>
        </w:tc>
        <w:tc>
          <w:tcPr>
            <w:tcW w:w="126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Ц410510960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8400,0</w:t>
            </w:r>
          </w:p>
        </w:tc>
        <w:tc>
          <w:tcPr>
            <w:tcW w:w="126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Ц410510960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5600,0</w:t>
            </w:r>
          </w:p>
        </w:tc>
        <w:tc>
          <w:tcPr>
            <w:tcW w:w="1264" w:type="dxa"/>
            <w:tcBorders>
              <w:top w:val="nil"/>
              <w:left w:val="nil"/>
              <w:bottom w:val="nil"/>
              <w:right w:val="nil"/>
            </w:tcBorders>
            <w:vAlign w:val="bottom"/>
          </w:tcPr>
          <w:p w:rsidR="00C42116" w:rsidRDefault="00C42116">
            <w:pPr>
              <w:pStyle w:val="ConsPlusNormal"/>
              <w:jc w:val="right"/>
            </w:pPr>
            <w:r>
              <w:t>5600,0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Ц410510960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5600,0</w:t>
            </w:r>
          </w:p>
        </w:tc>
        <w:tc>
          <w:tcPr>
            <w:tcW w:w="1264" w:type="dxa"/>
            <w:tcBorders>
              <w:top w:val="nil"/>
              <w:left w:val="nil"/>
              <w:bottom w:val="nil"/>
              <w:right w:val="nil"/>
            </w:tcBorders>
            <w:vAlign w:val="bottom"/>
          </w:tcPr>
          <w:p w:rsidR="00C42116" w:rsidRDefault="00C42116">
            <w:pPr>
              <w:pStyle w:val="ConsPlusNormal"/>
              <w:jc w:val="right"/>
            </w:pPr>
            <w:r>
              <w:t>5600,0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Ц410510960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5600,0</w:t>
            </w:r>
          </w:p>
        </w:tc>
        <w:tc>
          <w:tcPr>
            <w:tcW w:w="1264" w:type="dxa"/>
            <w:tcBorders>
              <w:top w:val="nil"/>
              <w:left w:val="nil"/>
              <w:bottom w:val="nil"/>
              <w:right w:val="nil"/>
            </w:tcBorders>
            <w:vAlign w:val="bottom"/>
          </w:tcPr>
          <w:p w:rsidR="00C42116" w:rsidRDefault="00C42116">
            <w:pPr>
              <w:pStyle w:val="ConsPlusNormal"/>
              <w:jc w:val="right"/>
            </w:pPr>
            <w:r>
              <w:t>5600,0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Ц410510960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2800,0</w:t>
            </w: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Ц410510960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2800,0</w:t>
            </w: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Ц410510960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2800,0</w:t>
            </w: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инновационных программ в сфере культуры и искусства</w:t>
            </w:r>
          </w:p>
        </w:tc>
        <w:tc>
          <w:tcPr>
            <w:tcW w:w="1489" w:type="dxa"/>
            <w:tcBorders>
              <w:top w:val="nil"/>
              <w:left w:val="nil"/>
              <w:bottom w:val="nil"/>
              <w:right w:val="nil"/>
            </w:tcBorders>
            <w:vAlign w:val="bottom"/>
          </w:tcPr>
          <w:p w:rsidR="00C42116" w:rsidRDefault="00C42116">
            <w:pPr>
              <w:pStyle w:val="ConsPlusNormal"/>
              <w:jc w:val="center"/>
            </w:pPr>
            <w:r>
              <w:t>Ц410510970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Ц410510970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Ц410510970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Ц410510970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Ц410510970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1489" w:type="dxa"/>
            <w:tcBorders>
              <w:top w:val="nil"/>
              <w:left w:val="nil"/>
              <w:bottom w:val="nil"/>
              <w:right w:val="nil"/>
            </w:tcBorders>
            <w:vAlign w:val="bottom"/>
          </w:tcPr>
          <w:p w:rsidR="00C42116" w:rsidRDefault="00C42116">
            <w:pPr>
              <w:pStyle w:val="ConsPlusNormal"/>
              <w:jc w:val="center"/>
            </w:pPr>
            <w:r>
              <w:t>Ц410510980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Ц410510980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Ц410510980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Ц410510980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Ц410510980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Ежемесячные выплаты государственных стипендий </w:t>
            </w:r>
            <w:r>
              <w:lastRenderedPageBreak/>
              <w:t>для выдающихся деятелей науки, литературы и искусства</w:t>
            </w:r>
          </w:p>
        </w:tc>
        <w:tc>
          <w:tcPr>
            <w:tcW w:w="1489" w:type="dxa"/>
            <w:tcBorders>
              <w:top w:val="nil"/>
              <w:left w:val="nil"/>
              <w:bottom w:val="nil"/>
              <w:right w:val="nil"/>
            </w:tcBorders>
            <w:vAlign w:val="bottom"/>
          </w:tcPr>
          <w:p w:rsidR="00C42116" w:rsidRDefault="00C42116">
            <w:pPr>
              <w:pStyle w:val="ConsPlusNormal"/>
              <w:jc w:val="center"/>
            </w:pPr>
            <w:r>
              <w:lastRenderedPageBreak/>
              <w:t>Ц410511000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Ц410511000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выплаты гражданам несоциального характера</w:t>
            </w:r>
          </w:p>
        </w:tc>
        <w:tc>
          <w:tcPr>
            <w:tcW w:w="1489" w:type="dxa"/>
            <w:tcBorders>
              <w:top w:val="nil"/>
              <w:left w:val="nil"/>
              <w:bottom w:val="nil"/>
              <w:right w:val="nil"/>
            </w:tcBorders>
            <w:vAlign w:val="bottom"/>
          </w:tcPr>
          <w:p w:rsidR="00C42116" w:rsidRDefault="00C42116">
            <w:pPr>
              <w:pStyle w:val="ConsPlusNormal"/>
              <w:jc w:val="center"/>
            </w:pPr>
            <w:r>
              <w:t>Ц410511000</w:t>
            </w:r>
          </w:p>
        </w:tc>
        <w:tc>
          <w:tcPr>
            <w:tcW w:w="624" w:type="dxa"/>
            <w:tcBorders>
              <w:top w:val="nil"/>
              <w:left w:val="nil"/>
              <w:bottom w:val="nil"/>
              <w:right w:val="nil"/>
            </w:tcBorders>
            <w:vAlign w:val="bottom"/>
          </w:tcPr>
          <w:p w:rsidR="00C42116" w:rsidRDefault="00C42116">
            <w:pPr>
              <w:pStyle w:val="ConsPlusNormal"/>
              <w:jc w:val="center"/>
            </w:pPr>
            <w:r>
              <w:t>330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Ц410511000</w:t>
            </w:r>
          </w:p>
        </w:tc>
        <w:tc>
          <w:tcPr>
            <w:tcW w:w="624" w:type="dxa"/>
            <w:tcBorders>
              <w:top w:val="nil"/>
              <w:left w:val="nil"/>
              <w:bottom w:val="nil"/>
              <w:right w:val="nil"/>
            </w:tcBorders>
            <w:vAlign w:val="bottom"/>
          </w:tcPr>
          <w:p w:rsidR="00C42116" w:rsidRDefault="00C42116">
            <w:pPr>
              <w:pStyle w:val="ConsPlusNormal"/>
              <w:jc w:val="center"/>
            </w:pPr>
            <w:r>
              <w:t>330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Ц410511000</w:t>
            </w:r>
          </w:p>
        </w:tc>
        <w:tc>
          <w:tcPr>
            <w:tcW w:w="624" w:type="dxa"/>
            <w:tcBorders>
              <w:top w:val="nil"/>
              <w:left w:val="nil"/>
              <w:bottom w:val="nil"/>
              <w:right w:val="nil"/>
            </w:tcBorders>
            <w:vAlign w:val="bottom"/>
          </w:tcPr>
          <w:p w:rsidR="00C42116" w:rsidRDefault="00C42116">
            <w:pPr>
              <w:pStyle w:val="ConsPlusNormal"/>
              <w:jc w:val="center"/>
            </w:pPr>
            <w:r>
              <w:t>330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Ежемесячные пожизненные государственные пособия за особые заслуги в развитии культуры и науки</w:t>
            </w:r>
          </w:p>
        </w:tc>
        <w:tc>
          <w:tcPr>
            <w:tcW w:w="1489" w:type="dxa"/>
            <w:tcBorders>
              <w:top w:val="nil"/>
              <w:left w:val="nil"/>
              <w:bottom w:val="nil"/>
              <w:right w:val="nil"/>
            </w:tcBorders>
            <w:vAlign w:val="bottom"/>
          </w:tcPr>
          <w:p w:rsidR="00C42116" w:rsidRDefault="00C42116">
            <w:pPr>
              <w:pStyle w:val="ConsPlusNormal"/>
              <w:jc w:val="center"/>
            </w:pPr>
            <w:r>
              <w:t>Ц410511010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Ц410511010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Ц410511010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Ц410511010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Ц410511010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1489" w:type="dxa"/>
            <w:tcBorders>
              <w:top w:val="nil"/>
              <w:left w:val="nil"/>
              <w:bottom w:val="nil"/>
              <w:right w:val="nil"/>
            </w:tcBorders>
            <w:vAlign w:val="bottom"/>
          </w:tcPr>
          <w:p w:rsidR="00C42116" w:rsidRDefault="00C42116">
            <w:pPr>
              <w:pStyle w:val="ConsPlusNormal"/>
              <w:jc w:val="center"/>
            </w:pPr>
            <w:r>
              <w:t>Ц410511020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Ц410511020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Ц410511020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Ц410511020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Ц410511020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Премии в области литературы и искусства, образования, печатных средств массовой информации, науки и техники </w:t>
            </w:r>
            <w:r>
              <w:lastRenderedPageBreak/>
              <w:t>и иные поощрения за особые заслуги перед государством</w:t>
            </w:r>
          </w:p>
        </w:tc>
        <w:tc>
          <w:tcPr>
            <w:tcW w:w="1489" w:type="dxa"/>
            <w:tcBorders>
              <w:top w:val="nil"/>
              <w:left w:val="nil"/>
              <w:bottom w:val="nil"/>
              <w:right w:val="nil"/>
            </w:tcBorders>
            <w:vAlign w:val="bottom"/>
          </w:tcPr>
          <w:p w:rsidR="00C42116" w:rsidRDefault="00C42116">
            <w:pPr>
              <w:pStyle w:val="ConsPlusNormal"/>
              <w:jc w:val="center"/>
            </w:pPr>
            <w:r>
              <w:lastRenderedPageBreak/>
              <w:t>Ц410511030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Ц410511030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Премии и гранты</w:t>
            </w:r>
          </w:p>
        </w:tc>
        <w:tc>
          <w:tcPr>
            <w:tcW w:w="1489" w:type="dxa"/>
            <w:tcBorders>
              <w:top w:val="nil"/>
              <w:left w:val="nil"/>
              <w:bottom w:val="nil"/>
              <w:right w:val="nil"/>
            </w:tcBorders>
            <w:vAlign w:val="bottom"/>
          </w:tcPr>
          <w:p w:rsidR="00C42116" w:rsidRDefault="00C42116">
            <w:pPr>
              <w:pStyle w:val="ConsPlusNormal"/>
              <w:jc w:val="center"/>
            </w:pPr>
            <w:r>
              <w:t>Ц410511030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Ц410511030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Прикладные научные исследования в области общегосударственных вопросов</w:t>
            </w:r>
          </w:p>
        </w:tc>
        <w:tc>
          <w:tcPr>
            <w:tcW w:w="1489" w:type="dxa"/>
            <w:tcBorders>
              <w:top w:val="nil"/>
              <w:left w:val="nil"/>
              <w:bottom w:val="nil"/>
              <w:right w:val="nil"/>
            </w:tcBorders>
            <w:vAlign w:val="bottom"/>
          </w:tcPr>
          <w:p w:rsidR="00C42116" w:rsidRDefault="00C42116">
            <w:pPr>
              <w:pStyle w:val="ConsPlusNormal"/>
              <w:jc w:val="center"/>
            </w:pPr>
            <w:r>
              <w:t>Ц410511030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Поддержка фестивальной и гастрольной деятельности театрально-концертных учреждений</w:t>
            </w:r>
          </w:p>
        </w:tc>
        <w:tc>
          <w:tcPr>
            <w:tcW w:w="1489" w:type="dxa"/>
            <w:tcBorders>
              <w:top w:val="nil"/>
              <w:left w:val="nil"/>
              <w:bottom w:val="nil"/>
              <w:right w:val="nil"/>
            </w:tcBorders>
            <w:vAlign w:val="bottom"/>
          </w:tcPr>
          <w:p w:rsidR="00C42116" w:rsidRDefault="00C42116">
            <w:pPr>
              <w:pStyle w:val="ConsPlusNormal"/>
              <w:jc w:val="center"/>
            </w:pPr>
            <w:r>
              <w:t>Ц410518800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Ц410518800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Ц410518800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Ц410518800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Ц410518800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Ц410518800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410,0</w:t>
            </w:r>
          </w:p>
        </w:tc>
        <w:tc>
          <w:tcPr>
            <w:tcW w:w="1264" w:type="dxa"/>
            <w:tcBorders>
              <w:top w:val="nil"/>
              <w:left w:val="nil"/>
              <w:bottom w:val="nil"/>
              <w:right w:val="nil"/>
            </w:tcBorders>
            <w:vAlign w:val="bottom"/>
          </w:tcPr>
          <w:p w:rsidR="00C42116" w:rsidRDefault="00C42116">
            <w:pPr>
              <w:pStyle w:val="ConsPlusNormal"/>
              <w:jc w:val="right"/>
            </w:pPr>
            <w:r>
              <w:t>410,0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Ц410518800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410,0</w:t>
            </w:r>
          </w:p>
        </w:tc>
        <w:tc>
          <w:tcPr>
            <w:tcW w:w="1264" w:type="dxa"/>
            <w:tcBorders>
              <w:top w:val="nil"/>
              <w:left w:val="nil"/>
              <w:bottom w:val="nil"/>
              <w:right w:val="nil"/>
            </w:tcBorders>
            <w:vAlign w:val="bottom"/>
          </w:tcPr>
          <w:p w:rsidR="00C42116" w:rsidRDefault="00C42116">
            <w:pPr>
              <w:pStyle w:val="ConsPlusNormal"/>
              <w:jc w:val="right"/>
            </w:pPr>
            <w:r>
              <w:t>410,0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Ц410518800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410,0</w:t>
            </w:r>
          </w:p>
        </w:tc>
        <w:tc>
          <w:tcPr>
            <w:tcW w:w="1264" w:type="dxa"/>
            <w:tcBorders>
              <w:top w:val="nil"/>
              <w:left w:val="nil"/>
              <w:bottom w:val="nil"/>
              <w:right w:val="nil"/>
            </w:tcBorders>
            <w:vAlign w:val="bottom"/>
          </w:tcPr>
          <w:p w:rsidR="00C42116" w:rsidRDefault="00C42116">
            <w:pPr>
              <w:pStyle w:val="ConsPlusNormal"/>
              <w:jc w:val="right"/>
            </w:pPr>
            <w:r>
              <w:t>410,0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театрально-концертных учреждений</w:t>
            </w:r>
          </w:p>
        </w:tc>
        <w:tc>
          <w:tcPr>
            <w:tcW w:w="1489" w:type="dxa"/>
            <w:tcBorders>
              <w:top w:val="nil"/>
              <w:left w:val="nil"/>
              <w:bottom w:val="nil"/>
              <w:right w:val="nil"/>
            </w:tcBorders>
            <w:vAlign w:val="bottom"/>
          </w:tcPr>
          <w:p w:rsidR="00C42116" w:rsidRDefault="00C42116">
            <w:pPr>
              <w:pStyle w:val="ConsPlusNormal"/>
              <w:jc w:val="center"/>
            </w:pPr>
            <w:r>
              <w:t>Ц410540420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413385,8</w:t>
            </w:r>
          </w:p>
        </w:tc>
        <w:tc>
          <w:tcPr>
            <w:tcW w:w="1264" w:type="dxa"/>
            <w:tcBorders>
              <w:top w:val="nil"/>
              <w:left w:val="nil"/>
              <w:bottom w:val="nil"/>
              <w:right w:val="nil"/>
            </w:tcBorders>
            <w:vAlign w:val="bottom"/>
          </w:tcPr>
          <w:p w:rsidR="00C42116" w:rsidRDefault="00C42116">
            <w:pPr>
              <w:pStyle w:val="ConsPlusNormal"/>
              <w:jc w:val="right"/>
            </w:pPr>
            <w:r>
              <w:t>413385,8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Ц410540420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413385,8</w:t>
            </w:r>
          </w:p>
        </w:tc>
        <w:tc>
          <w:tcPr>
            <w:tcW w:w="1264" w:type="dxa"/>
            <w:tcBorders>
              <w:top w:val="nil"/>
              <w:left w:val="nil"/>
              <w:bottom w:val="nil"/>
              <w:right w:val="nil"/>
            </w:tcBorders>
            <w:vAlign w:val="bottom"/>
          </w:tcPr>
          <w:p w:rsidR="00C42116" w:rsidRDefault="00C42116">
            <w:pPr>
              <w:pStyle w:val="ConsPlusNormal"/>
              <w:jc w:val="right"/>
            </w:pPr>
            <w:r>
              <w:t>413385,8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Ц410540420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85427,9</w:t>
            </w:r>
          </w:p>
        </w:tc>
        <w:tc>
          <w:tcPr>
            <w:tcW w:w="1264" w:type="dxa"/>
            <w:tcBorders>
              <w:top w:val="nil"/>
              <w:left w:val="nil"/>
              <w:bottom w:val="nil"/>
              <w:right w:val="nil"/>
            </w:tcBorders>
            <w:vAlign w:val="bottom"/>
          </w:tcPr>
          <w:p w:rsidR="00C42116" w:rsidRDefault="00C42116">
            <w:pPr>
              <w:pStyle w:val="ConsPlusNormal"/>
              <w:jc w:val="right"/>
            </w:pPr>
            <w:r>
              <w:t>85427,9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Ц410540420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85427,9</w:t>
            </w:r>
          </w:p>
        </w:tc>
        <w:tc>
          <w:tcPr>
            <w:tcW w:w="1264" w:type="dxa"/>
            <w:tcBorders>
              <w:top w:val="nil"/>
              <w:left w:val="nil"/>
              <w:bottom w:val="nil"/>
              <w:right w:val="nil"/>
            </w:tcBorders>
            <w:vAlign w:val="bottom"/>
          </w:tcPr>
          <w:p w:rsidR="00C42116" w:rsidRDefault="00C42116">
            <w:pPr>
              <w:pStyle w:val="ConsPlusNormal"/>
              <w:jc w:val="right"/>
            </w:pPr>
            <w:r>
              <w:t>85427,9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Ц410540420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85427,9</w:t>
            </w:r>
          </w:p>
        </w:tc>
        <w:tc>
          <w:tcPr>
            <w:tcW w:w="1264" w:type="dxa"/>
            <w:tcBorders>
              <w:top w:val="nil"/>
              <w:left w:val="nil"/>
              <w:bottom w:val="nil"/>
              <w:right w:val="nil"/>
            </w:tcBorders>
            <w:vAlign w:val="bottom"/>
          </w:tcPr>
          <w:p w:rsidR="00C42116" w:rsidRDefault="00C42116">
            <w:pPr>
              <w:pStyle w:val="ConsPlusNormal"/>
              <w:jc w:val="right"/>
            </w:pPr>
            <w:r>
              <w:t>85427,9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Ц410540420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327957,9</w:t>
            </w:r>
          </w:p>
        </w:tc>
        <w:tc>
          <w:tcPr>
            <w:tcW w:w="1264" w:type="dxa"/>
            <w:tcBorders>
              <w:top w:val="nil"/>
              <w:left w:val="nil"/>
              <w:bottom w:val="nil"/>
              <w:right w:val="nil"/>
            </w:tcBorders>
            <w:vAlign w:val="bottom"/>
          </w:tcPr>
          <w:p w:rsidR="00C42116" w:rsidRDefault="00C42116">
            <w:pPr>
              <w:pStyle w:val="ConsPlusNormal"/>
              <w:jc w:val="right"/>
            </w:pPr>
            <w:r>
              <w:t>327957,9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Ц410540420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327957,9</w:t>
            </w:r>
          </w:p>
        </w:tc>
        <w:tc>
          <w:tcPr>
            <w:tcW w:w="1264" w:type="dxa"/>
            <w:tcBorders>
              <w:top w:val="nil"/>
              <w:left w:val="nil"/>
              <w:bottom w:val="nil"/>
              <w:right w:val="nil"/>
            </w:tcBorders>
            <w:vAlign w:val="bottom"/>
          </w:tcPr>
          <w:p w:rsidR="00C42116" w:rsidRDefault="00C42116">
            <w:pPr>
              <w:pStyle w:val="ConsPlusNormal"/>
              <w:jc w:val="right"/>
            </w:pPr>
            <w:r>
              <w:t>327957,9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Ц410540420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327957,9</w:t>
            </w:r>
          </w:p>
        </w:tc>
        <w:tc>
          <w:tcPr>
            <w:tcW w:w="1264" w:type="dxa"/>
            <w:tcBorders>
              <w:top w:val="nil"/>
              <w:left w:val="nil"/>
              <w:bottom w:val="nil"/>
              <w:right w:val="nil"/>
            </w:tcBorders>
            <w:vAlign w:val="bottom"/>
          </w:tcPr>
          <w:p w:rsidR="00C42116" w:rsidRDefault="00C42116">
            <w:pPr>
              <w:pStyle w:val="ConsPlusNormal"/>
              <w:jc w:val="right"/>
            </w:pPr>
            <w:r>
              <w:t>327957,9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1489" w:type="dxa"/>
            <w:tcBorders>
              <w:top w:val="nil"/>
              <w:left w:val="nil"/>
              <w:bottom w:val="nil"/>
              <w:right w:val="nil"/>
            </w:tcBorders>
            <w:vAlign w:val="bottom"/>
          </w:tcPr>
          <w:p w:rsidR="00C42116" w:rsidRDefault="00C42116">
            <w:pPr>
              <w:pStyle w:val="ConsPlusNormal"/>
              <w:jc w:val="center"/>
            </w:pPr>
            <w:r>
              <w:t>Ц410600000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138902,0</w:t>
            </w:r>
          </w:p>
        </w:tc>
        <w:tc>
          <w:tcPr>
            <w:tcW w:w="1264" w:type="dxa"/>
            <w:tcBorders>
              <w:top w:val="nil"/>
              <w:left w:val="nil"/>
              <w:bottom w:val="nil"/>
              <w:right w:val="nil"/>
            </w:tcBorders>
            <w:vAlign w:val="bottom"/>
          </w:tcPr>
          <w:p w:rsidR="00C42116" w:rsidRDefault="00C42116">
            <w:pPr>
              <w:pStyle w:val="ConsPlusNormal"/>
              <w:jc w:val="right"/>
            </w:pPr>
            <w:r>
              <w:t>138902,0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Ц410610500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Ц410610500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Ц410610500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Ц410610500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Ц410610500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1489" w:type="dxa"/>
            <w:tcBorders>
              <w:top w:val="nil"/>
              <w:left w:val="nil"/>
              <w:bottom w:val="nil"/>
              <w:right w:val="nil"/>
            </w:tcBorders>
            <w:vAlign w:val="bottom"/>
          </w:tcPr>
          <w:p w:rsidR="00C42116" w:rsidRDefault="00C42116">
            <w:pPr>
              <w:pStyle w:val="ConsPlusNormal"/>
              <w:jc w:val="center"/>
            </w:pPr>
            <w:r>
              <w:t>Ц410611040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Ц410611040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61,0</w:t>
            </w:r>
          </w:p>
        </w:tc>
        <w:tc>
          <w:tcPr>
            <w:tcW w:w="126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Ц410611040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61,0</w:t>
            </w:r>
          </w:p>
        </w:tc>
        <w:tc>
          <w:tcPr>
            <w:tcW w:w="126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Ц410611040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61,0</w:t>
            </w:r>
          </w:p>
        </w:tc>
        <w:tc>
          <w:tcPr>
            <w:tcW w:w="126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Ц410611040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61,0</w:t>
            </w:r>
          </w:p>
        </w:tc>
        <w:tc>
          <w:tcPr>
            <w:tcW w:w="126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Ц410611040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32,5</w:t>
            </w:r>
          </w:p>
        </w:tc>
        <w:tc>
          <w:tcPr>
            <w:tcW w:w="126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Ц410611040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32,5</w:t>
            </w:r>
          </w:p>
        </w:tc>
        <w:tc>
          <w:tcPr>
            <w:tcW w:w="126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Ц410611040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32,5</w:t>
            </w:r>
          </w:p>
        </w:tc>
        <w:tc>
          <w:tcPr>
            <w:tcW w:w="126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Ц410611040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32,5</w:t>
            </w:r>
          </w:p>
        </w:tc>
        <w:tc>
          <w:tcPr>
            <w:tcW w:w="126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1489" w:type="dxa"/>
            <w:tcBorders>
              <w:top w:val="nil"/>
              <w:left w:val="nil"/>
              <w:bottom w:val="nil"/>
              <w:right w:val="nil"/>
            </w:tcBorders>
            <w:vAlign w:val="bottom"/>
          </w:tcPr>
          <w:p w:rsidR="00C42116" w:rsidRDefault="00C42116">
            <w:pPr>
              <w:pStyle w:val="ConsPlusNormal"/>
              <w:jc w:val="center"/>
            </w:pPr>
            <w:r>
              <w:t>Ц410618840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10245,0</w:t>
            </w:r>
          </w:p>
        </w:tc>
        <w:tc>
          <w:tcPr>
            <w:tcW w:w="1264" w:type="dxa"/>
            <w:tcBorders>
              <w:top w:val="nil"/>
              <w:left w:val="nil"/>
              <w:bottom w:val="nil"/>
              <w:right w:val="nil"/>
            </w:tcBorders>
            <w:vAlign w:val="bottom"/>
          </w:tcPr>
          <w:p w:rsidR="00C42116" w:rsidRDefault="00C42116">
            <w:pPr>
              <w:pStyle w:val="ConsPlusNormal"/>
              <w:jc w:val="right"/>
            </w:pPr>
            <w:r>
              <w:t>10245,0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Ц410618840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10245,0</w:t>
            </w:r>
          </w:p>
        </w:tc>
        <w:tc>
          <w:tcPr>
            <w:tcW w:w="1264" w:type="dxa"/>
            <w:tcBorders>
              <w:top w:val="nil"/>
              <w:left w:val="nil"/>
              <w:bottom w:val="nil"/>
              <w:right w:val="nil"/>
            </w:tcBorders>
            <w:vAlign w:val="bottom"/>
          </w:tcPr>
          <w:p w:rsidR="00C42116" w:rsidRDefault="00C42116">
            <w:pPr>
              <w:pStyle w:val="ConsPlusNormal"/>
              <w:jc w:val="right"/>
            </w:pPr>
            <w:r>
              <w:t>10245,0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Ц410618840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10245,0</w:t>
            </w:r>
          </w:p>
        </w:tc>
        <w:tc>
          <w:tcPr>
            <w:tcW w:w="1264" w:type="dxa"/>
            <w:tcBorders>
              <w:top w:val="nil"/>
              <w:left w:val="nil"/>
              <w:bottom w:val="nil"/>
              <w:right w:val="nil"/>
            </w:tcBorders>
            <w:vAlign w:val="bottom"/>
          </w:tcPr>
          <w:p w:rsidR="00C42116" w:rsidRDefault="00C42116">
            <w:pPr>
              <w:pStyle w:val="ConsPlusNormal"/>
              <w:jc w:val="right"/>
            </w:pPr>
            <w:r>
              <w:t>10245,0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Ц410618840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10245,0</w:t>
            </w:r>
          </w:p>
        </w:tc>
        <w:tc>
          <w:tcPr>
            <w:tcW w:w="1264" w:type="dxa"/>
            <w:tcBorders>
              <w:top w:val="nil"/>
              <w:left w:val="nil"/>
              <w:bottom w:val="nil"/>
              <w:right w:val="nil"/>
            </w:tcBorders>
            <w:vAlign w:val="bottom"/>
          </w:tcPr>
          <w:p w:rsidR="00C42116" w:rsidRDefault="00C42116">
            <w:pPr>
              <w:pStyle w:val="ConsPlusNormal"/>
              <w:jc w:val="right"/>
            </w:pPr>
            <w:r>
              <w:t>10245,0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Ц410618840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3114,5</w:t>
            </w:r>
          </w:p>
        </w:tc>
        <w:tc>
          <w:tcPr>
            <w:tcW w:w="1264" w:type="dxa"/>
            <w:tcBorders>
              <w:top w:val="nil"/>
              <w:left w:val="nil"/>
              <w:bottom w:val="nil"/>
              <w:right w:val="nil"/>
            </w:tcBorders>
            <w:vAlign w:val="bottom"/>
          </w:tcPr>
          <w:p w:rsidR="00C42116" w:rsidRDefault="00C42116">
            <w:pPr>
              <w:pStyle w:val="ConsPlusNormal"/>
              <w:jc w:val="right"/>
            </w:pPr>
            <w:r>
              <w:t>3114,5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Высшее образование</w:t>
            </w:r>
          </w:p>
        </w:tc>
        <w:tc>
          <w:tcPr>
            <w:tcW w:w="1489" w:type="dxa"/>
            <w:tcBorders>
              <w:top w:val="nil"/>
              <w:left w:val="nil"/>
              <w:bottom w:val="nil"/>
              <w:right w:val="nil"/>
            </w:tcBorders>
            <w:vAlign w:val="bottom"/>
          </w:tcPr>
          <w:p w:rsidR="00C42116" w:rsidRDefault="00C42116">
            <w:pPr>
              <w:pStyle w:val="ConsPlusNormal"/>
              <w:jc w:val="center"/>
            </w:pPr>
            <w:r>
              <w:t>Ц410618840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7130,5</w:t>
            </w:r>
          </w:p>
        </w:tc>
        <w:tc>
          <w:tcPr>
            <w:tcW w:w="1264" w:type="dxa"/>
            <w:tcBorders>
              <w:top w:val="nil"/>
              <w:left w:val="nil"/>
              <w:bottom w:val="nil"/>
              <w:right w:val="nil"/>
            </w:tcBorders>
            <w:vAlign w:val="bottom"/>
          </w:tcPr>
          <w:p w:rsidR="00C42116" w:rsidRDefault="00C42116">
            <w:pPr>
              <w:pStyle w:val="ConsPlusNormal"/>
              <w:jc w:val="right"/>
            </w:pPr>
            <w:r>
              <w:t>7130,5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1489" w:type="dxa"/>
            <w:tcBorders>
              <w:top w:val="nil"/>
              <w:left w:val="nil"/>
              <w:bottom w:val="nil"/>
              <w:right w:val="nil"/>
            </w:tcBorders>
            <w:vAlign w:val="bottom"/>
          </w:tcPr>
          <w:p w:rsidR="00C42116" w:rsidRDefault="00C42116">
            <w:pPr>
              <w:pStyle w:val="ConsPlusNormal"/>
              <w:jc w:val="center"/>
            </w:pPr>
            <w:r>
              <w:t>Ц410640370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Ц410640370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Ц410640370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Ц410640370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Ц410640370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1489" w:type="dxa"/>
            <w:tcBorders>
              <w:top w:val="nil"/>
              <w:left w:val="nil"/>
              <w:bottom w:val="nil"/>
              <w:right w:val="nil"/>
            </w:tcBorders>
            <w:vAlign w:val="bottom"/>
          </w:tcPr>
          <w:p w:rsidR="00C42116" w:rsidRDefault="00C42116">
            <w:pPr>
              <w:pStyle w:val="ConsPlusNormal"/>
              <w:jc w:val="center"/>
            </w:pPr>
            <w:r>
              <w:t>Ц410640380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Ц410640380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Ц410640380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Ц410640380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Высшее образование</w:t>
            </w:r>
          </w:p>
        </w:tc>
        <w:tc>
          <w:tcPr>
            <w:tcW w:w="1489" w:type="dxa"/>
            <w:tcBorders>
              <w:top w:val="nil"/>
              <w:left w:val="nil"/>
              <w:bottom w:val="nil"/>
              <w:right w:val="nil"/>
            </w:tcBorders>
            <w:vAlign w:val="bottom"/>
          </w:tcPr>
          <w:p w:rsidR="00C42116" w:rsidRDefault="00C42116">
            <w:pPr>
              <w:pStyle w:val="ConsPlusNormal"/>
              <w:jc w:val="center"/>
            </w:pPr>
            <w:r>
              <w:t>Ц410640380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"Сохранение и развитие народного творчества"</w:t>
            </w:r>
          </w:p>
        </w:tc>
        <w:tc>
          <w:tcPr>
            <w:tcW w:w="1489" w:type="dxa"/>
            <w:tcBorders>
              <w:top w:val="nil"/>
              <w:left w:val="nil"/>
              <w:bottom w:val="nil"/>
              <w:right w:val="nil"/>
            </w:tcBorders>
            <w:vAlign w:val="bottom"/>
          </w:tcPr>
          <w:p w:rsidR="00C42116" w:rsidRDefault="00C42116">
            <w:pPr>
              <w:pStyle w:val="ConsPlusNormal"/>
              <w:jc w:val="center"/>
            </w:pPr>
            <w:r>
              <w:t>Ц410700000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30851,7</w:t>
            </w:r>
          </w:p>
        </w:tc>
        <w:tc>
          <w:tcPr>
            <w:tcW w:w="1264" w:type="dxa"/>
            <w:tcBorders>
              <w:top w:val="nil"/>
              <w:left w:val="nil"/>
              <w:bottom w:val="nil"/>
              <w:right w:val="nil"/>
            </w:tcBorders>
            <w:vAlign w:val="bottom"/>
          </w:tcPr>
          <w:p w:rsidR="00C42116" w:rsidRDefault="00C42116">
            <w:pPr>
              <w:pStyle w:val="ConsPlusNormal"/>
              <w:jc w:val="right"/>
            </w:pPr>
            <w:r>
              <w:t>30851,7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условий для развития народного творчества и культурно-досуговой деятельности населения</w:t>
            </w:r>
          </w:p>
        </w:tc>
        <w:tc>
          <w:tcPr>
            <w:tcW w:w="1489" w:type="dxa"/>
            <w:tcBorders>
              <w:top w:val="nil"/>
              <w:left w:val="nil"/>
              <w:bottom w:val="nil"/>
              <w:right w:val="nil"/>
            </w:tcBorders>
            <w:vAlign w:val="bottom"/>
          </w:tcPr>
          <w:p w:rsidR="00C42116" w:rsidRDefault="00C42116">
            <w:pPr>
              <w:pStyle w:val="ConsPlusNormal"/>
              <w:jc w:val="center"/>
            </w:pPr>
            <w:r>
              <w:t>Ц410711070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Ц410711070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Ц410711070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Ц410711070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Ц410711070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культурно-досугового типа и народного творчества</w:t>
            </w:r>
          </w:p>
        </w:tc>
        <w:tc>
          <w:tcPr>
            <w:tcW w:w="1489" w:type="dxa"/>
            <w:tcBorders>
              <w:top w:val="nil"/>
              <w:left w:val="nil"/>
              <w:bottom w:val="nil"/>
              <w:right w:val="nil"/>
            </w:tcBorders>
            <w:vAlign w:val="bottom"/>
          </w:tcPr>
          <w:p w:rsidR="00C42116" w:rsidRDefault="00C42116">
            <w:pPr>
              <w:pStyle w:val="ConsPlusNormal"/>
              <w:jc w:val="center"/>
            </w:pPr>
            <w:r>
              <w:t>Ц410740390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Ц410740390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Ц410740390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Ц410740390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Ц410740390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Ц410800000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функционирования БУ "Центр финансового и хозяйственного обеспечения" Минкультуры Чувашии</w:t>
            </w:r>
          </w:p>
        </w:tc>
        <w:tc>
          <w:tcPr>
            <w:tcW w:w="1489" w:type="dxa"/>
            <w:tcBorders>
              <w:top w:val="nil"/>
              <w:left w:val="nil"/>
              <w:bottom w:val="nil"/>
              <w:right w:val="nil"/>
            </w:tcBorders>
            <w:vAlign w:val="bottom"/>
          </w:tcPr>
          <w:p w:rsidR="00C42116" w:rsidRDefault="00C42116">
            <w:pPr>
              <w:pStyle w:val="ConsPlusNormal"/>
              <w:jc w:val="center"/>
            </w:pPr>
            <w:r>
              <w:t>Ц410840440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Ц410840440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Ц410840440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Ц410840440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Ц410840440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"Поддержка детского и юношеского творчества"</w:t>
            </w:r>
          </w:p>
        </w:tc>
        <w:tc>
          <w:tcPr>
            <w:tcW w:w="1489" w:type="dxa"/>
            <w:tcBorders>
              <w:top w:val="nil"/>
              <w:left w:val="nil"/>
              <w:bottom w:val="nil"/>
              <w:right w:val="nil"/>
            </w:tcBorders>
            <w:vAlign w:val="bottom"/>
          </w:tcPr>
          <w:p w:rsidR="00C42116" w:rsidRDefault="00C42116">
            <w:pPr>
              <w:pStyle w:val="ConsPlusNormal"/>
              <w:jc w:val="center"/>
            </w:pPr>
            <w:r>
              <w:t>Ц410900000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w:t>
            </w:r>
          </w:p>
        </w:tc>
        <w:tc>
          <w:tcPr>
            <w:tcW w:w="126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Мероприятия по поддержке творческой деятельности детей в государственных учреждениях культуры</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w:t>
            </w:r>
          </w:p>
        </w:tc>
        <w:tc>
          <w:tcPr>
            <w:tcW w:w="126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175,0</w:t>
            </w:r>
          </w:p>
        </w:tc>
        <w:tc>
          <w:tcPr>
            <w:tcW w:w="1264" w:type="dxa"/>
            <w:tcBorders>
              <w:top w:val="nil"/>
              <w:left w:val="nil"/>
              <w:bottom w:val="nil"/>
              <w:right w:val="nil"/>
            </w:tcBorders>
            <w:vAlign w:val="bottom"/>
          </w:tcPr>
          <w:p w:rsidR="00C42116" w:rsidRDefault="00C42116">
            <w:pPr>
              <w:pStyle w:val="ConsPlusNormal"/>
              <w:jc w:val="right"/>
            </w:pPr>
            <w:r>
              <w:t>175,0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Ц410911100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1489" w:type="dxa"/>
            <w:tcBorders>
              <w:top w:val="nil"/>
              <w:left w:val="nil"/>
              <w:bottom w:val="nil"/>
              <w:right w:val="nil"/>
            </w:tcBorders>
            <w:vAlign w:val="bottom"/>
          </w:tcPr>
          <w:p w:rsidR="00C42116" w:rsidRDefault="00C42116">
            <w:pPr>
              <w:pStyle w:val="ConsPlusNormal"/>
              <w:jc w:val="center"/>
            </w:pPr>
            <w:r>
              <w:t>Ц411000000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7923,0</w:t>
            </w:r>
          </w:p>
        </w:tc>
        <w:tc>
          <w:tcPr>
            <w:tcW w:w="1264" w:type="dxa"/>
            <w:tcBorders>
              <w:top w:val="nil"/>
              <w:left w:val="nil"/>
              <w:bottom w:val="nil"/>
              <w:right w:val="nil"/>
            </w:tcBorders>
            <w:vAlign w:val="bottom"/>
          </w:tcPr>
          <w:p w:rsidR="00C42116" w:rsidRDefault="00C42116">
            <w:pPr>
              <w:pStyle w:val="ConsPlusNormal"/>
              <w:jc w:val="right"/>
            </w:pPr>
            <w:r>
              <w:t>7923,0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1489" w:type="dxa"/>
            <w:tcBorders>
              <w:top w:val="nil"/>
              <w:left w:val="nil"/>
              <w:bottom w:val="nil"/>
              <w:right w:val="nil"/>
            </w:tcBorders>
            <w:vAlign w:val="bottom"/>
          </w:tcPr>
          <w:p w:rsidR="00C42116" w:rsidRDefault="00C42116">
            <w:pPr>
              <w:pStyle w:val="ConsPlusNormal"/>
              <w:jc w:val="center"/>
            </w:pPr>
            <w:r>
              <w:t>Ц411011060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7923,0</w:t>
            </w:r>
          </w:p>
        </w:tc>
        <w:tc>
          <w:tcPr>
            <w:tcW w:w="1264" w:type="dxa"/>
            <w:tcBorders>
              <w:top w:val="nil"/>
              <w:left w:val="nil"/>
              <w:bottom w:val="nil"/>
              <w:right w:val="nil"/>
            </w:tcBorders>
            <w:vAlign w:val="bottom"/>
          </w:tcPr>
          <w:p w:rsidR="00C42116" w:rsidRDefault="00C42116">
            <w:pPr>
              <w:pStyle w:val="ConsPlusNormal"/>
              <w:jc w:val="right"/>
            </w:pPr>
            <w:r>
              <w:t>7923,0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Ц411011060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4123,0</w:t>
            </w: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Ц411011060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4123,0</w:t>
            </w: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Ц411011060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4123,0</w:t>
            </w: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Ц411011060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4123,0</w:t>
            </w: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Ц411011060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3800,0</w:t>
            </w:r>
          </w:p>
        </w:tc>
        <w:tc>
          <w:tcPr>
            <w:tcW w:w="126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Ц411011060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3800,0</w:t>
            </w:r>
          </w:p>
        </w:tc>
        <w:tc>
          <w:tcPr>
            <w:tcW w:w="126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Ц411011060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3800,0</w:t>
            </w:r>
          </w:p>
        </w:tc>
        <w:tc>
          <w:tcPr>
            <w:tcW w:w="126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Ц411011060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3800,0</w:t>
            </w:r>
          </w:p>
        </w:tc>
        <w:tc>
          <w:tcPr>
            <w:tcW w:w="126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1489" w:type="dxa"/>
            <w:tcBorders>
              <w:top w:val="nil"/>
              <w:left w:val="nil"/>
              <w:bottom w:val="nil"/>
              <w:right w:val="nil"/>
            </w:tcBorders>
            <w:vAlign w:val="bottom"/>
          </w:tcPr>
          <w:p w:rsidR="00C42116" w:rsidRDefault="00C42116">
            <w:pPr>
              <w:pStyle w:val="ConsPlusNormal"/>
              <w:jc w:val="center"/>
            </w:pPr>
            <w:r>
              <w:t>Ц411100000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1489" w:type="dxa"/>
            <w:tcBorders>
              <w:top w:val="nil"/>
              <w:left w:val="nil"/>
              <w:bottom w:val="nil"/>
              <w:right w:val="nil"/>
            </w:tcBorders>
            <w:vAlign w:val="bottom"/>
          </w:tcPr>
          <w:p w:rsidR="00C42116" w:rsidRDefault="00C42116">
            <w:pPr>
              <w:pStyle w:val="ConsPlusNormal"/>
              <w:jc w:val="center"/>
            </w:pPr>
            <w:r>
              <w:t>Ц411118200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Ц411118200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Ц411118200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Ц411118200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Ц411118200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1489" w:type="dxa"/>
            <w:tcBorders>
              <w:top w:val="nil"/>
              <w:left w:val="nil"/>
              <w:bottom w:val="nil"/>
              <w:right w:val="nil"/>
            </w:tcBorders>
            <w:vAlign w:val="bottom"/>
          </w:tcPr>
          <w:p w:rsidR="00C42116" w:rsidRDefault="00C42116">
            <w:pPr>
              <w:pStyle w:val="ConsPlusNormal"/>
              <w:jc w:val="center"/>
            </w:pPr>
            <w:r>
              <w:t>Ц411200000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Реконструкция здания ГУК "Чувашская государственная филармония в г. Чебоксары", </w:t>
            </w:r>
            <w:r>
              <w:lastRenderedPageBreak/>
              <w:t>Чувашская Республика</w:t>
            </w:r>
          </w:p>
        </w:tc>
        <w:tc>
          <w:tcPr>
            <w:tcW w:w="1489" w:type="dxa"/>
            <w:tcBorders>
              <w:top w:val="nil"/>
              <w:left w:val="nil"/>
              <w:bottom w:val="nil"/>
              <w:right w:val="nil"/>
            </w:tcBorders>
            <w:vAlign w:val="bottom"/>
          </w:tcPr>
          <w:p w:rsidR="00C42116" w:rsidRDefault="00C42116">
            <w:pPr>
              <w:pStyle w:val="ConsPlusNormal"/>
              <w:jc w:val="center"/>
            </w:pPr>
            <w:r>
              <w:lastRenderedPageBreak/>
              <w:t>Ц4112А0143</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t>Ц4112А0143</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Бюджетные инвестиции</w:t>
            </w:r>
          </w:p>
        </w:tc>
        <w:tc>
          <w:tcPr>
            <w:tcW w:w="1489" w:type="dxa"/>
            <w:tcBorders>
              <w:top w:val="nil"/>
              <w:left w:val="nil"/>
              <w:bottom w:val="nil"/>
              <w:right w:val="nil"/>
            </w:tcBorders>
            <w:vAlign w:val="bottom"/>
          </w:tcPr>
          <w:p w:rsidR="00C42116" w:rsidRDefault="00C42116">
            <w:pPr>
              <w:pStyle w:val="ConsPlusNormal"/>
              <w:jc w:val="center"/>
            </w:pPr>
            <w:r>
              <w:t>Ц4112А0143</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Ц4112А0143</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Ц4112А0143</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1489" w:type="dxa"/>
            <w:tcBorders>
              <w:top w:val="nil"/>
              <w:left w:val="nil"/>
              <w:bottom w:val="nil"/>
              <w:right w:val="nil"/>
            </w:tcBorders>
            <w:vAlign w:val="bottom"/>
          </w:tcPr>
          <w:p w:rsidR="00C42116" w:rsidRDefault="00C42116">
            <w:pPr>
              <w:pStyle w:val="ConsPlusNormal"/>
              <w:jc w:val="center"/>
            </w:pPr>
            <w:r>
              <w:t>Ц411300000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мероприятий в рамках подготовки и проведения празднования 550-летия основания г. Чебоксары</w:t>
            </w:r>
          </w:p>
        </w:tc>
        <w:tc>
          <w:tcPr>
            <w:tcW w:w="1489" w:type="dxa"/>
            <w:tcBorders>
              <w:top w:val="nil"/>
              <w:left w:val="nil"/>
              <w:bottom w:val="nil"/>
              <w:right w:val="nil"/>
            </w:tcBorders>
            <w:vAlign w:val="bottom"/>
          </w:tcPr>
          <w:p w:rsidR="00C42116" w:rsidRDefault="00C42116">
            <w:pPr>
              <w:pStyle w:val="ConsPlusNormal"/>
              <w:jc w:val="center"/>
            </w:pPr>
            <w:r>
              <w:t>Ц411318600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Ц411318600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Ц411318600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Ц411318600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Ц411318600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1489" w:type="dxa"/>
            <w:tcBorders>
              <w:top w:val="nil"/>
              <w:left w:val="nil"/>
              <w:bottom w:val="nil"/>
              <w:right w:val="nil"/>
            </w:tcBorders>
            <w:vAlign w:val="bottom"/>
          </w:tcPr>
          <w:p w:rsidR="00C42116" w:rsidRDefault="00C42116">
            <w:pPr>
              <w:pStyle w:val="ConsPlusNormal"/>
              <w:jc w:val="center"/>
            </w:pPr>
            <w:r>
              <w:t>Ц411400000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200885,1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Чебоксарский культурный форум, посвященный празднованию Дня Республики</w:t>
            </w:r>
          </w:p>
        </w:tc>
        <w:tc>
          <w:tcPr>
            <w:tcW w:w="1489" w:type="dxa"/>
            <w:tcBorders>
              <w:top w:val="nil"/>
              <w:left w:val="nil"/>
              <w:bottom w:val="nil"/>
              <w:right w:val="nil"/>
            </w:tcBorders>
            <w:vAlign w:val="bottom"/>
          </w:tcPr>
          <w:p w:rsidR="00C42116" w:rsidRDefault="00C42116">
            <w:pPr>
              <w:pStyle w:val="ConsPlusNormal"/>
              <w:jc w:val="center"/>
            </w:pPr>
            <w:r>
              <w:t>Ц411418330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Ц411418330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Ц411418330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Ц411418330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Ц411418330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22600,0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103600,0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17500,0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48200,0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Ц4114R5090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1489" w:type="dxa"/>
            <w:tcBorders>
              <w:top w:val="nil"/>
              <w:left w:val="nil"/>
              <w:bottom w:val="nil"/>
              <w:right w:val="nil"/>
            </w:tcBorders>
            <w:vAlign w:val="bottom"/>
          </w:tcPr>
          <w:p w:rsidR="00C42116" w:rsidRDefault="00C42116">
            <w:pPr>
              <w:pStyle w:val="ConsPlusNormal"/>
              <w:jc w:val="center"/>
            </w:pPr>
            <w:r>
              <w:t>Ц41А100000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12521,7</w:t>
            </w:r>
          </w:p>
        </w:tc>
        <w:tc>
          <w:tcPr>
            <w:tcW w:w="1264" w:type="dxa"/>
            <w:tcBorders>
              <w:top w:val="nil"/>
              <w:left w:val="nil"/>
              <w:bottom w:val="nil"/>
              <w:right w:val="nil"/>
            </w:tcBorders>
            <w:vAlign w:val="bottom"/>
          </w:tcPr>
          <w:p w:rsidR="00C42116" w:rsidRDefault="00C42116">
            <w:pPr>
              <w:pStyle w:val="ConsPlusNormal"/>
              <w:jc w:val="right"/>
            </w:pPr>
            <w:r>
              <w:t>5550,0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1489" w:type="dxa"/>
            <w:tcBorders>
              <w:top w:val="nil"/>
              <w:left w:val="nil"/>
              <w:bottom w:val="nil"/>
              <w:right w:val="nil"/>
            </w:tcBorders>
            <w:vAlign w:val="bottom"/>
          </w:tcPr>
          <w:p w:rsidR="00C42116" w:rsidRDefault="00C42116">
            <w:pPr>
              <w:pStyle w:val="ConsPlusNormal"/>
              <w:jc w:val="center"/>
            </w:pPr>
            <w:r>
              <w:t>Ц41А119710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Ц41А119710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Ц41А119710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Ц41А119710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Ц41А119710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модельных муниципальных библиотек</w:t>
            </w:r>
          </w:p>
        </w:tc>
        <w:tc>
          <w:tcPr>
            <w:tcW w:w="1489" w:type="dxa"/>
            <w:tcBorders>
              <w:top w:val="nil"/>
              <w:left w:val="nil"/>
              <w:bottom w:val="nil"/>
              <w:right w:val="nil"/>
            </w:tcBorders>
            <w:vAlign w:val="bottom"/>
          </w:tcPr>
          <w:p w:rsidR="00C42116" w:rsidRDefault="00C42116">
            <w:pPr>
              <w:pStyle w:val="ConsPlusNormal"/>
              <w:jc w:val="center"/>
            </w:pPr>
            <w:r>
              <w:t>Ц41А154540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6971,7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Ц41А154540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6971,7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Ц41А154540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6971,7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Ц41А154540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6971,7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Ц41А154540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6971,7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Создание (реконструкция) и капитальный ремонт </w:t>
            </w:r>
            <w:r>
              <w:lastRenderedPageBreak/>
              <w:t>культурно-досуговых учреждений в сельской местности в рамках государственной поддержки отрасли культуры</w:t>
            </w:r>
          </w:p>
        </w:tc>
        <w:tc>
          <w:tcPr>
            <w:tcW w:w="1489" w:type="dxa"/>
            <w:tcBorders>
              <w:top w:val="nil"/>
              <w:left w:val="nil"/>
              <w:bottom w:val="nil"/>
              <w:right w:val="nil"/>
            </w:tcBorders>
            <w:vAlign w:val="bottom"/>
          </w:tcPr>
          <w:p w:rsidR="00C42116" w:rsidRDefault="00C42116">
            <w:pPr>
              <w:pStyle w:val="ConsPlusNormal"/>
              <w:jc w:val="center"/>
            </w:pPr>
            <w:r>
              <w:lastRenderedPageBreak/>
              <w:t>Ц41А155196</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Ц41А155196</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Ц41А155196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Ц41А155196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Ц41А155196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"Творческие люди"</w:t>
            </w:r>
          </w:p>
        </w:tc>
        <w:tc>
          <w:tcPr>
            <w:tcW w:w="1489" w:type="dxa"/>
            <w:tcBorders>
              <w:top w:val="nil"/>
              <w:left w:val="nil"/>
              <w:bottom w:val="nil"/>
              <w:right w:val="nil"/>
            </w:tcBorders>
            <w:vAlign w:val="bottom"/>
          </w:tcPr>
          <w:p w:rsidR="00C42116" w:rsidRDefault="00C42116">
            <w:pPr>
              <w:pStyle w:val="ConsPlusNormal"/>
              <w:jc w:val="center"/>
            </w:pPr>
            <w:r>
              <w:t>Ц41А200000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1391,2</w:t>
            </w:r>
          </w:p>
        </w:tc>
        <w:tc>
          <w:tcPr>
            <w:tcW w:w="1264" w:type="dxa"/>
            <w:tcBorders>
              <w:top w:val="nil"/>
              <w:left w:val="nil"/>
              <w:bottom w:val="nil"/>
              <w:right w:val="nil"/>
            </w:tcBorders>
            <w:vAlign w:val="bottom"/>
          </w:tcPr>
          <w:p w:rsidR="00C42116" w:rsidRDefault="00C42116">
            <w:pPr>
              <w:pStyle w:val="ConsPlusNormal"/>
              <w:jc w:val="right"/>
            </w:pPr>
            <w:r>
              <w:t>1391,2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w:t>
            </w:r>
          </w:p>
        </w:tc>
        <w:tc>
          <w:tcPr>
            <w:tcW w:w="1489" w:type="dxa"/>
            <w:tcBorders>
              <w:top w:val="nil"/>
              <w:left w:val="nil"/>
              <w:bottom w:val="nil"/>
              <w:right w:val="nil"/>
            </w:tcBorders>
            <w:vAlign w:val="bottom"/>
          </w:tcPr>
          <w:p w:rsidR="00C42116" w:rsidRDefault="00C42116">
            <w:pPr>
              <w:pStyle w:val="ConsPlusNormal"/>
              <w:jc w:val="center"/>
            </w:pPr>
            <w:r>
              <w:t>Ц41А218420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Ц41А218420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Ц41А218420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Ц41А218420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Ц41А218420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фестивалей детского творчества всех жанров</w:t>
            </w:r>
          </w:p>
        </w:tc>
        <w:tc>
          <w:tcPr>
            <w:tcW w:w="1489" w:type="dxa"/>
            <w:tcBorders>
              <w:top w:val="nil"/>
              <w:left w:val="nil"/>
              <w:bottom w:val="nil"/>
              <w:right w:val="nil"/>
            </w:tcBorders>
            <w:vAlign w:val="bottom"/>
          </w:tcPr>
          <w:p w:rsidR="00C42116" w:rsidRDefault="00C42116">
            <w:pPr>
              <w:pStyle w:val="ConsPlusNormal"/>
              <w:jc w:val="center"/>
            </w:pPr>
            <w:r>
              <w:t>Ц41А218430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Ц41А218430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Премии и гранты</w:t>
            </w:r>
          </w:p>
        </w:tc>
        <w:tc>
          <w:tcPr>
            <w:tcW w:w="1489" w:type="dxa"/>
            <w:tcBorders>
              <w:top w:val="nil"/>
              <w:left w:val="nil"/>
              <w:bottom w:val="nil"/>
              <w:right w:val="nil"/>
            </w:tcBorders>
            <w:vAlign w:val="bottom"/>
          </w:tcPr>
          <w:p w:rsidR="00C42116" w:rsidRDefault="00C42116">
            <w:pPr>
              <w:pStyle w:val="ConsPlusNormal"/>
              <w:jc w:val="center"/>
            </w:pPr>
            <w:r>
              <w:t>Ц41А218430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Ц41А218430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Ц41А218430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Фестиваля любительских творческих коллективов с вручением грантов</w:t>
            </w:r>
          </w:p>
        </w:tc>
        <w:tc>
          <w:tcPr>
            <w:tcW w:w="1489" w:type="dxa"/>
            <w:tcBorders>
              <w:top w:val="nil"/>
              <w:left w:val="nil"/>
              <w:bottom w:val="nil"/>
              <w:right w:val="nil"/>
            </w:tcBorders>
            <w:vAlign w:val="bottom"/>
          </w:tcPr>
          <w:p w:rsidR="00C42116" w:rsidRDefault="00C42116">
            <w:pPr>
              <w:pStyle w:val="ConsPlusNormal"/>
              <w:jc w:val="center"/>
            </w:pPr>
            <w:r>
              <w:t>Ц41А218440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Ц41А218440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Ц41А218440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Ц41А218440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Ц41А218440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Ц41А218460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Ц41А218460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Ц41А218460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Ц41А218460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Ц41А218460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1489" w:type="dxa"/>
            <w:tcBorders>
              <w:top w:val="nil"/>
              <w:left w:val="nil"/>
              <w:bottom w:val="nil"/>
              <w:right w:val="nil"/>
            </w:tcBorders>
            <w:vAlign w:val="bottom"/>
          </w:tcPr>
          <w:p w:rsidR="00C42116" w:rsidRDefault="00C42116">
            <w:pPr>
              <w:pStyle w:val="ConsPlusNormal"/>
              <w:jc w:val="center"/>
            </w:pPr>
            <w:r>
              <w:t>Ц41А218470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Ц41А218470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Ц41А218470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Ц41А218470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Ц41А218470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Ц41А218470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Ц41А218470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Ц41А218470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1489" w:type="dxa"/>
            <w:tcBorders>
              <w:top w:val="nil"/>
              <w:left w:val="nil"/>
              <w:bottom w:val="nil"/>
              <w:right w:val="nil"/>
            </w:tcBorders>
            <w:vAlign w:val="bottom"/>
          </w:tcPr>
          <w:p w:rsidR="00C42116" w:rsidRDefault="00C42116">
            <w:pPr>
              <w:pStyle w:val="ConsPlusNormal"/>
              <w:jc w:val="center"/>
            </w:pPr>
            <w:r>
              <w:t>Ц41А218480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Ц41А218480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Ц41А218480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Ц41А218480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Ц41А218480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"Цифровая культура"</w:t>
            </w:r>
          </w:p>
        </w:tc>
        <w:tc>
          <w:tcPr>
            <w:tcW w:w="1489" w:type="dxa"/>
            <w:tcBorders>
              <w:top w:val="nil"/>
              <w:left w:val="nil"/>
              <w:bottom w:val="nil"/>
              <w:right w:val="nil"/>
            </w:tcBorders>
            <w:vAlign w:val="bottom"/>
          </w:tcPr>
          <w:p w:rsidR="00C42116" w:rsidRDefault="00C42116">
            <w:pPr>
              <w:pStyle w:val="ConsPlusNormal"/>
              <w:jc w:val="center"/>
            </w:pPr>
            <w:r>
              <w:t>Ц41А300000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онлайн-трансляций мероприятий, размещаемых на портале "Культура.РФ"</w:t>
            </w:r>
          </w:p>
        </w:tc>
        <w:tc>
          <w:tcPr>
            <w:tcW w:w="1489" w:type="dxa"/>
            <w:tcBorders>
              <w:top w:val="nil"/>
              <w:left w:val="nil"/>
              <w:bottom w:val="nil"/>
              <w:right w:val="nil"/>
            </w:tcBorders>
            <w:vAlign w:val="bottom"/>
          </w:tcPr>
          <w:p w:rsidR="00C42116" w:rsidRDefault="00C42116">
            <w:pPr>
              <w:pStyle w:val="ConsPlusNormal"/>
              <w:jc w:val="center"/>
            </w:pPr>
            <w:r>
              <w:t>Ц41А318500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Ц41А318500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Ц41А318500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Ц41А318500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Ц41А318500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8.2.</w:t>
            </w:r>
          </w:p>
        </w:tc>
        <w:tc>
          <w:tcPr>
            <w:tcW w:w="3005" w:type="dxa"/>
            <w:tcBorders>
              <w:top w:val="nil"/>
              <w:left w:val="nil"/>
              <w:bottom w:val="nil"/>
              <w:right w:val="nil"/>
            </w:tcBorders>
          </w:tcPr>
          <w:p w:rsidR="00C42116" w:rsidRDefault="00AB5A4C">
            <w:pPr>
              <w:pStyle w:val="ConsPlusNormal"/>
              <w:jc w:val="both"/>
            </w:pPr>
            <w:hyperlink r:id="rId54"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C42116" w:rsidRDefault="00C42116">
            <w:pPr>
              <w:pStyle w:val="ConsPlusNormal"/>
              <w:jc w:val="center"/>
            </w:pPr>
            <w:r>
              <w:t>Ц420000000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28119,3</w:t>
            </w:r>
          </w:p>
        </w:tc>
        <w:tc>
          <w:tcPr>
            <w:tcW w:w="1264" w:type="dxa"/>
            <w:tcBorders>
              <w:top w:val="nil"/>
              <w:left w:val="nil"/>
              <w:bottom w:val="nil"/>
              <w:right w:val="nil"/>
            </w:tcBorders>
            <w:vAlign w:val="bottom"/>
          </w:tcPr>
          <w:p w:rsidR="00C42116" w:rsidRDefault="00C42116">
            <w:pPr>
              <w:pStyle w:val="ConsPlusNormal"/>
              <w:jc w:val="right"/>
            </w:pPr>
            <w:r>
              <w:t>20237,2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1489" w:type="dxa"/>
            <w:tcBorders>
              <w:top w:val="nil"/>
              <w:left w:val="nil"/>
              <w:bottom w:val="nil"/>
              <w:right w:val="nil"/>
            </w:tcBorders>
            <w:vAlign w:val="bottom"/>
          </w:tcPr>
          <w:p w:rsidR="00C42116" w:rsidRDefault="00C42116">
            <w:pPr>
              <w:pStyle w:val="ConsPlusNormal"/>
              <w:jc w:val="center"/>
            </w:pPr>
            <w:r>
              <w:t>Ц420100000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Ц420111240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Ц420111240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Ц420111240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Ц420111240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Ц420111240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1489" w:type="dxa"/>
            <w:tcBorders>
              <w:top w:val="nil"/>
              <w:left w:val="nil"/>
              <w:bottom w:val="nil"/>
              <w:right w:val="nil"/>
            </w:tcBorders>
            <w:vAlign w:val="bottom"/>
          </w:tcPr>
          <w:p w:rsidR="00C42116" w:rsidRDefault="00C42116">
            <w:pPr>
              <w:pStyle w:val="ConsPlusNormal"/>
              <w:jc w:val="center"/>
            </w:pPr>
            <w:r>
              <w:t>Ц420200000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16809,8</w:t>
            </w:r>
          </w:p>
        </w:tc>
        <w:tc>
          <w:tcPr>
            <w:tcW w:w="1264" w:type="dxa"/>
            <w:tcBorders>
              <w:top w:val="nil"/>
              <w:left w:val="nil"/>
              <w:bottom w:val="nil"/>
              <w:right w:val="nil"/>
            </w:tcBorders>
            <w:vAlign w:val="bottom"/>
          </w:tcPr>
          <w:p w:rsidR="00C42116" w:rsidRDefault="00C42116">
            <w:pPr>
              <w:pStyle w:val="ConsPlusNormal"/>
              <w:jc w:val="right"/>
            </w:pPr>
            <w:r>
              <w:t>16809,8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Государственная поддержка печатных средств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Ц420211260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Ц420211260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w:t>
            </w:r>
            <w:r>
              <w:lastRenderedPageBreak/>
              <w:t>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Ц420211260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Ц420211260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Ц420211260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республиканского конкурса социально значимых проектов средств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Ц420211270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8766,7</w:t>
            </w:r>
          </w:p>
        </w:tc>
        <w:tc>
          <w:tcPr>
            <w:tcW w:w="1264" w:type="dxa"/>
            <w:tcBorders>
              <w:top w:val="nil"/>
              <w:left w:val="nil"/>
              <w:bottom w:val="nil"/>
              <w:right w:val="nil"/>
            </w:tcBorders>
            <w:vAlign w:val="bottom"/>
          </w:tcPr>
          <w:p w:rsidR="00C42116" w:rsidRDefault="00C42116">
            <w:pPr>
              <w:pStyle w:val="ConsPlusNormal"/>
              <w:jc w:val="right"/>
            </w:pPr>
            <w:r>
              <w:t>8766,7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Ц420211270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8766,7</w:t>
            </w:r>
          </w:p>
        </w:tc>
        <w:tc>
          <w:tcPr>
            <w:tcW w:w="1264" w:type="dxa"/>
            <w:tcBorders>
              <w:top w:val="nil"/>
              <w:left w:val="nil"/>
              <w:bottom w:val="nil"/>
              <w:right w:val="nil"/>
            </w:tcBorders>
            <w:vAlign w:val="bottom"/>
          </w:tcPr>
          <w:p w:rsidR="00C42116" w:rsidRDefault="00C42116">
            <w:pPr>
              <w:pStyle w:val="ConsPlusNormal"/>
              <w:jc w:val="right"/>
            </w:pPr>
            <w:r>
              <w:t>8766,7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Ц420211270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8766,7</w:t>
            </w:r>
          </w:p>
        </w:tc>
        <w:tc>
          <w:tcPr>
            <w:tcW w:w="1264" w:type="dxa"/>
            <w:tcBorders>
              <w:top w:val="nil"/>
              <w:left w:val="nil"/>
              <w:bottom w:val="nil"/>
              <w:right w:val="nil"/>
            </w:tcBorders>
            <w:vAlign w:val="bottom"/>
          </w:tcPr>
          <w:p w:rsidR="00C42116" w:rsidRDefault="00C42116">
            <w:pPr>
              <w:pStyle w:val="ConsPlusNormal"/>
              <w:jc w:val="right"/>
            </w:pPr>
            <w:r>
              <w:t>8766,7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Ц420211270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8766,7</w:t>
            </w:r>
          </w:p>
        </w:tc>
        <w:tc>
          <w:tcPr>
            <w:tcW w:w="1264" w:type="dxa"/>
            <w:tcBorders>
              <w:top w:val="nil"/>
              <w:left w:val="nil"/>
              <w:bottom w:val="nil"/>
              <w:right w:val="nil"/>
            </w:tcBorders>
            <w:vAlign w:val="bottom"/>
          </w:tcPr>
          <w:p w:rsidR="00C42116" w:rsidRDefault="00C42116">
            <w:pPr>
              <w:pStyle w:val="ConsPlusNormal"/>
              <w:jc w:val="right"/>
            </w:pPr>
            <w:r>
              <w:t>8766,7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Телевидение и радиовещание</w:t>
            </w:r>
          </w:p>
        </w:tc>
        <w:tc>
          <w:tcPr>
            <w:tcW w:w="1489" w:type="dxa"/>
            <w:tcBorders>
              <w:top w:val="nil"/>
              <w:left w:val="nil"/>
              <w:bottom w:val="nil"/>
              <w:right w:val="nil"/>
            </w:tcBorders>
            <w:vAlign w:val="bottom"/>
          </w:tcPr>
          <w:p w:rsidR="00C42116" w:rsidRDefault="00C42116">
            <w:pPr>
              <w:pStyle w:val="ConsPlusNormal"/>
              <w:jc w:val="center"/>
            </w:pPr>
            <w:r>
              <w:t>Ц420211270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Ц420211270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5144,7</w:t>
            </w:r>
          </w:p>
        </w:tc>
        <w:tc>
          <w:tcPr>
            <w:tcW w:w="126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"Профилактика этнополитического и религиозно-политического экстремизма, ксенофобии"</w:t>
            </w:r>
          </w:p>
        </w:tc>
        <w:tc>
          <w:tcPr>
            <w:tcW w:w="1489" w:type="dxa"/>
            <w:tcBorders>
              <w:top w:val="nil"/>
              <w:left w:val="nil"/>
              <w:bottom w:val="nil"/>
              <w:right w:val="nil"/>
            </w:tcBorders>
            <w:vAlign w:val="bottom"/>
          </w:tcPr>
          <w:p w:rsidR="00C42116" w:rsidRDefault="00C42116">
            <w:pPr>
              <w:pStyle w:val="ConsPlusNormal"/>
              <w:jc w:val="center"/>
            </w:pPr>
            <w:r>
              <w:t>Ц420300000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Формирование и развитие межконфессионального согласия</w:t>
            </w:r>
          </w:p>
        </w:tc>
        <w:tc>
          <w:tcPr>
            <w:tcW w:w="1489" w:type="dxa"/>
            <w:tcBorders>
              <w:top w:val="nil"/>
              <w:left w:val="nil"/>
              <w:bottom w:val="nil"/>
              <w:right w:val="nil"/>
            </w:tcBorders>
            <w:vAlign w:val="bottom"/>
          </w:tcPr>
          <w:p w:rsidR="00C42116" w:rsidRDefault="00C42116">
            <w:pPr>
              <w:pStyle w:val="ConsPlusNormal"/>
              <w:jc w:val="center"/>
            </w:pPr>
            <w:r>
              <w:t>Ц420311290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Ц420311290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w:t>
            </w: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Ц420311290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w:t>
            </w: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Ц420311290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w:t>
            </w: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Ц420311290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16,9</w:t>
            </w: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Ц420311290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w:t>
            </w: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Ц420311290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w:t>
            </w: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Ц420311290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w:t>
            </w: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Ц420311290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40,0</w:t>
            </w: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1489" w:type="dxa"/>
            <w:tcBorders>
              <w:top w:val="nil"/>
              <w:left w:val="nil"/>
              <w:bottom w:val="nil"/>
              <w:right w:val="nil"/>
            </w:tcBorders>
            <w:vAlign w:val="bottom"/>
          </w:tcPr>
          <w:p w:rsidR="00C42116" w:rsidRDefault="00C42116">
            <w:pPr>
              <w:pStyle w:val="ConsPlusNormal"/>
              <w:jc w:val="center"/>
            </w:pPr>
            <w:r>
              <w:t>Ц420400000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8164,0</w:t>
            </w:r>
          </w:p>
        </w:tc>
        <w:tc>
          <w:tcPr>
            <w:tcW w:w="1264" w:type="dxa"/>
            <w:tcBorders>
              <w:top w:val="nil"/>
              <w:left w:val="nil"/>
              <w:bottom w:val="nil"/>
              <w:right w:val="nil"/>
            </w:tcBorders>
            <w:vAlign w:val="bottom"/>
          </w:tcPr>
          <w:p w:rsidR="00C42116" w:rsidRDefault="00C42116">
            <w:pPr>
              <w:pStyle w:val="ConsPlusNormal"/>
              <w:jc w:val="right"/>
            </w:pPr>
            <w:r>
              <w:t>2646,5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Поддержка инициатив в сфере гармонизации межнациональных отношений</w:t>
            </w:r>
          </w:p>
        </w:tc>
        <w:tc>
          <w:tcPr>
            <w:tcW w:w="1489" w:type="dxa"/>
            <w:tcBorders>
              <w:top w:val="nil"/>
              <w:left w:val="nil"/>
              <w:bottom w:val="nil"/>
              <w:right w:val="nil"/>
            </w:tcBorders>
            <w:vAlign w:val="bottom"/>
          </w:tcPr>
          <w:p w:rsidR="00C42116" w:rsidRDefault="00C42116">
            <w:pPr>
              <w:pStyle w:val="ConsPlusNormal"/>
              <w:jc w:val="center"/>
            </w:pPr>
            <w:r>
              <w:t>Ц420411310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2204,3</w:t>
            </w:r>
          </w:p>
        </w:tc>
        <w:tc>
          <w:tcPr>
            <w:tcW w:w="1264" w:type="dxa"/>
            <w:tcBorders>
              <w:top w:val="nil"/>
              <w:left w:val="nil"/>
              <w:bottom w:val="nil"/>
              <w:right w:val="nil"/>
            </w:tcBorders>
            <w:vAlign w:val="bottom"/>
          </w:tcPr>
          <w:p w:rsidR="00C42116" w:rsidRDefault="00C42116">
            <w:pPr>
              <w:pStyle w:val="ConsPlusNormal"/>
              <w:jc w:val="right"/>
            </w:pPr>
            <w:r>
              <w:t>2204,3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Ц420411310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307,4</w:t>
            </w:r>
          </w:p>
        </w:tc>
        <w:tc>
          <w:tcPr>
            <w:tcW w:w="1264" w:type="dxa"/>
            <w:tcBorders>
              <w:top w:val="nil"/>
              <w:left w:val="nil"/>
              <w:bottom w:val="nil"/>
              <w:right w:val="nil"/>
            </w:tcBorders>
            <w:vAlign w:val="bottom"/>
          </w:tcPr>
          <w:p w:rsidR="00C42116" w:rsidRDefault="00C42116">
            <w:pPr>
              <w:pStyle w:val="ConsPlusNormal"/>
              <w:jc w:val="right"/>
            </w:pPr>
            <w:r>
              <w:t>307,4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Ц420411310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307,4</w:t>
            </w:r>
          </w:p>
        </w:tc>
        <w:tc>
          <w:tcPr>
            <w:tcW w:w="1264" w:type="dxa"/>
            <w:tcBorders>
              <w:top w:val="nil"/>
              <w:left w:val="nil"/>
              <w:bottom w:val="nil"/>
              <w:right w:val="nil"/>
            </w:tcBorders>
            <w:vAlign w:val="bottom"/>
          </w:tcPr>
          <w:p w:rsidR="00C42116" w:rsidRDefault="00C42116">
            <w:pPr>
              <w:pStyle w:val="ConsPlusNormal"/>
              <w:jc w:val="right"/>
            </w:pPr>
            <w:r>
              <w:t>307,4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Ц420411310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307,4</w:t>
            </w:r>
          </w:p>
        </w:tc>
        <w:tc>
          <w:tcPr>
            <w:tcW w:w="1264" w:type="dxa"/>
            <w:tcBorders>
              <w:top w:val="nil"/>
              <w:left w:val="nil"/>
              <w:bottom w:val="nil"/>
              <w:right w:val="nil"/>
            </w:tcBorders>
            <w:vAlign w:val="bottom"/>
          </w:tcPr>
          <w:p w:rsidR="00C42116" w:rsidRDefault="00C42116">
            <w:pPr>
              <w:pStyle w:val="ConsPlusNormal"/>
              <w:jc w:val="right"/>
            </w:pPr>
            <w:r>
              <w:t>307,4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Ц420411310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307,4</w:t>
            </w:r>
          </w:p>
        </w:tc>
        <w:tc>
          <w:tcPr>
            <w:tcW w:w="1264" w:type="dxa"/>
            <w:tcBorders>
              <w:top w:val="nil"/>
              <w:left w:val="nil"/>
              <w:bottom w:val="nil"/>
              <w:right w:val="nil"/>
            </w:tcBorders>
            <w:vAlign w:val="bottom"/>
          </w:tcPr>
          <w:p w:rsidR="00C42116" w:rsidRDefault="00C42116">
            <w:pPr>
              <w:pStyle w:val="ConsPlusNormal"/>
              <w:jc w:val="right"/>
            </w:pPr>
            <w:r>
              <w:t>307,4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Ц420411310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1896,9</w:t>
            </w:r>
          </w:p>
        </w:tc>
        <w:tc>
          <w:tcPr>
            <w:tcW w:w="126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Ц420411310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1896,9</w:t>
            </w:r>
          </w:p>
        </w:tc>
        <w:tc>
          <w:tcPr>
            <w:tcW w:w="126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Ц420411310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1896,9</w:t>
            </w:r>
          </w:p>
        </w:tc>
        <w:tc>
          <w:tcPr>
            <w:tcW w:w="126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Ц420411310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1896,9</w:t>
            </w:r>
          </w:p>
        </w:tc>
        <w:tc>
          <w:tcPr>
            <w:tcW w:w="126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Поддержка общественных инициатив и мероприятий, направленных на формирование и укрепление </w:t>
            </w:r>
            <w:r>
              <w:lastRenderedPageBreak/>
              <w:t>гражданского патриотизма и российской гражданской идентичности</w:t>
            </w:r>
          </w:p>
        </w:tc>
        <w:tc>
          <w:tcPr>
            <w:tcW w:w="1489" w:type="dxa"/>
            <w:tcBorders>
              <w:top w:val="nil"/>
              <w:left w:val="nil"/>
              <w:bottom w:val="nil"/>
              <w:right w:val="nil"/>
            </w:tcBorders>
            <w:vAlign w:val="bottom"/>
          </w:tcPr>
          <w:p w:rsidR="00C42116" w:rsidRDefault="00C42116">
            <w:pPr>
              <w:pStyle w:val="ConsPlusNormal"/>
              <w:jc w:val="center"/>
            </w:pPr>
            <w:r>
              <w:lastRenderedPageBreak/>
              <w:t>Ц420411320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Ц420411320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Ц420411320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w:t>
            </w:r>
          </w:p>
        </w:tc>
        <w:tc>
          <w:tcPr>
            <w:tcW w:w="1264" w:type="dxa"/>
            <w:tcBorders>
              <w:top w:val="nil"/>
              <w:left w:val="nil"/>
              <w:bottom w:val="nil"/>
              <w:right w:val="nil"/>
            </w:tcBorders>
            <w:vAlign w:val="bottom"/>
          </w:tcPr>
          <w:p w:rsidR="00C42116" w:rsidRDefault="00C42116">
            <w:pPr>
              <w:pStyle w:val="ConsPlusNormal"/>
              <w:jc w:val="right"/>
            </w:pPr>
            <w:r>
              <w:t>23,1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Ц420411320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w:t>
            </w:r>
          </w:p>
        </w:tc>
        <w:tc>
          <w:tcPr>
            <w:tcW w:w="1264" w:type="dxa"/>
            <w:tcBorders>
              <w:top w:val="nil"/>
              <w:left w:val="nil"/>
              <w:bottom w:val="nil"/>
              <w:right w:val="nil"/>
            </w:tcBorders>
            <w:vAlign w:val="bottom"/>
          </w:tcPr>
          <w:p w:rsidR="00C42116" w:rsidRDefault="00C42116">
            <w:pPr>
              <w:pStyle w:val="ConsPlusNormal"/>
              <w:jc w:val="right"/>
            </w:pPr>
            <w:r>
              <w:t>23,1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Ц420411320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23,1</w:t>
            </w:r>
          </w:p>
        </w:tc>
        <w:tc>
          <w:tcPr>
            <w:tcW w:w="1264" w:type="dxa"/>
            <w:tcBorders>
              <w:top w:val="nil"/>
              <w:left w:val="nil"/>
              <w:bottom w:val="nil"/>
              <w:right w:val="nil"/>
            </w:tcBorders>
            <w:vAlign w:val="bottom"/>
          </w:tcPr>
          <w:p w:rsidR="00C42116" w:rsidRDefault="00C42116">
            <w:pPr>
              <w:pStyle w:val="ConsPlusNormal"/>
              <w:jc w:val="right"/>
            </w:pPr>
            <w:r>
              <w:t>23,1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Ц420411320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66,9</w:t>
            </w:r>
          </w:p>
        </w:tc>
        <w:tc>
          <w:tcPr>
            <w:tcW w:w="1264" w:type="dxa"/>
            <w:tcBorders>
              <w:top w:val="nil"/>
              <w:left w:val="nil"/>
              <w:bottom w:val="nil"/>
              <w:right w:val="nil"/>
            </w:tcBorders>
            <w:vAlign w:val="bottom"/>
          </w:tcPr>
          <w:p w:rsidR="00C42116" w:rsidRDefault="00C42116">
            <w:pPr>
              <w:pStyle w:val="ConsPlusNormal"/>
              <w:jc w:val="right"/>
            </w:pPr>
            <w:r>
              <w:t>66,9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Ц420411320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66,9</w:t>
            </w:r>
          </w:p>
        </w:tc>
        <w:tc>
          <w:tcPr>
            <w:tcW w:w="1264" w:type="dxa"/>
            <w:tcBorders>
              <w:top w:val="nil"/>
              <w:left w:val="nil"/>
              <w:bottom w:val="nil"/>
              <w:right w:val="nil"/>
            </w:tcBorders>
            <w:vAlign w:val="bottom"/>
          </w:tcPr>
          <w:p w:rsidR="00C42116" w:rsidRDefault="00C42116">
            <w:pPr>
              <w:pStyle w:val="ConsPlusNormal"/>
              <w:jc w:val="right"/>
            </w:pPr>
            <w:r>
              <w:t>66,9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Ц420411320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66,9</w:t>
            </w:r>
          </w:p>
        </w:tc>
        <w:tc>
          <w:tcPr>
            <w:tcW w:w="1264" w:type="dxa"/>
            <w:tcBorders>
              <w:top w:val="nil"/>
              <w:left w:val="nil"/>
              <w:bottom w:val="nil"/>
              <w:right w:val="nil"/>
            </w:tcBorders>
            <w:vAlign w:val="bottom"/>
          </w:tcPr>
          <w:p w:rsidR="00C42116" w:rsidRDefault="00C42116">
            <w:pPr>
              <w:pStyle w:val="ConsPlusNormal"/>
              <w:jc w:val="right"/>
            </w:pPr>
            <w:r>
              <w:t>66,9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489" w:type="dxa"/>
            <w:tcBorders>
              <w:top w:val="nil"/>
              <w:left w:val="nil"/>
              <w:bottom w:val="nil"/>
              <w:right w:val="nil"/>
            </w:tcBorders>
            <w:vAlign w:val="bottom"/>
          </w:tcPr>
          <w:p w:rsidR="00C42116" w:rsidRDefault="00C42116">
            <w:pPr>
              <w:pStyle w:val="ConsPlusNormal"/>
              <w:jc w:val="center"/>
            </w:pPr>
            <w:r>
              <w:t>Ц4204R5160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Ц4204R5160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Ц4204R5160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Ц4204R5160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Ц4204R5160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1489" w:type="dxa"/>
            <w:tcBorders>
              <w:top w:val="nil"/>
              <w:left w:val="nil"/>
              <w:bottom w:val="nil"/>
              <w:right w:val="nil"/>
            </w:tcBorders>
            <w:vAlign w:val="bottom"/>
          </w:tcPr>
          <w:p w:rsidR="00C42116" w:rsidRDefault="00C42116">
            <w:pPr>
              <w:pStyle w:val="ConsPlusNormal"/>
              <w:jc w:val="center"/>
            </w:pPr>
            <w:r>
              <w:t>Ц420600000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2745,2</w:t>
            </w:r>
          </w:p>
        </w:tc>
        <w:tc>
          <w:tcPr>
            <w:tcW w:w="1264" w:type="dxa"/>
            <w:tcBorders>
              <w:top w:val="nil"/>
              <w:left w:val="nil"/>
              <w:bottom w:val="nil"/>
              <w:right w:val="nil"/>
            </w:tcBorders>
            <w:vAlign w:val="bottom"/>
          </w:tcPr>
          <w:p w:rsidR="00C42116" w:rsidRDefault="00C42116">
            <w:pPr>
              <w:pStyle w:val="ConsPlusNormal"/>
              <w:jc w:val="right"/>
            </w:pPr>
            <w:r>
              <w:t>380,6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Межрегиональные и </w:t>
            </w:r>
            <w:r>
              <w:lastRenderedPageBreak/>
              <w:t>международные культурные связи. Поддержка чувашской диаспоры</w:t>
            </w:r>
          </w:p>
        </w:tc>
        <w:tc>
          <w:tcPr>
            <w:tcW w:w="1489" w:type="dxa"/>
            <w:tcBorders>
              <w:top w:val="nil"/>
              <w:left w:val="nil"/>
              <w:bottom w:val="nil"/>
              <w:right w:val="nil"/>
            </w:tcBorders>
            <w:vAlign w:val="bottom"/>
          </w:tcPr>
          <w:p w:rsidR="00C42116" w:rsidRDefault="00C42116">
            <w:pPr>
              <w:pStyle w:val="ConsPlusNormal"/>
              <w:jc w:val="center"/>
            </w:pPr>
            <w:r>
              <w:lastRenderedPageBreak/>
              <w:t>Ц420611330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229,7</w:t>
            </w:r>
          </w:p>
        </w:tc>
        <w:tc>
          <w:tcPr>
            <w:tcW w:w="1264" w:type="dxa"/>
            <w:tcBorders>
              <w:top w:val="nil"/>
              <w:left w:val="nil"/>
              <w:bottom w:val="nil"/>
              <w:right w:val="nil"/>
            </w:tcBorders>
            <w:vAlign w:val="bottom"/>
          </w:tcPr>
          <w:p w:rsidR="00C42116" w:rsidRDefault="00C42116">
            <w:pPr>
              <w:pStyle w:val="ConsPlusNormal"/>
              <w:jc w:val="right"/>
            </w:pPr>
            <w:r>
              <w:t>229,7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Ц420611330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Ц420611330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Ц420611330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Ц420611330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Ц420611330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Ц420611330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Ц420611330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Ц420611330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489" w:type="dxa"/>
            <w:tcBorders>
              <w:top w:val="nil"/>
              <w:left w:val="nil"/>
              <w:bottom w:val="nil"/>
              <w:right w:val="nil"/>
            </w:tcBorders>
            <w:vAlign w:val="bottom"/>
          </w:tcPr>
          <w:p w:rsidR="00C42116" w:rsidRDefault="00C42116">
            <w:pPr>
              <w:pStyle w:val="ConsPlusNormal"/>
              <w:jc w:val="center"/>
            </w:pPr>
            <w:r>
              <w:t>Ц4206R5160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Ц4206R5160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Ц4206R5160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Ц4206R5160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Ц4206R5160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"Реализация </w:t>
            </w:r>
            <w:hyperlink r:id="rId55" w:history="1">
              <w:r>
                <w:rPr>
                  <w:color w:val="0000FF"/>
                </w:rPr>
                <w:t>Закона</w:t>
              </w:r>
            </w:hyperlink>
            <w:r>
              <w:t xml:space="preserve"> </w:t>
            </w:r>
            <w:r>
              <w:lastRenderedPageBreak/>
              <w:t>Чувашской Республики "О языках в Чувашской Республике". Интенсификация научного изучения чувашского языка, литературы и фольклора"</w:t>
            </w:r>
          </w:p>
        </w:tc>
        <w:tc>
          <w:tcPr>
            <w:tcW w:w="1489" w:type="dxa"/>
            <w:tcBorders>
              <w:top w:val="nil"/>
              <w:left w:val="nil"/>
              <w:bottom w:val="nil"/>
              <w:right w:val="nil"/>
            </w:tcBorders>
            <w:vAlign w:val="bottom"/>
          </w:tcPr>
          <w:p w:rsidR="00C42116" w:rsidRDefault="00C42116">
            <w:pPr>
              <w:pStyle w:val="ConsPlusNormal"/>
              <w:jc w:val="center"/>
            </w:pPr>
            <w:r>
              <w:lastRenderedPageBreak/>
              <w:t>Ц420700000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функционирования государственных и иных языков в системе образования</w:t>
            </w:r>
          </w:p>
        </w:tc>
        <w:tc>
          <w:tcPr>
            <w:tcW w:w="1489" w:type="dxa"/>
            <w:tcBorders>
              <w:top w:val="nil"/>
              <w:left w:val="nil"/>
              <w:bottom w:val="nil"/>
              <w:right w:val="nil"/>
            </w:tcBorders>
            <w:vAlign w:val="bottom"/>
          </w:tcPr>
          <w:p w:rsidR="00C42116" w:rsidRDefault="00C42116">
            <w:pPr>
              <w:pStyle w:val="ConsPlusNormal"/>
              <w:jc w:val="center"/>
            </w:pPr>
            <w:r>
              <w:t>Ц420711350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Ц420711350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Ц420711350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Ц420711350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Ц420711350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8.3.</w:t>
            </w:r>
          </w:p>
        </w:tc>
        <w:tc>
          <w:tcPr>
            <w:tcW w:w="3005" w:type="dxa"/>
            <w:tcBorders>
              <w:top w:val="nil"/>
              <w:left w:val="nil"/>
              <w:bottom w:val="nil"/>
              <w:right w:val="nil"/>
            </w:tcBorders>
          </w:tcPr>
          <w:p w:rsidR="00C42116" w:rsidRDefault="00AB5A4C">
            <w:pPr>
              <w:pStyle w:val="ConsPlusNormal"/>
              <w:jc w:val="both"/>
            </w:pPr>
            <w:hyperlink r:id="rId56" w:history="1">
              <w:r w:rsidR="00C42116">
                <w:rPr>
                  <w:color w:val="0000FF"/>
                </w:rPr>
                <w:t>Подпрограмма</w:t>
              </w:r>
            </w:hyperlink>
            <w:r w:rsidR="00C42116">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C42116" w:rsidRDefault="00C42116">
            <w:pPr>
              <w:pStyle w:val="ConsPlusNormal"/>
              <w:jc w:val="center"/>
            </w:pPr>
            <w:r>
              <w:t>Ц430000000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7437,4</w:t>
            </w:r>
          </w:p>
        </w:tc>
        <w:tc>
          <w:tcPr>
            <w:tcW w:w="1264" w:type="dxa"/>
            <w:tcBorders>
              <w:top w:val="nil"/>
              <w:left w:val="nil"/>
              <w:bottom w:val="nil"/>
              <w:right w:val="nil"/>
            </w:tcBorders>
            <w:vAlign w:val="bottom"/>
          </w:tcPr>
          <w:p w:rsidR="00C42116" w:rsidRDefault="00C42116">
            <w:pPr>
              <w:pStyle w:val="ConsPlusNormal"/>
              <w:jc w:val="right"/>
            </w:pPr>
            <w:r>
              <w:t>7437,4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1489" w:type="dxa"/>
            <w:tcBorders>
              <w:top w:val="nil"/>
              <w:left w:val="nil"/>
              <w:bottom w:val="nil"/>
              <w:right w:val="nil"/>
            </w:tcBorders>
            <w:vAlign w:val="bottom"/>
          </w:tcPr>
          <w:p w:rsidR="00C42116" w:rsidRDefault="00C42116">
            <w:pPr>
              <w:pStyle w:val="ConsPlusNormal"/>
              <w:jc w:val="center"/>
            </w:pPr>
            <w:r>
              <w:t>Ц430100000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библиотечных проектов, направленных на расширение и сохранение круга читателей</w:t>
            </w:r>
          </w:p>
        </w:tc>
        <w:tc>
          <w:tcPr>
            <w:tcW w:w="1489" w:type="dxa"/>
            <w:tcBorders>
              <w:top w:val="nil"/>
              <w:left w:val="nil"/>
              <w:bottom w:val="nil"/>
              <w:right w:val="nil"/>
            </w:tcBorders>
            <w:vAlign w:val="bottom"/>
          </w:tcPr>
          <w:p w:rsidR="00C42116" w:rsidRDefault="00C42116">
            <w:pPr>
              <w:pStyle w:val="ConsPlusNormal"/>
              <w:jc w:val="center"/>
            </w:pPr>
            <w:r>
              <w:t>Ц430118660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Ц430118660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Ц430118660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Ц430118660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Ц430118660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информационно-издательской деятельности государственных библиотек</w:t>
            </w:r>
          </w:p>
        </w:tc>
        <w:tc>
          <w:tcPr>
            <w:tcW w:w="1489" w:type="dxa"/>
            <w:tcBorders>
              <w:top w:val="nil"/>
              <w:left w:val="nil"/>
              <w:bottom w:val="nil"/>
              <w:right w:val="nil"/>
            </w:tcBorders>
            <w:vAlign w:val="bottom"/>
          </w:tcPr>
          <w:p w:rsidR="00C42116" w:rsidRDefault="00C42116">
            <w:pPr>
              <w:pStyle w:val="ConsPlusNormal"/>
              <w:jc w:val="center"/>
            </w:pPr>
            <w:r>
              <w:t>Ц430118670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Ц430118670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Ц430118670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Ц430118670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Ц430118670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1489" w:type="dxa"/>
            <w:tcBorders>
              <w:top w:val="nil"/>
              <w:left w:val="nil"/>
              <w:bottom w:val="nil"/>
              <w:right w:val="nil"/>
            </w:tcBorders>
            <w:vAlign w:val="bottom"/>
          </w:tcPr>
          <w:p w:rsidR="00C42116" w:rsidRDefault="00C42116">
            <w:pPr>
              <w:pStyle w:val="ConsPlusNormal"/>
              <w:jc w:val="center"/>
            </w:pPr>
            <w:r>
              <w:t>Ц430118680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Ц430118680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Ц430118680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Ц430118680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w:t>
            </w:r>
          </w:p>
        </w:tc>
        <w:tc>
          <w:tcPr>
            <w:tcW w:w="1489" w:type="dxa"/>
            <w:tcBorders>
              <w:top w:val="nil"/>
              <w:left w:val="nil"/>
              <w:bottom w:val="nil"/>
              <w:right w:val="nil"/>
            </w:tcBorders>
            <w:vAlign w:val="bottom"/>
          </w:tcPr>
          <w:p w:rsidR="00C42116" w:rsidRDefault="00C42116">
            <w:pPr>
              <w:pStyle w:val="ConsPlusNormal"/>
              <w:jc w:val="center"/>
            </w:pPr>
            <w:r>
              <w:t>Ц430118680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"Государственное книгоиздание"</w:t>
            </w:r>
          </w:p>
        </w:tc>
        <w:tc>
          <w:tcPr>
            <w:tcW w:w="1489" w:type="dxa"/>
            <w:tcBorders>
              <w:top w:val="nil"/>
              <w:left w:val="nil"/>
              <w:bottom w:val="nil"/>
              <w:right w:val="nil"/>
            </w:tcBorders>
            <w:vAlign w:val="bottom"/>
          </w:tcPr>
          <w:p w:rsidR="00C42116" w:rsidRDefault="00C42116">
            <w:pPr>
              <w:pStyle w:val="ConsPlusNormal"/>
              <w:jc w:val="center"/>
            </w:pPr>
            <w:r>
              <w:t>Ц430300000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6237,4</w:t>
            </w:r>
          </w:p>
        </w:tc>
        <w:tc>
          <w:tcPr>
            <w:tcW w:w="1264" w:type="dxa"/>
            <w:tcBorders>
              <w:top w:val="nil"/>
              <w:left w:val="nil"/>
              <w:bottom w:val="nil"/>
              <w:right w:val="nil"/>
            </w:tcBorders>
            <w:vAlign w:val="bottom"/>
          </w:tcPr>
          <w:p w:rsidR="00C42116" w:rsidRDefault="00C42116">
            <w:pPr>
              <w:pStyle w:val="ConsPlusNormal"/>
              <w:jc w:val="right"/>
            </w:pPr>
            <w:r>
              <w:t>6237,4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Выпуск книг в соответствии с тематическим планом издания социально значимой литературы</w:t>
            </w:r>
          </w:p>
        </w:tc>
        <w:tc>
          <w:tcPr>
            <w:tcW w:w="1489" w:type="dxa"/>
            <w:tcBorders>
              <w:top w:val="nil"/>
              <w:left w:val="nil"/>
              <w:bottom w:val="nil"/>
              <w:right w:val="nil"/>
            </w:tcBorders>
            <w:vAlign w:val="bottom"/>
          </w:tcPr>
          <w:p w:rsidR="00C42116" w:rsidRDefault="00C42116">
            <w:pPr>
              <w:pStyle w:val="ConsPlusNormal"/>
              <w:jc w:val="center"/>
            </w:pPr>
            <w:r>
              <w:t>Ц430311280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Ц430311280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Ц430311280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Ц430311280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Ц430311280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Денежное поощрение для авторов рукописей книг для детей и юношества на чувашском языке</w:t>
            </w:r>
          </w:p>
        </w:tc>
        <w:tc>
          <w:tcPr>
            <w:tcW w:w="1489" w:type="dxa"/>
            <w:tcBorders>
              <w:top w:val="nil"/>
              <w:left w:val="nil"/>
              <w:bottom w:val="nil"/>
              <w:right w:val="nil"/>
            </w:tcBorders>
            <w:vAlign w:val="bottom"/>
          </w:tcPr>
          <w:p w:rsidR="00C42116" w:rsidRDefault="00C42116">
            <w:pPr>
              <w:pStyle w:val="ConsPlusNormal"/>
              <w:jc w:val="center"/>
            </w:pPr>
            <w:r>
              <w:t>Ц430311300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Ц430311300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Премии и гранты</w:t>
            </w:r>
          </w:p>
        </w:tc>
        <w:tc>
          <w:tcPr>
            <w:tcW w:w="1489" w:type="dxa"/>
            <w:tcBorders>
              <w:top w:val="nil"/>
              <w:left w:val="nil"/>
              <w:bottom w:val="nil"/>
              <w:right w:val="nil"/>
            </w:tcBorders>
            <w:vAlign w:val="bottom"/>
          </w:tcPr>
          <w:p w:rsidR="00C42116" w:rsidRDefault="00C42116">
            <w:pPr>
              <w:pStyle w:val="ConsPlusNormal"/>
              <w:jc w:val="center"/>
            </w:pPr>
            <w:r>
              <w:t>Ц430311300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Ц430311300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Ц430311300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1489" w:type="dxa"/>
            <w:tcBorders>
              <w:top w:val="nil"/>
              <w:left w:val="nil"/>
              <w:bottom w:val="nil"/>
              <w:right w:val="nil"/>
            </w:tcBorders>
            <w:vAlign w:val="bottom"/>
          </w:tcPr>
          <w:p w:rsidR="00C42116" w:rsidRDefault="00C42116">
            <w:pPr>
              <w:pStyle w:val="ConsPlusNormal"/>
              <w:jc w:val="center"/>
            </w:pPr>
            <w:r>
              <w:t>Ц430313980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Ц430313980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Ц430313980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Ц430313980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Ц430313980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8.4.</w:t>
            </w:r>
          </w:p>
        </w:tc>
        <w:tc>
          <w:tcPr>
            <w:tcW w:w="3005" w:type="dxa"/>
            <w:tcBorders>
              <w:top w:val="nil"/>
              <w:left w:val="nil"/>
              <w:bottom w:val="nil"/>
              <w:right w:val="nil"/>
            </w:tcBorders>
          </w:tcPr>
          <w:p w:rsidR="00C42116" w:rsidRDefault="00AB5A4C">
            <w:pPr>
              <w:pStyle w:val="ConsPlusNormal"/>
              <w:jc w:val="both"/>
            </w:pPr>
            <w:hyperlink r:id="rId57" w:history="1">
              <w:r w:rsidR="00C42116">
                <w:rPr>
                  <w:color w:val="0000FF"/>
                </w:rPr>
                <w:t>Подпрограмма</w:t>
              </w:r>
            </w:hyperlink>
            <w:r w:rsidR="00C42116">
              <w:t xml:space="preserve"> "Туризм" государственной программы Чувашской Республики "Развитие культуры и </w:t>
            </w:r>
            <w:r w:rsidR="00C42116">
              <w:lastRenderedPageBreak/>
              <w:t>туризма"</w:t>
            </w:r>
          </w:p>
        </w:tc>
        <w:tc>
          <w:tcPr>
            <w:tcW w:w="1489" w:type="dxa"/>
            <w:tcBorders>
              <w:top w:val="nil"/>
              <w:left w:val="nil"/>
              <w:bottom w:val="nil"/>
              <w:right w:val="nil"/>
            </w:tcBorders>
            <w:vAlign w:val="bottom"/>
          </w:tcPr>
          <w:p w:rsidR="00C42116" w:rsidRDefault="00C42116">
            <w:pPr>
              <w:pStyle w:val="ConsPlusNormal"/>
              <w:jc w:val="center"/>
            </w:pPr>
            <w:r>
              <w:lastRenderedPageBreak/>
              <w:t>Ц440000000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516342,4</w:t>
            </w:r>
          </w:p>
        </w:tc>
        <w:tc>
          <w:tcPr>
            <w:tcW w:w="1264" w:type="dxa"/>
            <w:tcBorders>
              <w:top w:val="nil"/>
              <w:left w:val="nil"/>
              <w:bottom w:val="nil"/>
              <w:right w:val="nil"/>
            </w:tcBorders>
            <w:vAlign w:val="bottom"/>
          </w:tcPr>
          <w:p w:rsidR="00C42116" w:rsidRDefault="00C42116">
            <w:pPr>
              <w:pStyle w:val="ConsPlusNormal"/>
              <w:jc w:val="right"/>
            </w:pPr>
            <w:r>
              <w:t>825916,9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"Формирование и продвижение туристского продукта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Ц440100000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Ц440111360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Ц440111360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Ц440111360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Ц440111360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Ц440111360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инфраструктуры туризма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Ц440300000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1489" w:type="dxa"/>
            <w:tcBorders>
              <w:top w:val="nil"/>
              <w:left w:val="nil"/>
              <w:bottom w:val="nil"/>
              <w:right w:val="nil"/>
            </w:tcBorders>
            <w:vAlign w:val="bottom"/>
          </w:tcPr>
          <w:p w:rsidR="00C42116" w:rsidRDefault="00C42116">
            <w:pPr>
              <w:pStyle w:val="ConsPlusNormal"/>
              <w:jc w:val="center"/>
            </w:pPr>
            <w:r>
              <w:t>Ц4403R3840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Ц4403R3840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Ц4403R3840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Ц4403R3840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Ц4403R3840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8.5.</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58" w:history="1">
              <w:r>
                <w:rPr>
                  <w:color w:val="0000FF"/>
                </w:rPr>
                <w:t>программы</w:t>
              </w:r>
            </w:hyperlink>
            <w:r>
              <w:t xml:space="preserve"> Чувашской Республики "Развитие культуры и туризма"</w:t>
            </w:r>
          </w:p>
        </w:tc>
        <w:tc>
          <w:tcPr>
            <w:tcW w:w="1489" w:type="dxa"/>
            <w:tcBorders>
              <w:top w:val="nil"/>
              <w:left w:val="nil"/>
              <w:bottom w:val="nil"/>
              <w:right w:val="nil"/>
            </w:tcBorders>
            <w:vAlign w:val="bottom"/>
          </w:tcPr>
          <w:p w:rsidR="00C42116" w:rsidRDefault="00C42116">
            <w:pPr>
              <w:pStyle w:val="ConsPlusNormal"/>
              <w:jc w:val="center"/>
            </w:pPr>
            <w:r>
              <w:t>Ц4Э0000000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23045,0</w:t>
            </w:r>
          </w:p>
        </w:tc>
        <w:tc>
          <w:tcPr>
            <w:tcW w:w="1264" w:type="dxa"/>
            <w:tcBorders>
              <w:top w:val="nil"/>
              <w:left w:val="nil"/>
              <w:bottom w:val="nil"/>
              <w:right w:val="nil"/>
            </w:tcBorders>
            <w:vAlign w:val="bottom"/>
          </w:tcPr>
          <w:p w:rsidR="00C42116" w:rsidRDefault="00C42116">
            <w:pPr>
              <w:pStyle w:val="ConsPlusNormal"/>
              <w:jc w:val="right"/>
            </w:pPr>
            <w:r>
              <w:t>23045,0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Ц4Э0100000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23045,0</w:t>
            </w:r>
          </w:p>
        </w:tc>
        <w:tc>
          <w:tcPr>
            <w:tcW w:w="1264" w:type="dxa"/>
            <w:tcBorders>
              <w:top w:val="nil"/>
              <w:left w:val="nil"/>
              <w:bottom w:val="nil"/>
              <w:right w:val="nil"/>
            </w:tcBorders>
            <w:vAlign w:val="bottom"/>
          </w:tcPr>
          <w:p w:rsidR="00C42116" w:rsidRDefault="00C42116">
            <w:pPr>
              <w:pStyle w:val="ConsPlusNormal"/>
              <w:jc w:val="right"/>
            </w:pPr>
            <w:r>
              <w:t>23045,0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23045,0</w:t>
            </w:r>
          </w:p>
        </w:tc>
        <w:tc>
          <w:tcPr>
            <w:tcW w:w="1264" w:type="dxa"/>
            <w:tcBorders>
              <w:top w:val="nil"/>
              <w:left w:val="nil"/>
              <w:bottom w:val="nil"/>
              <w:right w:val="nil"/>
            </w:tcBorders>
            <w:vAlign w:val="bottom"/>
          </w:tcPr>
          <w:p w:rsidR="00C42116" w:rsidRDefault="00C42116">
            <w:pPr>
              <w:pStyle w:val="ConsPlusNormal"/>
              <w:jc w:val="right"/>
            </w:pPr>
            <w:r>
              <w:t>23045,0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22645,3</w:t>
            </w:r>
          </w:p>
        </w:tc>
        <w:tc>
          <w:tcPr>
            <w:tcW w:w="1264" w:type="dxa"/>
            <w:tcBorders>
              <w:top w:val="nil"/>
              <w:left w:val="nil"/>
              <w:bottom w:val="nil"/>
              <w:right w:val="nil"/>
            </w:tcBorders>
            <w:vAlign w:val="bottom"/>
          </w:tcPr>
          <w:p w:rsidR="00C42116" w:rsidRDefault="00C42116">
            <w:pPr>
              <w:pStyle w:val="ConsPlusNormal"/>
              <w:jc w:val="right"/>
            </w:pPr>
            <w:r>
              <w:t>22645,3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22645,3</w:t>
            </w:r>
          </w:p>
        </w:tc>
        <w:tc>
          <w:tcPr>
            <w:tcW w:w="1264" w:type="dxa"/>
            <w:tcBorders>
              <w:top w:val="nil"/>
              <w:left w:val="nil"/>
              <w:bottom w:val="nil"/>
              <w:right w:val="nil"/>
            </w:tcBorders>
            <w:vAlign w:val="bottom"/>
          </w:tcPr>
          <w:p w:rsidR="00C42116" w:rsidRDefault="00C42116">
            <w:pPr>
              <w:pStyle w:val="ConsPlusNormal"/>
              <w:jc w:val="right"/>
            </w:pPr>
            <w:r>
              <w:t>22645,3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22645,3</w:t>
            </w:r>
          </w:p>
        </w:tc>
        <w:tc>
          <w:tcPr>
            <w:tcW w:w="1264" w:type="dxa"/>
            <w:tcBorders>
              <w:top w:val="nil"/>
              <w:left w:val="nil"/>
              <w:bottom w:val="nil"/>
              <w:right w:val="nil"/>
            </w:tcBorders>
            <w:vAlign w:val="bottom"/>
          </w:tcPr>
          <w:p w:rsidR="00C42116" w:rsidRDefault="00C42116">
            <w:pPr>
              <w:pStyle w:val="ConsPlusNormal"/>
              <w:jc w:val="right"/>
            </w:pPr>
            <w:r>
              <w:t>22645,3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22645,3</w:t>
            </w:r>
          </w:p>
        </w:tc>
        <w:tc>
          <w:tcPr>
            <w:tcW w:w="1264" w:type="dxa"/>
            <w:tcBorders>
              <w:top w:val="nil"/>
              <w:left w:val="nil"/>
              <w:bottom w:val="nil"/>
              <w:right w:val="nil"/>
            </w:tcBorders>
            <w:vAlign w:val="bottom"/>
          </w:tcPr>
          <w:p w:rsidR="00C42116" w:rsidRDefault="00C42116">
            <w:pPr>
              <w:pStyle w:val="ConsPlusNormal"/>
              <w:jc w:val="right"/>
            </w:pPr>
            <w:r>
              <w:t>22645,3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347,6</w:t>
            </w:r>
          </w:p>
        </w:tc>
        <w:tc>
          <w:tcPr>
            <w:tcW w:w="126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347,6</w:t>
            </w:r>
          </w:p>
        </w:tc>
        <w:tc>
          <w:tcPr>
            <w:tcW w:w="126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347,6</w:t>
            </w:r>
          </w:p>
        </w:tc>
        <w:tc>
          <w:tcPr>
            <w:tcW w:w="126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347,6</w:t>
            </w:r>
          </w:p>
        </w:tc>
        <w:tc>
          <w:tcPr>
            <w:tcW w:w="126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52,1</w:t>
            </w: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52,1</w:t>
            </w: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52,1</w:t>
            </w: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Ц4Э0100190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52,1</w:t>
            </w: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9.</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59" w:history="1">
              <w:r>
                <w:rPr>
                  <w:color w:val="0000FF"/>
                </w:rPr>
                <w:t>программа</w:t>
              </w:r>
            </w:hyperlink>
            <w:r>
              <w:t xml:space="preserve"> Чувашской Республики "Развитие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587016,9</w:t>
            </w:r>
          </w:p>
        </w:tc>
        <w:tc>
          <w:tcPr>
            <w:tcW w:w="1264" w:type="dxa"/>
            <w:tcBorders>
              <w:top w:val="nil"/>
              <w:left w:val="nil"/>
              <w:bottom w:val="nil"/>
              <w:right w:val="nil"/>
            </w:tcBorders>
            <w:vAlign w:val="bottom"/>
          </w:tcPr>
          <w:p w:rsidR="00C42116" w:rsidRDefault="00C42116">
            <w:pPr>
              <w:pStyle w:val="ConsPlusNormal"/>
              <w:jc w:val="right"/>
            </w:pPr>
            <w:r>
              <w:t>644701,0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9.1.</w:t>
            </w:r>
          </w:p>
        </w:tc>
        <w:tc>
          <w:tcPr>
            <w:tcW w:w="3005" w:type="dxa"/>
            <w:tcBorders>
              <w:top w:val="nil"/>
              <w:left w:val="nil"/>
              <w:bottom w:val="nil"/>
              <w:right w:val="nil"/>
            </w:tcBorders>
          </w:tcPr>
          <w:p w:rsidR="00C42116" w:rsidRDefault="00AB5A4C">
            <w:pPr>
              <w:pStyle w:val="ConsPlusNormal"/>
              <w:jc w:val="both"/>
            </w:pPr>
            <w:hyperlink r:id="rId60" w:history="1">
              <w:r w:rsidR="00C42116">
                <w:rPr>
                  <w:color w:val="0000FF"/>
                </w:rPr>
                <w:t>Подпрограмма</w:t>
              </w:r>
            </w:hyperlink>
            <w:r w:rsidR="00C42116">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128477,8</w:t>
            </w:r>
          </w:p>
        </w:tc>
        <w:tc>
          <w:tcPr>
            <w:tcW w:w="1264" w:type="dxa"/>
            <w:tcBorders>
              <w:top w:val="nil"/>
              <w:left w:val="nil"/>
              <w:bottom w:val="nil"/>
              <w:right w:val="nil"/>
            </w:tcBorders>
            <w:vAlign w:val="bottom"/>
          </w:tcPr>
          <w:p w:rsidR="00C42116" w:rsidRDefault="00C42116">
            <w:pPr>
              <w:pStyle w:val="ConsPlusNormal"/>
              <w:jc w:val="right"/>
            </w:pPr>
            <w:r>
              <w:t>192472,4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"Физкультурно-оздоровительная и спортивно-массовая работа с населением"</w:t>
            </w:r>
          </w:p>
        </w:tc>
        <w:tc>
          <w:tcPr>
            <w:tcW w:w="1489" w:type="dxa"/>
            <w:tcBorders>
              <w:top w:val="nil"/>
              <w:left w:val="nil"/>
              <w:bottom w:val="nil"/>
              <w:right w:val="nil"/>
            </w:tcBorders>
            <w:vAlign w:val="bottom"/>
          </w:tcPr>
          <w:p w:rsidR="00C42116" w:rsidRDefault="00C42116">
            <w:pPr>
              <w:pStyle w:val="ConsPlusNormal"/>
              <w:jc w:val="center"/>
            </w:pPr>
            <w:r>
              <w:t>Ц510100000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919,5</w:t>
            </w:r>
          </w:p>
        </w:tc>
        <w:tc>
          <w:tcPr>
            <w:tcW w:w="1264" w:type="dxa"/>
            <w:tcBorders>
              <w:top w:val="nil"/>
              <w:left w:val="nil"/>
              <w:bottom w:val="nil"/>
              <w:right w:val="nil"/>
            </w:tcBorders>
            <w:vAlign w:val="bottom"/>
          </w:tcPr>
          <w:p w:rsidR="00C42116" w:rsidRDefault="00C42116">
            <w:pPr>
              <w:pStyle w:val="ConsPlusNormal"/>
              <w:jc w:val="right"/>
            </w:pPr>
            <w:r>
              <w:t>919,5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официальных физкультурных мероприятий</w:t>
            </w:r>
          </w:p>
        </w:tc>
        <w:tc>
          <w:tcPr>
            <w:tcW w:w="1489" w:type="dxa"/>
            <w:tcBorders>
              <w:top w:val="nil"/>
              <w:left w:val="nil"/>
              <w:bottom w:val="nil"/>
              <w:right w:val="nil"/>
            </w:tcBorders>
            <w:vAlign w:val="bottom"/>
          </w:tcPr>
          <w:p w:rsidR="00C42116" w:rsidRDefault="00C42116">
            <w:pPr>
              <w:pStyle w:val="ConsPlusNormal"/>
              <w:jc w:val="center"/>
            </w:pPr>
            <w:r>
              <w:t>Ц510111390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469,8</w:t>
            </w:r>
          </w:p>
        </w:tc>
        <w:tc>
          <w:tcPr>
            <w:tcW w:w="126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Ц510111390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Ц510111390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Ц510111390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Ц510111390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Ц510111390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Ц510111390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Ц510111390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Массовый спорт</w:t>
            </w:r>
          </w:p>
        </w:tc>
        <w:tc>
          <w:tcPr>
            <w:tcW w:w="1489" w:type="dxa"/>
            <w:tcBorders>
              <w:top w:val="nil"/>
              <w:left w:val="nil"/>
              <w:bottom w:val="nil"/>
              <w:right w:val="nil"/>
            </w:tcBorders>
            <w:vAlign w:val="bottom"/>
          </w:tcPr>
          <w:p w:rsidR="00C42116" w:rsidRDefault="00C42116">
            <w:pPr>
              <w:pStyle w:val="ConsPlusNormal"/>
              <w:jc w:val="center"/>
            </w:pPr>
            <w:r>
              <w:t>Ц510111390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физкультурных мероприятий с детьми и молодежью</w:t>
            </w:r>
          </w:p>
        </w:tc>
        <w:tc>
          <w:tcPr>
            <w:tcW w:w="1489" w:type="dxa"/>
            <w:tcBorders>
              <w:top w:val="nil"/>
              <w:left w:val="nil"/>
              <w:bottom w:val="nil"/>
              <w:right w:val="nil"/>
            </w:tcBorders>
            <w:vAlign w:val="bottom"/>
          </w:tcPr>
          <w:p w:rsidR="00C42116" w:rsidRDefault="00C42116">
            <w:pPr>
              <w:pStyle w:val="ConsPlusNormal"/>
              <w:jc w:val="center"/>
            </w:pPr>
            <w:r>
              <w:t>Ц510111400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Ц510111400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Ц510111400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Ц510111400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Ц510111400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Ц510111400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Ц510111400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Ц510111400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Массовый спорт</w:t>
            </w:r>
          </w:p>
        </w:tc>
        <w:tc>
          <w:tcPr>
            <w:tcW w:w="1489" w:type="dxa"/>
            <w:tcBorders>
              <w:top w:val="nil"/>
              <w:left w:val="nil"/>
              <w:bottom w:val="nil"/>
              <w:right w:val="nil"/>
            </w:tcBorders>
            <w:vAlign w:val="bottom"/>
          </w:tcPr>
          <w:p w:rsidR="00C42116" w:rsidRDefault="00C42116">
            <w:pPr>
              <w:pStyle w:val="ConsPlusNormal"/>
              <w:jc w:val="center"/>
            </w:pPr>
            <w:r>
              <w:t>Ц510111400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Пропаганда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Ц510111470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Ц510111470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Ц510111470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Ц510111470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Массовый спорт</w:t>
            </w:r>
          </w:p>
        </w:tc>
        <w:tc>
          <w:tcPr>
            <w:tcW w:w="1489" w:type="dxa"/>
            <w:tcBorders>
              <w:top w:val="nil"/>
              <w:left w:val="nil"/>
              <w:bottom w:val="nil"/>
              <w:right w:val="nil"/>
            </w:tcBorders>
            <w:vAlign w:val="bottom"/>
          </w:tcPr>
          <w:p w:rsidR="00C42116" w:rsidRDefault="00C42116">
            <w:pPr>
              <w:pStyle w:val="ConsPlusNormal"/>
              <w:jc w:val="center"/>
            </w:pPr>
            <w:r>
              <w:t>Ц510111470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Организация и проведение семинаров-совещаний для </w:t>
            </w:r>
            <w:r>
              <w:lastRenderedPageBreak/>
              <w:t>специалистов, работающих в сфере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lastRenderedPageBreak/>
              <w:t>Ц510111520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Ц510111520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Ц510111520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Ц510111520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Массовый спорт</w:t>
            </w:r>
          </w:p>
        </w:tc>
        <w:tc>
          <w:tcPr>
            <w:tcW w:w="1489" w:type="dxa"/>
            <w:tcBorders>
              <w:top w:val="nil"/>
              <w:left w:val="nil"/>
              <w:bottom w:val="nil"/>
              <w:right w:val="nil"/>
            </w:tcBorders>
            <w:vAlign w:val="bottom"/>
          </w:tcPr>
          <w:p w:rsidR="00C42116" w:rsidRDefault="00C42116">
            <w:pPr>
              <w:pStyle w:val="ConsPlusNormal"/>
              <w:jc w:val="center"/>
            </w:pPr>
            <w:r>
              <w:t>Ц510111520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спортивной инфраструктуры, в том числе с использованием принципов государственно-частного партнерства и софинансирования из бюджетов всех уровней"</w:t>
            </w:r>
          </w:p>
        </w:tc>
        <w:tc>
          <w:tcPr>
            <w:tcW w:w="1489" w:type="dxa"/>
            <w:tcBorders>
              <w:top w:val="nil"/>
              <w:left w:val="nil"/>
              <w:bottom w:val="nil"/>
              <w:right w:val="nil"/>
            </w:tcBorders>
            <w:vAlign w:val="bottom"/>
          </w:tcPr>
          <w:p w:rsidR="00C42116" w:rsidRDefault="00C42116">
            <w:pPr>
              <w:pStyle w:val="ConsPlusNormal"/>
              <w:jc w:val="center"/>
            </w:pPr>
            <w:r>
              <w:t>Ц510200000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113510,7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Реконструкция футбольного поля при БУ "СШ по футболу" Минспорта Чувашии</w:t>
            </w:r>
          </w:p>
        </w:tc>
        <w:tc>
          <w:tcPr>
            <w:tcW w:w="1489" w:type="dxa"/>
            <w:tcBorders>
              <w:top w:val="nil"/>
              <w:left w:val="nil"/>
              <w:bottom w:val="nil"/>
              <w:right w:val="nil"/>
            </w:tcBorders>
            <w:vAlign w:val="bottom"/>
          </w:tcPr>
          <w:p w:rsidR="00C42116" w:rsidRDefault="00C42116">
            <w:pPr>
              <w:pStyle w:val="ConsPlusNormal"/>
              <w:jc w:val="center"/>
            </w:pPr>
            <w:r>
              <w:t>Ц510218260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t>Ц510218260</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89" w:type="dxa"/>
            <w:tcBorders>
              <w:top w:val="nil"/>
              <w:left w:val="nil"/>
              <w:bottom w:val="nil"/>
              <w:right w:val="nil"/>
            </w:tcBorders>
            <w:vAlign w:val="bottom"/>
          </w:tcPr>
          <w:p w:rsidR="00C42116" w:rsidRDefault="00C42116">
            <w:pPr>
              <w:pStyle w:val="ConsPlusNormal"/>
              <w:jc w:val="center"/>
            </w:pPr>
            <w:r>
              <w:t>Ц510218260</w:t>
            </w:r>
          </w:p>
        </w:tc>
        <w:tc>
          <w:tcPr>
            <w:tcW w:w="624" w:type="dxa"/>
            <w:tcBorders>
              <w:top w:val="nil"/>
              <w:left w:val="nil"/>
              <w:bottom w:val="nil"/>
              <w:right w:val="nil"/>
            </w:tcBorders>
            <w:vAlign w:val="bottom"/>
          </w:tcPr>
          <w:p w:rsidR="00C42116" w:rsidRDefault="00C42116">
            <w:pPr>
              <w:pStyle w:val="ConsPlusNormal"/>
              <w:jc w:val="center"/>
            </w:pPr>
            <w:r>
              <w:t>460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Ц510218260</w:t>
            </w:r>
          </w:p>
        </w:tc>
        <w:tc>
          <w:tcPr>
            <w:tcW w:w="624" w:type="dxa"/>
            <w:tcBorders>
              <w:top w:val="nil"/>
              <w:left w:val="nil"/>
              <w:bottom w:val="nil"/>
              <w:right w:val="nil"/>
            </w:tcBorders>
            <w:vAlign w:val="bottom"/>
          </w:tcPr>
          <w:p w:rsidR="00C42116" w:rsidRDefault="00C42116">
            <w:pPr>
              <w:pStyle w:val="ConsPlusNormal"/>
              <w:jc w:val="center"/>
            </w:pPr>
            <w:r>
              <w:t>460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Массовый спорт</w:t>
            </w:r>
          </w:p>
        </w:tc>
        <w:tc>
          <w:tcPr>
            <w:tcW w:w="1489" w:type="dxa"/>
            <w:tcBorders>
              <w:top w:val="nil"/>
              <w:left w:val="nil"/>
              <w:bottom w:val="nil"/>
              <w:right w:val="nil"/>
            </w:tcBorders>
            <w:vAlign w:val="bottom"/>
          </w:tcPr>
          <w:p w:rsidR="00C42116" w:rsidRDefault="00C42116">
            <w:pPr>
              <w:pStyle w:val="ConsPlusNormal"/>
              <w:jc w:val="center"/>
            </w:pPr>
            <w:r>
              <w:t>Ц510218260</w:t>
            </w:r>
          </w:p>
        </w:tc>
        <w:tc>
          <w:tcPr>
            <w:tcW w:w="624" w:type="dxa"/>
            <w:tcBorders>
              <w:top w:val="nil"/>
              <w:left w:val="nil"/>
              <w:bottom w:val="nil"/>
              <w:right w:val="nil"/>
            </w:tcBorders>
            <w:vAlign w:val="bottom"/>
          </w:tcPr>
          <w:p w:rsidR="00C42116" w:rsidRDefault="00C42116">
            <w:pPr>
              <w:pStyle w:val="ConsPlusNormal"/>
              <w:jc w:val="center"/>
            </w:pPr>
            <w:r>
              <w:t>460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20000,0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объекта "Плавательный бассейн в с. Аликово Аликовского района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Ц510218850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93510,7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Ц510218850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93510,7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Ц510218850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93510,7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Ц510218850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93510,7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Массовый спорт</w:t>
            </w:r>
          </w:p>
        </w:tc>
        <w:tc>
          <w:tcPr>
            <w:tcW w:w="1489" w:type="dxa"/>
            <w:tcBorders>
              <w:top w:val="nil"/>
              <w:left w:val="nil"/>
              <w:bottom w:val="nil"/>
              <w:right w:val="nil"/>
            </w:tcBorders>
            <w:vAlign w:val="bottom"/>
          </w:tcPr>
          <w:p w:rsidR="00C42116" w:rsidRDefault="00C42116">
            <w:pPr>
              <w:pStyle w:val="ConsPlusNormal"/>
              <w:jc w:val="center"/>
            </w:pPr>
            <w:r>
              <w:t>Ц510218850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93510,7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"Спорт - норма жизни"</w:t>
            </w:r>
          </w:p>
        </w:tc>
        <w:tc>
          <w:tcPr>
            <w:tcW w:w="1489" w:type="dxa"/>
            <w:tcBorders>
              <w:top w:val="nil"/>
              <w:left w:val="nil"/>
              <w:bottom w:val="nil"/>
              <w:right w:val="nil"/>
            </w:tcBorders>
            <w:vAlign w:val="bottom"/>
          </w:tcPr>
          <w:p w:rsidR="00C42116" w:rsidRDefault="00C42116">
            <w:pPr>
              <w:pStyle w:val="ConsPlusNormal"/>
              <w:jc w:val="center"/>
            </w:pPr>
            <w:r>
              <w:t>Ц51Р500000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191552,9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плоскостного стадиона, расположенного на территории МБОУ "СОШ N 8" г. Новочебоксарска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Ц51Р551392</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40290,5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Ц51Р551392</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40290,5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Ц51Р551392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40290,5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Ц51Р551392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40290,5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Массовый спорт</w:t>
            </w:r>
          </w:p>
        </w:tc>
        <w:tc>
          <w:tcPr>
            <w:tcW w:w="1489" w:type="dxa"/>
            <w:tcBorders>
              <w:top w:val="nil"/>
              <w:left w:val="nil"/>
              <w:bottom w:val="nil"/>
              <w:right w:val="nil"/>
            </w:tcBorders>
            <w:vAlign w:val="bottom"/>
          </w:tcPr>
          <w:p w:rsidR="00C42116" w:rsidRDefault="00C42116">
            <w:pPr>
              <w:pStyle w:val="ConsPlusNormal"/>
              <w:jc w:val="center"/>
            </w:pPr>
            <w:r>
              <w:t>Ц51Р551392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40290,5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объекта "Физкультурно-оздоровительный комплекс в с. Ишлеи Чебоксарского района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Ц51Р551393</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142220,1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Ц51Р551393</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142220,1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Ц51Р551393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142220,1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Ц51Р551393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142220,1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Массовый спорт</w:t>
            </w:r>
          </w:p>
        </w:tc>
        <w:tc>
          <w:tcPr>
            <w:tcW w:w="1489" w:type="dxa"/>
            <w:tcBorders>
              <w:top w:val="nil"/>
              <w:left w:val="nil"/>
              <w:bottom w:val="nil"/>
              <w:right w:val="nil"/>
            </w:tcBorders>
            <w:vAlign w:val="bottom"/>
          </w:tcPr>
          <w:p w:rsidR="00C42116" w:rsidRDefault="00C42116">
            <w:pPr>
              <w:pStyle w:val="ConsPlusNormal"/>
              <w:jc w:val="center"/>
            </w:pPr>
            <w:r>
              <w:t>Ц51Р551393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142220,1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Оснащение объектов спортивной инфраструктуры спортивно-технологическим оборудованием</w:t>
            </w:r>
          </w:p>
        </w:tc>
        <w:tc>
          <w:tcPr>
            <w:tcW w:w="1489" w:type="dxa"/>
            <w:tcBorders>
              <w:top w:val="nil"/>
              <w:left w:val="nil"/>
              <w:bottom w:val="nil"/>
              <w:right w:val="nil"/>
            </w:tcBorders>
            <w:vAlign w:val="bottom"/>
          </w:tcPr>
          <w:p w:rsidR="00C42116" w:rsidRDefault="00C42116">
            <w:pPr>
              <w:pStyle w:val="ConsPlusNormal"/>
              <w:jc w:val="center"/>
            </w:pPr>
            <w:r>
              <w:t>Ц51Р552280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Ц51Р552280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Ц51Р552280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Ц51Р552280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Массовый спорт</w:t>
            </w:r>
          </w:p>
        </w:tc>
        <w:tc>
          <w:tcPr>
            <w:tcW w:w="1489" w:type="dxa"/>
            <w:tcBorders>
              <w:top w:val="nil"/>
              <w:left w:val="nil"/>
              <w:bottom w:val="nil"/>
              <w:right w:val="nil"/>
            </w:tcBorders>
            <w:vAlign w:val="bottom"/>
          </w:tcPr>
          <w:p w:rsidR="00C42116" w:rsidRDefault="00C42116">
            <w:pPr>
              <w:pStyle w:val="ConsPlusNormal"/>
              <w:jc w:val="center"/>
            </w:pPr>
            <w:r>
              <w:t>Ц51Р552280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9.2.</w:t>
            </w:r>
          </w:p>
        </w:tc>
        <w:tc>
          <w:tcPr>
            <w:tcW w:w="3005" w:type="dxa"/>
            <w:tcBorders>
              <w:top w:val="nil"/>
              <w:left w:val="nil"/>
              <w:bottom w:val="nil"/>
              <w:right w:val="nil"/>
            </w:tcBorders>
          </w:tcPr>
          <w:p w:rsidR="00C42116" w:rsidRDefault="00AB5A4C">
            <w:pPr>
              <w:pStyle w:val="ConsPlusNormal"/>
              <w:jc w:val="both"/>
            </w:pPr>
            <w:hyperlink r:id="rId61"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435277,5</w:t>
            </w:r>
          </w:p>
        </w:tc>
        <w:tc>
          <w:tcPr>
            <w:tcW w:w="1264" w:type="dxa"/>
            <w:tcBorders>
              <w:top w:val="nil"/>
              <w:left w:val="nil"/>
              <w:bottom w:val="nil"/>
              <w:right w:val="nil"/>
            </w:tcBorders>
            <w:vAlign w:val="bottom"/>
          </w:tcPr>
          <w:p w:rsidR="00C42116" w:rsidRDefault="00C42116">
            <w:pPr>
              <w:pStyle w:val="ConsPlusNormal"/>
              <w:jc w:val="right"/>
            </w:pPr>
            <w:r>
              <w:t>428967,0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1489" w:type="dxa"/>
            <w:tcBorders>
              <w:top w:val="nil"/>
              <w:left w:val="nil"/>
              <w:bottom w:val="nil"/>
              <w:right w:val="nil"/>
            </w:tcBorders>
            <w:vAlign w:val="bottom"/>
          </w:tcPr>
          <w:p w:rsidR="00C42116" w:rsidRDefault="00C42116">
            <w:pPr>
              <w:pStyle w:val="ConsPlusNormal"/>
              <w:jc w:val="center"/>
            </w:pPr>
            <w:r>
              <w:t>Ц520100000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356155,4</w:t>
            </w:r>
          </w:p>
        </w:tc>
        <w:tc>
          <w:tcPr>
            <w:tcW w:w="1264" w:type="dxa"/>
            <w:tcBorders>
              <w:top w:val="nil"/>
              <w:left w:val="nil"/>
              <w:bottom w:val="nil"/>
              <w:right w:val="nil"/>
            </w:tcBorders>
            <w:vAlign w:val="bottom"/>
          </w:tcPr>
          <w:p w:rsidR="00C42116" w:rsidRDefault="00C42116">
            <w:pPr>
              <w:pStyle w:val="ConsPlusNormal"/>
              <w:jc w:val="right"/>
            </w:pPr>
            <w:r>
              <w:t>349844,9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356155,4</w:t>
            </w:r>
          </w:p>
        </w:tc>
        <w:tc>
          <w:tcPr>
            <w:tcW w:w="1264" w:type="dxa"/>
            <w:tcBorders>
              <w:top w:val="nil"/>
              <w:left w:val="nil"/>
              <w:bottom w:val="nil"/>
              <w:right w:val="nil"/>
            </w:tcBorders>
            <w:vAlign w:val="bottom"/>
          </w:tcPr>
          <w:p w:rsidR="00C42116" w:rsidRDefault="00C42116">
            <w:pPr>
              <w:pStyle w:val="ConsPlusNormal"/>
              <w:jc w:val="right"/>
            </w:pPr>
            <w:r>
              <w:t>349844,9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356155,4</w:t>
            </w:r>
          </w:p>
        </w:tc>
        <w:tc>
          <w:tcPr>
            <w:tcW w:w="1264" w:type="dxa"/>
            <w:tcBorders>
              <w:top w:val="nil"/>
              <w:left w:val="nil"/>
              <w:bottom w:val="nil"/>
              <w:right w:val="nil"/>
            </w:tcBorders>
            <w:vAlign w:val="bottom"/>
          </w:tcPr>
          <w:p w:rsidR="00C42116" w:rsidRDefault="00C42116">
            <w:pPr>
              <w:pStyle w:val="ConsPlusNormal"/>
              <w:jc w:val="right"/>
            </w:pPr>
            <w:r>
              <w:t>349844,9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233702,0</w:t>
            </w:r>
          </w:p>
        </w:tc>
        <w:tc>
          <w:tcPr>
            <w:tcW w:w="1264" w:type="dxa"/>
            <w:tcBorders>
              <w:top w:val="nil"/>
              <w:left w:val="nil"/>
              <w:bottom w:val="nil"/>
              <w:right w:val="nil"/>
            </w:tcBorders>
            <w:vAlign w:val="bottom"/>
          </w:tcPr>
          <w:p w:rsidR="00C42116" w:rsidRDefault="00C42116">
            <w:pPr>
              <w:pStyle w:val="ConsPlusNormal"/>
              <w:jc w:val="right"/>
            </w:pPr>
            <w:r>
              <w:t>227393,9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190079,0</w:t>
            </w:r>
          </w:p>
        </w:tc>
        <w:tc>
          <w:tcPr>
            <w:tcW w:w="1264" w:type="dxa"/>
            <w:tcBorders>
              <w:top w:val="nil"/>
              <w:left w:val="nil"/>
              <w:bottom w:val="nil"/>
              <w:right w:val="nil"/>
            </w:tcBorders>
            <w:vAlign w:val="bottom"/>
          </w:tcPr>
          <w:p w:rsidR="00C42116" w:rsidRDefault="00C42116">
            <w:pPr>
              <w:pStyle w:val="ConsPlusNormal"/>
              <w:jc w:val="right"/>
            </w:pPr>
            <w:r>
              <w:t>183770,9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190079,0</w:t>
            </w:r>
          </w:p>
        </w:tc>
        <w:tc>
          <w:tcPr>
            <w:tcW w:w="1264" w:type="dxa"/>
            <w:tcBorders>
              <w:top w:val="nil"/>
              <w:left w:val="nil"/>
              <w:bottom w:val="nil"/>
              <w:right w:val="nil"/>
            </w:tcBorders>
            <w:vAlign w:val="bottom"/>
          </w:tcPr>
          <w:p w:rsidR="00C42116" w:rsidRDefault="00C42116">
            <w:pPr>
              <w:pStyle w:val="ConsPlusNormal"/>
              <w:jc w:val="right"/>
            </w:pPr>
            <w:r>
              <w:t>183770,9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122453,4</w:t>
            </w:r>
          </w:p>
        </w:tc>
        <w:tc>
          <w:tcPr>
            <w:tcW w:w="1264" w:type="dxa"/>
            <w:tcBorders>
              <w:top w:val="nil"/>
              <w:left w:val="nil"/>
              <w:bottom w:val="nil"/>
              <w:right w:val="nil"/>
            </w:tcBorders>
            <w:vAlign w:val="bottom"/>
          </w:tcPr>
          <w:p w:rsidR="00C42116" w:rsidRDefault="00C42116">
            <w:pPr>
              <w:pStyle w:val="ConsPlusNormal"/>
              <w:jc w:val="right"/>
            </w:pPr>
            <w:r>
              <w:t>122451,0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122453,4</w:t>
            </w:r>
          </w:p>
        </w:tc>
        <w:tc>
          <w:tcPr>
            <w:tcW w:w="1264" w:type="dxa"/>
            <w:tcBorders>
              <w:top w:val="nil"/>
              <w:left w:val="nil"/>
              <w:bottom w:val="nil"/>
              <w:right w:val="nil"/>
            </w:tcBorders>
            <w:vAlign w:val="bottom"/>
          </w:tcPr>
          <w:p w:rsidR="00C42116" w:rsidRDefault="00C42116">
            <w:pPr>
              <w:pStyle w:val="ConsPlusNormal"/>
              <w:jc w:val="right"/>
            </w:pPr>
            <w:r>
              <w:t>122451,0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Ц520140340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122453,4</w:t>
            </w:r>
          </w:p>
        </w:tc>
        <w:tc>
          <w:tcPr>
            <w:tcW w:w="1264" w:type="dxa"/>
            <w:tcBorders>
              <w:top w:val="nil"/>
              <w:left w:val="nil"/>
              <w:bottom w:val="nil"/>
              <w:right w:val="nil"/>
            </w:tcBorders>
            <w:vAlign w:val="bottom"/>
          </w:tcPr>
          <w:p w:rsidR="00C42116" w:rsidRDefault="00C42116">
            <w:pPr>
              <w:pStyle w:val="ConsPlusNormal"/>
              <w:jc w:val="right"/>
            </w:pPr>
            <w:r>
              <w:t>122451,0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Ц520200000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28789,0</w:t>
            </w:r>
          </w:p>
        </w:tc>
        <w:tc>
          <w:tcPr>
            <w:tcW w:w="1264" w:type="dxa"/>
            <w:tcBorders>
              <w:top w:val="nil"/>
              <w:left w:val="nil"/>
              <w:bottom w:val="nil"/>
              <w:right w:val="nil"/>
            </w:tcBorders>
            <w:vAlign w:val="bottom"/>
          </w:tcPr>
          <w:p w:rsidR="00C42116" w:rsidRDefault="00C42116">
            <w:pPr>
              <w:pStyle w:val="ConsPlusNormal"/>
              <w:jc w:val="right"/>
            </w:pPr>
            <w:r>
              <w:t>28789,0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спортивной подготовки спортсменов</w:t>
            </w:r>
          </w:p>
        </w:tc>
        <w:tc>
          <w:tcPr>
            <w:tcW w:w="1489" w:type="dxa"/>
            <w:tcBorders>
              <w:top w:val="nil"/>
              <w:left w:val="nil"/>
              <w:bottom w:val="nil"/>
              <w:right w:val="nil"/>
            </w:tcBorders>
            <w:vAlign w:val="bottom"/>
          </w:tcPr>
          <w:p w:rsidR="00C42116" w:rsidRDefault="00C42116">
            <w:pPr>
              <w:pStyle w:val="ConsPlusNormal"/>
              <w:jc w:val="center"/>
            </w:pPr>
            <w:r>
              <w:t>Ц520211410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Ц520211410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Ц520211410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Ц520211410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Ц520211410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республиканских физкультурно-оздоровительных центров</w:t>
            </w:r>
          </w:p>
        </w:tc>
        <w:tc>
          <w:tcPr>
            <w:tcW w:w="1489" w:type="dxa"/>
            <w:tcBorders>
              <w:top w:val="nil"/>
              <w:left w:val="nil"/>
              <w:bottom w:val="nil"/>
              <w:right w:val="nil"/>
            </w:tcBorders>
            <w:vAlign w:val="bottom"/>
          </w:tcPr>
          <w:p w:rsidR="00C42116" w:rsidRDefault="00C42116">
            <w:pPr>
              <w:pStyle w:val="ConsPlusNormal"/>
              <w:jc w:val="center"/>
            </w:pPr>
            <w:r>
              <w:t>Ц520240360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Ц520240360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Ц520240360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Ц520240360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Ц520240360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w:t>
            </w:r>
            <w:r>
              <w:lastRenderedPageBreak/>
              <w:t>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lastRenderedPageBreak/>
              <w:t>Ц520300000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15640,6</w:t>
            </w:r>
          </w:p>
        </w:tc>
        <w:tc>
          <w:tcPr>
            <w:tcW w:w="1264" w:type="dxa"/>
            <w:tcBorders>
              <w:top w:val="nil"/>
              <w:left w:val="nil"/>
              <w:bottom w:val="nil"/>
              <w:right w:val="nil"/>
            </w:tcBorders>
            <w:vAlign w:val="bottom"/>
          </w:tcPr>
          <w:p w:rsidR="00C42116" w:rsidRDefault="00C42116">
            <w:pPr>
              <w:pStyle w:val="ConsPlusNormal"/>
              <w:jc w:val="right"/>
            </w:pPr>
            <w:r>
              <w:t>15640,6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спортивной подготовки спортсменов</w:t>
            </w:r>
          </w:p>
        </w:tc>
        <w:tc>
          <w:tcPr>
            <w:tcW w:w="1489" w:type="dxa"/>
            <w:tcBorders>
              <w:top w:val="nil"/>
              <w:left w:val="nil"/>
              <w:bottom w:val="nil"/>
              <w:right w:val="nil"/>
            </w:tcBorders>
            <w:vAlign w:val="bottom"/>
          </w:tcPr>
          <w:p w:rsidR="00C42116" w:rsidRDefault="00C42116">
            <w:pPr>
              <w:pStyle w:val="ConsPlusNormal"/>
              <w:jc w:val="center"/>
            </w:pPr>
            <w:r>
              <w:t>Ц520311410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10130,0</w:t>
            </w:r>
          </w:p>
        </w:tc>
        <w:tc>
          <w:tcPr>
            <w:tcW w:w="1264" w:type="dxa"/>
            <w:tcBorders>
              <w:top w:val="nil"/>
              <w:left w:val="nil"/>
              <w:bottom w:val="nil"/>
              <w:right w:val="nil"/>
            </w:tcBorders>
            <w:vAlign w:val="bottom"/>
          </w:tcPr>
          <w:p w:rsidR="00C42116" w:rsidRDefault="00C42116">
            <w:pPr>
              <w:pStyle w:val="ConsPlusNormal"/>
              <w:jc w:val="right"/>
            </w:pPr>
            <w:r>
              <w:t>10130,0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Ц520311410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10130,0</w:t>
            </w:r>
          </w:p>
        </w:tc>
        <w:tc>
          <w:tcPr>
            <w:tcW w:w="1264" w:type="dxa"/>
            <w:tcBorders>
              <w:top w:val="nil"/>
              <w:left w:val="nil"/>
              <w:bottom w:val="nil"/>
              <w:right w:val="nil"/>
            </w:tcBorders>
            <w:vAlign w:val="bottom"/>
          </w:tcPr>
          <w:p w:rsidR="00C42116" w:rsidRDefault="00C42116">
            <w:pPr>
              <w:pStyle w:val="ConsPlusNormal"/>
              <w:jc w:val="right"/>
            </w:pPr>
            <w:r>
              <w:t>10130,0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Ц520311410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3641,0</w:t>
            </w:r>
          </w:p>
        </w:tc>
        <w:tc>
          <w:tcPr>
            <w:tcW w:w="1264" w:type="dxa"/>
            <w:tcBorders>
              <w:top w:val="nil"/>
              <w:left w:val="nil"/>
              <w:bottom w:val="nil"/>
              <w:right w:val="nil"/>
            </w:tcBorders>
            <w:vAlign w:val="bottom"/>
          </w:tcPr>
          <w:p w:rsidR="00C42116" w:rsidRDefault="00C42116">
            <w:pPr>
              <w:pStyle w:val="ConsPlusNormal"/>
              <w:jc w:val="right"/>
            </w:pPr>
            <w:r>
              <w:t>3641,0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Ц520311410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3641,0</w:t>
            </w:r>
          </w:p>
        </w:tc>
        <w:tc>
          <w:tcPr>
            <w:tcW w:w="1264" w:type="dxa"/>
            <w:tcBorders>
              <w:top w:val="nil"/>
              <w:left w:val="nil"/>
              <w:bottom w:val="nil"/>
              <w:right w:val="nil"/>
            </w:tcBorders>
            <w:vAlign w:val="bottom"/>
          </w:tcPr>
          <w:p w:rsidR="00C42116" w:rsidRDefault="00C42116">
            <w:pPr>
              <w:pStyle w:val="ConsPlusNormal"/>
              <w:jc w:val="right"/>
            </w:pPr>
            <w:r>
              <w:t>3641,0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Ц520311410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3641,0</w:t>
            </w:r>
          </w:p>
        </w:tc>
        <w:tc>
          <w:tcPr>
            <w:tcW w:w="1264" w:type="dxa"/>
            <w:tcBorders>
              <w:top w:val="nil"/>
              <w:left w:val="nil"/>
              <w:bottom w:val="nil"/>
              <w:right w:val="nil"/>
            </w:tcBorders>
            <w:vAlign w:val="bottom"/>
          </w:tcPr>
          <w:p w:rsidR="00C42116" w:rsidRDefault="00C42116">
            <w:pPr>
              <w:pStyle w:val="ConsPlusNormal"/>
              <w:jc w:val="right"/>
            </w:pPr>
            <w:r>
              <w:t>3641,0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Ц520311410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6489,0</w:t>
            </w:r>
          </w:p>
        </w:tc>
        <w:tc>
          <w:tcPr>
            <w:tcW w:w="1264" w:type="dxa"/>
            <w:tcBorders>
              <w:top w:val="nil"/>
              <w:left w:val="nil"/>
              <w:bottom w:val="nil"/>
              <w:right w:val="nil"/>
            </w:tcBorders>
            <w:vAlign w:val="bottom"/>
          </w:tcPr>
          <w:p w:rsidR="00C42116" w:rsidRDefault="00C42116">
            <w:pPr>
              <w:pStyle w:val="ConsPlusNormal"/>
              <w:jc w:val="right"/>
            </w:pPr>
            <w:r>
              <w:t>6489,0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Ц520311410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6489,0</w:t>
            </w:r>
          </w:p>
        </w:tc>
        <w:tc>
          <w:tcPr>
            <w:tcW w:w="1264" w:type="dxa"/>
            <w:tcBorders>
              <w:top w:val="nil"/>
              <w:left w:val="nil"/>
              <w:bottom w:val="nil"/>
              <w:right w:val="nil"/>
            </w:tcBorders>
            <w:vAlign w:val="bottom"/>
          </w:tcPr>
          <w:p w:rsidR="00C42116" w:rsidRDefault="00C42116">
            <w:pPr>
              <w:pStyle w:val="ConsPlusNormal"/>
              <w:jc w:val="right"/>
            </w:pPr>
            <w:r>
              <w:t>6489,0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Ц520311410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6489,0</w:t>
            </w:r>
          </w:p>
        </w:tc>
        <w:tc>
          <w:tcPr>
            <w:tcW w:w="1264" w:type="dxa"/>
            <w:tcBorders>
              <w:top w:val="nil"/>
              <w:left w:val="nil"/>
              <w:bottom w:val="nil"/>
              <w:right w:val="nil"/>
            </w:tcBorders>
            <w:vAlign w:val="bottom"/>
          </w:tcPr>
          <w:p w:rsidR="00C42116" w:rsidRDefault="00C42116">
            <w:pPr>
              <w:pStyle w:val="ConsPlusNormal"/>
              <w:jc w:val="right"/>
            </w:pPr>
            <w:r>
              <w:t>6489,0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5510,6</w:t>
            </w:r>
          </w:p>
        </w:tc>
        <w:tc>
          <w:tcPr>
            <w:tcW w:w="1264" w:type="dxa"/>
            <w:tcBorders>
              <w:top w:val="nil"/>
              <w:left w:val="nil"/>
              <w:bottom w:val="nil"/>
              <w:right w:val="nil"/>
            </w:tcBorders>
            <w:vAlign w:val="bottom"/>
          </w:tcPr>
          <w:p w:rsidR="00C42116" w:rsidRDefault="00C42116">
            <w:pPr>
              <w:pStyle w:val="ConsPlusNormal"/>
              <w:jc w:val="right"/>
            </w:pPr>
            <w:r>
              <w:t>5510,6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1311,6</w:t>
            </w:r>
          </w:p>
        </w:tc>
        <w:tc>
          <w:tcPr>
            <w:tcW w:w="126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1311,6</w:t>
            </w:r>
          </w:p>
        </w:tc>
        <w:tc>
          <w:tcPr>
            <w:tcW w:w="126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1311,6</w:t>
            </w:r>
          </w:p>
        </w:tc>
        <w:tc>
          <w:tcPr>
            <w:tcW w:w="126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1311,6</w:t>
            </w:r>
          </w:p>
        </w:tc>
        <w:tc>
          <w:tcPr>
            <w:tcW w:w="126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Ц520311420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1489" w:type="dxa"/>
            <w:tcBorders>
              <w:top w:val="nil"/>
              <w:left w:val="nil"/>
              <w:bottom w:val="nil"/>
              <w:right w:val="nil"/>
            </w:tcBorders>
            <w:vAlign w:val="bottom"/>
          </w:tcPr>
          <w:p w:rsidR="00C42116" w:rsidRDefault="00C42116">
            <w:pPr>
              <w:pStyle w:val="ConsPlusNormal"/>
              <w:jc w:val="center"/>
            </w:pPr>
            <w:r>
              <w:t>Ц520400000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9276,5</w:t>
            </w:r>
          </w:p>
        </w:tc>
        <w:tc>
          <w:tcPr>
            <w:tcW w:w="1264" w:type="dxa"/>
            <w:tcBorders>
              <w:top w:val="nil"/>
              <w:left w:val="nil"/>
              <w:bottom w:val="nil"/>
              <w:right w:val="nil"/>
            </w:tcBorders>
            <w:vAlign w:val="bottom"/>
          </w:tcPr>
          <w:p w:rsidR="00C42116" w:rsidRDefault="00C42116">
            <w:pPr>
              <w:pStyle w:val="ConsPlusNormal"/>
              <w:jc w:val="right"/>
            </w:pPr>
            <w:r>
              <w:t>9276,5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w:t>
            </w:r>
            <w:r>
              <w:lastRenderedPageBreak/>
              <w:t>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lastRenderedPageBreak/>
              <w:t>Ц520411490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Ц520411490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Ц520411490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Ц520411490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Ц520411490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Государственная поддержка спортсменов и тренеров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Ц520411500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8682,5</w:t>
            </w:r>
          </w:p>
        </w:tc>
        <w:tc>
          <w:tcPr>
            <w:tcW w:w="126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Ц520411500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8682,5</w:t>
            </w:r>
          </w:p>
        </w:tc>
        <w:tc>
          <w:tcPr>
            <w:tcW w:w="126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выплаты гражданам несоциального характера</w:t>
            </w:r>
          </w:p>
        </w:tc>
        <w:tc>
          <w:tcPr>
            <w:tcW w:w="1489" w:type="dxa"/>
            <w:tcBorders>
              <w:top w:val="nil"/>
              <w:left w:val="nil"/>
              <w:bottom w:val="nil"/>
              <w:right w:val="nil"/>
            </w:tcBorders>
            <w:vAlign w:val="bottom"/>
          </w:tcPr>
          <w:p w:rsidR="00C42116" w:rsidRDefault="00C42116">
            <w:pPr>
              <w:pStyle w:val="ConsPlusNormal"/>
              <w:jc w:val="center"/>
            </w:pPr>
            <w:r>
              <w:t>Ц520411500</w:t>
            </w:r>
          </w:p>
        </w:tc>
        <w:tc>
          <w:tcPr>
            <w:tcW w:w="624" w:type="dxa"/>
            <w:tcBorders>
              <w:top w:val="nil"/>
              <w:left w:val="nil"/>
              <w:bottom w:val="nil"/>
              <w:right w:val="nil"/>
            </w:tcBorders>
            <w:vAlign w:val="bottom"/>
          </w:tcPr>
          <w:p w:rsidR="00C42116" w:rsidRDefault="00C42116">
            <w:pPr>
              <w:pStyle w:val="ConsPlusNormal"/>
              <w:jc w:val="center"/>
            </w:pPr>
            <w:r>
              <w:t>330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3722,2</w:t>
            </w:r>
          </w:p>
        </w:tc>
        <w:tc>
          <w:tcPr>
            <w:tcW w:w="1264" w:type="dxa"/>
            <w:tcBorders>
              <w:top w:val="nil"/>
              <w:left w:val="nil"/>
              <w:bottom w:val="nil"/>
              <w:right w:val="nil"/>
            </w:tcBorders>
            <w:vAlign w:val="bottom"/>
          </w:tcPr>
          <w:p w:rsidR="00C42116" w:rsidRDefault="00C42116">
            <w:pPr>
              <w:pStyle w:val="ConsPlusNormal"/>
              <w:jc w:val="right"/>
            </w:pPr>
            <w:r>
              <w:t>3722,2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Ц520411500</w:t>
            </w:r>
          </w:p>
        </w:tc>
        <w:tc>
          <w:tcPr>
            <w:tcW w:w="624" w:type="dxa"/>
            <w:tcBorders>
              <w:top w:val="nil"/>
              <w:left w:val="nil"/>
              <w:bottom w:val="nil"/>
              <w:right w:val="nil"/>
            </w:tcBorders>
            <w:vAlign w:val="bottom"/>
          </w:tcPr>
          <w:p w:rsidR="00C42116" w:rsidRDefault="00C42116">
            <w:pPr>
              <w:pStyle w:val="ConsPlusNormal"/>
              <w:jc w:val="center"/>
            </w:pPr>
            <w:r>
              <w:t>330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3722,2</w:t>
            </w:r>
          </w:p>
        </w:tc>
        <w:tc>
          <w:tcPr>
            <w:tcW w:w="1264" w:type="dxa"/>
            <w:tcBorders>
              <w:top w:val="nil"/>
              <w:left w:val="nil"/>
              <w:bottom w:val="nil"/>
              <w:right w:val="nil"/>
            </w:tcBorders>
            <w:vAlign w:val="bottom"/>
          </w:tcPr>
          <w:p w:rsidR="00C42116" w:rsidRDefault="00C42116">
            <w:pPr>
              <w:pStyle w:val="ConsPlusNormal"/>
              <w:jc w:val="right"/>
            </w:pPr>
            <w:r>
              <w:t>3722,2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Ц520411500</w:t>
            </w:r>
          </w:p>
        </w:tc>
        <w:tc>
          <w:tcPr>
            <w:tcW w:w="624" w:type="dxa"/>
            <w:tcBorders>
              <w:top w:val="nil"/>
              <w:left w:val="nil"/>
              <w:bottom w:val="nil"/>
              <w:right w:val="nil"/>
            </w:tcBorders>
            <w:vAlign w:val="bottom"/>
          </w:tcPr>
          <w:p w:rsidR="00C42116" w:rsidRDefault="00C42116">
            <w:pPr>
              <w:pStyle w:val="ConsPlusNormal"/>
              <w:jc w:val="center"/>
            </w:pPr>
            <w:r>
              <w:t>330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3722,2</w:t>
            </w:r>
          </w:p>
        </w:tc>
        <w:tc>
          <w:tcPr>
            <w:tcW w:w="1264" w:type="dxa"/>
            <w:tcBorders>
              <w:top w:val="nil"/>
              <w:left w:val="nil"/>
              <w:bottom w:val="nil"/>
              <w:right w:val="nil"/>
            </w:tcBorders>
            <w:vAlign w:val="bottom"/>
          </w:tcPr>
          <w:p w:rsidR="00C42116" w:rsidRDefault="00C42116">
            <w:pPr>
              <w:pStyle w:val="ConsPlusNormal"/>
              <w:jc w:val="right"/>
            </w:pPr>
            <w:r>
              <w:t>3722,2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Ц520411500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4960,3</w:t>
            </w:r>
          </w:p>
        </w:tc>
        <w:tc>
          <w:tcPr>
            <w:tcW w:w="1264" w:type="dxa"/>
            <w:tcBorders>
              <w:top w:val="nil"/>
              <w:left w:val="nil"/>
              <w:bottom w:val="nil"/>
              <w:right w:val="nil"/>
            </w:tcBorders>
            <w:vAlign w:val="bottom"/>
          </w:tcPr>
          <w:p w:rsidR="00C42116" w:rsidRDefault="00C42116">
            <w:pPr>
              <w:pStyle w:val="ConsPlusNormal"/>
              <w:jc w:val="right"/>
            </w:pPr>
            <w:r>
              <w:t>4960,3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Ц520411500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4960,3</w:t>
            </w:r>
          </w:p>
        </w:tc>
        <w:tc>
          <w:tcPr>
            <w:tcW w:w="1264" w:type="dxa"/>
            <w:tcBorders>
              <w:top w:val="nil"/>
              <w:left w:val="nil"/>
              <w:bottom w:val="nil"/>
              <w:right w:val="nil"/>
            </w:tcBorders>
            <w:vAlign w:val="bottom"/>
          </w:tcPr>
          <w:p w:rsidR="00C42116" w:rsidRDefault="00C42116">
            <w:pPr>
              <w:pStyle w:val="ConsPlusNormal"/>
              <w:jc w:val="right"/>
            </w:pPr>
            <w:r>
              <w:t>4960,3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Ц520411500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4960,3</w:t>
            </w:r>
          </w:p>
        </w:tc>
        <w:tc>
          <w:tcPr>
            <w:tcW w:w="1264" w:type="dxa"/>
            <w:tcBorders>
              <w:top w:val="nil"/>
              <w:left w:val="nil"/>
              <w:bottom w:val="nil"/>
              <w:right w:val="nil"/>
            </w:tcBorders>
            <w:vAlign w:val="bottom"/>
          </w:tcPr>
          <w:p w:rsidR="00C42116" w:rsidRDefault="00C42116">
            <w:pPr>
              <w:pStyle w:val="ConsPlusNormal"/>
              <w:jc w:val="right"/>
            </w:pPr>
            <w:r>
              <w:t>4960,3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489" w:type="dxa"/>
            <w:tcBorders>
              <w:top w:val="nil"/>
              <w:left w:val="nil"/>
              <w:bottom w:val="nil"/>
              <w:right w:val="nil"/>
            </w:tcBorders>
            <w:vAlign w:val="bottom"/>
          </w:tcPr>
          <w:p w:rsidR="00C42116" w:rsidRDefault="00C42116">
            <w:pPr>
              <w:pStyle w:val="ConsPlusNormal"/>
              <w:jc w:val="center"/>
            </w:pPr>
            <w:r>
              <w:t>Ц520500000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Ц520510500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Социальное обеспечение и </w:t>
            </w:r>
            <w:r>
              <w:lastRenderedPageBreak/>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lastRenderedPageBreak/>
              <w:t>Ц520510500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Ц520510500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Ц520510500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Ц520510500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"Спорт - норма жизни"</w:t>
            </w:r>
          </w:p>
        </w:tc>
        <w:tc>
          <w:tcPr>
            <w:tcW w:w="1489" w:type="dxa"/>
            <w:tcBorders>
              <w:top w:val="nil"/>
              <w:left w:val="nil"/>
              <w:bottom w:val="nil"/>
              <w:right w:val="nil"/>
            </w:tcBorders>
            <w:vAlign w:val="bottom"/>
          </w:tcPr>
          <w:p w:rsidR="00C42116" w:rsidRDefault="00C42116">
            <w:pPr>
              <w:pStyle w:val="ConsPlusNormal"/>
              <w:jc w:val="center"/>
            </w:pPr>
            <w:r>
              <w:t>Ц52Р500000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25252,5</w:t>
            </w:r>
          </w:p>
        </w:tc>
        <w:tc>
          <w:tcPr>
            <w:tcW w:w="1264" w:type="dxa"/>
            <w:tcBorders>
              <w:top w:val="nil"/>
              <w:left w:val="nil"/>
              <w:bottom w:val="nil"/>
              <w:right w:val="nil"/>
            </w:tcBorders>
            <w:vAlign w:val="bottom"/>
          </w:tcPr>
          <w:p w:rsidR="00C42116" w:rsidRDefault="00C42116">
            <w:pPr>
              <w:pStyle w:val="ConsPlusNormal"/>
              <w:jc w:val="right"/>
            </w:pPr>
            <w:r>
              <w:t>25252,5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1489" w:type="dxa"/>
            <w:tcBorders>
              <w:top w:val="nil"/>
              <w:left w:val="nil"/>
              <w:bottom w:val="nil"/>
              <w:right w:val="nil"/>
            </w:tcBorders>
            <w:vAlign w:val="bottom"/>
          </w:tcPr>
          <w:p w:rsidR="00C42116" w:rsidRDefault="00C42116">
            <w:pPr>
              <w:pStyle w:val="ConsPlusNormal"/>
              <w:jc w:val="center"/>
            </w:pPr>
            <w:r>
              <w:t>Ц52Р552290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25252,5</w:t>
            </w:r>
          </w:p>
        </w:tc>
        <w:tc>
          <w:tcPr>
            <w:tcW w:w="1264" w:type="dxa"/>
            <w:tcBorders>
              <w:top w:val="nil"/>
              <w:left w:val="nil"/>
              <w:bottom w:val="nil"/>
              <w:right w:val="nil"/>
            </w:tcBorders>
            <w:vAlign w:val="bottom"/>
          </w:tcPr>
          <w:p w:rsidR="00C42116" w:rsidRDefault="00C42116">
            <w:pPr>
              <w:pStyle w:val="ConsPlusNormal"/>
              <w:jc w:val="right"/>
            </w:pPr>
            <w:r>
              <w:t>25252,5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Ц52Р552290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25252,5</w:t>
            </w:r>
          </w:p>
        </w:tc>
        <w:tc>
          <w:tcPr>
            <w:tcW w:w="1264" w:type="dxa"/>
            <w:tcBorders>
              <w:top w:val="nil"/>
              <w:left w:val="nil"/>
              <w:bottom w:val="nil"/>
              <w:right w:val="nil"/>
            </w:tcBorders>
            <w:vAlign w:val="bottom"/>
          </w:tcPr>
          <w:p w:rsidR="00C42116" w:rsidRDefault="00C42116">
            <w:pPr>
              <w:pStyle w:val="ConsPlusNormal"/>
              <w:jc w:val="right"/>
            </w:pPr>
            <w:r>
              <w:t>25252,5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Ц52Р552290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12626,3</w:t>
            </w:r>
          </w:p>
        </w:tc>
        <w:tc>
          <w:tcPr>
            <w:tcW w:w="1264" w:type="dxa"/>
            <w:tcBorders>
              <w:top w:val="nil"/>
              <w:left w:val="nil"/>
              <w:bottom w:val="nil"/>
              <w:right w:val="nil"/>
            </w:tcBorders>
            <w:vAlign w:val="bottom"/>
          </w:tcPr>
          <w:p w:rsidR="00C42116" w:rsidRDefault="00C42116">
            <w:pPr>
              <w:pStyle w:val="ConsPlusNormal"/>
              <w:jc w:val="right"/>
            </w:pPr>
            <w:r>
              <w:t>12626,3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Ц52Р552290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12626,3</w:t>
            </w:r>
          </w:p>
        </w:tc>
        <w:tc>
          <w:tcPr>
            <w:tcW w:w="1264" w:type="dxa"/>
            <w:tcBorders>
              <w:top w:val="nil"/>
              <w:left w:val="nil"/>
              <w:bottom w:val="nil"/>
              <w:right w:val="nil"/>
            </w:tcBorders>
            <w:vAlign w:val="bottom"/>
          </w:tcPr>
          <w:p w:rsidR="00C42116" w:rsidRDefault="00C42116">
            <w:pPr>
              <w:pStyle w:val="ConsPlusNormal"/>
              <w:jc w:val="right"/>
            </w:pPr>
            <w:r>
              <w:t>12626,3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Ц52Р552290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12626,3</w:t>
            </w:r>
          </w:p>
        </w:tc>
        <w:tc>
          <w:tcPr>
            <w:tcW w:w="1264" w:type="dxa"/>
            <w:tcBorders>
              <w:top w:val="nil"/>
              <w:left w:val="nil"/>
              <w:bottom w:val="nil"/>
              <w:right w:val="nil"/>
            </w:tcBorders>
            <w:vAlign w:val="bottom"/>
          </w:tcPr>
          <w:p w:rsidR="00C42116" w:rsidRDefault="00C42116">
            <w:pPr>
              <w:pStyle w:val="ConsPlusNormal"/>
              <w:jc w:val="right"/>
            </w:pPr>
            <w:r>
              <w:t>12626,3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Ц52Р552290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12626,2</w:t>
            </w:r>
          </w:p>
        </w:tc>
        <w:tc>
          <w:tcPr>
            <w:tcW w:w="1264" w:type="dxa"/>
            <w:tcBorders>
              <w:top w:val="nil"/>
              <w:left w:val="nil"/>
              <w:bottom w:val="nil"/>
              <w:right w:val="nil"/>
            </w:tcBorders>
            <w:vAlign w:val="bottom"/>
          </w:tcPr>
          <w:p w:rsidR="00C42116" w:rsidRDefault="00C42116">
            <w:pPr>
              <w:pStyle w:val="ConsPlusNormal"/>
              <w:jc w:val="right"/>
            </w:pPr>
            <w:r>
              <w:t>12626,2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Ц52Р552290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12626,2</w:t>
            </w:r>
          </w:p>
        </w:tc>
        <w:tc>
          <w:tcPr>
            <w:tcW w:w="1264" w:type="dxa"/>
            <w:tcBorders>
              <w:top w:val="nil"/>
              <w:left w:val="nil"/>
              <w:bottom w:val="nil"/>
              <w:right w:val="nil"/>
            </w:tcBorders>
            <w:vAlign w:val="bottom"/>
          </w:tcPr>
          <w:p w:rsidR="00C42116" w:rsidRDefault="00C42116">
            <w:pPr>
              <w:pStyle w:val="ConsPlusNormal"/>
              <w:jc w:val="right"/>
            </w:pPr>
            <w:r>
              <w:t>12626,2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Спорт высших достижений</w:t>
            </w:r>
          </w:p>
        </w:tc>
        <w:tc>
          <w:tcPr>
            <w:tcW w:w="1489" w:type="dxa"/>
            <w:tcBorders>
              <w:top w:val="nil"/>
              <w:left w:val="nil"/>
              <w:bottom w:val="nil"/>
              <w:right w:val="nil"/>
            </w:tcBorders>
            <w:vAlign w:val="bottom"/>
          </w:tcPr>
          <w:p w:rsidR="00C42116" w:rsidRDefault="00C42116">
            <w:pPr>
              <w:pStyle w:val="ConsPlusNormal"/>
              <w:jc w:val="center"/>
            </w:pPr>
            <w:r>
              <w:t>Ц52Р552290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12626,2</w:t>
            </w:r>
          </w:p>
        </w:tc>
        <w:tc>
          <w:tcPr>
            <w:tcW w:w="1264" w:type="dxa"/>
            <w:tcBorders>
              <w:top w:val="nil"/>
              <w:left w:val="nil"/>
              <w:bottom w:val="nil"/>
              <w:right w:val="nil"/>
            </w:tcBorders>
            <w:vAlign w:val="bottom"/>
          </w:tcPr>
          <w:p w:rsidR="00C42116" w:rsidRDefault="00C42116">
            <w:pPr>
              <w:pStyle w:val="ConsPlusNormal"/>
              <w:jc w:val="right"/>
            </w:pPr>
            <w:r>
              <w:t>12626,2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9.3.</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62" w:history="1">
              <w:r>
                <w:rPr>
                  <w:color w:val="0000FF"/>
                </w:rPr>
                <w:t>программы</w:t>
              </w:r>
            </w:hyperlink>
            <w:r>
              <w:t xml:space="preserve"> Чувашской Республики "Развитие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23261,6</w:t>
            </w:r>
          </w:p>
        </w:tc>
        <w:tc>
          <w:tcPr>
            <w:tcW w:w="1264" w:type="dxa"/>
            <w:tcBorders>
              <w:top w:val="nil"/>
              <w:left w:val="nil"/>
              <w:bottom w:val="nil"/>
              <w:right w:val="nil"/>
            </w:tcBorders>
            <w:vAlign w:val="bottom"/>
          </w:tcPr>
          <w:p w:rsidR="00C42116" w:rsidRDefault="00C42116">
            <w:pPr>
              <w:pStyle w:val="ConsPlusNormal"/>
              <w:jc w:val="right"/>
            </w:pPr>
            <w:r>
              <w:t>23261,6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Ц5Э0100000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23261,6</w:t>
            </w:r>
          </w:p>
        </w:tc>
        <w:tc>
          <w:tcPr>
            <w:tcW w:w="1264" w:type="dxa"/>
            <w:tcBorders>
              <w:top w:val="nil"/>
              <w:left w:val="nil"/>
              <w:bottom w:val="nil"/>
              <w:right w:val="nil"/>
            </w:tcBorders>
            <w:vAlign w:val="bottom"/>
          </w:tcPr>
          <w:p w:rsidR="00C42116" w:rsidRDefault="00C42116">
            <w:pPr>
              <w:pStyle w:val="ConsPlusNormal"/>
              <w:jc w:val="right"/>
            </w:pPr>
            <w:r>
              <w:t>23261,6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Ц5Э0100190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14216,4</w:t>
            </w:r>
          </w:p>
        </w:tc>
        <w:tc>
          <w:tcPr>
            <w:tcW w:w="1264" w:type="dxa"/>
            <w:tcBorders>
              <w:top w:val="nil"/>
              <w:left w:val="nil"/>
              <w:bottom w:val="nil"/>
              <w:right w:val="nil"/>
            </w:tcBorders>
            <w:vAlign w:val="bottom"/>
          </w:tcPr>
          <w:p w:rsidR="00C42116" w:rsidRDefault="00C42116">
            <w:pPr>
              <w:pStyle w:val="ConsPlusNormal"/>
              <w:jc w:val="right"/>
            </w:pPr>
            <w:r>
              <w:t>14216,4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lastRenderedPageBreak/>
              <w:t>Ц5Э0100190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14044,5</w:t>
            </w:r>
          </w:p>
        </w:tc>
        <w:tc>
          <w:tcPr>
            <w:tcW w:w="1264" w:type="dxa"/>
            <w:tcBorders>
              <w:top w:val="nil"/>
              <w:left w:val="nil"/>
              <w:bottom w:val="nil"/>
              <w:right w:val="nil"/>
            </w:tcBorders>
            <w:vAlign w:val="bottom"/>
          </w:tcPr>
          <w:p w:rsidR="00C42116" w:rsidRDefault="00C42116">
            <w:pPr>
              <w:pStyle w:val="ConsPlusNormal"/>
              <w:jc w:val="right"/>
            </w:pPr>
            <w:r>
              <w:t>14044,5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14044,5</w:t>
            </w:r>
          </w:p>
        </w:tc>
        <w:tc>
          <w:tcPr>
            <w:tcW w:w="1264" w:type="dxa"/>
            <w:tcBorders>
              <w:top w:val="nil"/>
              <w:left w:val="nil"/>
              <w:bottom w:val="nil"/>
              <w:right w:val="nil"/>
            </w:tcBorders>
            <w:vAlign w:val="bottom"/>
          </w:tcPr>
          <w:p w:rsidR="00C42116" w:rsidRDefault="00C42116">
            <w:pPr>
              <w:pStyle w:val="ConsPlusNormal"/>
              <w:jc w:val="right"/>
            </w:pPr>
            <w:r>
              <w:t>14044,5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14044,5</w:t>
            </w:r>
          </w:p>
        </w:tc>
        <w:tc>
          <w:tcPr>
            <w:tcW w:w="1264" w:type="dxa"/>
            <w:tcBorders>
              <w:top w:val="nil"/>
              <w:left w:val="nil"/>
              <w:bottom w:val="nil"/>
              <w:right w:val="nil"/>
            </w:tcBorders>
            <w:vAlign w:val="bottom"/>
          </w:tcPr>
          <w:p w:rsidR="00C42116" w:rsidRDefault="00C42116">
            <w:pPr>
              <w:pStyle w:val="ConsPlusNormal"/>
              <w:jc w:val="right"/>
            </w:pPr>
            <w:r>
              <w:t>14044,5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14044,5</w:t>
            </w:r>
          </w:p>
        </w:tc>
        <w:tc>
          <w:tcPr>
            <w:tcW w:w="1264" w:type="dxa"/>
            <w:tcBorders>
              <w:top w:val="nil"/>
              <w:left w:val="nil"/>
              <w:bottom w:val="nil"/>
              <w:right w:val="nil"/>
            </w:tcBorders>
            <w:vAlign w:val="bottom"/>
          </w:tcPr>
          <w:p w:rsidR="00C42116" w:rsidRDefault="00C42116">
            <w:pPr>
              <w:pStyle w:val="ConsPlusNormal"/>
              <w:jc w:val="right"/>
            </w:pPr>
            <w:r>
              <w:t>14044,5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171,9</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171,9</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171,9</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171,9</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1489" w:type="dxa"/>
            <w:tcBorders>
              <w:top w:val="nil"/>
              <w:left w:val="nil"/>
              <w:bottom w:val="nil"/>
              <w:right w:val="nil"/>
            </w:tcBorders>
            <w:vAlign w:val="bottom"/>
          </w:tcPr>
          <w:p w:rsidR="00C42116" w:rsidRDefault="00C42116">
            <w:pPr>
              <w:pStyle w:val="ConsPlusNormal"/>
              <w:jc w:val="center"/>
            </w:pPr>
            <w:r>
              <w:t>Ц5Э0140680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9045,2</w:t>
            </w:r>
          </w:p>
        </w:tc>
        <w:tc>
          <w:tcPr>
            <w:tcW w:w="1264" w:type="dxa"/>
            <w:tcBorders>
              <w:top w:val="nil"/>
              <w:left w:val="nil"/>
              <w:bottom w:val="nil"/>
              <w:right w:val="nil"/>
            </w:tcBorders>
            <w:vAlign w:val="bottom"/>
          </w:tcPr>
          <w:p w:rsidR="00C42116" w:rsidRDefault="00C42116">
            <w:pPr>
              <w:pStyle w:val="ConsPlusNormal"/>
              <w:jc w:val="right"/>
            </w:pPr>
            <w:r>
              <w:t>9045,2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Ц5Э0140680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9045,2</w:t>
            </w:r>
          </w:p>
        </w:tc>
        <w:tc>
          <w:tcPr>
            <w:tcW w:w="1264" w:type="dxa"/>
            <w:tcBorders>
              <w:top w:val="nil"/>
              <w:left w:val="nil"/>
              <w:bottom w:val="nil"/>
              <w:right w:val="nil"/>
            </w:tcBorders>
            <w:vAlign w:val="bottom"/>
          </w:tcPr>
          <w:p w:rsidR="00C42116" w:rsidRDefault="00C42116">
            <w:pPr>
              <w:pStyle w:val="ConsPlusNormal"/>
              <w:jc w:val="right"/>
            </w:pPr>
            <w:r>
              <w:t>9045,2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Ц5Э0140680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9045,2</w:t>
            </w:r>
          </w:p>
        </w:tc>
        <w:tc>
          <w:tcPr>
            <w:tcW w:w="1264" w:type="dxa"/>
            <w:tcBorders>
              <w:top w:val="nil"/>
              <w:left w:val="nil"/>
              <w:bottom w:val="nil"/>
              <w:right w:val="nil"/>
            </w:tcBorders>
            <w:vAlign w:val="bottom"/>
          </w:tcPr>
          <w:p w:rsidR="00C42116" w:rsidRDefault="00C42116">
            <w:pPr>
              <w:pStyle w:val="ConsPlusNormal"/>
              <w:jc w:val="right"/>
            </w:pPr>
            <w:r>
              <w:t>9045,2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Ц5Э0140680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9045,2</w:t>
            </w:r>
          </w:p>
        </w:tc>
        <w:tc>
          <w:tcPr>
            <w:tcW w:w="1264" w:type="dxa"/>
            <w:tcBorders>
              <w:top w:val="nil"/>
              <w:left w:val="nil"/>
              <w:bottom w:val="nil"/>
              <w:right w:val="nil"/>
            </w:tcBorders>
            <w:vAlign w:val="bottom"/>
          </w:tcPr>
          <w:p w:rsidR="00C42116" w:rsidRDefault="00C42116">
            <w:pPr>
              <w:pStyle w:val="ConsPlusNormal"/>
              <w:jc w:val="right"/>
            </w:pPr>
            <w:r>
              <w:t>9045,2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Ц5Э0140680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9045,2</w:t>
            </w:r>
          </w:p>
        </w:tc>
        <w:tc>
          <w:tcPr>
            <w:tcW w:w="1264" w:type="dxa"/>
            <w:tcBorders>
              <w:top w:val="nil"/>
              <w:left w:val="nil"/>
              <w:bottom w:val="nil"/>
              <w:right w:val="nil"/>
            </w:tcBorders>
            <w:vAlign w:val="bottom"/>
          </w:tcPr>
          <w:p w:rsidR="00C42116" w:rsidRDefault="00C42116">
            <w:pPr>
              <w:pStyle w:val="ConsPlusNormal"/>
              <w:jc w:val="right"/>
            </w:pPr>
            <w:r>
              <w:t>9045,2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10.</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63" w:history="1">
              <w:r>
                <w:rPr>
                  <w:color w:val="0000FF"/>
                </w:rPr>
                <w:t>программа</w:t>
              </w:r>
            </w:hyperlink>
            <w:r>
              <w:t xml:space="preserve"> Чувашской Республики "Содействие занятости населения"</w:t>
            </w:r>
          </w:p>
        </w:tc>
        <w:tc>
          <w:tcPr>
            <w:tcW w:w="1489" w:type="dxa"/>
            <w:tcBorders>
              <w:top w:val="nil"/>
              <w:left w:val="nil"/>
              <w:bottom w:val="nil"/>
              <w:right w:val="nil"/>
            </w:tcBorders>
            <w:vAlign w:val="bottom"/>
          </w:tcPr>
          <w:p w:rsidR="00C42116" w:rsidRDefault="00C42116">
            <w:pPr>
              <w:pStyle w:val="ConsPlusNormal"/>
              <w:jc w:val="center"/>
            </w:pPr>
            <w:r>
              <w:t>Ц600000000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586574,8</w:t>
            </w:r>
          </w:p>
        </w:tc>
        <w:tc>
          <w:tcPr>
            <w:tcW w:w="1264" w:type="dxa"/>
            <w:tcBorders>
              <w:top w:val="nil"/>
              <w:left w:val="nil"/>
              <w:bottom w:val="nil"/>
              <w:right w:val="nil"/>
            </w:tcBorders>
            <w:vAlign w:val="bottom"/>
          </w:tcPr>
          <w:p w:rsidR="00C42116" w:rsidRDefault="00C42116">
            <w:pPr>
              <w:pStyle w:val="ConsPlusNormal"/>
              <w:jc w:val="right"/>
            </w:pPr>
            <w:r>
              <w:t>589492,5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10.1.</w:t>
            </w:r>
          </w:p>
        </w:tc>
        <w:tc>
          <w:tcPr>
            <w:tcW w:w="3005" w:type="dxa"/>
            <w:tcBorders>
              <w:top w:val="nil"/>
              <w:left w:val="nil"/>
              <w:bottom w:val="nil"/>
              <w:right w:val="nil"/>
            </w:tcBorders>
          </w:tcPr>
          <w:p w:rsidR="00C42116" w:rsidRDefault="00AB5A4C">
            <w:pPr>
              <w:pStyle w:val="ConsPlusNormal"/>
              <w:jc w:val="both"/>
            </w:pPr>
            <w:hyperlink r:id="rId64"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1489" w:type="dxa"/>
            <w:tcBorders>
              <w:top w:val="nil"/>
              <w:left w:val="nil"/>
              <w:bottom w:val="nil"/>
              <w:right w:val="nil"/>
            </w:tcBorders>
            <w:vAlign w:val="bottom"/>
          </w:tcPr>
          <w:p w:rsidR="00C42116" w:rsidRDefault="00C42116">
            <w:pPr>
              <w:pStyle w:val="ConsPlusNormal"/>
              <w:jc w:val="center"/>
            </w:pPr>
            <w:r>
              <w:t>Ц610000000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412861,3</w:t>
            </w:r>
          </w:p>
        </w:tc>
        <w:tc>
          <w:tcPr>
            <w:tcW w:w="1264" w:type="dxa"/>
            <w:tcBorders>
              <w:top w:val="nil"/>
              <w:left w:val="nil"/>
              <w:bottom w:val="nil"/>
              <w:right w:val="nil"/>
            </w:tcBorders>
            <w:vAlign w:val="bottom"/>
          </w:tcPr>
          <w:p w:rsidR="00C42116" w:rsidRDefault="00C42116">
            <w:pPr>
              <w:pStyle w:val="ConsPlusNormal"/>
              <w:jc w:val="right"/>
            </w:pPr>
            <w:r>
              <w:t>415779,0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Ц610100000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341060,8</w:t>
            </w:r>
          </w:p>
        </w:tc>
        <w:tc>
          <w:tcPr>
            <w:tcW w:w="1264" w:type="dxa"/>
            <w:tcBorders>
              <w:top w:val="nil"/>
              <w:left w:val="nil"/>
              <w:bottom w:val="nil"/>
              <w:right w:val="nil"/>
            </w:tcBorders>
            <w:vAlign w:val="bottom"/>
          </w:tcPr>
          <w:p w:rsidR="00C42116" w:rsidRDefault="00C42116">
            <w:pPr>
              <w:pStyle w:val="ConsPlusNormal"/>
              <w:jc w:val="right"/>
            </w:pPr>
            <w:r>
              <w:t>341597,1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Информирование о положении на рынке труда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Ц610112220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ярмарок вакансий и учебных рабочих мест</w:t>
            </w:r>
          </w:p>
        </w:tc>
        <w:tc>
          <w:tcPr>
            <w:tcW w:w="1489" w:type="dxa"/>
            <w:tcBorders>
              <w:top w:val="nil"/>
              <w:left w:val="nil"/>
              <w:bottom w:val="nil"/>
              <w:right w:val="nil"/>
            </w:tcBorders>
            <w:vAlign w:val="bottom"/>
          </w:tcPr>
          <w:p w:rsidR="00C42116" w:rsidRDefault="00C42116">
            <w:pPr>
              <w:pStyle w:val="ConsPlusNormal"/>
              <w:jc w:val="center"/>
            </w:pPr>
            <w:r>
              <w:t>Ц610112230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проведения оплачиваемых общественных работ</w:t>
            </w:r>
          </w:p>
        </w:tc>
        <w:tc>
          <w:tcPr>
            <w:tcW w:w="1489" w:type="dxa"/>
            <w:tcBorders>
              <w:top w:val="nil"/>
              <w:left w:val="nil"/>
              <w:bottom w:val="nil"/>
              <w:right w:val="nil"/>
            </w:tcBorders>
            <w:vAlign w:val="bottom"/>
          </w:tcPr>
          <w:p w:rsidR="00C42116" w:rsidRDefault="00C42116">
            <w:pPr>
              <w:pStyle w:val="ConsPlusNormal"/>
              <w:jc w:val="center"/>
            </w:pPr>
            <w:r>
              <w:t>Ц610112240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6075,6</w:t>
            </w:r>
          </w:p>
        </w:tc>
        <w:tc>
          <w:tcPr>
            <w:tcW w:w="1264" w:type="dxa"/>
            <w:tcBorders>
              <w:top w:val="nil"/>
              <w:left w:val="nil"/>
              <w:bottom w:val="nil"/>
              <w:right w:val="nil"/>
            </w:tcBorders>
            <w:vAlign w:val="bottom"/>
          </w:tcPr>
          <w:p w:rsidR="00C42116" w:rsidRDefault="00C42116">
            <w:pPr>
              <w:pStyle w:val="ConsPlusNormal"/>
              <w:jc w:val="right"/>
            </w:pPr>
            <w:r>
              <w:t>6075,6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Ц610112240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w:t>
            </w:r>
          </w:p>
        </w:tc>
        <w:tc>
          <w:tcPr>
            <w:tcW w:w="126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w:t>
            </w:r>
          </w:p>
        </w:tc>
        <w:tc>
          <w:tcPr>
            <w:tcW w:w="126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w:t>
            </w:r>
          </w:p>
        </w:tc>
        <w:tc>
          <w:tcPr>
            <w:tcW w:w="126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30,2</w:t>
            </w:r>
          </w:p>
        </w:tc>
        <w:tc>
          <w:tcPr>
            <w:tcW w:w="126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Ц610112240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6045,4</w:t>
            </w:r>
          </w:p>
        </w:tc>
        <w:tc>
          <w:tcPr>
            <w:tcW w:w="126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Ц610112240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6045,4</w:t>
            </w:r>
          </w:p>
        </w:tc>
        <w:tc>
          <w:tcPr>
            <w:tcW w:w="126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Ц610112240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6045,4</w:t>
            </w:r>
          </w:p>
        </w:tc>
        <w:tc>
          <w:tcPr>
            <w:tcW w:w="126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Ц610112240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6045,4</w:t>
            </w:r>
          </w:p>
        </w:tc>
        <w:tc>
          <w:tcPr>
            <w:tcW w:w="126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1489" w:type="dxa"/>
            <w:tcBorders>
              <w:top w:val="nil"/>
              <w:left w:val="nil"/>
              <w:bottom w:val="nil"/>
              <w:right w:val="nil"/>
            </w:tcBorders>
            <w:vAlign w:val="bottom"/>
          </w:tcPr>
          <w:p w:rsidR="00C42116" w:rsidRDefault="00C42116">
            <w:pPr>
              <w:pStyle w:val="ConsPlusNormal"/>
              <w:jc w:val="center"/>
            </w:pPr>
            <w:r>
              <w:t>Ц610112260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6839,8</w:t>
            </w:r>
          </w:p>
        </w:tc>
        <w:tc>
          <w:tcPr>
            <w:tcW w:w="1264" w:type="dxa"/>
            <w:tcBorders>
              <w:top w:val="nil"/>
              <w:left w:val="nil"/>
              <w:bottom w:val="nil"/>
              <w:right w:val="nil"/>
            </w:tcBorders>
            <w:vAlign w:val="bottom"/>
          </w:tcPr>
          <w:p w:rsidR="00C42116" w:rsidRDefault="00C42116">
            <w:pPr>
              <w:pStyle w:val="ConsPlusNormal"/>
              <w:jc w:val="right"/>
            </w:pPr>
            <w:r>
              <w:t>6839,8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34,0</w:t>
            </w:r>
          </w:p>
        </w:tc>
        <w:tc>
          <w:tcPr>
            <w:tcW w:w="126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34,0</w:t>
            </w:r>
          </w:p>
        </w:tc>
        <w:tc>
          <w:tcPr>
            <w:tcW w:w="126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34,0</w:t>
            </w:r>
          </w:p>
        </w:tc>
        <w:tc>
          <w:tcPr>
            <w:tcW w:w="126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34,0</w:t>
            </w:r>
          </w:p>
        </w:tc>
        <w:tc>
          <w:tcPr>
            <w:tcW w:w="126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Ц610112260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6805,8</w:t>
            </w:r>
          </w:p>
        </w:tc>
        <w:tc>
          <w:tcPr>
            <w:tcW w:w="1264" w:type="dxa"/>
            <w:tcBorders>
              <w:top w:val="nil"/>
              <w:left w:val="nil"/>
              <w:bottom w:val="nil"/>
              <w:right w:val="nil"/>
            </w:tcBorders>
            <w:vAlign w:val="bottom"/>
          </w:tcPr>
          <w:p w:rsidR="00C42116" w:rsidRDefault="00C42116">
            <w:pPr>
              <w:pStyle w:val="ConsPlusNormal"/>
              <w:jc w:val="right"/>
            </w:pPr>
            <w:r>
              <w:t>6805,8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Ц610112260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6805,8</w:t>
            </w:r>
          </w:p>
        </w:tc>
        <w:tc>
          <w:tcPr>
            <w:tcW w:w="1264" w:type="dxa"/>
            <w:tcBorders>
              <w:top w:val="nil"/>
              <w:left w:val="nil"/>
              <w:bottom w:val="nil"/>
              <w:right w:val="nil"/>
            </w:tcBorders>
            <w:vAlign w:val="bottom"/>
          </w:tcPr>
          <w:p w:rsidR="00C42116" w:rsidRDefault="00C42116">
            <w:pPr>
              <w:pStyle w:val="ConsPlusNormal"/>
              <w:jc w:val="right"/>
            </w:pPr>
            <w:r>
              <w:t>6805,8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Ц610112260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6805,8</w:t>
            </w:r>
          </w:p>
        </w:tc>
        <w:tc>
          <w:tcPr>
            <w:tcW w:w="1264" w:type="dxa"/>
            <w:tcBorders>
              <w:top w:val="nil"/>
              <w:left w:val="nil"/>
              <w:bottom w:val="nil"/>
              <w:right w:val="nil"/>
            </w:tcBorders>
            <w:vAlign w:val="bottom"/>
          </w:tcPr>
          <w:p w:rsidR="00C42116" w:rsidRDefault="00C42116">
            <w:pPr>
              <w:pStyle w:val="ConsPlusNormal"/>
              <w:jc w:val="right"/>
            </w:pPr>
            <w:r>
              <w:t>6805,8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Ц610112260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6805,8</w:t>
            </w:r>
          </w:p>
        </w:tc>
        <w:tc>
          <w:tcPr>
            <w:tcW w:w="1264" w:type="dxa"/>
            <w:tcBorders>
              <w:top w:val="nil"/>
              <w:left w:val="nil"/>
              <w:bottom w:val="nil"/>
              <w:right w:val="nil"/>
            </w:tcBorders>
            <w:vAlign w:val="bottom"/>
          </w:tcPr>
          <w:p w:rsidR="00C42116" w:rsidRDefault="00C42116">
            <w:pPr>
              <w:pStyle w:val="ConsPlusNormal"/>
              <w:jc w:val="right"/>
            </w:pPr>
            <w:r>
              <w:t>6805,8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временного трудоустройства безработных граждан, испытывающих трудности в поиске работы</w:t>
            </w:r>
          </w:p>
        </w:tc>
        <w:tc>
          <w:tcPr>
            <w:tcW w:w="1489" w:type="dxa"/>
            <w:tcBorders>
              <w:top w:val="nil"/>
              <w:left w:val="nil"/>
              <w:bottom w:val="nil"/>
              <w:right w:val="nil"/>
            </w:tcBorders>
            <w:vAlign w:val="bottom"/>
          </w:tcPr>
          <w:p w:rsidR="00C42116" w:rsidRDefault="00C42116">
            <w:pPr>
              <w:pStyle w:val="ConsPlusNormal"/>
              <w:jc w:val="center"/>
            </w:pPr>
            <w:r>
              <w:t>Ц610112270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2038,6</w:t>
            </w:r>
          </w:p>
        </w:tc>
        <w:tc>
          <w:tcPr>
            <w:tcW w:w="1264" w:type="dxa"/>
            <w:tcBorders>
              <w:top w:val="nil"/>
              <w:left w:val="nil"/>
              <w:bottom w:val="nil"/>
              <w:right w:val="nil"/>
            </w:tcBorders>
            <w:vAlign w:val="bottom"/>
          </w:tcPr>
          <w:p w:rsidR="00C42116" w:rsidRDefault="00C42116">
            <w:pPr>
              <w:pStyle w:val="ConsPlusNormal"/>
              <w:jc w:val="right"/>
            </w:pPr>
            <w:r>
              <w:t>2038,6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Ц610112270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w:t>
            </w:r>
          </w:p>
        </w:tc>
        <w:tc>
          <w:tcPr>
            <w:tcW w:w="126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w:t>
            </w:r>
          </w:p>
        </w:tc>
        <w:tc>
          <w:tcPr>
            <w:tcW w:w="126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w:t>
            </w:r>
          </w:p>
        </w:tc>
        <w:tc>
          <w:tcPr>
            <w:tcW w:w="126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10,1</w:t>
            </w:r>
          </w:p>
        </w:tc>
        <w:tc>
          <w:tcPr>
            <w:tcW w:w="126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Ц610112270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2028,5</w:t>
            </w:r>
          </w:p>
        </w:tc>
        <w:tc>
          <w:tcPr>
            <w:tcW w:w="126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Ц610112270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2028,5</w:t>
            </w:r>
          </w:p>
        </w:tc>
        <w:tc>
          <w:tcPr>
            <w:tcW w:w="126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Ц610112270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2028,5</w:t>
            </w:r>
          </w:p>
        </w:tc>
        <w:tc>
          <w:tcPr>
            <w:tcW w:w="126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Ц610112270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2028,5</w:t>
            </w:r>
          </w:p>
        </w:tc>
        <w:tc>
          <w:tcPr>
            <w:tcW w:w="126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1489" w:type="dxa"/>
            <w:tcBorders>
              <w:top w:val="nil"/>
              <w:left w:val="nil"/>
              <w:bottom w:val="nil"/>
              <w:right w:val="nil"/>
            </w:tcBorders>
            <w:vAlign w:val="bottom"/>
          </w:tcPr>
          <w:p w:rsidR="00C42116" w:rsidRDefault="00C42116">
            <w:pPr>
              <w:pStyle w:val="ConsPlusNormal"/>
              <w:jc w:val="center"/>
            </w:pPr>
            <w:r>
              <w:t>Ц610112280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240,0</w:t>
            </w:r>
          </w:p>
        </w:tc>
        <w:tc>
          <w:tcPr>
            <w:tcW w:w="1264" w:type="dxa"/>
            <w:tcBorders>
              <w:top w:val="nil"/>
              <w:left w:val="nil"/>
              <w:bottom w:val="nil"/>
              <w:right w:val="nil"/>
            </w:tcBorders>
            <w:vAlign w:val="bottom"/>
          </w:tcPr>
          <w:p w:rsidR="00C42116" w:rsidRDefault="00C42116">
            <w:pPr>
              <w:pStyle w:val="ConsPlusNormal"/>
              <w:jc w:val="right"/>
            </w:pPr>
            <w:r>
              <w:t>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w:t>
            </w:r>
          </w:p>
        </w:tc>
        <w:tc>
          <w:tcPr>
            <w:tcW w:w="126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w:t>
            </w:r>
          </w:p>
        </w:tc>
        <w:tc>
          <w:tcPr>
            <w:tcW w:w="126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w:t>
            </w:r>
          </w:p>
        </w:tc>
        <w:tc>
          <w:tcPr>
            <w:tcW w:w="126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w:t>
            </w:r>
          </w:p>
        </w:tc>
        <w:tc>
          <w:tcPr>
            <w:tcW w:w="126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Ц610112280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238,8</w:t>
            </w:r>
          </w:p>
        </w:tc>
        <w:tc>
          <w:tcPr>
            <w:tcW w:w="126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Ц610112280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238,8</w:t>
            </w:r>
          </w:p>
        </w:tc>
        <w:tc>
          <w:tcPr>
            <w:tcW w:w="126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Ц610112280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238,8</w:t>
            </w:r>
          </w:p>
        </w:tc>
        <w:tc>
          <w:tcPr>
            <w:tcW w:w="126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Ц610112280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238,8</w:t>
            </w:r>
          </w:p>
        </w:tc>
        <w:tc>
          <w:tcPr>
            <w:tcW w:w="126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Содействие самозанятости безработных граждан</w:t>
            </w:r>
          </w:p>
        </w:tc>
        <w:tc>
          <w:tcPr>
            <w:tcW w:w="1489" w:type="dxa"/>
            <w:tcBorders>
              <w:top w:val="nil"/>
              <w:left w:val="nil"/>
              <w:bottom w:val="nil"/>
              <w:right w:val="nil"/>
            </w:tcBorders>
            <w:vAlign w:val="bottom"/>
          </w:tcPr>
          <w:p w:rsidR="00C42116" w:rsidRDefault="00C42116">
            <w:pPr>
              <w:pStyle w:val="ConsPlusNormal"/>
              <w:jc w:val="center"/>
            </w:pPr>
            <w:r>
              <w:t>Ц610112300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2363,8</w:t>
            </w:r>
          </w:p>
        </w:tc>
        <w:tc>
          <w:tcPr>
            <w:tcW w:w="1264" w:type="dxa"/>
            <w:tcBorders>
              <w:top w:val="nil"/>
              <w:left w:val="nil"/>
              <w:bottom w:val="nil"/>
              <w:right w:val="nil"/>
            </w:tcBorders>
            <w:vAlign w:val="bottom"/>
          </w:tcPr>
          <w:p w:rsidR="00C42116" w:rsidRDefault="00C42116">
            <w:pPr>
              <w:pStyle w:val="ConsPlusNormal"/>
              <w:jc w:val="right"/>
            </w:pPr>
            <w:r>
              <w:t>2363,8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Ц610112300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w:t>
            </w:r>
          </w:p>
        </w:tc>
        <w:tc>
          <w:tcPr>
            <w:tcW w:w="126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Ц610112300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w:t>
            </w:r>
          </w:p>
        </w:tc>
        <w:tc>
          <w:tcPr>
            <w:tcW w:w="126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Ц610112300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w:t>
            </w:r>
          </w:p>
        </w:tc>
        <w:tc>
          <w:tcPr>
            <w:tcW w:w="126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Ц610112300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11,8</w:t>
            </w:r>
          </w:p>
        </w:tc>
        <w:tc>
          <w:tcPr>
            <w:tcW w:w="126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Ц610112300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2352,0</w:t>
            </w:r>
          </w:p>
        </w:tc>
        <w:tc>
          <w:tcPr>
            <w:tcW w:w="126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Ц610112300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2352,0</w:t>
            </w:r>
          </w:p>
        </w:tc>
        <w:tc>
          <w:tcPr>
            <w:tcW w:w="126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Ц610112300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2352,0</w:t>
            </w:r>
          </w:p>
        </w:tc>
        <w:tc>
          <w:tcPr>
            <w:tcW w:w="126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Ц610112300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2352,0</w:t>
            </w:r>
          </w:p>
        </w:tc>
        <w:tc>
          <w:tcPr>
            <w:tcW w:w="126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Профессиональное обучение и дополнительное профессиональное образование безработных граждан</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20440,4</w:t>
            </w:r>
          </w:p>
        </w:tc>
        <w:tc>
          <w:tcPr>
            <w:tcW w:w="1264" w:type="dxa"/>
            <w:tcBorders>
              <w:top w:val="nil"/>
              <w:left w:val="nil"/>
              <w:bottom w:val="nil"/>
              <w:right w:val="nil"/>
            </w:tcBorders>
            <w:vAlign w:val="bottom"/>
          </w:tcPr>
          <w:p w:rsidR="00C42116" w:rsidRDefault="00C42116">
            <w:pPr>
              <w:pStyle w:val="ConsPlusNormal"/>
              <w:jc w:val="right"/>
            </w:pPr>
            <w:r>
              <w:t>20440,4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12921,4</w:t>
            </w: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12921,4</w:t>
            </w: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12921,4</w:t>
            </w: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12921,4</w:t>
            </w: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1345,5</w:t>
            </w:r>
          </w:p>
        </w:tc>
        <w:tc>
          <w:tcPr>
            <w:tcW w:w="126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1345,5</w:t>
            </w:r>
          </w:p>
        </w:tc>
        <w:tc>
          <w:tcPr>
            <w:tcW w:w="126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1345,5</w:t>
            </w:r>
          </w:p>
        </w:tc>
        <w:tc>
          <w:tcPr>
            <w:tcW w:w="126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1345,5</w:t>
            </w:r>
          </w:p>
        </w:tc>
        <w:tc>
          <w:tcPr>
            <w:tcW w:w="126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Ц610112340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6173,5</w:t>
            </w:r>
          </w:p>
        </w:tc>
        <w:tc>
          <w:tcPr>
            <w:tcW w:w="1264" w:type="dxa"/>
            <w:tcBorders>
              <w:top w:val="nil"/>
              <w:left w:val="nil"/>
              <w:bottom w:val="nil"/>
              <w:right w:val="nil"/>
            </w:tcBorders>
            <w:vAlign w:val="bottom"/>
          </w:tcPr>
          <w:p w:rsidR="00C42116" w:rsidRDefault="00C42116">
            <w:pPr>
              <w:pStyle w:val="ConsPlusNormal"/>
              <w:jc w:val="right"/>
            </w:pPr>
            <w:r>
              <w:t>6173,5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6173,5</w:t>
            </w:r>
          </w:p>
        </w:tc>
        <w:tc>
          <w:tcPr>
            <w:tcW w:w="1264" w:type="dxa"/>
            <w:tcBorders>
              <w:top w:val="nil"/>
              <w:left w:val="nil"/>
              <w:bottom w:val="nil"/>
              <w:right w:val="nil"/>
            </w:tcBorders>
            <w:vAlign w:val="bottom"/>
          </w:tcPr>
          <w:p w:rsidR="00C42116" w:rsidRDefault="00C42116">
            <w:pPr>
              <w:pStyle w:val="ConsPlusNormal"/>
              <w:jc w:val="right"/>
            </w:pPr>
            <w:r>
              <w:t>6173,5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6173,5</w:t>
            </w:r>
          </w:p>
        </w:tc>
        <w:tc>
          <w:tcPr>
            <w:tcW w:w="1264" w:type="dxa"/>
            <w:tcBorders>
              <w:top w:val="nil"/>
              <w:left w:val="nil"/>
              <w:bottom w:val="nil"/>
              <w:right w:val="nil"/>
            </w:tcBorders>
            <w:vAlign w:val="bottom"/>
          </w:tcPr>
          <w:p w:rsidR="00C42116" w:rsidRDefault="00C42116">
            <w:pPr>
              <w:pStyle w:val="ConsPlusNormal"/>
              <w:jc w:val="right"/>
            </w:pPr>
            <w:r>
              <w:t>6173,5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Ц610112340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6173,5</w:t>
            </w:r>
          </w:p>
        </w:tc>
        <w:tc>
          <w:tcPr>
            <w:tcW w:w="1264" w:type="dxa"/>
            <w:tcBorders>
              <w:top w:val="nil"/>
              <w:left w:val="nil"/>
              <w:bottom w:val="nil"/>
              <w:right w:val="nil"/>
            </w:tcBorders>
            <w:vAlign w:val="bottom"/>
          </w:tcPr>
          <w:p w:rsidR="00C42116" w:rsidRDefault="00C42116">
            <w:pPr>
              <w:pStyle w:val="ConsPlusNormal"/>
              <w:jc w:val="right"/>
            </w:pPr>
            <w:r>
              <w:t>6173,5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1489" w:type="dxa"/>
            <w:tcBorders>
              <w:top w:val="nil"/>
              <w:left w:val="nil"/>
              <w:bottom w:val="nil"/>
              <w:right w:val="nil"/>
            </w:tcBorders>
            <w:vAlign w:val="bottom"/>
          </w:tcPr>
          <w:p w:rsidR="00C42116" w:rsidRDefault="00C42116">
            <w:pPr>
              <w:pStyle w:val="ConsPlusNormal"/>
              <w:jc w:val="center"/>
            </w:pPr>
            <w:r>
              <w:t>Ц610112380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Ц610112380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Ц610112380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Ц610112380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Ц610112380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Социальные выплаты безработным гражданам в соответствии с </w:t>
            </w:r>
            <w:hyperlink r:id="rId65"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299000,3</w:t>
            </w:r>
          </w:p>
        </w:tc>
        <w:tc>
          <w:tcPr>
            <w:tcW w:w="1264" w:type="dxa"/>
            <w:tcBorders>
              <w:top w:val="nil"/>
              <w:left w:val="nil"/>
              <w:bottom w:val="nil"/>
              <w:right w:val="nil"/>
            </w:tcBorders>
            <w:vAlign w:val="bottom"/>
          </w:tcPr>
          <w:p w:rsidR="00C42116" w:rsidRDefault="00C42116">
            <w:pPr>
              <w:pStyle w:val="ConsPlusNormal"/>
              <w:jc w:val="right"/>
            </w:pPr>
            <w:r>
              <w:t>299536,6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1330,3</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1330,3</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1330,3</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1330,3</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266054,7</w:t>
            </w:r>
          </w:p>
        </w:tc>
        <w:tc>
          <w:tcPr>
            <w:tcW w:w="1264" w:type="dxa"/>
            <w:tcBorders>
              <w:top w:val="nil"/>
              <w:left w:val="nil"/>
              <w:bottom w:val="nil"/>
              <w:right w:val="nil"/>
            </w:tcBorders>
            <w:vAlign w:val="bottom"/>
          </w:tcPr>
          <w:p w:rsidR="00C42116" w:rsidRDefault="00C42116">
            <w:pPr>
              <w:pStyle w:val="ConsPlusNormal"/>
              <w:jc w:val="right"/>
            </w:pPr>
            <w:r>
              <w:t>266531,9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247195,3</w:t>
            </w:r>
          </w:p>
        </w:tc>
        <w:tc>
          <w:tcPr>
            <w:tcW w:w="1264" w:type="dxa"/>
            <w:tcBorders>
              <w:top w:val="nil"/>
              <w:left w:val="nil"/>
              <w:bottom w:val="nil"/>
              <w:right w:val="nil"/>
            </w:tcBorders>
            <w:vAlign w:val="bottom"/>
          </w:tcPr>
          <w:p w:rsidR="00C42116" w:rsidRDefault="00C42116">
            <w:pPr>
              <w:pStyle w:val="ConsPlusNormal"/>
              <w:jc w:val="right"/>
            </w:pPr>
            <w:r>
              <w:t>247638,7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247195,3</w:t>
            </w:r>
          </w:p>
        </w:tc>
        <w:tc>
          <w:tcPr>
            <w:tcW w:w="1264" w:type="dxa"/>
            <w:tcBorders>
              <w:top w:val="nil"/>
              <w:left w:val="nil"/>
              <w:bottom w:val="nil"/>
              <w:right w:val="nil"/>
            </w:tcBorders>
            <w:vAlign w:val="bottom"/>
          </w:tcPr>
          <w:p w:rsidR="00C42116" w:rsidRDefault="00C42116">
            <w:pPr>
              <w:pStyle w:val="ConsPlusNormal"/>
              <w:jc w:val="right"/>
            </w:pPr>
            <w:r>
              <w:t>247638,7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247195,3</w:t>
            </w:r>
          </w:p>
        </w:tc>
        <w:tc>
          <w:tcPr>
            <w:tcW w:w="1264" w:type="dxa"/>
            <w:tcBorders>
              <w:top w:val="nil"/>
              <w:left w:val="nil"/>
              <w:bottom w:val="nil"/>
              <w:right w:val="nil"/>
            </w:tcBorders>
            <w:vAlign w:val="bottom"/>
          </w:tcPr>
          <w:p w:rsidR="00C42116" w:rsidRDefault="00C42116">
            <w:pPr>
              <w:pStyle w:val="ConsPlusNormal"/>
              <w:jc w:val="right"/>
            </w:pPr>
            <w:r>
              <w:t>247638,7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w:t>
            </w:r>
          </w:p>
        </w:tc>
        <w:tc>
          <w:tcPr>
            <w:tcW w:w="1264" w:type="dxa"/>
            <w:tcBorders>
              <w:top w:val="nil"/>
              <w:left w:val="nil"/>
              <w:bottom w:val="nil"/>
              <w:right w:val="nil"/>
            </w:tcBorders>
            <w:vAlign w:val="bottom"/>
          </w:tcPr>
          <w:p w:rsidR="00C42116" w:rsidRDefault="00C42116">
            <w:pPr>
              <w:pStyle w:val="ConsPlusNormal"/>
              <w:jc w:val="right"/>
            </w:pPr>
            <w:r>
              <w:t>108,2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w:t>
            </w:r>
          </w:p>
        </w:tc>
        <w:tc>
          <w:tcPr>
            <w:tcW w:w="1264" w:type="dxa"/>
            <w:tcBorders>
              <w:top w:val="nil"/>
              <w:left w:val="nil"/>
              <w:bottom w:val="nil"/>
              <w:right w:val="nil"/>
            </w:tcBorders>
            <w:vAlign w:val="bottom"/>
          </w:tcPr>
          <w:p w:rsidR="00C42116" w:rsidRDefault="00C42116">
            <w:pPr>
              <w:pStyle w:val="ConsPlusNormal"/>
              <w:jc w:val="right"/>
            </w:pPr>
            <w:r>
              <w:t>108,2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108,0</w:t>
            </w:r>
          </w:p>
        </w:tc>
        <w:tc>
          <w:tcPr>
            <w:tcW w:w="1264" w:type="dxa"/>
            <w:tcBorders>
              <w:top w:val="nil"/>
              <w:left w:val="nil"/>
              <w:bottom w:val="nil"/>
              <w:right w:val="nil"/>
            </w:tcBorders>
            <w:vAlign w:val="bottom"/>
          </w:tcPr>
          <w:p w:rsidR="00C42116" w:rsidRDefault="00C42116">
            <w:pPr>
              <w:pStyle w:val="ConsPlusNormal"/>
              <w:jc w:val="right"/>
            </w:pPr>
            <w:r>
              <w:t>108,2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Стипендии</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18751,4</w:t>
            </w:r>
          </w:p>
        </w:tc>
        <w:tc>
          <w:tcPr>
            <w:tcW w:w="1264" w:type="dxa"/>
            <w:tcBorders>
              <w:top w:val="nil"/>
              <w:left w:val="nil"/>
              <w:bottom w:val="nil"/>
              <w:right w:val="nil"/>
            </w:tcBorders>
            <w:vAlign w:val="bottom"/>
          </w:tcPr>
          <w:p w:rsidR="00C42116" w:rsidRDefault="00C42116">
            <w:pPr>
              <w:pStyle w:val="ConsPlusNormal"/>
              <w:jc w:val="right"/>
            </w:pPr>
            <w:r>
              <w:t>18785,0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18751,4</w:t>
            </w:r>
          </w:p>
        </w:tc>
        <w:tc>
          <w:tcPr>
            <w:tcW w:w="1264" w:type="dxa"/>
            <w:tcBorders>
              <w:top w:val="nil"/>
              <w:left w:val="nil"/>
              <w:bottom w:val="nil"/>
              <w:right w:val="nil"/>
            </w:tcBorders>
            <w:vAlign w:val="bottom"/>
          </w:tcPr>
          <w:p w:rsidR="00C42116" w:rsidRDefault="00C42116">
            <w:pPr>
              <w:pStyle w:val="ConsPlusNormal"/>
              <w:jc w:val="right"/>
            </w:pPr>
            <w:r>
              <w:t>18785,0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340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18751,4</w:t>
            </w:r>
          </w:p>
        </w:tc>
        <w:tc>
          <w:tcPr>
            <w:tcW w:w="1264" w:type="dxa"/>
            <w:tcBorders>
              <w:top w:val="nil"/>
              <w:left w:val="nil"/>
              <w:bottom w:val="nil"/>
              <w:right w:val="nil"/>
            </w:tcBorders>
            <w:vAlign w:val="bottom"/>
          </w:tcPr>
          <w:p w:rsidR="00C42116" w:rsidRDefault="00C42116">
            <w:pPr>
              <w:pStyle w:val="ConsPlusNormal"/>
              <w:jc w:val="right"/>
            </w:pPr>
            <w:r>
              <w:t>18785,0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 бюджету Пенсионного фонда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570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570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Пенсионное обеспечение</w:t>
            </w:r>
          </w:p>
        </w:tc>
        <w:tc>
          <w:tcPr>
            <w:tcW w:w="1489" w:type="dxa"/>
            <w:tcBorders>
              <w:top w:val="nil"/>
              <w:left w:val="nil"/>
              <w:bottom w:val="nil"/>
              <w:right w:val="nil"/>
            </w:tcBorders>
            <w:vAlign w:val="bottom"/>
          </w:tcPr>
          <w:p w:rsidR="00C42116" w:rsidRDefault="00C42116">
            <w:pPr>
              <w:pStyle w:val="ConsPlusNormal"/>
              <w:jc w:val="center"/>
            </w:pPr>
            <w:r>
              <w:t>Ц610152900</w:t>
            </w:r>
          </w:p>
        </w:tc>
        <w:tc>
          <w:tcPr>
            <w:tcW w:w="624" w:type="dxa"/>
            <w:tcBorders>
              <w:top w:val="nil"/>
              <w:left w:val="nil"/>
              <w:bottom w:val="nil"/>
              <w:right w:val="nil"/>
            </w:tcBorders>
            <w:vAlign w:val="bottom"/>
          </w:tcPr>
          <w:p w:rsidR="00C42116" w:rsidRDefault="00C42116">
            <w:pPr>
              <w:pStyle w:val="ConsPlusNormal"/>
              <w:jc w:val="center"/>
            </w:pPr>
            <w:r>
              <w:t>570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"Поддержка занятости"</w:t>
            </w:r>
          </w:p>
        </w:tc>
        <w:tc>
          <w:tcPr>
            <w:tcW w:w="1489" w:type="dxa"/>
            <w:tcBorders>
              <w:top w:val="nil"/>
              <w:left w:val="nil"/>
              <w:bottom w:val="nil"/>
              <w:right w:val="nil"/>
            </w:tcBorders>
            <w:vAlign w:val="bottom"/>
          </w:tcPr>
          <w:p w:rsidR="00C42116" w:rsidRDefault="00C42116">
            <w:pPr>
              <w:pStyle w:val="ConsPlusNormal"/>
              <w:jc w:val="center"/>
            </w:pPr>
            <w:r>
              <w:t>Ц61L300000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1489" w:type="dxa"/>
            <w:tcBorders>
              <w:top w:val="nil"/>
              <w:left w:val="nil"/>
              <w:bottom w:val="nil"/>
              <w:right w:val="nil"/>
            </w:tcBorders>
            <w:vAlign w:val="bottom"/>
          </w:tcPr>
          <w:p w:rsidR="00C42116" w:rsidRDefault="00C42116">
            <w:pPr>
              <w:pStyle w:val="ConsPlusNormal"/>
              <w:jc w:val="center"/>
            </w:pPr>
            <w:r>
              <w:t>Ц61L355690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бюджетные </w:t>
            </w:r>
            <w:r>
              <w:lastRenderedPageBreak/>
              <w:t>ассигнования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Ц61L355690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Ц61L355690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Ц61L355690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Ц61L355690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Ц61Р200000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17308,0</w:t>
            </w:r>
          </w:p>
        </w:tc>
        <w:tc>
          <w:tcPr>
            <w:tcW w:w="1264" w:type="dxa"/>
            <w:tcBorders>
              <w:top w:val="nil"/>
              <w:left w:val="nil"/>
              <w:bottom w:val="nil"/>
              <w:right w:val="nil"/>
            </w:tcBorders>
            <w:vAlign w:val="bottom"/>
          </w:tcPr>
          <w:p w:rsidR="00C42116" w:rsidRDefault="00C42116">
            <w:pPr>
              <w:pStyle w:val="ConsPlusNormal"/>
              <w:jc w:val="right"/>
            </w:pPr>
            <w:r>
              <w:t>17308,0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Переобучение и повышение квалификации женщин в период отпуска по уходу за ребенком в возрасте до трех лет</w:t>
            </w:r>
          </w:p>
        </w:tc>
        <w:tc>
          <w:tcPr>
            <w:tcW w:w="1489" w:type="dxa"/>
            <w:tcBorders>
              <w:top w:val="nil"/>
              <w:left w:val="nil"/>
              <w:bottom w:val="nil"/>
              <w:right w:val="nil"/>
            </w:tcBorders>
            <w:vAlign w:val="bottom"/>
          </w:tcPr>
          <w:p w:rsidR="00C42116" w:rsidRDefault="00C42116">
            <w:pPr>
              <w:pStyle w:val="ConsPlusNormal"/>
              <w:jc w:val="center"/>
            </w:pPr>
            <w:r>
              <w:t>Ц61Р254610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17308,0</w:t>
            </w:r>
          </w:p>
        </w:tc>
        <w:tc>
          <w:tcPr>
            <w:tcW w:w="1264" w:type="dxa"/>
            <w:tcBorders>
              <w:top w:val="nil"/>
              <w:left w:val="nil"/>
              <w:bottom w:val="nil"/>
              <w:right w:val="nil"/>
            </w:tcBorders>
            <w:vAlign w:val="bottom"/>
          </w:tcPr>
          <w:p w:rsidR="00C42116" w:rsidRDefault="00C42116">
            <w:pPr>
              <w:pStyle w:val="ConsPlusNormal"/>
              <w:jc w:val="right"/>
            </w:pPr>
            <w:r>
              <w:t>17308,0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Ц61Р254610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16491,4</w:t>
            </w:r>
          </w:p>
        </w:tc>
        <w:tc>
          <w:tcPr>
            <w:tcW w:w="1264" w:type="dxa"/>
            <w:tcBorders>
              <w:top w:val="nil"/>
              <w:left w:val="nil"/>
              <w:bottom w:val="nil"/>
              <w:right w:val="nil"/>
            </w:tcBorders>
            <w:vAlign w:val="bottom"/>
          </w:tcPr>
          <w:p w:rsidR="00C42116" w:rsidRDefault="00C42116">
            <w:pPr>
              <w:pStyle w:val="ConsPlusNormal"/>
              <w:jc w:val="right"/>
            </w:pPr>
            <w:r>
              <w:t>16491,4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Ц61Р254610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16491,4</w:t>
            </w:r>
          </w:p>
        </w:tc>
        <w:tc>
          <w:tcPr>
            <w:tcW w:w="1264" w:type="dxa"/>
            <w:tcBorders>
              <w:top w:val="nil"/>
              <w:left w:val="nil"/>
              <w:bottom w:val="nil"/>
              <w:right w:val="nil"/>
            </w:tcBorders>
            <w:vAlign w:val="bottom"/>
          </w:tcPr>
          <w:p w:rsidR="00C42116" w:rsidRDefault="00C42116">
            <w:pPr>
              <w:pStyle w:val="ConsPlusNormal"/>
              <w:jc w:val="right"/>
            </w:pPr>
            <w:r>
              <w:t>16491,4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Ц61Р254610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16491,4</w:t>
            </w:r>
          </w:p>
        </w:tc>
        <w:tc>
          <w:tcPr>
            <w:tcW w:w="1264" w:type="dxa"/>
            <w:tcBorders>
              <w:top w:val="nil"/>
              <w:left w:val="nil"/>
              <w:bottom w:val="nil"/>
              <w:right w:val="nil"/>
            </w:tcBorders>
            <w:vAlign w:val="bottom"/>
          </w:tcPr>
          <w:p w:rsidR="00C42116" w:rsidRDefault="00C42116">
            <w:pPr>
              <w:pStyle w:val="ConsPlusNormal"/>
              <w:jc w:val="right"/>
            </w:pPr>
            <w:r>
              <w:t>16491,4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Ц61Р254610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16491,4</w:t>
            </w:r>
          </w:p>
        </w:tc>
        <w:tc>
          <w:tcPr>
            <w:tcW w:w="1264" w:type="dxa"/>
            <w:tcBorders>
              <w:top w:val="nil"/>
              <w:left w:val="nil"/>
              <w:bottom w:val="nil"/>
              <w:right w:val="nil"/>
            </w:tcBorders>
            <w:vAlign w:val="bottom"/>
          </w:tcPr>
          <w:p w:rsidR="00C42116" w:rsidRDefault="00C42116">
            <w:pPr>
              <w:pStyle w:val="ConsPlusNormal"/>
              <w:jc w:val="right"/>
            </w:pPr>
            <w:r>
              <w:t>16491,4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Ц61Р254610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816,6</w:t>
            </w:r>
          </w:p>
        </w:tc>
        <w:tc>
          <w:tcPr>
            <w:tcW w:w="1264" w:type="dxa"/>
            <w:tcBorders>
              <w:top w:val="nil"/>
              <w:left w:val="nil"/>
              <w:bottom w:val="nil"/>
              <w:right w:val="nil"/>
            </w:tcBorders>
            <w:vAlign w:val="bottom"/>
          </w:tcPr>
          <w:p w:rsidR="00C42116" w:rsidRDefault="00C42116">
            <w:pPr>
              <w:pStyle w:val="ConsPlusNormal"/>
              <w:jc w:val="right"/>
            </w:pPr>
            <w:r>
              <w:t>816,6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Ц61Р254610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816,6</w:t>
            </w:r>
          </w:p>
        </w:tc>
        <w:tc>
          <w:tcPr>
            <w:tcW w:w="1264" w:type="dxa"/>
            <w:tcBorders>
              <w:top w:val="nil"/>
              <w:left w:val="nil"/>
              <w:bottom w:val="nil"/>
              <w:right w:val="nil"/>
            </w:tcBorders>
            <w:vAlign w:val="bottom"/>
          </w:tcPr>
          <w:p w:rsidR="00C42116" w:rsidRDefault="00C42116">
            <w:pPr>
              <w:pStyle w:val="ConsPlusNormal"/>
              <w:jc w:val="right"/>
            </w:pPr>
            <w:r>
              <w:t>816,6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Ц61Р254610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816,6</w:t>
            </w:r>
          </w:p>
        </w:tc>
        <w:tc>
          <w:tcPr>
            <w:tcW w:w="1264" w:type="dxa"/>
            <w:tcBorders>
              <w:top w:val="nil"/>
              <w:left w:val="nil"/>
              <w:bottom w:val="nil"/>
              <w:right w:val="nil"/>
            </w:tcBorders>
            <w:vAlign w:val="bottom"/>
          </w:tcPr>
          <w:p w:rsidR="00C42116" w:rsidRDefault="00C42116">
            <w:pPr>
              <w:pStyle w:val="ConsPlusNormal"/>
              <w:jc w:val="right"/>
            </w:pPr>
            <w:r>
              <w:t>816,6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Ц61Р254610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816,6</w:t>
            </w:r>
          </w:p>
        </w:tc>
        <w:tc>
          <w:tcPr>
            <w:tcW w:w="1264" w:type="dxa"/>
            <w:tcBorders>
              <w:top w:val="nil"/>
              <w:left w:val="nil"/>
              <w:bottom w:val="nil"/>
              <w:right w:val="nil"/>
            </w:tcBorders>
            <w:vAlign w:val="bottom"/>
          </w:tcPr>
          <w:p w:rsidR="00C42116" w:rsidRDefault="00C42116">
            <w:pPr>
              <w:pStyle w:val="ConsPlusNormal"/>
              <w:jc w:val="right"/>
            </w:pPr>
            <w:r>
              <w:t>816,6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"Старшее поколение"</w:t>
            </w:r>
          </w:p>
        </w:tc>
        <w:tc>
          <w:tcPr>
            <w:tcW w:w="1489" w:type="dxa"/>
            <w:tcBorders>
              <w:top w:val="nil"/>
              <w:left w:val="nil"/>
              <w:bottom w:val="nil"/>
              <w:right w:val="nil"/>
            </w:tcBorders>
            <w:vAlign w:val="bottom"/>
          </w:tcPr>
          <w:p w:rsidR="00C42116" w:rsidRDefault="00C42116">
            <w:pPr>
              <w:pStyle w:val="ConsPlusNormal"/>
              <w:jc w:val="center"/>
            </w:pPr>
            <w:r>
              <w:t>Ц61Р300000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31485,8</w:t>
            </w:r>
          </w:p>
        </w:tc>
        <w:tc>
          <w:tcPr>
            <w:tcW w:w="1264" w:type="dxa"/>
            <w:tcBorders>
              <w:top w:val="nil"/>
              <w:left w:val="nil"/>
              <w:bottom w:val="nil"/>
              <w:right w:val="nil"/>
            </w:tcBorders>
            <w:vAlign w:val="bottom"/>
          </w:tcPr>
          <w:p w:rsidR="00C42116" w:rsidRDefault="00C42116">
            <w:pPr>
              <w:pStyle w:val="ConsPlusNormal"/>
              <w:jc w:val="right"/>
            </w:pPr>
            <w:r>
              <w:t>31485,8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1489" w:type="dxa"/>
            <w:tcBorders>
              <w:top w:val="nil"/>
              <w:left w:val="nil"/>
              <w:bottom w:val="nil"/>
              <w:right w:val="nil"/>
            </w:tcBorders>
            <w:vAlign w:val="bottom"/>
          </w:tcPr>
          <w:p w:rsidR="00C42116" w:rsidRDefault="00C42116">
            <w:pPr>
              <w:pStyle w:val="ConsPlusNormal"/>
              <w:jc w:val="center"/>
            </w:pPr>
            <w:r>
              <w:t>Ц61Р352940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31485,8</w:t>
            </w:r>
          </w:p>
        </w:tc>
        <w:tc>
          <w:tcPr>
            <w:tcW w:w="1264" w:type="dxa"/>
            <w:tcBorders>
              <w:top w:val="nil"/>
              <w:left w:val="nil"/>
              <w:bottom w:val="nil"/>
              <w:right w:val="nil"/>
            </w:tcBorders>
            <w:vAlign w:val="bottom"/>
          </w:tcPr>
          <w:p w:rsidR="00C42116" w:rsidRDefault="00C42116">
            <w:pPr>
              <w:pStyle w:val="ConsPlusNormal"/>
              <w:jc w:val="right"/>
            </w:pPr>
            <w:r>
              <w:t>31485,8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Ц61Р352940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24717,8</w:t>
            </w:r>
          </w:p>
        </w:tc>
        <w:tc>
          <w:tcPr>
            <w:tcW w:w="1264" w:type="dxa"/>
            <w:tcBorders>
              <w:top w:val="nil"/>
              <w:left w:val="nil"/>
              <w:bottom w:val="nil"/>
              <w:right w:val="nil"/>
            </w:tcBorders>
            <w:vAlign w:val="bottom"/>
          </w:tcPr>
          <w:p w:rsidR="00C42116" w:rsidRDefault="00C42116">
            <w:pPr>
              <w:pStyle w:val="ConsPlusNormal"/>
              <w:jc w:val="right"/>
            </w:pPr>
            <w:r>
              <w:t>24717,8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Ц61Р352940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24717,8</w:t>
            </w:r>
          </w:p>
        </w:tc>
        <w:tc>
          <w:tcPr>
            <w:tcW w:w="1264" w:type="dxa"/>
            <w:tcBorders>
              <w:top w:val="nil"/>
              <w:left w:val="nil"/>
              <w:bottom w:val="nil"/>
              <w:right w:val="nil"/>
            </w:tcBorders>
            <w:vAlign w:val="bottom"/>
          </w:tcPr>
          <w:p w:rsidR="00C42116" w:rsidRDefault="00C42116">
            <w:pPr>
              <w:pStyle w:val="ConsPlusNormal"/>
              <w:jc w:val="right"/>
            </w:pPr>
            <w:r>
              <w:t>24717,8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Ц61Р352940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24717,8</w:t>
            </w:r>
          </w:p>
        </w:tc>
        <w:tc>
          <w:tcPr>
            <w:tcW w:w="1264" w:type="dxa"/>
            <w:tcBorders>
              <w:top w:val="nil"/>
              <w:left w:val="nil"/>
              <w:bottom w:val="nil"/>
              <w:right w:val="nil"/>
            </w:tcBorders>
            <w:vAlign w:val="bottom"/>
          </w:tcPr>
          <w:p w:rsidR="00C42116" w:rsidRDefault="00C42116">
            <w:pPr>
              <w:pStyle w:val="ConsPlusNormal"/>
              <w:jc w:val="right"/>
            </w:pPr>
            <w:r>
              <w:t>24717,8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Ц61Р352940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24717,8</w:t>
            </w:r>
          </w:p>
        </w:tc>
        <w:tc>
          <w:tcPr>
            <w:tcW w:w="1264" w:type="dxa"/>
            <w:tcBorders>
              <w:top w:val="nil"/>
              <w:left w:val="nil"/>
              <w:bottom w:val="nil"/>
              <w:right w:val="nil"/>
            </w:tcBorders>
            <w:vAlign w:val="bottom"/>
          </w:tcPr>
          <w:p w:rsidR="00C42116" w:rsidRDefault="00C42116">
            <w:pPr>
              <w:pStyle w:val="ConsPlusNormal"/>
              <w:jc w:val="right"/>
            </w:pPr>
            <w:r>
              <w:t>24717,8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Ц61Р352940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6768,0</w:t>
            </w:r>
          </w:p>
        </w:tc>
        <w:tc>
          <w:tcPr>
            <w:tcW w:w="1264" w:type="dxa"/>
            <w:tcBorders>
              <w:top w:val="nil"/>
              <w:left w:val="nil"/>
              <w:bottom w:val="nil"/>
              <w:right w:val="nil"/>
            </w:tcBorders>
            <w:vAlign w:val="bottom"/>
          </w:tcPr>
          <w:p w:rsidR="00C42116" w:rsidRDefault="00C42116">
            <w:pPr>
              <w:pStyle w:val="ConsPlusNormal"/>
              <w:jc w:val="right"/>
            </w:pPr>
            <w:r>
              <w:t>6768,0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Стипендии</w:t>
            </w:r>
          </w:p>
        </w:tc>
        <w:tc>
          <w:tcPr>
            <w:tcW w:w="1489" w:type="dxa"/>
            <w:tcBorders>
              <w:top w:val="nil"/>
              <w:left w:val="nil"/>
              <w:bottom w:val="nil"/>
              <w:right w:val="nil"/>
            </w:tcBorders>
            <w:vAlign w:val="bottom"/>
          </w:tcPr>
          <w:p w:rsidR="00C42116" w:rsidRDefault="00C42116">
            <w:pPr>
              <w:pStyle w:val="ConsPlusNormal"/>
              <w:jc w:val="center"/>
            </w:pPr>
            <w:r>
              <w:t>Ц61Р352940</w:t>
            </w:r>
          </w:p>
        </w:tc>
        <w:tc>
          <w:tcPr>
            <w:tcW w:w="624" w:type="dxa"/>
            <w:tcBorders>
              <w:top w:val="nil"/>
              <w:left w:val="nil"/>
              <w:bottom w:val="nil"/>
              <w:right w:val="nil"/>
            </w:tcBorders>
            <w:vAlign w:val="bottom"/>
          </w:tcPr>
          <w:p w:rsidR="00C42116" w:rsidRDefault="00C42116">
            <w:pPr>
              <w:pStyle w:val="ConsPlusNormal"/>
              <w:jc w:val="center"/>
            </w:pPr>
            <w:r>
              <w:t>340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6768,0</w:t>
            </w:r>
          </w:p>
        </w:tc>
        <w:tc>
          <w:tcPr>
            <w:tcW w:w="1264" w:type="dxa"/>
            <w:tcBorders>
              <w:top w:val="nil"/>
              <w:left w:val="nil"/>
              <w:bottom w:val="nil"/>
              <w:right w:val="nil"/>
            </w:tcBorders>
            <w:vAlign w:val="bottom"/>
          </w:tcPr>
          <w:p w:rsidR="00C42116" w:rsidRDefault="00C42116">
            <w:pPr>
              <w:pStyle w:val="ConsPlusNormal"/>
              <w:jc w:val="right"/>
            </w:pPr>
            <w:r>
              <w:t>6768,0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Ц61Р352940</w:t>
            </w:r>
          </w:p>
        </w:tc>
        <w:tc>
          <w:tcPr>
            <w:tcW w:w="624" w:type="dxa"/>
            <w:tcBorders>
              <w:top w:val="nil"/>
              <w:left w:val="nil"/>
              <w:bottom w:val="nil"/>
              <w:right w:val="nil"/>
            </w:tcBorders>
            <w:vAlign w:val="bottom"/>
          </w:tcPr>
          <w:p w:rsidR="00C42116" w:rsidRDefault="00C42116">
            <w:pPr>
              <w:pStyle w:val="ConsPlusNormal"/>
              <w:jc w:val="center"/>
            </w:pPr>
            <w:r>
              <w:t>340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6768,0</w:t>
            </w:r>
          </w:p>
        </w:tc>
        <w:tc>
          <w:tcPr>
            <w:tcW w:w="1264" w:type="dxa"/>
            <w:tcBorders>
              <w:top w:val="nil"/>
              <w:left w:val="nil"/>
              <w:bottom w:val="nil"/>
              <w:right w:val="nil"/>
            </w:tcBorders>
            <w:vAlign w:val="bottom"/>
          </w:tcPr>
          <w:p w:rsidR="00C42116" w:rsidRDefault="00C42116">
            <w:pPr>
              <w:pStyle w:val="ConsPlusNormal"/>
              <w:jc w:val="right"/>
            </w:pPr>
            <w:r>
              <w:t>6768,0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Ц61Р352940</w:t>
            </w:r>
          </w:p>
        </w:tc>
        <w:tc>
          <w:tcPr>
            <w:tcW w:w="624" w:type="dxa"/>
            <w:tcBorders>
              <w:top w:val="nil"/>
              <w:left w:val="nil"/>
              <w:bottom w:val="nil"/>
              <w:right w:val="nil"/>
            </w:tcBorders>
            <w:vAlign w:val="bottom"/>
          </w:tcPr>
          <w:p w:rsidR="00C42116" w:rsidRDefault="00C42116">
            <w:pPr>
              <w:pStyle w:val="ConsPlusNormal"/>
              <w:jc w:val="center"/>
            </w:pPr>
            <w:r>
              <w:t>340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6768,0</w:t>
            </w:r>
          </w:p>
        </w:tc>
        <w:tc>
          <w:tcPr>
            <w:tcW w:w="1264" w:type="dxa"/>
            <w:tcBorders>
              <w:top w:val="nil"/>
              <w:left w:val="nil"/>
              <w:bottom w:val="nil"/>
              <w:right w:val="nil"/>
            </w:tcBorders>
            <w:vAlign w:val="bottom"/>
          </w:tcPr>
          <w:p w:rsidR="00C42116" w:rsidRDefault="00C42116">
            <w:pPr>
              <w:pStyle w:val="ConsPlusNormal"/>
              <w:jc w:val="right"/>
            </w:pPr>
            <w:r>
              <w:t>6768,0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10.2.</w:t>
            </w:r>
          </w:p>
        </w:tc>
        <w:tc>
          <w:tcPr>
            <w:tcW w:w="3005" w:type="dxa"/>
            <w:tcBorders>
              <w:top w:val="nil"/>
              <w:left w:val="nil"/>
              <w:bottom w:val="nil"/>
              <w:right w:val="nil"/>
            </w:tcBorders>
          </w:tcPr>
          <w:p w:rsidR="00C42116" w:rsidRDefault="00AB5A4C">
            <w:pPr>
              <w:pStyle w:val="ConsPlusNormal"/>
              <w:jc w:val="both"/>
            </w:pPr>
            <w:hyperlink r:id="rId66" w:history="1">
              <w:r w:rsidR="00C42116">
                <w:rPr>
                  <w:color w:val="0000FF"/>
                </w:rPr>
                <w:t>Подпрограмма</w:t>
              </w:r>
            </w:hyperlink>
            <w:r w:rsidR="00C42116">
              <w:t xml:space="preserve"> "Безопасный труд" государственной программы Чувашской Республики "Содействие занятости населения"</w:t>
            </w:r>
          </w:p>
        </w:tc>
        <w:tc>
          <w:tcPr>
            <w:tcW w:w="1489" w:type="dxa"/>
            <w:tcBorders>
              <w:top w:val="nil"/>
              <w:left w:val="nil"/>
              <w:bottom w:val="nil"/>
              <w:right w:val="nil"/>
            </w:tcBorders>
            <w:vAlign w:val="bottom"/>
          </w:tcPr>
          <w:p w:rsidR="00C42116" w:rsidRDefault="00C42116">
            <w:pPr>
              <w:pStyle w:val="ConsPlusNormal"/>
              <w:jc w:val="center"/>
            </w:pPr>
            <w:r>
              <w:t>Ц630000000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3166,5</w:t>
            </w:r>
          </w:p>
        </w:tc>
        <w:tc>
          <w:tcPr>
            <w:tcW w:w="1264" w:type="dxa"/>
            <w:tcBorders>
              <w:top w:val="nil"/>
              <w:left w:val="nil"/>
              <w:bottom w:val="nil"/>
              <w:right w:val="nil"/>
            </w:tcBorders>
            <w:vAlign w:val="bottom"/>
          </w:tcPr>
          <w:p w:rsidR="00C42116" w:rsidRDefault="00C42116">
            <w:pPr>
              <w:pStyle w:val="ConsPlusNormal"/>
              <w:jc w:val="right"/>
            </w:pPr>
            <w:r>
              <w:t>3166,5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"Организационно-техническое обеспечение охраны труда и здоровья работающих"</w:t>
            </w:r>
          </w:p>
        </w:tc>
        <w:tc>
          <w:tcPr>
            <w:tcW w:w="1489" w:type="dxa"/>
            <w:tcBorders>
              <w:top w:val="nil"/>
              <w:left w:val="nil"/>
              <w:bottom w:val="nil"/>
              <w:right w:val="nil"/>
            </w:tcBorders>
            <w:vAlign w:val="bottom"/>
          </w:tcPr>
          <w:p w:rsidR="00C42116" w:rsidRDefault="00C42116">
            <w:pPr>
              <w:pStyle w:val="ConsPlusNormal"/>
              <w:jc w:val="center"/>
            </w:pPr>
            <w:r>
              <w:t>Ц630100000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2642,5</w:t>
            </w:r>
          </w:p>
        </w:tc>
        <w:tc>
          <w:tcPr>
            <w:tcW w:w="1264" w:type="dxa"/>
            <w:tcBorders>
              <w:top w:val="nil"/>
              <w:left w:val="nil"/>
              <w:bottom w:val="nil"/>
              <w:right w:val="nil"/>
            </w:tcBorders>
            <w:vAlign w:val="bottom"/>
          </w:tcPr>
          <w:p w:rsidR="00C42116" w:rsidRDefault="00C42116">
            <w:pPr>
              <w:pStyle w:val="ConsPlusNormal"/>
              <w:jc w:val="right"/>
            </w:pPr>
            <w:r>
              <w:t>2642,5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Материально-техническое и программное обеспечение мониторинга условий и охраны труда</w:t>
            </w:r>
          </w:p>
        </w:tc>
        <w:tc>
          <w:tcPr>
            <w:tcW w:w="1489" w:type="dxa"/>
            <w:tcBorders>
              <w:top w:val="nil"/>
              <w:left w:val="nil"/>
              <w:bottom w:val="nil"/>
              <w:right w:val="nil"/>
            </w:tcBorders>
            <w:vAlign w:val="bottom"/>
          </w:tcPr>
          <w:p w:rsidR="00C42116" w:rsidRDefault="00C42116">
            <w:pPr>
              <w:pStyle w:val="ConsPlusNormal"/>
              <w:jc w:val="center"/>
            </w:pPr>
            <w:r>
              <w:t>Ц630112430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Ц630112430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Ц630112430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Ц630112430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Ц630112430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государственной политики в сфере охраны труда</w:t>
            </w:r>
          </w:p>
        </w:tc>
        <w:tc>
          <w:tcPr>
            <w:tcW w:w="1489" w:type="dxa"/>
            <w:tcBorders>
              <w:top w:val="nil"/>
              <w:left w:val="nil"/>
              <w:bottom w:val="nil"/>
              <w:right w:val="nil"/>
            </w:tcBorders>
            <w:vAlign w:val="bottom"/>
          </w:tcPr>
          <w:p w:rsidR="00C42116" w:rsidRDefault="00C42116">
            <w:pPr>
              <w:pStyle w:val="ConsPlusNormal"/>
              <w:jc w:val="center"/>
            </w:pPr>
            <w:r>
              <w:t>Ц630112440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Ц630112440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Ц630112440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Ц630112440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Ц630112440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Ц630117960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Ц630117960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Ц630117960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Ц630117960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Ц630117960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1489" w:type="dxa"/>
            <w:tcBorders>
              <w:top w:val="nil"/>
              <w:left w:val="nil"/>
              <w:bottom w:val="nil"/>
              <w:right w:val="nil"/>
            </w:tcBorders>
            <w:vAlign w:val="bottom"/>
          </w:tcPr>
          <w:p w:rsidR="00C42116" w:rsidRDefault="00C42116">
            <w:pPr>
              <w:pStyle w:val="ConsPlusNormal"/>
              <w:jc w:val="center"/>
            </w:pPr>
            <w:r>
              <w:t>Ц630117970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Ц630117970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Ц630117970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Ц630117970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Ц630117970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1489" w:type="dxa"/>
            <w:tcBorders>
              <w:top w:val="nil"/>
              <w:left w:val="nil"/>
              <w:bottom w:val="nil"/>
              <w:right w:val="nil"/>
            </w:tcBorders>
            <w:vAlign w:val="bottom"/>
          </w:tcPr>
          <w:p w:rsidR="00C42116" w:rsidRDefault="00C42116">
            <w:pPr>
              <w:pStyle w:val="ConsPlusNormal"/>
              <w:jc w:val="center"/>
            </w:pPr>
            <w:r>
              <w:t>Ц630118020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Ц630118020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Ц630118020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Ц630118020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Ц630118020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"Учебное и научное обеспечение охраны труда и здоровья работающих"</w:t>
            </w:r>
          </w:p>
        </w:tc>
        <w:tc>
          <w:tcPr>
            <w:tcW w:w="1489" w:type="dxa"/>
            <w:tcBorders>
              <w:top w:val="nil"/>
              <w:left w:val="nil"/>
              <w:bottom w:val="nil"/>
              <w:right w:val="nil"/>
            </w:tcBorders>
            <w:vAlign w:val="bottom"/>
          </w:tcPr>
          <w:p w:rsidR="00C42116" w:rsidRDefault="00C42116">
            <w:pPr>
              <w:pStyle w:val="ConsPlusNormal"/>
              <w:jc w:val="center"/>
            </w:pPr>
            <w:r>
              <w:t>Ц630400000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434,0</w:t>
            </w:r>
          </w:p>
        </w:tc>
        <w:tc>
          <w:tcPr>
            <w:tcW w:w="1264" w:type="dxa"/>
            <w:tcBorders>
              <w:top w:val="nil"/>
              <w:left w:val="nil"/>
              <w:bottom w:val="nil"/>
              <w:right w:val="nil"/>
            </w:tcBorders>
            <w:vAlign w:val="bottom"/>
          </w:tcPr>
          <w:p w:rsidR="00C42116" w:rsidRDefault="00C42116">
            <w:pPr>
              <w:pStyle w:val="ConsPlusNormal"/>
              <w:jc w:val="right"/>
            </w:pPr>
            <w:r>
              <w:t>434,0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1489" w:type="dxa"/>
            <w:tcBorders>
              <w:top w:val="nil"/>
              <w:left w:val="nil"/>
              <w:bottom w:val="nil"/>
              <w:right w:val="nil"/>
            </w:tcBorders>
            <w:vAlign w:val="bottom"/>
          </w:tcPr>
          <w:p w:rsidR="00C42116" w:rsidRDefault="00C42116">
            <w:pPr>
              <w:pStyle w:val="ConsPlusNormal"/>
              <w:jc w:val="center"/>
            </w:pPr>
            <w:r>
              <w:t>Ц630417980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Ц630417980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Ц630417980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Ц630417980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Ц630417980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1489" w:type="dxa"/>
            <w:tcBorders>
              <w:top w:val="nil"/>
              <w:left w:val="nil"/>
              <w:bottom w:val="nil"/>
              <w:right w:val="nil"/>
            </w:tcBorders>
            <w:vAlign w:val="bottom"/>
          </w:tcPr>
          <w:p w:rsidR="00C42116" w:rsidRDefault="00C42116">
            <w:pPr>
              <w:pStyle w:val="ConsPlusNormal"/>
              <w:jc w:val="center"/>
            </w:pPr>
            <w:r>
              <w:t>Ц630418030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Ц630418030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Ц630418030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Ц630418030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Ц630418030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"Информационное обеспечение охраны труда и здоровья работающих"</w:t>
            </w:r>
          </w:p>
        </w:tc>
        <w:tc>
          <w:tcPr>
            <w:tcW w:w="1489" w:type="dxa"/>
            <w:tcBorders>
              <w:top w:val="nil"/>
              <w:left w:val="nil"/>
              <w:bottom w:val="nil"/>
              <w:right w:val="nil"/>
            </w:tcBorders>
            <w:vAlign w:val="bottom"/>
          </w:tcPr>
          <w:p w:rsidR="00C42116" w:rsidRDefault="00C42116">
            <w:pPr>
              <w:pStyle w:val="ConsPlusNormal"/>
              <w:jc w:val="center"/>
            </w:pPr>
            <w:r>
              <w:t>Ц630600000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Издание информационно-аналитического вестника "Охрана труда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Ц630617990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Ц630617990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Ц630617990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Ц630617990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Ц630617990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Издание методических рекомендаций по вопросам охраны труда</w:t>
            </w:r>
          </w:p>
        </w:tc>
        <w:tc>
          <w:tcPr>
            <w:tcW w:w="1489" w:type="dxa"/>
            <w:tcBorders>
              <w:top w:val="nil"/>
              <w:left w:val="nil"/>
              <w:bottom w:val="nil"/>
              <w:right w:val="nil"/>
            </w:tcBorders>
            <w:vAlign w:val="bottom"/>
          </w:tcPr>
          <w:p w:rsidR="00C42116" w:rsidRDefault="00C42116">
            <w:pPr>
              <w:pStyle w:val="ConsPlusNormal"/>
              <w:jc w:val="center"/>
            </w:pPr>
            <w:r>
              <w:t>Ц630618010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Ц630618010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Ц630618010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Ц630618010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Ц630618010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10.3.</w:t>
            </w:r>
          </w:p>
        </w:tc>
        <w:tc>
          <w:tcPr>
            <w:tcW w:w="3005" w:type="dxa"/>
            <w:tcBorders>
              <w:top w:val="nil"/>
              <w:left w:val="nil"/>
              <w:bottom w:val="nil"/>
              <w:right w:val="nil"/>
            </w:tcBorders>
          </w:tcPr>
          <w:p w:rsidR="00C42116" w:rsidRDefault="00AB5A4C">
            <w:pPr>
              <w:pStyle w:val="ConsPlusNormal"/>
              <w:jc w:val="both"/>
            </w:pPr>
            <w:hyperlink r:id="rId67" w:history="1">
              <w:r w:rsidR="00C42116">
                <w:rPr>
                  <w:color w:val="0000FF"/>
                </w:rPr>
                <w:t>Подпрограмма</w:t>
              </w:r>
            </w:hyperlink>
            <w:r w:rsidR="00C42116">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1489" w:type="dxa"/>
            <w:tcBorders>
              <w:top w:val="nil"/>
              <w:left w:val="nil"/>
              <w:bottom w:val="nil"/>
              <w:right w:val="nil"/>
            </w:tcBorders>
            <w:vAlign w:val="bottom"/>
          </w:tcPr>
          <w:p w:rsidR="00C42116" w:rsidRDefault="00C42116">
            <w:pPr>
              <w:pStyle w:val="ConsPlusNormal"/>
              <w:jc w:val="center"/>
            </w:pPr>
            <w:r>
              <w:t>Ц640000000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891,5</w:t>
            </w:r>
          </w:p>
        </w:tc>
        <w:tc>
          <w:tcPr>
            <w:tcW w:w="126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"Содействие инвалидам молодого возраста в трудоустройстве"</w:t>
            </w:r>
          </w:p>
        </w:tc>
        <w:tc>
          <w:tcPr>
            <w:tcW w:w="1489" w:type="dxa"/>
            <w:tcBorders>
              <w:top w:val="nil"/>
              <w:left w:val="nil"/>
              <w:bottom w:val="nil"/>
              <w:right w:val="nil"/>
            </w:tcBorders>
            <w:vAlign w:val="bottom"/>
          </w:tcPr>
          <w:p w:rsidR="00C42116" w:rsidRDefault="00C42116">
            <w:pPr>
              <w:pStyle w:val="ConsPlusNormal"/>
              <w:jc w:val="center"/>
            </w:pPr>
            <w:r>
              <w:t>Ц640200000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891,5</w:t>
            </w:r>
          </w:p>
        </w:tc>
        <w:tc>
          <w:tcPr>
            <w:tcW w:w="126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1489" w:type="dxa"/>
            <w:tcBorders>
              <w:top w:val="nil"/>
              <w:left w:val="nil"/>
              <w:bottom w:val="nil"/>
              <w:right w:val="nil"/>
            </w:tcBorders>
            <w:vAlign w:val="bottom"/>
          </w:tcPr>
          <w:p w:rsidR="00C42116" w:rsidRDefault="00C42116">
            <w:pPr>
              <w:pStyle w:val="ConsPlusNormal"/>
              <w:jc w:val="center"/>
            </w:pPr>
            <w:r>
              <w:t>Ц640216680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Ц640216680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Ц640216680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Ц640216680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Ц640216680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Содействие при адаптации на рабочем месте (в течение определенного периода </w:t>
            </w:r>
            <w:r>
              <w:lastRenderedPageBreak/>
              <w:t>времени), в том числе силами наставника</w:t>
            </w:r>
          </w:p>
        </w:tc>
        <w:tc>
          <w:tcPr>
            <w:tcW w:w="1489" w:type="dxa"/>
            <w:tcBorders>
              <w:top w:val="nil"/>
              <w:left w:val="nil"/>
              <w:bottom w:val="nil"/>
              <w:right w:val="nil"/>
            </w:tcBorders>
            <w:vAlign w:val="bottom"/>
          </w:tcPr>
          <w:p w:rsidR="00C42116" w:rsidRDefault="00C42116">
            <w:pPr>
              <w:pStyle w:val="ConsPlusNormal"/>
              <w:jc w:val="center"/>
            </w:pPr>
            <w:r>
              <w:lastRenderedPageBreak/>
              <w:t>Ц640216690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Ц640216690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Ц640216690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Ц640216690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Ц640216690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10.4.</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68" w:history="1">
              <w:r>
                <w:rPr>
                  <w:color w:val="0000FF"/>
                </w:rPr>
                <w:t>программы</w:t>
              </w:r>
            </w:hyperlink>
            <w:r>
              <w:t xml:space="preserve"> Чувашской Республики "Содействие занятости населения"</w:t>
            </w:r>
          </w:p>
        </w:tc>
        <w:tc>
          <w:tcPr>
            <w:tcW w:w="1489" w:type="dxa"/>
            <w:tcBorders>
              <w:top w:val="nil"/>
              <w:left w:val="nil"/>
              <w:bottom w:val="nil"/>
              <w:right w:val="nil"/>
            </w:tcBorders>
            <w:vAlign w:val="bottom"/>
          </w:tcPr>
          <w:p w:rsidR="00C42116" w:rsidRDefault="00C42116">
            <w:pPr>
              <w:pStyle w:val="ConsPlusNormal"/>
              <w:jc w:val="center"/>
            </w:pPr>
            <w:r>
              <w:t>Ц6Э0000000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169655,5</w:t>
            </w:r>
          </w:p>
        </w:tc>
        <w:tc>
          <w:tcPr>
            <w:tcW w:w="1264" w:type="dxa"/>
            <w:tcBorders>
              <w:top w:val="nil"/>
              <w:left w:val="nil"/>
              <w:bottom w:val="nil"/>
              <w:right w:val="nil"/>
            </w:tcBorders>
            <w:vAlign w:val="bottom"/>
          </w:tcPr>
          <w:p w:rsidR="00C42116" w:rsidRDefault="00C42116">
            <w:pPr>
              <w:pStyle w:val="ConsPlusNormal"/>
              <w:jc w:val="right"/>
            </w:pPr>
            <w:r>
              <w:t>169655,5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Ц6Э0100000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169655,5</w:t>
            </w:r>
          </w:p>
        </w:tc>
        <w:tc>
          <w:tcPr>
            <w:tcW w:w="1264" w:type="dxa"/>
            <w:tcBorders>
              <w:top w:val="nil"/>
              <w:left w:val="nil"/>
              <w:bottom w:val="nil"/>
              <w:right w:val="nil"/>
            </w:tcBorders>
            <w:vAlign w:val="bottom"/>
          </w:tcPr>
          <w:p w:rsidR="00C42116" w:rsidRDefault="00C42116">
            <w:pPr>
              <w:pStyle w:val="ConsPlusNormal"/>
              <w:jc w:val="right"/>
            </w:pPr>
            <w:r>
              <w:t>169655,5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42766,7</w:t>
            </w:r>
          </w:p>
        </w:tc>
        <w:tc>
          <w:tcPr>
            <w:tcW w:w="1264" w:type="dxa"/>
            <w:tcBorders>
              <w:top w:val="nil"/>
              <w:left w:val="nil"/>
              <w:bottom w:val="nil"/>
              <w:right w:val="nil"/>
            </w:tcBorders>
            <w:vAlign w:val="bottom"/>
          </w:tcPr>
          <w:p w:rsidR="00C42116" w:rsidRDefault="00C42116">
            <w:pPr>
              <w:pStyle w:val="ConsPlusNormal"/>
              <w:jc w:val="right"/>
            </w:pPr>
            <w:r>
              <w:t>42766,7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39599,7</w:t>
            </w:r>
          </w:p>
        </w:tc>
        <w:tc>
          <w:tcPr>
            <w:tcW w:w="1264" w:type="dxa"/>
            <w:tcBorders>
              <w:top w:val="nil"/>
              <w:left w:val="nil"/>
              <w:bottom w:val="nil"/>
              <w:right w:val="nil"/>
            </w:tcBorders>
            <w:vAlign w:val="bottom"/>
          </w:tcPr>
          <w:p w:rsidR="00C42116" w:rsidRDefault="00C42116">
            <w:pPr>
              <w:pStyle w:val="ConsPlusNormal"/>
              <w:jc w:val="right"/>
            </w:pPr>
            <w:r>
              <w:t>39599,7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39599,7</w:t>
            </w:r>
          </w:p>
        </w:tc>
        <w:tc>
          <w:tcPr>
            <w:tcW w:w="1264" w:type="dxa"/>
            <w:tcBorders>
              <w:top w:val="nil"/>
              <w:left w:val="nil"/>
              <w:bottom w:val="nil"/>
              <w:right w:val="nil"/>
            </w:tcBorders>
            <w:vAlign w:val="bottom"/>
          </w:tcPr>
          <w:p w:rsidR="00C42116" w:rsidRDefault="00C42116">
            <w:pPr>
              <w:pStyle w:val="ConsPlusNormal"/>
              <w:jc w:val="right"/>
            </w:pPr>
            <w:r>
              <w:t>39599,7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39599,7</w:t>
            </w:r>
          </w:p>
        </w:tc>
        <w:tc>
          <w:tcPr>
            <w:tcW w:w="1264" w:type="dxa"/>
            <w:tcBorders>
              <w:top w:val="nil"/>
              <w:left w:val="nil"/>
              <w:bottom w:val="nil"/>
              <w:right w:val="nil"/>
            </w:tcBorders>
            <w:vAlign w:val="bottom"/>
          </w:tcPr>
          <w:p w:rsidR="00C42116" w:rsidRDefault="00C42116">
            <w:pPr>
              <w:pStyle w:val="ConsPlusNormal"/>
              <w:jc w:val="right"/>
            </w:pPr>
            <w:r>
              <w:t>39599,7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39599,7</w:t>
            </w:r>
          </w:p>
        </w:tc>
        <w:tc>
          <w:tcPr>
            <w:tcW w:w="1264" w:type="dxa"/>
            <w:tcBorders>
              <w:top w:val="nil"/>
              <w:left w:val="nil"/>
              <w:bottom w:val="nil"/>
              <w:right w:val="nil"/>
            </w:tcBorders>
            <w:vAlign w:val="bottom"/>
          </w:tcPr>
          <w:p w:rsidR="00C42116" w:rsidRDefault="00C42116">
            <w:pPr>
              <w:pStyle w:val="ConsPlusNormal"/>
              <w:jc w:val="right"/>
            </w:pPr>
            <w:r>
              <w:t>39599,7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2948,7</w:t>
            </w:r>
          </w:p>
        </w:tc>
        <w:tc>
          <w:tcPr>
            <w:tcW w:w="1264" w:type="dxa"/>
            <w:tcBorders>
              <w:top w:val="nil"/>
              <w:left w:val="nil"/>
              <w:bottom w:val="nil"/>
              <w:right w:val="nil"/>
            </w:tcBorders>
            <w:vAlign w:val="bottom"/>
          </w:tcPr>
          <w:p w:rsidR="00C42116" w:rsidRDefault="00C42116">
            <w:pPr>
              <w:pStyle w:val="ConsPlusNormal"/>
              <w:jc w:val="right"/>
            </w:pPr>
            <w:r>
              <w:t>2948,7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2948,7</w:t>
            </w:r>
          </w:p>
        </w:tc>
        <w:tc>
          <w:tcPr>
            <w:tcW w:w="1264" w:type="dxa"/>
            <w:tcBorders>
              <w:top w:val="nil"/>
              <w:left w:val="nil"/>
              <w:bottom w:val="nil"/>
              <w:right w:val="nil"/>
            </w:tcBorders>
            <w:vAlign w:val="bottom"/>
          </w:tcPr>
          <w:p w:rsidR="00C42116" w:rsidRDefault="00C42116">
            <w:pPr>
              <w:pStyle w:val="ConsPlusNormal"/>
              <w:jc w:val="right"/>
            </w:pPr>
            <w:r>
              <w:t>2948,7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2948,7</w:t>
            </w:r>
          </w:p>
        </w:tc>
        <w:tc>
          <w:tcPr>
            <w:tcW w:w="1264" w:type="dxa"/>
            <w:tcBorders>
              <w:top w:val="nil"/>
              <w:left w:val="nil"/>
              <w:bottom w:val="nil"/>
              <w:right w:val="nil"/>
            </w:tcBorders>
            <w:vAlign w:val="bottom"/>
          </w:tcPr>
          <w:p w:rsidR="00C42116" w:rsidRDefault="00C42116">
            <w:pPr>
              <w:pStyle w:val="ConsPlusNormal"/>
              <w:jc w:val="right"/>
            </w:pPr>
            <w:r>
              <w:t>2948,7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2948,7</w:t>
            </w:r>
          </w:p>
        </w:tc>
        <w:tc>
          <w:tcPr>
            <w:tcW w:w="1264" w:type="dxa"/>
            <w:tcBorders>
              <w:top w:val="nil"/>
              <w:left w:val="nil"/>
              <w:bottom w:val="nil"/>
              <w:right w:val="nil"/>
            </w:tcBorders>
            <w:vAlign w:val="bottom"/>
          </w:tcPr>
          <w:p w:rsidR="00C42116" w:rsidRDefault="00C42116">
            <w:pPr>
              <w:pStyle w:val="ConsPlusNormal"/>
              <w:jc w:val="right"/>
            </w:pPr>
            <w:r>
              <w:t>2948,7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218,3</w:t>
            </w: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218,3</w:t>
            </w: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218,3</w:t>
            </w: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Ц6Э0100190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218,3</w:t>
            </w: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центров занятости населения</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121960,5</w:t>
            </w:r>
          </w:p>
        </w:tc>
        <w:tc>
          <w:tcPr>
            <w:tcW w:w="1264" w:type="dxa"/>
            <w:tcBorders>
              <w:top w:val="nil"/>
              <w:left w:val="nil"/>
              <w:bottom w:val="nil"/>
              <w:right w:val="nil"/>
            </w:tcBorders>
            <w:vAlign w:val="bottom"/>
          </w:tcPr>
          <w:p w:rsidR="00C42116" w:rsidRDefault="00C42116">
            <w:pPr>
              <w:pStyle w:val="ConsPlusNormal"/>
              <w:jc w:val="right"/>
            </w:pPr>
            <w:r>
              <w:t>121960,5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101041,5</w:t>
            </w:r>
          </w:p>
        </w:tc>
        <w:tc>
          <w:tcPr>
            <w:tcW w:w="1264" w:type="dxa"/>
            <w:tcBorders>
              <w:top w:val="nil"/>
              <w:left w:val="nil"/>
              <w:bottom w:val="nil"/>
              <w:right w:val="nil"/>
            </w:tcBorders>
            <w:vAlign w:val="bottom"/>
          </w:tcPr>
          <w:p w:rsidR="00C42116" w:rsidRDefault="00C42116">
            <w:pPr>
              <w:pStyle w:val="ConsPlusNormal"/>
              <w:jc w:val="right"/>
            </w:pPr>
            <w:r>
              <w:t>101041,5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101041,5</w:t>
            </w:r>
          </w:p>
        </w:tc>
        <w:tc>
          <w:tcPr>
            <w:tcW w:w="1264" w:type="dxa"/>
            <w:tcBorders>
              <w:top w:val="nil"/>
              <w:left w:val="nil"/>
              <w:bottom w:val="nil"/>
              <w:right w:val="nil"/>
            </w:tcBorders>
            <w:vAlign w:val="bottom"/>
          </w:tcPr>
          <w:p w:rsidR="00C42116" w:rsidRDefault="00C42116">
            <w:pPr>
              <w:pStyle w:val="ConsPlusNormal"/>
              <w:jc w:val="right"/>
            </w:pPr>
            <w:r>
              <w:t>101041,5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101041,5</w:t>
            </w:r>
          </w:p>
        </w:tc>
        <w:tc>
          <w:tcPr>
            <w:tcW w:w="1264" w:type="dxa"/>
            <w:tcBorders>
              <w:top w:val="nil"/>
              <w:left w:val="nil"/>
              <w:bottom w:val="nil"/>
              <w:right w:val="nil"/>
            </w:tcBorders>
            <w:vAlign w:val="bottom"/>
          </w:tcPr>
          <w:p w:rsidR="00C42116" w:rsidRDefault="00C42116">
            <w:pPr>
              <w:pStyle w:val="ConsPlusNormal"/>
              <w:jc w:val="right"/>
            </w:pPr>
            <w:r>
              <w:t>101041,5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101041,5</w:t>
            </w:r>
          </w:p>
        </w:tc>
        <w:tc>
          <w:tcPr>
            <w:tcW w:w="1264" w:type="dxa"/>
            <w:tcBorders>
              <w:top w:val="nil"/>
              <w:left w:val="nil"/>
              <w:bottom w:val="nil"/>
              <w:right w:val="nil"/>
            </w:tcBorders>
            <w:vAlign w:val="bottom"/>
          </w:tcPr>
          <w:p w:rsidR="00C42116" w:rsidRDefault="00C42116">
            <w:pPr>
              <w:pStyle w:val="ConsPlusNormal"/>
              <w:jc w:val="right"/>
            </w:pPr>
            <w:r>
              <w:t>101041,5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19873,5</w:t>
            </w:r>
          </w:p>
        </w:tc>
        <w:tc>
          <w:tcPr>
            <w:tcW w:w="1264" w:type="dxa"/>
            <w:tcBorders>
              <w:top w:val="nil"/>
              <w:left w:val="nil"/>
              <w:bottom w:val="nil"/>
              <w:right w:val="nil"/>
            </w:tcBorders>
            <w:vAlign w:val="bottom"/>
          </w:tcPr>
          <w:p w:rsidR="00C42116" w:rsidRDefault="00C42116">
            <w:pPr>
              <w:pStyle w:val="ConsPlusNormal"/>
              <w:jc w:val="right"/>
            </w:pPr>
            <w:r>
              <w:t>19873,5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19873,5</w:t>
            </w:r>
          </w:p>
        </w:tc>
        <w:tc>
          <w:tcPr>
            <w:tcW w:w="1264" w:type="dxa"/>
            <w:tcBorders>
              <w:top w:val="nil"/>
              <w:left w:val="nil"/>
              <w:bottom w:val="nil"/>
              <w:right w:val="nil"/>
            </w:tcBorders>
            <w:vAlign w:val="bottom"/>
          </w:tcPr>
          <w:p w:rsidR="00C42116" w:rsidRDefault="00C42116">
            <w:pPr>
              <w:pStyle w:val="ConsPlusNormal"/>
              <w:jc w:val="right"/>
            </w:pPr>
            <w:r>
              <w:t>19873,5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19873,5</w:t>
            </w:r>
          </w:p>
        </w:tc>
        <w:tc>
          <w:tcPr>
            <w:tcW w:w="1264" w:type="dxa"/>
            <w:tcBorders>
              <w:top w:val="nil"/>
              <w:left w:val="nil"/>
              <w:bottom w:val="nil"/>
              <w:right w:val="nil"/>
            </w:tcBorders>
            <w:vAlign w:val="bottom"/>
          </w:tcPr>
          <w:p w:rsidR="00C42116" w:rsidRDefault="00C42116">
            <w:pPr>
              <w:pStyle w:val="ConsPlusNormal"/>
              <w:jc w:val="right"/>
            </w:pPr>
            <w:r>
              <w:t>19873,5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19873,5</w:t>
            </w:r>
          </w:p>
        </w:tc>
        <w:tc>
          <w:tcPr>
            <w:tcW w:w="1264" w:type="dxa"/>
            <w:tcBorders>
              <w:top w:val="nil"/>
              <w:left w:val="nil"/>
              <w:bottom w:val="nil"/>
              <w:right w:val="nil"/>
            </w:tcBorders>
            <w:vAlign w:val="bottom"/>
          </w:tcPr>
          <w:p w:rsidR="00C42116" w:rsidRDefault="00C42116">
            <w:pPr>
              <w:pStyle w:val="ConsPlusNormal"/>
              <w:jc w:val="right"/>
            </w:pPr>
            <w:r>
              <w:t>19873,5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1045,5</w:t>
            </w:r>
          </w:p>
        </w:tc>
        <w:tc>
          <w:tcPr>
            <w:tcW w:w="126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1045,5</w:t>
            </w:r>
          </w:p>
        </w:tc>
        <w:tc>
          <w:tcPr>
            <w:tcW w:w="126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1045,5</w:t>
            </w:r>
          </w:p>
        </w:tc>
        <w:tc>
          <w:tcPr>
            <w:tcW w:w="126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Ц6Э0140330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1045,5</w:t>
            </w:r>
          </w:p>
        </w:tc>
        <w:tc>
          <w:tcPr>
            <w:tcW w:w="126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КУ "Централизованная бухгалтерия" Минтруда Чувашии</w:t>
            </w:r>
          </w:p>
        </w:tc>
        <w:tc>
          <w:tcPr>
            <w:tcW w:w="1489" w:type="dxa"/>
            <w:tcBorders>
              <w:top w:val="nil"/>
              <w:left w:val="nil"/>
              <w:bottom w:val="nil"/>
              <w:right w:val="nil"/>
            </w:tcBorders>
            <w:vAlign w:val="bottom"/>
          </w:tcPr>
          <w:p w:rsidR="00C42116" w:rsidRDefault="00C42116">
            <w:pPr>
              <w:pStyle w:val="ConsPlusNormal"/>
              <w:jc w:val="center"/>
            </w:pPr>
            <w:r>
              <w:t>Ц6Э0140780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4928,3</w:t>
            </w:r>
          </w:p>
        </w:tc>
        <w:tc>
          <w:tcPr>
            <w:tcW w:w="1264" w:type="dxa"/>
            <w:tcBorders>
              <w:top w:val="nil"/>
              <w:left w:val="nil"/>
              <w:bottom w:val="nil"/>
              <w:right w:val="nil"/>
            </w:tcBorders>
            <w:vAlign w:val="bottom"/>
          </w:tcPr>
          <w:p w:rsidR="00C42116" w:rsidRDefault="00C42116">
            <w:pPr>
              <w:pStyle w:val="ConsPlusNormal"/>
              <w:jc w:val="right"/>
            </w:pPr>
            <w:r>
              <w:t>4928,3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Ц6Э0140780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4830,5</w:t>
            </w:r>
          </w:p>
        </w:tc>
        <w:tc>
          <w:tcPr>
            <w:tcW w:w="1264" w:type="dxa"/>
            <w:tcBorders>
              <w:top w:val="nil"/>
              <w:left w:val="nil"/>
              <w:bottom w:val="nil"/>
              <w:right w:val="nil"/>
            </w:tcBorders>
            <w:vAlign w:val="bottom"/>
          </w:tcPr>
          <w:p w:rsidR="00C42116" w:rsidRDefault="00C42116">
            <w:pPr>
              <w:pStyle w:val="ConsPlusNormal"/>
              <w:jc w:val="right"/>
            </w:pPr>
            <w:r>
              <w:t>4830,5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Ц6Э0140780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4830,5</w:t>
            </w:r>
          </w:p>
        </w:tc>
        <w:tc>
          <w:tcPr>
            <w:tcW w:w="1264" w:type="dxa"/>
            <w:tcBorders>
              <w:top w:val="nil"/>
              <w:left w:val="nil"/>
              <w:bottom w:val="nil"/>
              <w:right w:val="nil"/>
            </w:tcBorders>
            <w:vAlign w:val="bottom"/>
          </w:tcPr>
          <w:p w:rsidR="00C42116" w:rsidRDefault="00C42116">
            <w:pPr>
              <w:pStyle w:val="ConsPlusNormal"/>
              <w:jc w:val="right"/>
            </w:pPr>
            <w:r>
              <w:t>4830,5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Ц6Э0140780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4830,5</w:t>
            </w:r>
          </w:p>
        </w:tc>
        <w:tc>
          <w:tcPr>
            <w:tcW w:w="1264" w:type="dxa"/>
            <w:tcBorders>
              <w:top w:val="nil"/>
              <w:left w:val="nil"/>
              <w:bottom w:val="nil"/>
              <w:right w:val="nil"/>
            </w:tcBorders>
            <w:vAlign w:val="bottom"/>
          </w:tcPr>
          <w:p w:rsidR="00C42116" w:rsidRDefault="00C42116">
            <w:pPr>
              <w:pStyle w:val="ConsPlusNormal"/>
              <w:jc w:val="right"/>
            </w:pPr>
            <w:r>
              <w:t>4830,5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Ц6Э0140780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4830,5</w:t>
            </w:r>
          </w:p>
        </w:tc>
        <w:tc>
          <w:tcPr>
            <w:tcW w:w="1264" w:type="dxa"/>
            <w:tcBorders>
              <w:top w:val="nil"/>
              <w:left w:val="nil"/>
              <w:bottom w:val="nil"/>
              <w:right w:val="nil"/>
            </w:tcBorders>
            <w:vAlign w:val="bottom"/>
          </w:tcPr>
          <w:p w:rsidR="00C42116" w:rsidRDefault="00C42116">
            <w:pPr>
              <w:pStyle w:val="ConsPlusNormal"/>
              <w:jc w:val="right"/>
            </w:pPr>
            <w:r>
              <w:t>4830,5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Ц6Э0140780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97,8</w:t>
            </w:r>
          </w:p>
        </w:tc>
        <w:tc>
          <w:tcPr>
            <w:tcW w:w="126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Ц6Э0140780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97,8</w:t>
            </w:r>
          </w:p>
        </w:tc>
        <w:tc>
          <w:tcPr>
            <w:tcW w:w="126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Ц6Э0140780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97,8</w:t>
            </w:r>
          </w:p>
        </w:tc>
        <w:tc>
          <w:tcPr>
            <w:tcW w:w="126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Ц6Э0140780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97,8</w:t>
            </w:r>
          </w:p>
        </w:tc>
        <w:tc>
          <w:tcPr>
            <w:tcW w:w="126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69" w:history="1">
              <w:r>
                <w:rPr>
                  <w:color w:val="0000FF"/>
                </w:rPr>
                <w:t>программа</w:t>
              </w:r>
            </w:hyperlink>
            <w:r>
              <w:t xml:space="preserve"> Чувашской Республики "Развитие образования"</w:t>
            </w:r>
          </w:p>
        </w:tc>
        <w:tc>
          <w:tcPr>
            <w:tcW w:w="1489" w:type="dxa"/>
            <w:tcBorders>
              <w:top w:val="nil"/>
              <w:left w:val="nil"/>
              <w:bottom w:val="nil"/>
              <w:right w:val="nil"/>
            </w:tcBorders>
            <w:vAlign w:val="bottom"/>
          </w:tcPr>
          <w:p w:rsidR="00C42116" w:rsidRDefault="00C42116">
            <w:pPr>
              <w:pStyle w:val="ConsPlusNormal"/>
              <w:jc w:val="center"/>
            </w:pPr>
            <w:r>
              <w:t>Ц700000000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13444367,0</w:t>
            </w:r>
          </w:p>
        </w:tc>
        <w:tc>
          <w:tcPr>
            <w:tcW w:w="1264" w:type="dxa"/>
            <w:tcBorders>
              <w:top w:val="nil"/>
              <w:left w:val="nil"/>
              <w:bottom w:val="nil"/>
              <w:right w:val="nil"/>
            </w:tcBorders>
            <w:vAlign w:val="bottom"/>
          </w:tcPr>
          <w:p w:rsidR="00C42116" w:rsidRDefault="00C42116">
            <w:pPr>
              <w:pStyle w:val="ConsPlusNormal"/>
              <w:jc w:val="right"/>
            </w:pPr>
            <w:r>
              <w:t>13083286,8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11.1.</w:t>
            </w:r>
          </w:p>
        </w:tc>
        <w:tc>
          <w:tcPr>
            <w:tcW w:w="3005" w:type="dxa"/>
            <w:tcBorders>
              <w:top w:val="nil"/>
              <w:left w:val="nil"/>
              <w:bottom w:val="nil"/>
              <w:right w:val="nil"/>
            </w:tcBorders>
          </w:tcPr>
          <w:p w:rsidR="00C42116" w:rsidRDefault="00AB5A4C">
            <w:pPr>
              <w:pStyle w:val="ConsPlusNormal"/>
              <w:jc w:val="both"/>
            </w:pPr>
            <w:hyperlink r:id="rId70" w:history="1">
              <w:r w:rsidR="00C42116">
                <w:rPr>
                  <w:color w:val="0000FF"/>
                </w:rPr>
                <w:t>Подпрограмма</w:t>
              </w:r>
            </w:hyperlink>
            <w:r w:rsidR="00C42116">
              <w:t xml:space="preserve"> </w:t>
            </w:r>
            <w:r w:rsidR="00C42116">
              <w:lastRenderedPageBreak/>
              <w:t>"Государственная поддержка развития образования"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12466015,6</w:t>
            </w:r>
          </w:p>
        </w:tc>
        <w:tc>
          <w:tcPr>
            <w:tcW w:w="1264" w:type="dxa"/>
            <w:tcBorders>
              <w:top w:val="nil"/>
              <w:left w:val="nil"/>
              <w:bottom w:val="nil"/>
              <w:right w:val="nil"/>
            </w:tcBorders>
            <w:vAlign w:val="bottom"/>
          </w:tcPr>
          <w:p w:rsidR="00C42116" w:rsidRDefault="00C42116">
            <w:pPr>
              <w:pStyle w:val="ConsPlusNormal"/>
              <w:jc w:val="right"/>
            </w:pPr>
            <w:r>
              <w:t>12867839,2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1489" w:type="dxa"/>
            <w:tcBorders>
              <w:top w:val="nil"/>
              <w:left w:val="nil"/>
              <w:bottom w:val="nil"/>
              <w:right w:val="nil"/>
            </w:tcBorders>
            <w:vAlign w:val="bottom"/>
          </w:tcPr>
          <w:p w:rsidR="00C42116" w:rsidRDefault="00C42116">
            <w:pPr>
              <w:pStyle w:val="ConsPlusNormal"/>
              <w:jc w:val="center"/>
            </w:pPr>
            <w:r>
              <w:t>Ц710100000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1810622,5</w:t>
            </w:r>
          </w:p>
        </w:tc>
        <w:tc>
          <w:tcPr>
            <w:tcW w:w="1264" w:type="dxa"/>
            <w:tcBorders>
              <w:top w:val="nil"/>
              <w:left w:val="nil"/>
              <w:bottom w:val="nil"/>
              <w:right w:val="nil"/>
            </w:tcBorders>
            <w:vAlign w:val="bottom"/>
          </w:tcPr>
          <w:p w:rsidR="00C42116" w:rsidRDefault="00C42116">
            <w:pPr>
              <w:pStyle w:val="ConsPlusNormal"/>
              <w:jc w:val="right"/>
            </w:pPr>
            <w:r>
              <w:t>1807502,5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Ц710140550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499918,3</w:t>
            </w:r>
          </w:p>
        </w:tc>
        <w:tc>
          <w:tcPr>
            <w:tcW w:w="1264" w:type="dxa"/>
            <w:tcBorders>
              <w:top w:val="nil"/>
              <w:left w:val="nil"/>
              <w:bottom w:val="nil"/>
              <w:right w:val="nil"/>
            </w:tcBorders>
            <w:vAlign w:val="bottom"/>
          </w:tcPr>
          <w:p w:rsidR="00C42116" w:rsidRDefault="00C42116">
            <w:pPr>
              <w:pStyle w:val="ConsPlusNormal"/>
              <w:jc w:val="right"/>
            </w:pPr>
            <w:r>
              <w:t>499398,3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Ц710140550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499918,3</w:t>
            </w:r>
          </w:p>
        </w:tc>
        <w:tc>
          <w:tcPr>
            <w:tcW w:w="1264" w:type="dxa"/>
            <w:tcBorders>
              <w:top w:val="nil"/>
              <w:left w:val="nil"/>
              <w:bottom w:val="nil"/>
              <w:right w:val="nil"/>
            </w:tcBorders>
            <w:vAlign w:val="bottom"/>
          </w:tcPr>
          <w:p w:rsidR="00C42116" w:rsidRDefault="00C42116">
            <w:pPr>
              <w:pStyle w:val="ConsPlusNormal"/>
              <w:jc w:val="right"/>
            </w:pPr>
            <w:r>
              <w:t>499398,3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Ц710140550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499918,3</w:t>
            </w:r>
          </w:p>
        </w:tc>
        <w:tc>
          <w:tcPr>
            <w:tcW w:w="1264" w:type="dxa"/>
            <w:tcBorders>
              <w:top w:val="nil"/>
              <w:left w:val="nil"/>
              <w:bottom w:val="nil"/>
              <w:right w:val="nil"/>
            </w:tcBorders>
            <w:vAlign w:val="bottom"/>
          </w:tcPr>
          <w:p w:rsidR="00C42116" w:rsidRDefault="00C42116">
            <w:pPr>
              <w:pStyle w:val="ConsPlusNormal"/>
              <w:jc w:val="right"/>
            </w:pPr>
            <w:r>
              <w:t>499398,3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Ц710140550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499918,3</w:t>
            </w:r>
          </w:p>
        </w:tc>
        <w:tc>
          <w:tcPr>
            <w:tcW w:w="1264" w:type="dxa"/>
            <w:tcBorders>
              <w:top w:val="nil"/>
              <w:left w:val="nil"/>
              <w:bottom w:val="nil"/>
              <w:right w:val="nil"/>
            </w:tcBorders>
            <w:vAlign w:val="bottom"/>
          </w:tcPr>
          <w:p w:rsidR="00C42116" w:rsidRDefault="00C42116">
            <w:pPr>
              <w:pStyle w:val="ConsPlusNormal"/>
              <w:jc w:val="right"/>
            </w:pPr>
            <w:r>
              <w:t>499398,3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Ц710140550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499918,3</w:t>
            </w:r>
          </w:p>
        </w:tc>
        <w:tc>
          <w:tcPr>
            <w:tcW w:w="1264" w:type="dxa"/>
            <w:tcBorders>
              <w:top w:val="nil"/>
              <w:left w:val="nil"/>
              <w:bottom w:val="nil"/>
              <w:right w:val="nil"/>
            </w:tcBorders>
            <w:vAlign w:val="bottom"/>
          </w:tcPr>
          <w:p w:rsidR="00C42116" w:rsidRDefault="00C42116">
            <w:pPr>
              <w:pStyle w:val="ConsPlusNormal"/>
              <w:jc w:val="right"/>
            </w:pPr>
            <w:r>
              <w:t>499398,3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Ц710140560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23902,8</w:t>
            </w:r>
          </w:p>
        </w:tc>
        <w:tc>
          <w:tcPr>
            <w:tcW w:w="1264" w:type="dxa"/>
            <w:tcBorders>
              <w:top w:val="nil"/>
              <w:left w:val="nil"/>
              <w:bottom w:val="nil"/>
              <w:right w:val="nil"/>
            </w:tcBorders>
            <w:vAlign w:val="bottom"/>
          </w:tcPr>
          <w:p w:rsidR="00C42116" w:rsidRDefault="00C42116">
            <w:pPr>
              <w:pStyle w:val="ConsPlusNormal"/>
              <w:jc w:val="right"/>
            </w:pPr>
            <w:r>
              <w:t>23902,8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Ц710140560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23902,8</w:t>
            </w:r>
          </w:p>
        </w:tc>
        <w:tc>
          <w:tcPr>
            <w:tcW w:w="1264" w:type="dxa"/>
            <w:tcBorders>
              <w:top w:val="nil"/>
              <w:left w:val="nil"/>
              <w:bottom w:val="nil"/>
              <w:right w:val="nil"/>
            </w:tcBorders>
            <w:vAlign w:val="bottom"/>
          </w:tcPr>
          <w:p w:rsidR="00C42116" w:rsidRDefault="00C42116">
            <w:pPr>
              <w:pStyle w:val="ConsPlusNormal"/>
              <w:jc w:val="right"/>
            </w:pPr>
            <w:r>
              <w:t>23902,8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Ц710140560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23902,8</w:t>
            </w:r>
          </w:p>
        </w:tc>
        <w:tc>
          <w:tcPr>
            <w:tcW w:w="1264" w:type="dxa"/>
            <w:tcBorders>
              <w:top w:val="nil"/>
              <w:left w:val="nil"/>
              <w:bottom w:val="nil"/>
              <w:right w:val="nil"/>
            </w:tcBorders>
            <w:vAlign w:val="bottom"/>
          </w:tcPr>
          <w:p w:rsidR="00C42116" w:rsidRDefault="00C42116">
            <w:pPr>
              <w:pStyle w:val="ConsPlusNormal"/>
              <w:jc w:val="right"/>
            </w:pPr>
            <w:r>
              <w:t>23902,8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Ц710140560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23902,8</w:t>
            </w:r>
          </w:p>
        </w:tc>
        <w:tc>
          <w:tcPr>
            <w:tcW w:w="1264" w:type="dxa"/>
            <w:tcBorders>
              <w:top w:val="nil"/>
              <w:left w:val="nil"/>
              <w:bottom w:val="nil"/>
              <w:right w:val="nil"/>
            </w:tcBorders>
            <w:vAlign w:val="bottom"/>
          </w:tcPr>
          <w:p w:rsidR="00C42116" w:rsidRDefault="00C42116">
            <w:pPr>
              <w:pStyle w:val="ConsPlusNormal"/>
              <w:jc w:val="right"/>
            </w:pPr>
            <w:r>
              <w:t>23902,8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489" w:type="dxa"/>
            <w:tcBorders>
              <w:top w:val="nil"/>
              <w:left w:val="nil"/>
              <w:bottom w:val="nil"/>
              <w:right w:val="nil"/>
            </w:tcBorders>
            <w:vAlign w:val="bottom"/>
          </w:tcPr>
          <w:p w:rsidR="00C42116" w:rsidRDefault="00C42116">
            <w:pPr>
              <w:pStyle w:val="ConsPlusNormal"/>
              <w:jc w:val="center"/>
            </w:pPr>
            <w:r>
              <w:t>Ц710140560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23902,8</w:t>
            </w:r>
          </w:p>
        </w:tc>
        <w:tc>
          <w:tcPr>
            <w:tcW w:w="1264" w:type="dxa"/>
            <w:tcBorders>
              <w:top w:val="nil"/>
              <w:left w:val="nil"/>
              <w:bottom w:val="nil"/>
              <w:right w:val="nil"/>
            </w:tcBorders>
            <w:vAlign w:val="bottom"/>
          </w:tcPr>
          <w:p w:rsidR="00C42116" w:rsidRDefault="00C42116">
            <w:pPr>
              <w:pStyle w:val="ConsPlusNormal"/>
              <w:jc w:val="right"/>
            </w:pPr>
            <w:r>
              <w:t>23902,8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55756,4</w:t>
            </w:r>
          </w:p>
        </w:tc>
        <w:tc>
          <w:tcPr>
            <w:tcW w:w="1264" w:type="dxa"/>
            <w:tcBorders>
              <w:top w:val="nil"/>
              <w:left w:val="nil"/>
              <w:bottom w:val="nil"/>
              <w:right w:val="nil"/>
            </w:tcBorders>
            <w:vAlign w:val="bottom"/>
          </w:tcPr>
          <w:p w:rsidR="00C42116" w:rsidRDefault="00C42116">
            <w:pPr>
              <w:pStyle w:val="ConsPlusNormal"/>
              <w:jc w:val="right"/>
            </w:pPr>
            <w:r>
              <w:t>55626,4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9388,4</w:t>
            </w:r>
          </w:p>
        </w:tc>
        <w:tc>
          <w:tcPr>
            <w:tcW w:w="1264" w:type="dxa"/>
            <w:tcBorders>
              <w:top w:val="nil"/>
              <w:left w:val="nil"/>
              <w:bottom w:val="nil"/>
              <w:right w:val="nil"/>
            </w:tcBorders>
            <w:vAlign w:val="bottom"/>
          </w:tcPr>
          <w:p w:rsidR="00C42116" w:rsidRDefault="00C42116">
            <w:pPr>
              <w:pStyle w:val="ConsPlusNormal"/>
              <w:jc w:val="right"/>
            </w:pPr>
            <w:r>
              <w:t>9388,4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9388,4</w:t>
            </w:r>
          </w:p>
        </w:tc>
        <w:tc>
          <w:tcPr>
            <w:tcW w:w="1264" w:type="dxa"/>
            <w:tcBorders>
              <w:top w:val="nil"/>
              <w:left w:val="nil"/>
              <w:bottom w:val="nil"/>
              <w:right w:val="nil"/>
            </w:tcBorders>
            <w:vAlign w:val="bottom"/>
          </w:tcPr>
          <w:p w:rsidR="00C42116" w:rsidRDefault="00C42116">
            <w:pPr>
              <w:pStyle w:val="ConsPlusNormal"/>
              <w:jc w:val="right"/>
            </w:pPr>
            <w:r>
              <w:t>9388,4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9388,4</w:t>
            </w:r>
          </w:p>
        </w:tc>
        <w:tc>
          <w:tcPr>
            <w:tcW w:w="1264" w:type="dxa"/>
            <w:tcBorders>
              <w:top w:val="nil"/>
              <w:left w:val="nil"/>
              <w:bottom w:val="nil"/>
              <w:right w:val="nil"/>
            </w:tcBorders>
            <w:vAlign w:val="bottom"/>
          </w:tcPr>
          <w:p w:rsidR="00C42116" w:rsidRDefault="00C42116">
            <w:pPr>
              <w:pStyle w:val="ConsPlusNormal"/>
              <w:jc w:val="right"/>
            </w:pPr>
            <w:r>
              <w:t>9388,4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9388,4</w:t>
            </w:r>
          </w:p>
        </w:tc>
        <w:tc>
          <w:tcPr>
            <w:tcW w:w="1264" w:type="dxa"/>
            <w:tcBorders>
              <w:top w:val="nil"/>
              <w:left w:val="nil"/>
              <w:bottom w:val="nil"/>
              <w:right w:val="nil"/>
            </w:tcBorders>
            <w:vAlign w:val="bottom"/>
          </w:tcPr>
          <w:p w:rsidR="00C42116" w:rsidRDefault="00C42116">
            <w:pPr>
              <w:pStyle w:val="ConsPlusNormal"/>
              <w:jc w:val="right"/>
            </w:pPr>
            <w:r>
              <w:t>9388,4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4858,2</w:t>
            </w:r>
          </w:p>
        </w:tc>
        <w:tc>
          <w:tcPr>
            <w:tcW w:w="1264" w:type="dxa"/>
            <w:tcBorders>
              <w:top w:val="nil"/>
              <w:left w:val="nil"/>
              <w:bottom w:val="nil"/>
              <w:right w:val="nil"/>
            </w:tcBorders>
            <w:vAlign w:val="bottom"/>
          </w:tcPr>
          <w:p w:rsidR="00C42116" w:rsidRDefault="00C42116">
            <w:pPr>
              <w:pStyle w:val="ConsPlusNormal"/>
              <w:jc w:val="right"/>
            </w:pPr>
            <w:r>
              <w:t>4858,2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4858,2</w:t>
            </w:r>
          </w:p>
        </w:tc>
        <w:tc>
          <w:tcPr>
            <w:tcW w:w="1264" w:type="dxa"/>
            <w:tcBorders>
              <w:top w:val="nil"/>
              <w:left w:val="nil"/>
              <w:bottom w:val="nil"/>
              <w:right w:val="nil"/>
            </w:tcBorders>
            <w:vAlign w:val="bottom"/>
          </w:tcPr>
          <w:p w:rsidR="00C42116" w:rsidRDefault="00C42116">
            <w:pPr>
              <w:pStyle w:val="ConsPlusNormal"/>
              <w:jc w:val="right"/>
            </w:pPr>
            <w:r>
              <w:t>4858,2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4858,2</w:t>
            </w:r>
          </w:p>
        </w:tc>
        <w:tc>
          <w:tcPr>
            <w:tcW w:w="1264" w:type="dxa"/>
            <w:tcBorders>
              <w:top w:val="nil"/>
              <w:left w:val="nil"/>
              <w:bottom w:val="nil"/>
              <w:right w:val="nil"/>
            </w:tcBorders>
            <w:vAlign w:val="bottom"/>
          </w:tcPr>
          <w:p w:rsidR="00C42116" w:rsidRDefault="00C42116">
            <w:pPr>
              <w:pStyle w:val="ConsPlusNormal"/>
              <w:jc w:val="right"/>
            </w:pPr>
            <w:r>
              <w:t>4858,2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4858,2</w:t>
            </w:r>
          </w:p>
        </w:tc>
        <w:tc>
          <w:tcPr>
            <w:tcW w:w="1264" w:type="dxa"/>
            <w:tcBorders>
              <w:top w:val="nil"/>
              <w:left w:val="nil"/>
              <w:bottom w:val="nil"/>
              <w:right w:val="nil"/>
            </w:tcBorders>
            <w:vAlign w:val="bottom"/>
          </w:tcPr>
          <w:p w:rsidR="00C42116" w:rsidRDefault="00C42116">
            <w:pPr>
              <w:pStyle w:val="ConsPlusNormal"/>
              <w:jc w:val="right"/>
            </w:pPr>
            <w:r>
              <w:t>4858,2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40988,8</w:t>
            </w:r>
          </w:p>
        </w:tc>
        <w:tc>
          <w:tcPr>
            <w:tcW w:w="1264" w:type="dxa"/>
            <w:tcBorders>
              <w:top w:val="nil"/>
              <w:left w:val="nil"/>
              <w:bottom w:val="nil"/>
              <w:right w:val="nil"/>
            </w:tcBorders>
            <w:vAlign w:val="bottom"/>
          </w:tcPr>
          <w:p w:rsidR="00C42116" w:rsidRDefault="00C42116">
            <w:pPr>
              <w:pStyle w:val="ConsPlusNormal"/>
              <w:jc w:val="right"/>
            </w:pPr>
            <w:r>
              <w:t>40858,8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40988,8</w:t>
            </w:r>
          </w:p>
        </w:tc>
        <w:tc>
          <w:tcPr>
            <w:tcW w:w="1264" w:type="dxa"/>
            <w:tcBorders>
              <w:top w:val="nil"/>
              <w:left w:val="nil"/>
              <w:bottom w:val="nil"/>
              <w:right w:val="nil"/>
            </w:tcBorders>
            <w:vAlign w:val="bottom"/>
          </w:tcPr>
          <w:p w:rsidR="00C42116" w:rsidRDefault="00C42116">
            <w:pPr>
              <w:pStyle w:val="ConsPlusNormal"/>
              <w:jc w:val="right"/>
            </w:pPr>
            <w:r>
              <w:t>40858,8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40988,8</w:t>
            </w:r>
          </w:p>
        </w:tc>
        <w:tc>
          <w:tcPr>
            <w:tcW w:w="1264" w:type="dxa"/>
            <w:tcBorders>
              <w:top w:val="nil"/>
              <w:left w:val="nil"/>
              <w:bottom w:val="nil"/>
              <w:right w:val="nil"/>
            </w:tcBorders>
            <w:vAlign w:val="bottom"/>
          </w:tcPr>
          <w:p w:rsidR="00C42116" w:rsidRDefault="00C42116">
            <w:pPr>
              <w:pStyle w:val="ConsPlusNormal"/>
              <w:jc w:val="right"/>
            </w:pPr>
            <w:r>
              <w:t>40858,8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40988,8</w:t>
            </w:r>
          </w:p>
        </w:tc>
        <w:tc>
          <w:tcPr>
            <w:tcW w:w="1264" w:type="dxa"/>
            <w:tcBorders>
              <w:top w:val="nil"/>
              <w:left w:val="nil"/>
              <w:bottom w:val="nil"/>
              <w:right w:val="nil"/>
            </w:tcBorders>
            <w:vAlign w:val="bottom"/>
          </w:tcPr>
          <w:p w:rsidR="00C42116" w:rsidRDefault="00C42116">
            <w:pPr>
              <w:pStyle w:val="ConsPlusNormal"/>
              <w:jc w:val="right"/>
            </w:pPr>
            <w:r>
              <w:t>40858,8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521,0</w:t>
            </w:r>
          </w:p>
        </w:tc>
        <w:tc>
          <w:tcPr>
            <w:tcW w:w="126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521,0</w:t>
            </w:r>
          </w:p>
        </w:tc>
        <w:tc>
          <w:tcPr>
            <w:tcW w:w="126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521,0</w:t>
            </w:r>
          </w:p>
        </w:tc>
        <w:tc>
          <w:tcPr>
            <w:tcW w:w="126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Ц710140570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521,0</w:t>
            </w:r>
          </w:p>
        </w:tc>
        <w:tc>
          <w:tcPr>
            <w:tcW w:w="126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w:t>
            </w:r>
            <w:r>
              <w:lastRenderedPageBreak/>
              <w:t>профессиональных образовательных организаций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Ц710140600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1082782,2</w:t>
            </w:r>
          </w:p>
        </w:tc>
        <w:tc>
          <w:tcPr>
            <w:tcW w:w="1264" w:type="dxa"/>
            <w:tcBorders>
              <w:top w:val="nil"/>
              <w:left w:val="nil"/>
              <w:bottom w:val="nil"/>
              <w:right w:val="nil"/>
            </w:tcBorders>
            <w:vAlign w:val="bottom"/>
          </w:tcPr>
          <w:p w:rsidR="00C42116" w:rsidRDefault="00C42116">
            <w:pPr>
              <w:pStyle w:val="ConsPlusNormal"/>
              <w:jc w:val="right"/>
            </w:pPr>
            <w:r>
              <w:t>1080312,2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Ц710140600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1082782,2</w:t>
            </w:r>
          </w:p>
        </w:tc>
        <w:tc>
          <w:tcPr>
            <w:tcW w:w="1264" w:type="dxa"/>
            <w:tcBorders>
              <w:top w:val="nil"/>
              <w:left w:val="nil"/>
              <w:bottom w:val="nil"/>
              <w:right w:val="nil"/>
            </w:tcBorders>
            <w:vAlign w:val="bottom"/>
          </w:tcPr>
          <w:p w:rsidR="00C42116" w:rsidRDefault="00C42116">
            <w:pPr>
              <w:pStyle w:val="ConsPlusNormal"/>
              <w:jc w:val="right"/>
            </w:pPr>
            <w:r>
              <w:t>1080312,2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Ц710140600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1082782,2</w:t>
            </w:r>
          </w:p>
        </w:tc>
        <w:tc>
          <w:tcPr>
            <w:tcW w:w="1264" w:type="dxa"/>
            <w:tcBorders>
              <w:top w:val="nil"/>
              <w:left w:val="nil"/>
              <w:bottom w:val="nil"/>
              <w:right w:val="nil"/>
            </w:tcBorders>
            <w:vAlign w:val="bottom"/>
          </w:tcPr>
          <w:p w:rsidR="00C42116" w:rsidRDefault="00C42116">
            <w:pPr>
              <w:pStyle w:val="ConsPlusNormal"/>
              <w:jc w:val="right"/>
            </w:pPr>
            <w:r>
              <w:t>1080312,2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Ц710140600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1082782,2</w:t>
            </w:r>
          </w:p>
        </w:tc>
        <w:tc>
          <w:tcPr>
            <w:tcW w:w="1264" w:type="dxa"/>
            <w:tcBorders>
              <w:top w:val="nil"/>
              <w:left w:val="nil"/>
              <w:bottom w:val="nil"/>
              <w:right w:val="nil"/>
            </w:tcBorders>
            <w:vAlign w:val="bottom"/>
          </w:tcPr>
          <w:p w:rsidR="00C42116" w:rsidRDefault="00C42116">
            <w:pPr>
              <w:pStyle w:val="ConsPlusNormal"/>
              <w:jc w:val="right"/>
            </w:pPr>
            <w:r>
              <w:t>1080312,2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Ц710140600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1082782,2</w:t>
            </w:r>
          </w:p>
        </w:tc>
        <w:tc>
          <w:tcPr>
            <w:tcW w:w="1264" w:type="dxa"/>
            <w:tcBorders>
              <w:top w:val="nil"/>
              <w:left w:val="nil"/>
              <w:bottom w:val="nil"/>
              <w:right w:val="nil"/>
            </w:tcBorders>
            <w:vAlign w:val="bottom"/>
          </w:tcPr>
          <w:p w:rsidR="00C42116" w:rsidRDefault="00C42116">
            <w:pPr>
              <w:pStyle w:val="ConsPlusNormal"/>
              <w:jc w:val="right"/>
            </w:pPr>
            <w:r>
              <w:t>1080312,2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1489" w:type="dxa"/>
            <w:tcBorders>
              <w:top w:val="nil"/>
              <w:left w:val="nil"/>
              <w:bottom w:val="nil"/>
              <w:right w:val="nil"/>
            </w:tcBorders>
            <w:vAlign w:val="bottom"/>
          </w:tcPr>
          <w:p w:rsidR="00C42116" w:rsidRDefault="00C42116">
            <w:pPr>
              <w:pStyle w:val="ConsPlusNormal"/>
              <w:jc w:val="center"/>
            </w:pPr>
            <w:r>
              <w:t>Ц710140620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8305,9</w:t>
            </w:r>
          </w:p>
        </w:tc>
        <w:tc>
          <w:tcPr>
            <w:tcW w:w="1264" w:type="dxa"/>
            <w:tcBorders>
              <w:top w:val="nil"/>
              <w:left w:val="nil"/>
              <w:bottom w:val="nil"/>
              <w:right w:val="nil"/>
            </w:tcBorders>
            <w:vAlign w:val="bottom"/>
          </w:tcPr>
          <w:p w:rsidR="00C42116" w:rsidRDefault="00C42116">
            <w:pPr>
              <w:pStyle w:val="ConsPlusNormal"/>
              <w:jc w:val="right"/>
            </w:pPr>
            <w:r>
              <w:t>8305,9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Ц710140620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8305,9</w:t>
            </w:r>
          </w:p>
        </w:tc>
        <w:tc>
          <w:tcPr>
            <w:tcW w:w="1264" w:type="dxa"/>
            <w:tcBorders>
              <w:top w:val="nil"/>
              <w:left w:val="nil"/>
              <w:bottom w:val="nil"/>
              <w:right w:val="nil"/>
            </w:tcBorders>
            <w:vAlign w:val="bottom"/>
          </w:tcPr>
          <w:p w:rsidR="00C42116" w:rsidRDefault="00C42116">
            <w:pPr>
              <w:pStyle w:val="ConsPlusNormal"/>
              <w:jc w:val="right"/>
            </w:pPr>
            <w:r>
              <w:t>8305,9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Ц710140620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8305,9</w:t>
            </w:r>
          </w:p>
        </w:tc>
        <w:tc>
          <w:tcPr>
            <w:tcW w:w="1264" w:type="dxa"/>
            <w:tcBorders>
              <w:top w:val="nil"/>
              <w:left w:val="nil"/>
              <w:bottom w:val="nil"/>
              <w:right w:val="nil"/>
            </w:tcBorders>
            <w:vAlign w:val="bottom"/>
          </w:tcPr>
          <w:p w:rsidR="00C42116" w:rsidRDefault="00C42116">
            <w:pPr>
              <w:pStyle w:val="ConsPlusNormal"/>
              <w:jc w:val="right"/>
            </w:pPr>
            <w:r>
              <w:t>8305,9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Ц710140620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8305,9</w:t>
            </w:r>
          </w:p>
        </w:tc>
        <w:tc>
          <w:tcPr>
            <w:tcW w:w="1264" w:type="dxa"/>
            <w:tcBorders>
              <w:top w:val="nil"/>
              <w:left w:val="nil"/>
              <w:bottom w:val="nil"/>
              <w:right w:val="nil"/>
            </w:tcBorders>
            <w:vAlign w:val="bottom"/>
          </w:tcPr>
          <w:p w:rsidR="00C42116" w:rsidRDefault="00C42116">
            <w:pPr>
              <w:pStyle w:val="ConsPlusNormal"/>
              <w:jc w:val="right"/>
            </w:pPr>
            <w:r>
              <w:t>8305,9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489" w:type="dxa"/>
            <w:tcBorders>
              <w:top w:val="nil"/>
              <w:left w:val="nil"/>
              <w:bottom w:val="nil"/>
              <w:right w:val="nil"/>
            </w:tcBorders>
            <w:vAlign w:val="bottom"/>
          </w:tcPr>
          <w:p w:rsidR="00C42116" w:rsidRDefault="00C42116">
            <w:pPr>
              <w:pStyle w:val="ConsPlusNormal"/>
              <w:jc w:val="center"/>
            </w:pPr>
            <w:r>
              <w:t>Ц710140620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8305,9</w:t>
            </w:r>
          </w:p>
        </w:tc>
        <w:tc>
          <w:tcPr>
            <w:tcW w:w="1264" w:type="dxa"/>
            <w:tcBorders>
              <w:top w:val="nil"/>
              <w:left w:val="nil"/>
              <w:bottom w:val="nil"/>
              <w:right w:val="nil"/>
            </w:tcBorders>
            <w:vAlign w:val="bottom"/>
          </w:tcPr>
          <w:p w:rsidR="00C42116" w:rsidRDefault="00C42116">
            <w:pPr>
              <w:pStyle w:val="ConsPlusNormal"/>
              <w:jc w:val="right"/>
            </w:pPr>
            <w:r>
              <w:t>8305,9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научных учреждений</w:t>
            </w:r>
          </w:p>
        </w:tc>
        <w:tc>
          <w:tcPr>
            <w:tcW w:w="1489" w:type="dxa"/>
            <w:tcBorders>
              <w:top w:val="nil"/>
              <w:left w:val="nil"/>
              <w:bottom w:val="nil"/>
              <w:right w:val="nil"/>
            </w:tcBorders>
            <w:vAlign w:val="bottom"/>
          </w:tcPr>
          <w:p w:rsidR="00C42116" w:rsidRDefault="00C42116">
            <w:pPr>
              <w:pStyle w:val="ConsPlusNormal"/>
              <w:jc w:val="center"/>
            </w:pPr>
            <w:r>
              <w:t>Ц710140630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40818,8</w:t>
            </w:r>
          </w:p>
        </w:tc>
        <w:tc>
          <w:tcPr>
            <w:tcW w:w="1264" w:type="dxa"/>
            <w:tcBorders>
              <w:top w:val="nil"/>
              <w:left w:val="nil"/>
              <w:bottom w:val="nil"/>
              <w:right w:val="nil"/>
            </w:tcBorders>
            <w:vAlign w:val="bottom"/>
          </w:tcPr>
          <w:p w:rsidR="00C42116" w:rsidRDefault="00C42116">
            <w:pPr>
              <w:pStyle w:val="ConsPlusNormal"/>
              <w:jc w:val="right"/>
            </w:pPr>
            <w:r>
              <w:t>40818,8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Ц710140630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40818,8</w:t>
            </w:r>
          </w:p>
        </w:tc>
        <w:tc>
          <w:tcPr>
            <w:tcW w:w="1264" w:type="dxa"/>
            <w:tcBorders>
              <w:top w:val="nil"/>
              <w:left w:val="nil"/>
              <w:bottom w:val="nil"/>
              <w:right w:val="nil"/>
            </w:tcBorders>
            <w:vAlign w:val="bottom"/>
          </w:tcPr>
          <w:p w:rsidR="00C42116" w:rsidRDefault="00C42116">
            <w:pPr>
              <w:pStyle w:val="ConsPlusNormal"/>
              <w:jc w:val="right"/>
            </w:pPr>
            <w:r>
              <w:t>40818,8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Ц710140630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40818,8</w:t>
            </w:r>
          </w:p>
        </w:tc>
        <w:tc>
          <w:tcPr>
            <w:tcW w:w="1264" w:type="dxa"/>
            <w:tcBorders>
              <w:top w:val="nil"/>
              <w:left w:val="nil"/>
              <w:bottom w:val="nil"/>
              <w:right w:val="nil"/>
            </w:tcBorders>
            <w:vAlign w:val="bottom"/>
          </w:tcPr>
          <w:p w:rsidR="00C42116" w:rsidRDefault="00C42116">
            <w:pPr>
              <w:pStyle w:val="ConsPlusNormal"/>
              <w:jc w:val="right"/>
            </w:pPr>
            <w:r>
              <w:t>40818,8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Ц710140630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40818,8</w:t>
            </w:r>
          </w:p>
        </w:tc>
        <w:tc>
          <w:tcPr>
            <w:tcW w:w="1264" w:type="dxa"/>
            <w:tcBorders>
              <w:top w:val="nil"/>
              <w:left w:val="nil"/>
              <w:bottom w:val="nil"/>
              <w:right w:val="nil"/>
            </w:tcBorders>
            <w:vAlign w:val="bottom"/>
          </w:tcPr>
          <w:p w:rsidR="00C42116" w:rsidRDefault="00C42116">
            <w:pPr>
              <w:pStyle w:val="ConsPlusNormal"/>
              <w:jc w:val="right"/>
            </w:pPr>
            <w:r>
              <w:t>40818,8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Прикладные научные исследования в области </w:t>
            </w:r>
            <w:r>
              <w:lastRenderedPageBreak/>
              <w:t>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Ц710140630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40818,8</w:t>
            </w:r>
          </w:p>
        </w:tc>
        <w:tc>
          <w:tcPr>
            <w:tcW w:w="1264" w:type="dxa"/>
            <w:tcBorders>
              <w:top w:val="nil"/>
              <w:left w:val="nil"/>
              <w:bottom w:val="nil"/>
              <w:right w:val="nil"/>
            </w:tcBorders>
            <w:vAlign w:val="bottom"/>
          </w:tcPr>
          <w:p w:rsidR="00C42116" w:rsidRDefault="00C42116">
            <w:pPr>
              <w:pStyle w:val="ConsPlusNormal"/>
              <w:jc w:val="right"/>
            </w:pPr>
            <w:r>
              <w:t>40818,8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1489" w:type="dxa"/>
            <w:tcBorders>
              <w:top w:val="nil"/>
              <w:left w:val="nil"/>
              <w:bottom w:val="nil"/>
              <w:right w:val="nil"/>
            </w:tcBorders>
            <w:vAlign w:val="bottom"/>
          </w:tcPr>
          <w:p w:rsidR="00C42116" w:rsidRDefault="00C42116">
            <w:pPr>
              <w:pStyle w:val="ConsPlusNormal"/>
              <w:jc w:val="center"/>
            </w:pPr>
            <w:r>
              <w:t>Ц710140640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24032,4</w:t>
            </w:r>
          </w:p>
        </w:tc>
        <w:tc>
          <w:tcPr>
            <w:tcW w:w="1264" w:type="dxa"/>
            <w:tcBorders>
              <w:top w:val="nil"/>
              <w:left w:val="nil"/>
              <w:bottom w:val="nil"/>
              <w:right w:val="nil"/>
            </w:tcBorders>
            <w:vAlign w:val="bottom"/>
          </w:tcPr>
          <w:p w:rsidR="00C42116" w:rsidRDefault="00C42116">
            <w:pPr>
              <w:pStyle w:val="ConsPlusNormal"/>
              <w:jc w:val="right"/>
            </w:pPr>
            <w:r>
              <w:t>24032,4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Ц710140640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24032,4</w:t>
            </w:r>
          </w:p>
        </w:tc>
        <w:tc>
          <w:tcPr>
            <w:tcW w:w="1264" w:type="dxa"/>
            <w:tcBorders>
              <w:top w:val="nil"/>
              <w:left w:val="nil"/>
              <w:bottom w:val="nil"/>
              <w:right w:val="nil"/>
            </w:tcBorders>
            <w:vAlign w:val="bottom"/>
          </w:tcPr>
          <w:p w:rsidR="00C42116" w:rsidRDefault="00C42116">
            <w:pPr>
              <w:pStyle w:val="ConsPlusNormal"/>
              <w:jc w:val="right"/>
            </w:pPr>
            <w:r>
              <w:t>24032,4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Ц710140640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24032,4</w:t>
            </w:r>
          </w:p>
        </w:tc>
        <w:tc>
          <w:tcPr>
            <w:tcW w:w="1264" w:type="dxa"/>
            <w:tcBorders>
              <w:top w:val="nil"/>
              <w:left w:val="nil"/>
              <w:bottom w:val="nil"/>
              <w:right w:val="nil"/>
            </w:tcBorders>
            <w:vAlign w:val="bottom"/>
          </w:tcPr>
          <w:p w:rsidR="00C42116" w:rsidRDefault="00C42116">
            <w:pPr>
              <w:pStyle w:val="ConsPlusNormal"/>
              <w:jc w:val="right"/>
            </w:pPr>
            <w:r>
              <w:t>24032,4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Ц710140640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24032,4</w:t>
            </w:r>
          </w:p>
        </w:tc>
        <w:tc>
          <w:tcPr>
            <w:tcW w:w="1264" w:type="dxa"/>
            <w:tcBorders>
              <w:top w:val="nil"/>
              <w:left w:val="nil"/>
              <w:bottom w:val="nil"/>
              <w:right w:val="nil"/>
            </w:tcBorders>
            <w:vAlign w:val="bottom"/>
          </w:tcPr>
          <w:p w:rsidR="00C42116" w:rsidRDefault="00C42116">
            <w:pPr>
              <w:pStyle w:val="ConsPlusNormal"/>
              <w:jc w:val="right"/>
            </w:pPr>
            <w:r>
              <w:t>24032,4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489" w:type="dxa"/>
            <w:tcBorders>
              <w:top w:val="nil"/>
              <w:left w:val="nil"/>
              <w:bottom w:val="nil"/>
              <w:right w:val="nil"/>
            </w:tcBorders>
            <w:vAlign w:val="bottom"/>
          </w:tcPr>
          <w:p w:rsidR="00C42116" w:rsidRDefault="00C42116">
            <w:pPr>
              <w:pStyle w:val="ConsPlusNormal"/>
              <w:jc w:val="center"/>
            </w:pPr>
            <w:r>
              <w:t>Ц710140640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10293,2</w:t>
            </w:r>
          </w:p>
        </w:tc>
        <w:tc>
          <w:tcPr>
            <w:tcW w:w="1264" w:type="dxa"/>
            <w:tcBorders>
              <w:top w:val="nil"/>
              <w:left w:val="nil"/>
              <w:bottom w:val="nil"/>
              <w:right w:val="nil"/>
            </w:tcBorders>
            <w:vAlign w:val="bottom"/>
          </w:tcPr>
          <w:p w:rsidR="00C42116" w:rsidRDefault="00C42116">
            <w:pPr>
              <w:pStyle w:val="ConsPlusNormal"/>
              <w:jc w:val="right"/>
            </w:pPr>
            <w:r>
              <w:t>10293,2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Ц710140640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13739,2</w:t>
            </w:r>
          </w:p>
        </w:tc>
        <w:tc>
          <w:tcPr>
            <w:tcW w:w="1264" w:type="dxa"/>
            <w:tcBorders>
              <w:top w:val="nil"/>
              <w:left w:val="nil"/>
              <w:bottom w:val="nil"/>
              <w:right w:val="nil"/>
            </w:tcBorders>
            <w:vAlign w:val="bottom"/>
          </w:tcPr>
          <w:p w:rsidR="00C42116" w:rsidRDefault="00C42116">
            <w:pPr>
              <w:pStyle w:val="ConsPlusNormal"/>
              <w:jc w:val="right"/>
            </w:pPr>
            <w:r>
              <w:t>13739,2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Ц710140740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29260,2</w:t>
            </w:r>
          </w:p>
        </w:tc>
        <w:tc>
          <w:tcPr>
            <w:tcW w:w="1264" w:type="dxa"/>
            <w:tcBorders>
              <w:top w:val="nil"/>
              <w:left w:val="nil"/>
              <w:bottom w:val="nil"/>
              <w:right w:val="nil"/>
            </w:tcBorders>
            <w:vAlign w:val="bottom"/>
          </w:tcPr>
          <w:p w:rsidR="00C42116" w:rsidRDefault="00C42116">
            <w:pPr>
              <w:pStyle w:val="ConsPlusNormal"/>
              <w:jc w:val="right"/>
            </w:pPr>
            <w:r>
              <w:t>29260,2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Ц710140740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29260,2</w:t>
            </w:r>
          </w:p>
        </w:tc>
        <w:tc>
          <w:tcPr>
            <w:tcW w:w="1264" w:type="dxa"/>
            <w:tcBorders>
              <w:top w:val="nil"/>
              <w:left w:val="nil"/>
              <w:bottom w:val="nil"/>
              <w:right w:val="nil"/>
            </w:tcBorders>
            <w:vAlign w:val="bottom"/>
          </w:tcPr>
          <w:p w:rsidR="00C42116" w:rsidRDefault="00C42116">
            <w:pPr>
              <w:pStyle w:val="ConsPlusNormal"/>
              <w:jc w:val="right"/>
            </w:pPr>
            <w:r>
              <w:t>29260,2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Ц710140740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29260,2</w:t>
            </w:r>
          </w:p>
        </w:tc>
        <w:tc>
          <w:tcPr>
            <w:tcW w:w="1264" w:type="dxa"/>
            <w:tcBorders>
              <w:top w:val="nil"/>
              <w:left w:val="nil"/>
              <w:bottom w:val="nil"/>
              <w:right w:val="nil"/>
            </w:tcBorders>
            <w:vAlign w:val="bottom"/>
          </w:tcPr>
          <w:p w:rsidR="00C42116" w:rsidRDefault="00C42116">
            <w:pPr>
              <w:pStyle w:val="ConsPlusNormal"/>
              <w:jc w:val="right"/>
            </w:pPr>
            <w:r>
              <w:t>29260,2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Ц710140740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29260,2</w:t>
            </w:r>
          </w:p>
        </w:tc>
        <w:tc>
          <w:tcPr>
            <w:tcW w:w="1264" w:type="dxa"/>
            <w:tcBorders>
              <w:top w:val="nil"/>
              <w:left w:val="nil"/>
              <w:bottom w:val="nil"/>
              <w:right w:val="nil"/>
            </w:tcBorders>
            <w:vAlign w:val="bottom"/>
          </w:tcPr>
          <w:p w:rsidR="00C42116" w:rsidRDefault="00C42116">
            <w:pPr>
              <w:pStyle w:val="ConsPlusNormal"/>
              <w:jc w:val="right"/>
            </w:pPr>
            <w:r>
              <w:t>29260,2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Ц710140740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29260,2</w:t>
            </w:r>
          </w:p>
        </w:tc>
        <w:tc>
          <w:tcPr>
            <w:tcW w:w="1264" w:type="dxa"/>
            <w:tcBorders>
              <w:top w:val="nil"/>
              <w:left w:val="nil"/>
              <w:bottom w:val="nil"/>
              <w:right w:val="nil"/>
            </w:tcBorders>
            <w:vAlign w:val="bottom"/>
          </w:tcPr>
          <w:p w:rsidR="00C42116" w:rsidRDefault="00C42116">
            <w:pPr>
              <w:pStyle w:val="ConsPlusNormal"/>
              <w:jc w:val="right"/>
            </w:pPr>
            <w:r>
              <w:t>29260,2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Ц710146010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45845,5</w:t>
            </w:r>
          </w:p>
        </w:tc>
        <w:tc>
          <w:tcPr>
            <w:tcW w:w="1264" w:type="dxa"/>
            <w:tcBorders>
              <w:top w:val="nil"/>
              <w:left w:val="nil"/>
              <w:bottom w:val="nil"/>
              <w:right w:val="nil"/>
            </w:tcBorders>
            <w:vAlign w:val="bottom"/>
          </w:tcPr>
          <w:p w:rsidR="00C42116" w:rsidRDefault="00C42116">
            <w:pPr>
              <w:pStyle w:val="ConsPlusNormal"/>
              <w:jc w:val="right"/>
            </w:pPr>
            <w:r>
              <w:t>45845,5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Ц710146010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45845,5</w:t>
            </w:r>
          </w:p>
        </w:tc>
        <w:tc>
          <w:tcPr>
            <w:tcW w:w="1264" w:type="dxa"/>
            <w:tcBorders>
              <w:top w:val="nil"/>
              <w:left w:val="nil"/>
              <w:bottom w:val="nil"/>
              <w:right w:val="nil"/>
            </w:tcBorders>
            <w:vAlign w:val="bottom"/>
          </w:tcPr>
          <w:p w:rsidR="00C42116" w:rsidRDefault="00C42116">
            <w:pPr>
              <w:pStyle w:val="ConsPlusNormal"/>
              <w:jc w:val="right"/>
            </w:pPr>
            <w:r>
              <w:t>45845,5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Ц710146010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45845,5</w:t>
            </w:r>
          </w:p>
        </w:tc>
        <w:tc>
          <w:tcPr>
            <w:tcW w:w="1264" w:type="dxa"/>
            <w:tcBorders>
              <w:top w:val="nil"/>
              <w:left w:val="nil"/>
              <w:bottom w:val="nil"/>
              <w:right w:val="nil"/>
            </w:tcBorders>
            <w:vAlign w:val="bottom"/>
          </w:tcPr>
          <w:p w:rsidR="00C42116" w:rsidRDefault="00C42116">
            <w:pPr>
              <w:pStyle w:val="ConsPlusNormal"/>
              <w:jc w:val="right"/>
            </w:pPr>
            <w:r>
              <w:t>45845,5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Ц710146010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45845,5</w:t>
            </w:r>
          </w:p>
        </w:tc>
        <w:tc>
          <w:tcPr>
            <w:tcW w:w="1264" w:type="dxa"/>
            <w:tcBorders>
              <w:top w:val="nil"/>
              <w:left w:val="nil"/>
              <w:bottom w:val="nil"/>
              <w:right w:val="nil"/>
            </w:tcBorders>
            <w:vAlign w:val="bottom"/>
          </w:tcPr>
          <w:p w:rsidR="00C42116" w:rsidRDefault="00C42116">
            <w:pPr>
              <w:pStyle w:val="ConsPlusNormal"/>
              <w:jc w:val="right"/>
            </w:pPr>
            <w:r>
              <w:t>45845,5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C42116" w:rsidRDefault="00C42116">
            <w:pPr>
              <w:pStyle w:val="ConsPlusNormal"/>
              <w:jc w:val="center"/>
            </w:pPr>
            <w:r>
              <w:t>Ц710146010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45845,5</w:t>
            </w:r>
          </w:p>
        </w:tc>
        <w:tc>
          <w:tcPr>
            <w:tcW w:w="1264" w:type="dxa"/>
            <w:tcBorders>
              <w:top w:val="nil"/>
              <w:left w:val="nil"/>
              <w:bottom w:val="nil"/>
              <w:right w:val="nil"/>
            </w:tcBorders>
            <w:vAlign w:val="bottom"/>
          </w:tcPr>
          <w:p w:rsidR="00C42116" w:rsidRDefault="00C42116">
            <w:pPr>
              <w:pStyle w:val="ConsPlusNormal"/>
              <w:jc w:val="right"/>
            </w:pPr>
            <w:r>
              <w:t>45845,5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9731068,0</w:t>
            </w:r>
          </w:p>
        </w:tc>
        <w:tc>
          <w:tcPr>
            <w:tcW w:w="1264" w:type="dxa"/>
            <w:tcBorders>
              <w:top w:val="nil"/>
              <w:left w:val="nil"/>
              <w:bottom w:val="nil"/>
              <w:right w:val="nil"/>
            </w:tcBorders>
            <w:vAlign w:val="bottom"/>
          </w:tcPr>
          <w:p w:rsidR="00C42116" w:rsidRDefault="00C42116">
            <w:pPr>
              <w:pStyle w:val="ConsPlusNormal"/>
              <w:jc w:val="right"/>
            </w:pPr>
            <w:r>
              <w:t>9731068,0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частным дошкольным образовательным организациям</w:t>
            </w:r>
          </w:p>
        </w:tc>
        <w:tc>
          <w:tcPr>
            <w:tcW w:w="1489" w:type="dxa"/>
            <w:tcBorders>
              <w:top w:val="nil"/>
              <w:left w:val="nil"/>
              <w:bottom w:val="nil"/>
              <w:right w:val="nil"/>
            </w:tcBorders>
            <w:vAlign w:val="bottom"/>
          </w:tcPr>
          <w:p w:rsidR="00C42116" w:rsidRDefault="00C42116">
            <w:pPr>
              <w:pStyle w:val="ConsPlusNormal"/>
              <w:jc w:val="center"/>
            </w:pPr>
            <w:r>
              <w:t>Ц710211540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Ц710211540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Ц710211540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Ц710211540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Ц710211540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489" w:type="dxa"/>
            <w:tcBorders>
              <w:top w:val="nil"/>
              <w:left w:val="nil"/>
              <w:bottom w:val="nil"/>
              <w:right w:val="nil"/>
            </w:tcBorders>
            <w:vAlign w:val="bottom"/>
          </w:tcPr>
          <w:p w:rsidR="00C42116" w:rsidRDefault="00C42116">
            <w:pPr>
              <w:pStyle w:val="ConsPlusNormal"/>
              <w:jc w:val="center"/>
            </w:pPr>
            <w:r>
              <w:t>Ц710212000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Ц710212000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Ц710212000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Ц710212000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Ц710212000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89" w:type="dxa"/>
            <w:tcBorders>
              <w:top w:val="nil"/>
              <w:left w:val="nil"/>
              <w:bottom w:val="nil"/>
              <w:right w:val="nil"/>
            </w:tcBorders>
            <w:vAlign w:val="bottom"/>
          </w:tcPr>
          <w:p w:rsidR="00C42116" w:rsidRDefault="00C42116">
            <w:pPr>
              <w:pStyle w:val="ConsPlusNormal"/>
              <w:jc w:val="center"/>
            </w:pPr>
            <w:r>
              <w:t>Ц710212010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Ц710212010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Ц710212010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Ц710212010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Ц710212010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Ц710217220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Ц710217220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Ц710217220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Ц710217220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Ц710217220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"Укрепление материально-</w:t>
            </w:r>
            <w:r>
              <w:lastRenderedPageBreak/>
              <w:t>технической базы объектов 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79285,9</w:t>
            </w:r>
          </w:p>
        </w:tc>
        <w:tc>
          <w:tcPr>
            <w:tcW w:w="1264" w:type="dxa"/>
            <w:tcBorders>
              <w:top w:val="nil"/>
              <w:left w:val="nil"/>
              <w:bottom w:val="nil"/>
              <w:right w:val="nil"/>
            </w:tcBorders>
            <w:vAlign w:val="bottom"/>
          </w:tcPr>
          <w:p w:rsidR="00C42116" w:rsidRDefault="00C42116">
            <w:pPr>
              <w:pStyle w:val="ConsPlusNormal"/>
              <w:jc w:val="right"/>
            </w:pPr>
            <w:r>
              <w:t>79285,9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489" w:type="dxa"/>
            <w:tcBorders>
              <w:top w:val="nil"/>
              <w:left w:val="nil"/>
              <w:bottom w:val="nil"/>
              <w:right w:val="nil"/>
            </w:tcBorders>
            <w:vAlign w:val="bottom"/>
          </w:tcPr>
          <w:p w:rsidR="00C42116" w:rsidRDefault="00C42116">
            <w:pPr>
              <w:pStyle w:val="ConsPlusNormal"/>
              <w:jc w:val="center"/>
            </w:pPr>
            <w:r>
              <w:t>Ц710311580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Ц710311580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Ц710311580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Ц710311580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Ц710311580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1489" w:type="dxa"/>
            <w:tcBorders>
              <w:top w:val="nil"/>
              <w:left w:val="nil"/>
              <w:bottom w:val="nil"/>
              <w:right w:val="nil"/>
            </w:tcBorders>
            <w:vAlign w:val="bottom"/>
          </w:tcPr>
          <w:p w:rsidR="00C42116" w:rsidRDefault="00C42116">
            <w:pPr>
              <w:pStyle w:val="ConsPlusNormal"/>
              <w:jc w:val="center"/>
            </w:pPr>
            <w:r>
              <w:t>Ц710311660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Ц710311660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Ц710311660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Ц710311660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Ц710311660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"Выполнение научно-исследовательских и опытно-конструкторских работ"</w:t>
            </w:r>
          </w:p>
        </w:tc>
        <w:tc>
          <w:tcPr>
            <w:tcW w:w="1489" w:type="dxa"/>
            <w:tcBorders>
              <w:top w:val="nil"/>
              <w:left w:val="nil"/>
              <w:bottom w:val="nil"/>
              <w:right w:val="nil"/>
            </w:tcBorders>
            <w:vAlign w:val="bottom"/>
          </w:tcPr>
          <w:p w:rsidR="00C42116" w:rsidRDefault="00C42116">
            <w:pPr>
              <w:pStyle w:val="ConsPlusNormal"/>
              <w:jc w:val="center"/>
            </w:pPr>
            <w:r>
              <w:t>Ц710400000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Выполнение научно-исследовательских и опытно-конструкторских работ по государственным контрактам</w:t>
            </w:r>
          </w:p>
        </w:tc>
        <w:tc>
          <w:tcPr>
            <w:tcW w:w="1489" w:type="dxa"/>
            <w:tcBorders>
              <w:top w:val="nil"/>
              <w:left w:val="nil"/>
              <w:bottom w:val="nil"/>
              <w:right w:val="nil"/>
            </w:tcBorders>
            <w:vAlign w:val="bottom"/>
          </w:tcPr>
          <w:p w:rsidR="00C42116" w:rsidRDefault="00C42116">
            <w:pPr>
              <w:pStyle w:val="ConsPlusNormal"/>
              <w:jc w:val="center"/>
            </w:pPr>
            <w:r>
              <w:t>Ц710411670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Ц710411670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Ц710411670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Ц710411670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Прикладные научные исследования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Ц710411670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Ц710511680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Ц710511680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Ц710511680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Ц710511680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Ц710511680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"Организационно-методическое сопровождение проведения олимпиад школьников"</w:t>
            </w:r>
          </w:p>
        </w:tc>
        <w:tc>
          <w:tcPr>
            <w:tcW w:w="1489" w:type="dxa"/>
            <w:tcBorders>
              <w:top w:val="nil"/>
              <w:left w:val="nil"/>
              <w:bottom w:val="nil"/>
              <w:right w:val="nil"/>
            </w:tcBorders>
            <w:vAlign w:val="bottom"/>
          </w:tcPr>
          <w:p w:rsidR="00C42116" w:rsidRDefault="00C42116">
            <w:pPr>
              <w:pStyle w:val="ConsPlusNormal"/>
              <w:jc w:val="center"/>
            </w:pPr>
            <w:r>
              <w:t>Ц710600000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489" w:type="dxa"/>
            <w:tcBorders>
              <w:top w:val="nil"/>
              <w:left w:val="nil"/>
              <w:bottom w:val="nil"/>
              <w:right w:val="nil"/>
            </w:tcBorders>
            <w:vAlign w:val="bottom"/>
          </w:tcPr>
          <w:p w:rsidR="00C42116" w:rsidRDefault="00C42116">
            <w:pPr>
              <w:pStyle w:val="ConsPlusNormal"/>
              <w:jc w:val="center"/>
            </w:pPr>
            <w:r>
              <w:t>Ц710611700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Ц710611700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Ц710611700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Ц710611700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489" w:type="dxa"/>
            <w:tcBorders>
              <w:top w:val="nil"/>
              <w:left w:val="nil"/>
              <w:bottom w:val="nil"/>
              <w:right w:val="nil"/>
            </w:tcBorders>
            <w:vAlign w:val="bottom"/>
          </w:tcPr>
          <w:p w:rsidR="00C42116" w:rsidRDefault="00C42116">
            <w:pPr>
              <w:pStyle w:val="ConsPlusNormal"/>
              <w:jc w:val="center"/>
            </w:pPr>
            <w:r>
              <w:t>Ц710611700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единой образовательной информационной среды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Ц710700000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1372,3</w:t>
            </w:r>
          </w:p>
        </w:tc>
        <w:tc>
          <w:tcPr>
            <w:tcW w:w="1264" w:type="dxa"/>
            <w:tcBorders>
              <w:top w:val="nil"/>
              <w:left w:val="nil"/>
              <w:bottom w:val="nil"/>
              <w:right w:val="nil"/>
            </w:tcBorders>
            <w:vAlign w:val="bottom"/>
          </w:tcPr>
          <w:p w:rsidR="00C42116" w:rsidRDefault="00C42116">
            <w:pPr>
              <w:pStyle w:val="ConsPlusNormal"/>
              <w:jc w:val="right"/>
            </w:pPr>
            <w:r>
              <w:t>1372,3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1489" w:type="dxa"/>
            <w:tcBorders>
              <w:top w:val="nil"/>
              <w:left w:val="nil"/>
              <w:bottom w:val="nil"/>
              <w:right w:val="nil"/>
            </w:tcBorders>
            <w:vAlign w:val="bottom"/>
          </w:tcPr>
          <w:p w:rsidR="00C42116" w:rsidRDefault="00C42116">
            <w:pPr>
              <w:pStyle w:val="ConsPlusNormal"/>
              <w:jc w:val="center"/>
            </w:pPr>
            <w:r>
              <w:t>Ц710711730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Ц710711730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Ц710711730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Ц710711730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Ц710711730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Оснащение государственных образовательных организаций Чувашской Республики, муниципальных </w:t>
            </w:r>
            <w:r>
              <w:lastRenderedPageBreak/>
              <w:t>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489" w:type="dxa"/>
            <w:tcBorders>
              <w:top w:val="nil"/>
              <w:left w:val="nil"/>
              <w:bottom w:val="nil"/>
              <w:right w:val="nil"/>
            </w:tcBorders>
            <w:vAlign w:val="bottom"/>
          </w:tcPr>
          <w:p w:rsidR="00C42116" w:rsidRDefault="00C42116">
            <w:pPr>
              <w:pStyle w:val="ConsPlusNormal"/>
              <w:jc w:val="center"/>
            </w:pPr>
            <w:r>
              <w:lastRenderedPageBreak/>
              <w:t>Ц710711740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Ц710711740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Ц710711740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Ц710711740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Ц710711740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проектов и мероприятий по инновационному развитию системы образования"</w:t>
            </w:r>
          </w:p>
        </w:tc>
        <w:tc>
          <w:tcPr>
            <w:tcW w:w="1489" w:type="dxa"/>
            <w:tcBorders>
              <w:top w:val="nil"/>
              <w:left w:val="nil"/>
              <w:bottom w:val="nil"/>
              <w:right w:val="nil"/>
            </w:tcBorders>
            <w:vAlign w:val="bottom"/>
          </w:tcPr>
          <w:p w:rsidR="00C42116" w:rsidRDefault="00C42116">
            <w:pPr>
              <w:pStyle w:val="ConsPlusNormal"/>
              <w:jc w:val="center"/>
            </w:pPr>
            <w:r>
              <w:t>Ц710900000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44724,5</w:t>
            </w:r>
          </w:p>
        </w:tc>
        <w:tc>
          <w:tcPr>
            <w:tcW w:w="1264" w:type="dxa"/>
            <w:tcBorders>
              <w:top w:val="nil"/>
              <w:left w:val="nil"/>
              <w:bottom w:val="nil"/>
              <w:right w:val="nil"/>
            </w:tcBorders>
            <w:vAlign w:val="bottom"/>
          </w:tcPr>
          <w:p w:rsidR="00C42116" w:rsidRDefault="00C42116">
            <w:pPr>
              <w:pStyle w:val="ConsPlusNormal"/>
              <w:jc w:val="right"/>
            </w:pPr>
            <w:r>
              <w:t>44724,5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мероприятий по инновационному развитию системы образования</w:t>
            </w:r>
          </w:p>
        </w:tc>
        <w:tc>
          <w:tcPr>
            <w:tcW w:w="1489" w:type="dxa"/>
            <w:tcBorders>
              <w:top w:val="nil"/>
              <w:left w:val="nil"/>
              <w:bottom w:val="nil"/>
              <w:right w:val="nil"/>
            </w:tcBorders>
            <w:vAlign w:val="bottom"/>
          </w:tcPr>
          <w:p w:rsidR="00C42116" w:rsidRDefault="00C42116">
            <w:pPr>
              <w:pStyle w:val="ConsPlusNormal"/>
              <w:jc w:val="center"/>
            </w:pPr>
            <w:r>
              <w:t>Ц710911810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2593,1</w:t>
            </w:r>
          </w:p>
        </w:tc>
        <w:tc>
          <w:tcPr>
            <w:tcW w:w="1264" w:type="dxa"/>
            <w:tcBorders>
              <w:top w:val="nil"/>
              <w:left w:val="nil"/>
              <w:bottom w:val="nil"/>
              <w:right w:val="nil"/>
            </w:tcBorders>
            <w:vAlign w:val="bottom"/>
          </w:tcPr>
          <w:p w:rsidR="00C42116" w:rsidRDefault="00C42116">
            <w:pPr>
              <w:pStyle w:val="ConsPlusNormal"/>
              <w:jc w:val="right"/>
            </w:pPr>
            <w:r>
              <w:t>2593,1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Ц710911810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w:t>
            </w: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Ц710911810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w:t>
            </w: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Ц710911810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w:t>
            </w: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Ц710911810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55,0</w:t>
            </w: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Ц710911810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2538,1</w:t>
            </w: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Ц710911810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2538,1</w:t>
            </w: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Ц710911810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2538,1</w:t>
            </w: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Ц710911810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2538,1</w:t>
            </w: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мероприятий в области образования для детей и молодежи</w:t>
            </w:r>
          </w:p>
        </w:tc>
        <w:tc>
          <w:tcPr>
            <w:tcW w:w="1489" w:type="dxa"/>
            <w:tcBorders>
              <w:top w:val="nil"/>
              <w:left w:val="nil"/>
              <w:bottom w:val="nil"/>
              <w:right w:val="nil"/>
            </w:tcBorders>
            <w:vAlign w:val="bottom"/>
          </w:tcPr>
          <w:p w:rsidR="00C42116" w:rsidRDefault="00C42116">
            <w:pPr>
              <w:pStyle w:val="ConsPlusNormal"/>
              <w:jc w:val="center"/>
            </w:pPr>
            <w:r>
              <w:t>Ц710911850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Ц710911850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Ц710911850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Ц710911850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Ц710911850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1489" w:type="dxa"/>
            <w:tcBorders>
              <w:top w:val="nil"/>
              <w:left w:val="nil"/>
              <w:bottom w:val="nil"/>
              <w:right w:val="nil"/>
            </w:tcBorders>
            <w:vAlign w:val="bottom"/>
          </w:tcPr>
          <w:p w:rsidR="00C42116" w:rsidRDefault="00C42116">
            <w:pPr>
              <w:pStyle w:val="ConsPlusNormal"/>
              <w:jc w:val="center"/>
            </w:pPr>
            <w:r>
              <w:t>Ц710918200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Ц710918200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Ц710918200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Ц710918200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Ц710918200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Проведение государственной итоговой аттестации и </w:t>
            </w:r>
            <w:r>
              <w:lastRenderedPageBreak/>
              <w:t>мониторинг качества 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Ц710919120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Ц710919120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Ц710919120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Ц710919120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489" w:type="dxa"/>
            <w:tcBorders>
              <w:top w:val="nil"/>
              <w:left w:val="nil"/>
              <w:bottom w:val="nil"/>
              <w:right w:val="nil"/>
            </w:tcBorders>
            <w:vAlign w:val="bottom"/>
          </w:tcPr>
          <w:p w:rsidR="00C42116" w:rsidRDefault="00C42116">
            <w:pPr>
              <w:pStyle w:val="ConsPlusNormal"/>
              <w:jc w:val="center"/>
            </w:pPr>
            <w:r>
              <w:t>Ц710919120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"Стипендии, гранты, премии и денежные поощрения"</w:t>
            </w:r>
          </w:p>
        </w:tc>
        <w:tc>
          <w:tcPr>
            <w:tcW w:w="1489" w:type="dxa"/>
            <w:tcBorders>
              <w:top w:val="nil"/>
              <w:left w:val="nil"/>
              <w:bottom w:val="nil"/>
              <w:right w:val="nil"/>
            </w:tcBorders>
            <w:vAlign w:val="bottom"/>
          </w:tcPr>
          <w:p w:rsidR="00C42116" w:rsidRDefault="00C42116">
            <w:pPr>
              <w:pStyle w:val="ConsPlusNormal"/>
              <w:jc w:val="center"/>
            </w:pPr>
            <w:r>
              <w:t>Ц711100000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38177,0</w:t>
            </w:r>
          </w:p>
        </w:tc>
        <w:tc>
          <w:tcPr>
            <w:tcW w:w="1264" w:type="dxa"/>
            <w:tcBorders>
              <w:top w:val="nil"/>
              <w:left w:val="nil"/>
              <w:bottom w:val="nil"/>
              <w:right w:val="nil"/>
            </w:tcBorders>
            <w:vAlign w:val="bottom"/>
          </w:tcPr>
          <w:p w:rsidR="00C42116" w:rsidRDefault="00C42116">
            <w:pPr>
              <w:pStyle w:val="ConsPlusNormal"/>
              <w:jc w:val="right"/>
            </w:pPr>
            <w:r>
              <w:t>38177,0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1489" w:type="dxa"/>
            <w:tcBorders>
              <w:top w:val="nil"/>
              <w:left w:val="nil"/>
              <w:bottom w:val="nil"/>
              <w:right w:val="nil"/>
            </w:tcBorders>
            <w:vAlign w:val="bottom"/>
          </w:tcPr>
          <w:p w:rsidR="00C42116" w:rsidRDefault="00C42116">
            <w:pPr>
              <w:pStyle w:val="ConsPlusNormal"/>
              <w:jc w:val="center"/>
            </w:pPr>
            <w:r>
              <w:t>Ц711111890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w:t>
            </w: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Ц711111890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w:t>
            </w: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Ц711111890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w:t>
            </w: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Ц711111890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w:t>
            </w: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Ц711111890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120,0</w:t>
            </w: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1489" w:type="dxa"/>
            <w:tcBorders>
              <w:top w:val="nil"/>
              <w:left w:val="nil"/>
              <w:bottom w:val="nil"/>
              <w:right w:val="nil"/>
            </w:tcBorders>
            <w:vAlign w:val="bottom"/>
          </w:tcPr>
          <w:p w:rsidR="00C42116" w:rsidRDefault="00C42116">
            <w:pPr>
              <w:pStyle w:val="ConsPlusNormal"/>
              <w:jc w:val="center"/>
            </w:pPr>
            <w:r>
              <w:t>Ц711111900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Ц711111900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Ц711111900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Ц711111900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Ц711111900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Стипендии Главы Чувашской Республики за особые успехи в изучении физики и математики</w:t>
            </w:r>
          </w:p>
        </w:tc>
        <w:tc>
          <w:tcPr>
            <w:tcW w:w="1489" w:type="dxa"/>
            <w:tcBorders>
              <w:top w:val="nil"/>
              <w:left w:val="nil"/>
              <w:bottom w:val="nil"/>
              <w:right w:val="nil"/>
            </w:tcBorders>
            <w:vAlign w:val="bottom"/>
          </w:tcPr>
          <w:p w:rsidR="00C42116" w:rsidRDefault="00C42116">
            <w:pPr>
              <w:pStyle w:val="ConsPlusNormal"/>
              <w:jc w:val="center"/>
            </w:pPr>
            <w:r>
              <w:t>Ц711111920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Ц711111920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Ц711111920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Ц711111920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Ц711111920</w:t>
            </w:r>
          </w:p>
        </w:tc>
        <w:tc>
          <w:tcPr>
            <w:tcW w:w="624" w:type="dxa"/>
            <w:tcBorders>
              <w:top w:val="nil"/>
              <w:left w:val="nil"/>
              <w:bottom w:val="nil"/>
              <w:right w:val="nil"/>
            </w:tcBorders>
            <w:vAlign w:val="bottom"/>
          </w:tcPr>
          <w:p w:rsidR="00C42116" w:rsidRDefault="00C42116">
            <w:pPr>
              <w:pStyle w:val="ConsPlusNormal"/>
              <w:jc w:val="center"/>
            </w:pPr>
            <w:r>
              <w:t>360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Ц711111930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Ц711111930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Премии и гранты</w:t>
            </w:r>
          </w:p>
        </w:tc>
        <w:tc>
          <w:tcPr>
            <w:tcW w:w="1489" w:type="dxa"/>
            <w:tcBorders>
              <w:top w:val="nil"/>
              <w:left w:val="nil"/>
              <w:bottom w:val="nil"/>
              <w:right w:val="nil"/>
            </w:tcBorders>
            <w:vAlign w:val="bottom"/>
          </w:tcPr>
          <w:p w:rsidR="00C42116" w:rsidRDefault="00C42116">
            <w:pPr>
              <w:pStyle w:val="ConsPlusNormal"/>
              <w:jc w:val="center"/>
            </w:pPr>
            <w:r>
              <w:t>Ц711111930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Ц711111930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Ц711111930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1489" w:type="dxa"/>
            <w:tcBorders>
              <w:top w:val="nil"/>
              <w:left w:val="nil"/>
              <w:bottom w:val="nil"/>
              <w:right w:val="nil"/>
            </w:tcBorders>
            <w:vAlign w:val="bottom"/>
          </w:tcPr>
          <w:p w:rsidR="00C42116" w:rsidRDefault="00C42116">
            <w:pPr>
              <w:pStyle w:val="ConsPlusNormal"/>
              <w:jc w:val="center"/>
            </w:pPr>
            <w:r>
              <w:t>Ц711116400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Ц711116400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Ц711116400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Ц711116400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Ц711116400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Гранты Главы Чувашской Республики для поддержки поисковых отрядов при образовательных организациях, молодежных </w:t>
            </w:r>
            <w:r>
              <w:lastRenderedPageBreak/>
              <w:t>поисковых отрядов и объединений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lastRenderedPageBreak/>
              <w:t>Ц711116410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Ц711116410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Ц711116410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Ц711116410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Ц711116410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"Модернизация системы воспитания детей и молодежи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Ц711200000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834,8</w:t>
            </w:r>
          </w:p>
        </w:tc>
        <w:tc>
          <w:tcPr>
            <w:tcW w:w="126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1489" w:type="dxa"/>
            <w:tcBorders>
              <w:top w:val="nil"/>
              <w:left w:val="nil"/>
              <w:bottom w:val="nil"/>
              <w:right w:val="nil"/>
            </w:tcBorders>
            <w:vAlign w:val="bottom"/>
          </w:tcPr>
          <w:p w:rsidR="00C42116" w:rsidRDefault="00C42116">
            <w:pPr>
              <w:pStyle w:val="ConsPlusNormal"/>
              <w:jc w:val="center"/>
            </w:pPr>
            <w:r>
              <w:t>Ц711211940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834,8</w:t>
            </w:r>
          </w:p>
        </w:tc>
        <w:tc>
          <w:tcPr>
            <w:tcW w:w="126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Ц711211940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w:t>
            </w: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Ц711211940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w:t>
            </w: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Ц711211940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w:t>
            </w: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Ц711211940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314,8</w:t>
            </w: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Ц711211940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520,0</w:t>
            </w: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Ц711211940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520,0</w:t>
            </w: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Ц711211940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520,0</w:t>
            </w: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Ц711211940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520,0</w:t>
            </w: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489" w:type="dxa"/>
            <w:tcBorders>
              <w:top w:val="nil"/>
              <w:left w:val="nil"/>
              <w:bottom w:val="nil"/>
              <w:right w:val="nil"/>
            </w:tcBorders>
            <w:vAlign w:val="bottom"/>
          </w:tcPr>
          <w:p w:rsidR="00C42116" w:rsidRDefault="00C42116">
            <w:pPr>
              <w:pStyle w:val="ConsPlusNormal"/>
              <w:jc w:val="center"/>
            </w:pPr>
            <w:r>
              <w:t>Ц711300000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79944,3</w:t>
            </w:r>
          </w:p>
        </w:tc>
        <w:tc>
          <w:tcPr>
            <w:tcW w:w="1264" w:type="dxa"/>
            <w:tcBorders>
              <w:top w:val="nil"/>
              <w:left w:val="nil"/>
              <w:bottom w:val="nil"/>
              <w:right w:val="nil"/>
            </w:tcBorders>
            <w:vAlign w:val="bottom"/>
          </w:tcPr>
          <w:p w:rsidR="00C42116" w:rsidRDefault="00C42116">
            <w:pPr>
              <w:pStyle w:val="ConsPlusNormal"/>
              <w:jc w:val="right"/>
            </w:pPr>
            <w:r>
              <w:t>79944,3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78860,0</w:t>
            </w:r>
          </w:p>
        </w:tc>
        <w:tc>
          <w:tcPr>
            <w:tcW w:w="1264" w:type="dxa"/>
            <w:tcBorders>
              <w:top w:val="nil"/>
              <w:left w:val="nil"/>
              <w:bottom w:val="nil"/>
              <w:right w:val="nil"/>
            </w:tcBorders>
            <w:vAlign w:val="bottom"/>
          </w:tcPr>
          <w:p w:rsidR="00C42116" w:rsidRDefault="00C42116">
            <w:pPr>
              <w:pStyle w:val="ConsPlusNormal"/>
              <w:jc w:val="right"/>
            </w:pPr>
            <w:r>
              <w:t>78860,0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75789,0</w:t>
            </w:r>
          </w:p>
        </w:tc>
        <w:tc>
          <w:tcPr>
            <w:tcW w:w="1264" w:type="dxa"/>
            <w:tcBorders>
              <w:top w:val="nil"/>
              <w:left w:val="nil"/>
              <w:bottom w:val="nil"/>
              <w:right w:val="nil"/>
            </w:tcBorders>
            <w:vAlign w:val="bottom"/>
          </w:tcPr>
          <w:p w:rsidR="00C42116" w:rsidRDefault="00C42116">
            <w:pPr>
              <w:pStyle w:val="ConsPlusNormal"/>
              <w:jc w:val="right"/>
            </w:pPr>
            <w:r>
              <w:t>75789,0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75789,0</w:t>
            </w:r>
          </w:p>
        </w:tc>
        <w:tc>
          <w:tcPr>
            <w:tcW w:w="1264" w:type="dxa"/>
            <w:tcBorders>
              <w:top w:val="nil"/>
              <w:left w:val="nil"/>
              <w:bottom w:val="nil"/>
              <w:right w:val="nil"/>
            </w:tcBorders>
            <w:vAlign w:val="bottom"/>
          </w:tcPr>
          <w:p w:rsidR="00C42116" w:rsidRDefault="00C42116">
            <w:pPr>
              <w:pStyle w:val="ConsPlusNormal"/>
              <w:jc w:val="right"/>
            </w:pPr>
            <w:r>
              <w:t>75789,0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75789,0</w:t>
            </w:r>
          </w:p>
        </w:tc>
        <w:tc>
          <w:tcPr>
            <w:tcW w:w="1264" w:type="dxa"/>
            <w:tcBorders>
              <w:top w:val="nil"/>
              <w:left w:val="nil"/>
              <w:bottom w:val="nil"/>
              <w:right w:val="nil"/>
            </w:tcBorders>
            <w:vAlign w:val="bottom"/>
          </w:tcPr>
          <w:p w:rsidR="00C42116" w:rsidRDefault="00C42116">
            <w:pPr>
              <w:pStyle w:val="ConsPlusNormal"/>
              <w:jc w:val="right"/>
            </w:pPr>
            <w:r>
              <w:t>75789,0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75789,0</w:t>
            </w:r>
          </w:p>
        </w:tc>
        <w:tc>
          <w:tcPr>
            <w:tcW w:w="1264" w:type="dxa"/>
            <w:tcBorders>
              <w:top w:val="nil"/>
              <w:left w:val="nil"/>
              <w:bottom w:val="nil"/>
              <w:right w:val="nil"/>
            </w:tcBorders>
            <w:vAlign w:val="bottom"/>
          </w:tcPr>
          <w:p w:rsidR="00C42116" w:rsidRDefault="00C42116">
            <w:pPr>
              <w:pStyle w:val="ConsPlusNormal"/>
              <w:jc w:val="right"/>
            </w:pPr>
            <w:r>
              <w:t>75789,0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3071,0</w:t>
            </w:r>
          </w:p>
        </w:tc>
        <w:tc>
          <w:tcPr>
            <w:tcW w:w="1264" w:type="dxa"/>
            <w:tcBorders>
              <w:top w:val="nil"/>
              <w:left w:val="nil"/>
              <w:bottom w:val="nil"/>
              <w:right w:val="nil"/>
            </w:tcBorders>
            <w:vAlign w:val="bottom"/>
          </w:tcPr>
          <w:p w:rsidR="00C42116" w:rsidRDefault="00C42116">
            <w:pPr>
              <w:pStyle w:val="ConsPlusNormal"/>
              <w:jc w:val="right"/>
            </w:pPr>
            <w:r>
              <w:t>3071,0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404,9</w:t>
            </w:r>
          </w:p>
        </w:tc>
        <w:tc>
          <w:tcPr>
            <w:tcW w:w="1264" w:type="dxa"/>
            <w:tcBorders>
              <w:top w:val="nil"/>
              <w:left w:val="nil"/>
              <w:bottom w:val="nil"/>
              <w:right w:val="nil"/>
            </w:tcBorders>
            <w:vAlign w:val="bottom"/>
          </w:tcPr>
          <w:p w:rsidR="00C42116" w:rsidRDefault="00C42116">
            <w:pPr>
              <w:pStyle w:val="ConsPlusNormal"/>
              <w:jc w:val="right"/>
            </w:pPr>
            <w:r>
              <w:t>404,9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404,9</w:t>
            </w:r>
          </w:p>
        </w:tc>
        <w:tc>
          <w:tcPr>
            <w:tcW w:w="1264" w:type="dxa"/>
            <w:tcBorders>
              <w:top w:val="nil"/>
              <w:left w:val="nil"/>
              <w:bottom w:val="nil"/>
              <w:right w:val="nil"/>
            </w:tcBorders>
            <w:vAlign w:val="bottom"/>
          </w:tcPr>
          <w:p w:rsidR="00C42116" w:rsidRDefault="00C42116">
            <w:pPr>
              <w:pStyle w:val="ConsPlusNormal"/>
              <w:jc w:val="right"/>
            </w:pPr>
            <w:r>
              <w:t>404,9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404,9</w:t>
            </w:r>
          </w:p>
        </w:tc>
        <w:tc>
          <w:tcPr>
            <w:tcW w:w="1264" w:type="dxa"/>
            <w:tcBorders>
              <w:top w:val="nil"/>
              <w:left w:val="nil"/>
              <w:bottom w:val="nil"/>
              <w:right w:val="nil"/>
            </w:tcBorders>
            <w:vAlign w:val="bottom"/>
          </w:tcPr>
          <w:p w:rsidR="00C42116" w:rsidRDefault="00C42116">
            <w:pPr>
              <w:pStyle w:val="ConsPlusNormal"/>
              <w:jc w:val="right"/>
            </w:pPr>
            <w:r>
              <w:t>404,9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2666,1</w:t>
            </w:r>
          </w:p>
        </w:tc>
        <w:tc>
          <w:tcPr>
            <w:tcW w:w="1264" w:type="dxa"/>
            <w:tcBorders>
              <w:top w:val="nil"/>
              <w:left w:val="nil"/>
              <w:bottom w:val="nil"/>
              <w:right w:val="nil"/>
            </w:tcBorders>
            <w:vAlign w:val="bottom"/>
          </w:tcPr>
          <w:p w:rsidR="00C42116" w:rsidRDefault="00C42116">
            <w:pPr>
              <w:pStyle w:val="ConsPlusNormal"/>
              <w:jc w:val="right"/>
            </w:pPr>
            <w:r>
              <w:t>2666,1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2666,1</w:t>
            </w:r>
          </w:p>
        </w:tc>
        <w:tc>
          <w:tcPr>
            <w:tcW w:w="1264" w:type="dxa"/>
            <w:tcBorders>
              <w:top w:val="nil"/>
              <w:left w:val="nil"/>
              <w:bottom w:val="nil"/>
              <w:right w:val="nil"/>
            </w:tcBorders>
            <w:vAlign w:val="bottom"/>
          </w:tcPr>
          <w:p w:rsidR="00C42116" w:rsidRDefault="00C42116">
            <w:pPr>
              <w:pStyle w:val="ConsPlusNormal"/>
              <w:jc w:val="right"/>
            </w:pPr>
            <w:r>
              <w:t>2666,1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Ц711310500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2666,1</w:t>
            </w:r>
          </w:p>
        </w:tc>
        <w:tc>
          <w:tcPr>
            <w:tcW w:w="1264" w:type="dxa"/>
            <w:tcBorders>
              <w:top w:val="nil"/>
              <w:left w:val="nil"/>
              <w:bottom w:val="nil"/>
              <w:right w:val="nil"/>
            </w:tcBorders>
            <w:vAlign w:val="bottom"/>
          </w:tcPr>
          <w:p w:rsidR="00C42116" w:rsidRDefault="00C42116">
            <w:pPr>
              <w:pStyle w:val="ConsPlusNormal"/>
              <w:jc w:val="right"/>
            </w:pPr>
            <w:r>
              <w:t>2666,1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1489" w:type="dxa"/>
            <w:tcBorders>
              <w:top w:val="nil"/>
              <w:left w:val="nil"/>
              <w:bottom w:val="nil"/>
              <w:right w:val="nil"/>
            </w:tcBorders>
            <w:vAlign w:val="bottom"/>
          </w:tcPr>
          <w:p w:rsidR="00C42116" w:rsidRDefault="00C42116">
            <w:pPr>
              <w:pStyle w:val="ConsPlusNormal"/>
              <w:jc w:val="center"/>
            </w:pPr>
            <w:r>
              <w:t>Ц711311950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Ц711311950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Ц711311950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Ц711311950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Ц711311950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1489" w:type="dxa"/>
            <w:tcBorders>
              <w:top w:val="nil"/>
              <w:left w:val="nil"/>
              <w:bottom w:val="nil"/>
              <w:right w:val="nil"/>
            </w:tcBorders>
            <w:vAlign w:val="bottom"/>
          </w:tcPr>
          <w:p w:rsidR="00C42116" w:rsidRDefault="00C42116">
            <w:pPr>
              <w:pStyle w:val="ConsPlusNormal"/>
              <w:jc w:val="center"/>
            </w:pPr>
            <w:r>
              <w:t>Ц711311960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Ц711311960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Ц711311960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Ц711311960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Ц711311960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1489" w:type="dxa"/>
            <w:tcBorders>
              <w:top w:val="nil"/>
              <w:left w:val="nil"/>
              <w:bottom w:val="nil"/>
              <w:right w:val="nil"/>
            </w:tcBorders>
            <w:vAlign w:val="bottom"/>
          </w:tcPr>
          <w:p w:rsidR="00C42116" w:rsidRDefault="00C42116">
            <w:pPr>
              <w:pStyle w:val="ConsPlusNormal"/>
              <w:jc w:val="center"/>
            </w:pPr>
            <w:r>
              <w:t>Ц711311970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Ц711311970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Ц711311970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Ц711311970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Ц711311970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"Меры социальной поддержки"</w:t>
            </w:r>
          </w:p>
        </w:tc>
        <w:tc>
          <w:tcPr>
            <w:tcW w:w="1489" w:type="dxa"/>
            <w:tcBorders>
              <w:top w:val="nil"/>
              <w:left w:val="nil"/>
              <w:bottom w:val="nil"/>
              <w:right w:val="nil"/>
            </w:tcBorders>
            <w:vAlign w:val="bottom"/>
          </w:tcPr>
          <w:p w:rsidR="00C42116" w:rsidRDefault="00C42116">
            <w:pPr>
              <w:pStyle w:val="ConsPlusNormal"/>
              <w:jc w:val="center"/>
            </w:pPr>
            <w:r>
              <w:t>Ц711400000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51763,5</w:t>
            </w:r>
          </w:p>
        </w:tc>
        <w:tc>
          <w:tcPr>
            <w:tcW w:w="1264" w:type="dxa"/>
            <w:tcBorders>
              <w:top w:val="nil"/>
              <w:left w:val="nil"/>
              <w:bottom w:val="nil"/>
              <w:right w:val="nil"/>
            </w:tcBorders>
            <w:vAlign w:val="bottom"/>
          </w:tcPr>
          <w:p w:rsidR="00C42116" w:rsidRDefault="00C42116">
            <w:pPr>
              <w:pStyle w:val="ConsPlusNormal"/>
              <w:jc w:val="right"/>
            </w:pPr>
            <w:r>
              <w:t>52205,5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Ц711412020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3207,0</w:t>
            </w:r>
          </w:p>
        </w:tc>
        <w:tc>
          <w:tcPr>
            <w:tcW w:w="1264" w:type="dxa"/>
            <w:tcBorders>
              <w:top w:val="nil"/>
              <w:left w:val="nil"/>
              <w:bottom w:val="nil"/>
              <w:right w:val="nil"/>
            </w:tcBorders>
            <w:vAlign w:val="bottom"/>
          </w:tcPr>
          <w:p w:rsidR="00C42116" w:rsidRDefault="00C42116">
            <w:pPr>
              <w:pStyle w:val="ConsPlusNormal"/>
              <w:jc w:val="right"/>
            </w:pPr>
            <w:r>
              <w:t>3207,0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Ц711412020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Ц711412020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Ц711412020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Ц711412020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Ц711412020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C42116" w:rsidRDefault="00C42116">
            <w:pPr>
              <w:pStyle w:val="ConsPlusNormal"/>
              <w:jc w:val="center"/>
            </w:pPr>
            <w:r>
              <w:t>Ц711412020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Ц711412020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Ц711412020</w:t>
            </w:r>
          </w:p>
        </w:tc>
        <w:tc>
          <w:tcPr>
            <w:tcW w:w="624" w:type="dxa"/>
            <w:tcBorders>
              <w:top w:val="nil"/>
              <w:left w:val="nil"/>
              <w:bottom w:val="nil"/>
              <w:right w:val="nil"/>
            </w:tcBorders>
            <w:vAlign w:val="bottom"/>
          </w:tcPr>
          <w:p w:rsidR="00C42116" w:rsidRDefault="00C42116">
            <w:pPr>
              <w:pStyle w:val="ConsPlusNormal"/>
              <w:jc w:val="center"/>
            </w:pPr>
            <w:r>
              <w:t>310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3200,0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Ц711412030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Ц711412030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Ц711412030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Ц711412030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Ц711412030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Ц711412040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Ц711412040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Ц711412040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Ц711412040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Ц711412040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Назначение и выплата единовременного денежного пособия гражданам, </w:t>
            </w:r>
            <w:r>
              <w:lastRenderedPageBreak/>
              <w:t>усыновившим (удочерившим) ребенка (детей)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Ц711412060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Ц711412060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Ц711412060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Ц711412060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Ц711412060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Ц711452600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Ц711452600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Ц711452600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Ц711452600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семьи и детства</w:t>
            </w:r>
          </w:p>
        </w:tc>
        <w:tc>
          <w:tcPr>
            <w:tcW w:w="1489" w:type="dxa"/>
            <w:tcBorders>
              <w:top w:val="nil"/>
              <w:left w:val="nil"/>
              <w:bottom w:val="nil"/>
              <w:right w:val="nil"/>
            </w:tcBorders>
            <w:vAlign w:val="bottom"/>
          </w:tcPr>
          <w:p w:rsidR="00C42116" w:rsidRDefault="00C42116">
            <w:pPr>
              <w:pStyle w:val="ConsPlusNormal"/>
              <w:jc w:val="center"/>
            </w:pPr>
            <w:r>
              <w:t>Ц711452600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"Капитальный ремонт объектов образования"</w:t>
            </w:r>
          </w:p>
        </w:tc>
        <w:tc>
          <w:tcPr>
            <w:tcW w:w="1489" w:type="dxa"/>
            <w:tcBorders>
              <w:top w:val="nil"/>
              <w:left w:val="nil"/>
              <w:bottom w:val="nil"/>
              <w:right w:val="nil"/>
            </w:tcBorders>
            <w:vAlign w:val="bottom"/>
          </w:tcPr>
          <w:p w:rsidR="00C42116" w:rsidRDefault="00C42116">
            <w:pPr>
              <w:pStyle w:val="ConsPlusNormal"/>
              <w:jc w:val="center"/>
            </w:pPr>
            <w:r>
              <w:t>Ц711500000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Ц711511560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Ц711511560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Ц711511560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Ц711511560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Ц711511560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регионального проекта </w:t>
            </w:r>
            <w:r>
              <w:lastRenderedPageBreak/>
              <w:t>"Учитель будущего"</w:t>
            </w:r>
          </w:p>
        </w:tc>
        <w:tc>
          <w:tcPr>
            <w:tcW w:w="1489" w:type="dxa"/>
            <w:tcBorders>
              <w:top w:val="nil"/>
              <w:left w:val="nil"/>
              <w:bottom w:val="nil"/>
              <w:right w:val="nil"/>
            </w:tcBorders>
            <w:vAlign w:val="bottom"/>
          </w:tcPr>
          <w:p w:rsidR="00C42116" w:rsidRDefault="00C42116">
            <w:pPr>
              <w:pStyle w:val="ConsPlusNormal"/>
              <w:jc w:val="center"/>
            </w:pPr>
            <w:r>
              <w:lastRenderedPageBreak/>
              <w:t>Ц71Е500000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71" w:history="1">
              <w:r>
                <w:rPr>
                  <w:color w:val="0000FF"/>
                </w:rPr>
                <w:t>статьей 49</w:t>
              </w:r>
            </w:hyperlink>
            <w:r>
              <w:t xml:space="preserve"> Федерального закона от 29 декабря 2012 г. N 273-ФЗ "Об образовании в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Ц71Е511800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Ц71Е511800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Ц71Е511800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Ц71Е511800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C42116" w:rsidRDefault="00C42116">
            <w:pPr>
              <w:pStyle w:val="ConsPlusNormal"/>
              <w:jc w:val="center"/>
            </w:pPr>
            <w:r>
              <w:t>Ц71Е511800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Ц71Р200000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603755,0</w:t>
            </w:r>
          </w:p>
        </w:tc>
        <w:tc>
          <w:tcPr>
            <w:tcW w:w="1264" w:type="dxa"/>
            <w:tcBorders>
              <w:top w:val="nil"/>
              <w:left w:val="nil"/>
              <w:bottom w:val="nil"/>
              <w:right w:val="nil"/>
            </w:tcBorders>
            <w:vAlign w:val="bottom"/>
          </w:tcPr>
          <w:p w:rsidR="00C42116" w:rsidRDefault="00C42116">
            <w:pPr>
              <w:pStyle w:val="ConsPlusNormal"/>
              <w:jc w:val="right"/>
            </w:pPr>
            <w:r>
              <w:t>1008011,7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образовательное учреждение на 140 мест по ул. Строителей г. Новочебоксарск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Ц71Р252322</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51257,6</w:t>
            </w:r>
          </w:p>
        </w:tc>
        <w:tc>
          <w:tcPr>
            <w:tcW w:w="1264" w:type="dxa"/>
            <w:tcBorders>
              <w:top w:val="nil"/>
              <w:left w:val="nil"/>
              <w:bottom w:val="nil"/>
              <w:right w:val="nil"/>
            </w:tcBorders>
            <w:vAlign w:val="bottom"/>
          </w:tcPr>
          <w:p w:rsidR="00C42116" w:rsidRDefault="00C42116">
            <w:pPr>
              <w:pStyle w:val="ConsPlusNormal"/>
              <w:jc w:val="right"/>
            </w:pPr>
            <w:r>
              <w:t>91125,4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Ц71Р252322</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51257,6</w:t>
            </w:r>
          </w:p>
        </w:tc>
        <w:tc>
          <w:tcPr>
            <w:tcW w:w="1264" w:type="dxa"/>
            <w:tcBorders>
              <w:top w:val="nil"/>
              <w:left w:val="nil"/>
              <w:bottom w:val="nil"/>
              <w:right w:val="nil"/>
            </w:tcBorders>
            <w:vAlign w:val="bottom"/>
          </w:tcPr>
          <w:p w:rsidR="00C42116" w:rsidRDefault="00C42116">
            <w:pPr>
              <w:pStyle w:val="ConsPlusNormal"/>
              <w:jc w:val="right"/>
            </w:pPr>
            <w:r>
              <w:t>91125,4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51257,6</w:t>
            </w:r>
          </w:p>
        </w:tc>
        <w:tc>
          <w:tcPr>
            <w:tcW w:w="1264" w:type="dxa"/>
            <w:tcBorders>
              <w:top w:val="nil"/>
              <w:left w:val="nil"/>
              <w:bottom w:val="nil"/>
              <w:right w:val="nil"/>
            </w:tcBorders>
            <w:vAlign w:val="bottom"/>
          </w:tcPr>
          <w:p w:rsidR="00C42116" w:rsidRDefault="00C42116">
            <w:pPr>
              <w:pStyle w:val="ConsPlusNormal"/>
              <w:jc w:val="right"/>
            </w:pPr>
            <w:r>
              <w:t>91125,4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51257,6</w:t>
            </w:r>
          </w:p>
        </w:tc>
        <w:tc>
          <w:tcPr>
            <w:tcW w:w="1264" w:type="dxa"/>
            <w:tcBorders>
              <w:top w:val="nil"/>
              <w:left w:val="nil"/>
              <w:bottom w:val="nil"/>
              <w:right w:val="nil"/>
            </w:tcBorders>
            <w:vAlign w:val="bottom"/>
          </w:tcPr>
          <w:p w:rsidR="00C42116" w:rsidRDefault="00C42116">
            <w:pPr>
              <w:pStyle w:val="ConsPlusNormal"/>
              <w:jc w:val="right"/>
            </w:pPr>
            <w:r>
              <w:t>91125,4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51257,6</w:t>
            </w:r>
          </w:p>
        </w:tc>
        <w:tc>
          <w:tcPr>
            <w:tcW w:w="1264" w:type="dxa"/>
            <w:tcBorders>
              <w:top w:val="nil"/>
              <w:left w:val="nil"/>
              <w:bottom w:val="nil"/>
              <w:right w:val="nil"/>
            </w:tcBorders>
            <w:vAlign w:val="bottom"/>
          </w:tcPr>
          <w:p w:rsidR="00C42116" w:rsidRDefault="00C42116">
            <w:pPr>
              <w:pStyle w:val="ConsPlusNormal"/>
              <w:jc w:val="right"/>
            </w:pPr>
            <w:r>
              <w:t>91125,4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Ц71Р252323</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57851,8</w:t>
            </w:r>
          </w:p>
        </w:tc>
        <w:tc>
          <w:tcPr>
            <w:tcW w:w="1264" w:type="dxa"/>
            <w:tcBorders>
              <w:top w:val="nil"/>
              <w:left w:val="nil"/>
              <w:bottom w:val="nil"/>
              <w:right w:val="nil"/>
            </w:tcBorders>
            <w:vAlign w:val="bottom"/>
          </w:tcPr>
          <w:p w:rsidR="00C42116" w:rsidRDefault="00C42116">
            <w:pPr>
              <w:pStyle w:val="ConsPlusNormal"/>
              <w:jc w:val="right"/>
            </w:pPr>
            <w:r>
              <w:t>141148,2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Ц71Р252323</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57851,8</w:t>
            </w:r>
          </w:p>
        </w:tc>
        <w:tc>
          <w:tcPr>
            <w:tcW w:w="1264" w:type="dxa"/>
            <w:tcBorders>
              <w:top w:val="nil"/>
              <w:left w:val="nil"/>
              <w:bottom w:val="nil"/>
              <w:right w:val="nil"/>
            </w:tcBorders>
            <w:vAlign w:val="bottom"/>
          </w:tcPr>
          <w:p w:rsidR="00C42116" w:rsidRDefault="00C42116">
            <w:pPr>
              <w:pStyle w:val="ConsPlusNormal"/>
              <w:jc w:val="right"/>
            </w:pPr>
            <w:r>
              <w:t>141148,2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57851,8</w:t>
            </w:r>
          </w:p>
        </w:tc>
        <w:tc>
          <w:tcPr>
            <w:tcW w:w="1264" w:type="dxa"/>
            <w:tcBorders>
              <w:top w:val="nil"/>
              <w:left w:val="nil"/>
              <w:bottom w:val="nil"/>
              <w:right w:val="nil"/>
            </w:tcBorders>
            <w:vAlign w:val="bottom"/>
          </w:tcPr>
          <w:p w:rsidR="00C42116" w:rsidRDefault="00C42116">
            <w:pPr>
              <w:pStyle w:val="ConsPlusNormal"/>
              <w:jc w:val="right"/>
            </w:pPr>
            <w:r>
              <w:t>141148,2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57851,8</w:t>
            </w:r>
          </w:p>
        </w:tc>
        <w:tc>
          <w:tcPr>
            <w:tcW w:w="1264" w:type="dxa"/>
            <w:tcBorders>
              <w:top w:val="nil"/>
              <w:left w:val="nil"/>
              <w:bottom w:val="nil"/>
              <w:right w:val="nil"/>
            </w:tcBorders>
            <w:vAlign w:val="bottom"/>
          </w:tcPr>
          <w:p w:rsidR="00C42116" w:rsidRDefault="00C42116">
            <w:pPr>
              <w:pStyle w:val="ConsPlusNormal"/>
              <w:jc w:val="right"/>
            </w:pPr>
            <w:r>
              <w:t>141148,2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57851,8</w:t>
            </w:r>
          </w:p>
        </w:tc>
        <w:tc>
          <w:tcPr>
            <w:tcW w:w="1264" w:type="dxa"/>
            <w:tcBorders>
              <w:top w:val="nil"/>
              <w:left w:val="nil"/>
              <w:bottom w:val="nil"/>
              <w:right w:val="nil"/>
            </w:tcBorders>
            <w:vAlign w:val="bottom"/>
          </w:tcPr>
          <w:p w:rsidR="00C42116" w:rsidRDefault="00C42116">
            <w:pPr>
              <w:pStyle w:val="ConsPlusNormal"/>
              <w:jc w:val="right"/>
            </w:pPr>
            <w:r>
              <w:t>141148,2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160 мест в г. Козловка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Ц71Р252324</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57167,3</w:t>
            </w:r>
          </w:p>
        </w:tc>
        <w:tc>
          <w:tcPr>
            <w:tcW w:w="1264" w:type="dxa"/>
            <w:tcBorders>
              <w:top w:val="nil"/>
              <w:left w:val="nil"/>
              <w:bottom w:val="nil"/>
              <w:right w:val="nil"/>
            </w:tcBorders>
            <w:vAlign w:val="bottom"/>
          </w:tcPr>
          <w:p w:rsidR="00C42116" w:rsidRDefault="00C42116">
            <w:pPr>
              <w:pStyle w:val="ConsPlusNormal"/>
              <w:jc w:val="right"/>
            </w:pPr>
            <w:r>
              <w:t>101630,7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Ц71Р252324</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57167,3</w:t>
            </w:r>
          </w:p>
        </w:tc>
        <w:tc>
          <w:tcPr>
            <w:tcW w:w="1264" w:type="dxa"/>
            <w:tcBorders>
              <w:top w:val="nil"/>
              <w:left w:val="nil"/>
              <w:bottom w:val="nil"/>
              <w:right w:val="nil"/>
            </w:tcBorders>
            <w:vAlign w:val="bottom"/>
          </w:tcPr>
          <w:p w:rsidR="00C42116" w:rsidRDefault="00C42116">
            <w:pPr>
              <w:pStyle w:val="ConsPlusNormal"/>
              <w:jc w:val="right"/>
            </w:pPr>
            <w:r>
              <w:t>101630,7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Ц71Р252324</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57167,3</w:t>
            </w:r>
          </w:p>
        </w:tc>
        <w:tc>
          <w:tcPr>
            <w:tcW w:w="1264" w:type="dxa"/>
            <w:tcBorders>
              <w:top w:val="nil"/>
              <w:left w:val="nil"/>
              <w:bottom w:val="nil"/>
              <w:right w:val="nil"/>
            </w:tcBorders>
            <w:vAlign w:val="bottom"/>
          </w:tcPr>
          <w:p w:rsidR="00C42116" w:rsidRDefault="00C42116">
            <w:pPr>
              <w:pStyle w:val="ConsPlusNormal"/>
              <w:jc w:val="right"/>
            </w:pPr>
            <w:r>
              <w:t>101630,7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Ц71Р252324</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57167,3</w:t>
            </w:r>
          </w:p>
        </w:tc>
        <w:tc>
          <w:tcPr>
            <w:tcW w:w="1264" w:type="dxa"/>
            <w:tcBorders>
              <w:top w:val="nil"/>
              <w:left w:val="nil"/>
              <w:bottom w:val="nil"/>
              <w:right w:val="nil"/>
            </w:tcBorders>
            <w:vAlign w:val="bottom"/>
          </w:tcPr>
          <w:p w:rsidR="00C42116" w:rsidRDefault="00C42116">
            <w:pPr>
              <w:pStyle w:val="ConsPlusNormal"/>
              <w:jc w:val="right"/>
            </w:pPr>
            <w:r>
              <w:t>101630,7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Ц71Р252324</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57167,3</w:t>
            </w:r>
          </w:p>
        </w:tc>
        <w:tc>
          <w:tcPr>
            <w:tcW w:w="1264" w:type="dxa"/>
            <w:tcBorders>
              <w:top w:val="nil"/>
              <w:left w:val="nil"/>
              <w:bottom w:val="nil"/>
              <w:right w:val="nil"/>
            </w:tcBorders>
            <w:vAlign w:val="bottom"/>
          </w:tcPr>
          <w:p w:rsidR="00C42116" w:rsidRDefault="00C42116">
            <w:pPr>
              <w:pStyle w:val="ConsPlusNormal"/>
              <w:jc w:val="right"/>
            </w:pPr>
            <w:r>
              <w:t>101630,7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Строительство объекта "Дошкольное образовательное учреждение на 110 мест в г. Цивильск </w:t>
            </w:r>
            <w:r>
              <w:lastRenderedPageBreak/>
              <w:t>Цивильского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Ц71Р252325</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Ц71Р252325</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Ц71Р252325</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Ц71Р252325</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Ц71Р252325</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Ц71Р252326</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Ц71Р252326</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Ц71Р252326</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46312,7</w:t>
            </w:r>
          </w:p>
        </w:tc>
        <w:tc>
          <w:tcPr>
            <w:tcW w:w="1264" w:type="dxa"/>
            <w:tcBorders>
              <w:top w:val="nil"/>
              <w:left w:val="nil"/>
              <w:bottom w:val="nil"/>
              <w:right w:val="nil"/>
            </w:tcBorders>
            <w:vAlign w:val="bottom"/>
          </w:tcPr>
          <w:p w:rsidR="00C42116" w:rsidRDefault="00C42116">
            <w:pPr>
              <w:pStyle w:val="ConsPlusNormal"/>
              <w:jc w:val="right"/>
            </w:pPr>
            <w:r>
              <w:t>82333,7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Приобретение помещений под размещение дошкольной образовательной организации на 60 мест по адресу: г. Чебоксары, ул. Николая Гастелло, 6/40 (в рамках создания дополнительных мест для детей в возрасте от 1,5 до 3 </w:t>
            </w:r>
            <w:r>
              <w:lastRenderedPageBreak/>
              <w:t>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Ц71Р252327</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58292,9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Ц71Р252327</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58292,9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Ц71Р252327</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58292,9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Ц71Р252327</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58292,9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Ц71Р252327</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58292,9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в мкр. "Альгешево" г. Чебоксары"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Ц71Р252328</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Ц71Р252328</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Ц71Р252328</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Ц71Р252328</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Ц71Р252328</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Строительство объекта "Дошкольное образовательное учреждение на 250 мест в мкр. "Радужный" г. Чебоксары"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w:t>
            </w:r>
            <w:r>
              <w:lastRenderedPageBreak/>
              <w:t>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Ц71Р252329</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Ц71Р252329</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Ц71Р252329</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Ц71Р252329</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Ц71Р252329</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250 мест в мкр. "Университетский" г. Чебоксары"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Ц71Р25232А</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Ц71Р25232А</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 ул. Б.Хмельницкого г. Чебоксары"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Ц71Р25232Б</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Ц71Р25232Б</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Ц71Р25232Б</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Ц71Р25232Б</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Дошкольное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Ц71Р25232Б</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71640,0</w:t>
            </w:r>
          </w:p>
        </w:tc>
        <w:tc>
          <w:tcPr>
            <w:tcW w:w="1264" w:type="dxa"/>
            <w:tcBorders>
              <w:top w:val="nil"/>
              <w:left w:val="nil"/>
              <w:bottom w:val="nil"/>
              <w:right w:val="nil"/>
            </w:tcBorders>
            <w:vAlign w:val="bottom"/>
          </w:tcPr>
          <w:p w:rsidR="00C42116" w:rsidRDefault="00C42116">
            <w:pPr>
              <w:pStyle w:val="ConsPlusNormal"/>
              <w:jc w:val="right"/>
            </w:pPr>
            <w:r>
              <w:t>127360,0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11.2.</w:t>
            </w:r>
          </w:p>
        </w:tc>
        <w:tc>
          <w:tcPr>
            <w:tcW w:w="3005" w:type="dxa"/>
            <w:tcBorders>
              <w:top w:val="nil"/>
              <w:left w:val="nil"/>
              <w:bottom w:val="nil"/>
              <w:right w:val="nil"/>
            </w:tcBorders>
          </w:tcPr>
          <w:p w:rsidR="00C42116" w:rsidRDefault="00AB5A4C">
            <w:pPr>
              <w:pStyle w:val="ConsPlusNormal"/>
              <w:jc w:val="both"/>
            </w:pPr>
            <w:hyperlink r:id="rId72"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C42116" w:rsidRDefault="00C42116">
            <w:pPr>
              <w:pStyle w:val="ConsPlusNormal"/>
              <w:jc w:val="center"/>
            </w:pPr>
            <w:r>
              <w:t>Ц720000000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3090,8</w:t>
            </w:r>
          </w:p>
        </w:tc>
        <w:tc>
          <w:tcPr>
            <w:tcW w:w="1264" w:type="dxa"/>
            <w:tcBorders>
              <w:top w:val="nil"/>
              <w:left w:val="nil"/>
              <w:bottom w:val="nil"/>
              <w:right w:val="nil"/>
            </w:tcBorders>
            <w:vAlign w:val="bottom"/>
          </w:tcPr>
          <w:p w:rsidR="00C42116" w:rsidRDefault="00C42116">
            <w:pPr>
              <w:pStyle w:val="ConsPlusNormal"/>
              <w:jc w:val="right"/>
            </w:pPr>
            <w:r>
              <w:t>3090,8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по вовлечению молодежи в социальную практику"</w:t>
            </w:r>
          </w:p>
        </w:tc>
        <w:tc>
          <w:tcPr>
            <w:tcW w:w="1489" w:type="dxa"/>
            <w:tcBorders>
              <w:top w:val="nil"/>
              <w:left w:val="nil"/>
              <w:bottom w:val="nil"/>
              <w:right w:val="nil"/>
            </w:tcBorders>
            <w:vAlign w:val="bottom"/>
          </w:tcPr>
          <w:p w:rsidR="00C42116" w:rsidRDefault="00C42116">
            <w:pPr>
              <w:pStyle w:val="ConsPlusNormal"/>
              <w:jc w:val="center"/>
            </w:pPr>
            <w:r>
              <w:t>Ц720100000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1495,2</w:t>
            </w:r>
          </w:p>
        </w:tc>
        <w:tc>
          <w:tcPr>
            <w:tcW w:w="1264" w:type="dxa"/>
            <w:tcBorders>
              <w:top w:val="nil"/>
              <w:left w:val="nil"/>
              <w:bottom w:val="nil"/>
              <w:right w:val="nil"/>
            </w:tcBorders>
            <w:vAlign w:val="bottom"/>
          </w:tcPr>
          <w:p w:rsidR="00C42116" w:rsidRDefault="00C42116">
            <w:pPr>
              <w:pStyle w:val="ConsPlusNormal"/>
              <w:jc w:val="right"/>
            </w:pPr>
            <w:r>
              <w:t>1495,2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мероприятий по вовлечению молодежи в социальную практику</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1495,2</w:t>
            </w:r>
          </w:p>
        </w:tc>
        <w:tc>
          <w:tcPr>
            <w:tcW w:w="1264" w:type="dxa"/>
            <w:tcBorders>
              <w:top w:val="nil"/>
              <w:left w:val="nil"/>
              <w:bottom w:val="nil"/>
              <w:right w:val="nil"/>
            </w:tcBorders>
            <w:vAlign w:val="bottom"/>
          </w:tcPr>
          <w:p w:rsidR="00C42116" w:rsidRDefault="00C42116">
            <w:pPr>
              <w:pStyle w:val="ConsPlusNormal"/>
              <w:jc w:val="right"/>
            </w:pPr>
            <w:r>
              <w:t>1495,2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815,2</w:t>
            </w:r>
          </w:p>
        </w:tc>
        <w:tc>
          <w:tcPr>
            <w:tcW w:w="126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815,2</w:t>
            </w:r>
          </w:p>
        </w:tc>
        <w:tc>
          <w:tcPr>
            <w:tcW w:w="126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815,2</w:t>
            </w:r>
          </w:p>
        </w:tc>
        <w:tc>
          <w:tcPr>
            <w:tcW w:w="126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815,2</w:t>
            </w:r>
          </w:p>
        </w:tc>
        <w:tc>
          <w:tcPr>
            <w:tcW w:w="126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655,0</w:t>
            </w:r>
          </w:p>
        </w:tc>
        <w:tc>
          <w:tcPr>
            <w:tcW w:w="126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655,0</w:t>
            </w:r>
          </w:p>
        </w:tc>
        <w:tc>
          <w:tcPr>
            <w:tcW w:w="126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655,0</w:t>
            </w:r>
          </w:p>
        </w:tc>
        <w:tc>
          <w:tcPr>
            <w:tcW w:w="126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655,0</w:t>
            </w:r>
          </w:p>
        </w:tc>
        <w:tc>
          <w:tcPr>
            <w:tcW w:w="126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w:t>
            </w: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w:t>
            </w: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w:t>
            </w: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Ц720112120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25,0</w:t>
            </w: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"Государственная поддержка талантливой и одаренной молодежи"</w:t>
            </w:r>
          </w:p>
        </w:tc>
        <w:tc>
          <w:tcPr>
            <w:tcW w:w="1489" w:type="dxa"/>
            <w:tcBorders>
              <w:top w:val="nil"/>
              <w:left w:val="nil"/>
              <w:bottom w:val="nil"/>
              <w:right w:val="nil"/>
            </w:tcBorders>
            <w:vAlign w:val="bottom"/>
          </w:tcPr>
          <w:p w:rsidR="00C42116" w:rsidRDefault="00C42116">
            <w:pPr>
              <w:pStyle w:val="ConsPlusNormal"/>
              <w:jc w:val="center"/>
            </w:pPr>
            <w:r>
              <w:t>Ц720200000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Государственные молодежные премии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Ц720212130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Ц720212130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Премии и гранты</w:t>
            </w:r>
          </w:p>
        </w:tc>
        <w:tc>
          <w:tcPr>
            <w:tcW w:w="1489" w:type="dxa"/>
            <w:tcBorders>
              <w:top w:val="nil"/>
              <w:left w:val="nil"/>
              <w:bottom w:val="nil"/>
              <w:right w:val="nil"/>
            </w:tcBorders>
            <w:vAlign w:val="bottom"/>
          </w:tcPr>
          <w:p w:rsidR="00C42116" w:rsidRDefault="00C42116">
            <w:pPr>
              <w:pStyle w:val="ConsPlusNormal"/>
              <w:jc w:val="center"/>
            </w:pPr>
            <w:r>
              <w:t>Ц720212130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Ц720212130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Ц720212130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"Организация отдыха детей"</w:t>
            </w:r>
          </w:p>
        </w:tc>
        <w:tc>
          <w:tcPr>
            <w:tcW w:w="1489" w:type="dxa"/>
            <w:tcBorders>
              <w:top w:val="nil"/>
              <w:left w:val="nil"/>
              <w:bottom w:val="nil"/>
              <w:right w:val="nil"/>
            </w:tcBorders>
            <w:vAlign w:val="bottom"/>
          </w:tcPr>
          <w:p w:rsidR="00C42116" w:rsidRDefault="00C42116">
            <w:pPr>
              <w:pStyle w:val="ConsPlusNormal"/>
              <w:jc w:val="center"/>
            </w:pPr>
            <w:r>
              <w:t>Ц720300000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специализированных (профильных) смен (лагерей)</w:t>
            </w:r>
          </w:p>
        </w:tc>
        <w:tc>
          <w:tcPr>
            <w:tcW w:w="1489" w:type="dxa"/>
            <w:tcBorders>
              <w:top w:val="nil"/>
              <w:left w:val="nil"/>
              <w:bottom w:val="nil"/>
              <w:right w:val="nil"/>
            </w:tcBorders>
            <w:vAlign w:val="bottom"/>
          </w:tcPr>
          <w:p w:rsidR="00C42116" w:rsidRDefault="00C42116">
            <w:pPr>
              <w:pStyle w:val="ConsPlusNormal"/>
              <w:jc w:val="center"/>
            </w:pPr>
            <w:r>
              <w:t>Ц720312140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Ц720312140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Ц720312140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Ц720312140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Ц720312140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489" w:type="dxa"/>
            <w:tcBorders>
              <w:top w:val="nil"/>
              <w:left w:val="nil"/>
              <w:bottom w:val="nil"/>
              <w:right w:val="nil"/>
            </w:tcBorders>
            <w:vAlign w:val="bottom"/>
          </w:tcPr>
          <w:p w:rsidR="00C42116" w:rsidRDefault="00C42116">
            <w:pPr>
              <w:pStyle w:val="ConsPlusNormal"/>
              <w:jc w:val="center"/>
            </w:pPr>
            <w:r>
              <w:t>Ц720500000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Организация мероприятий, направленных на подготовку вожатых, педагогов и инструкторов к организации работы по воспитанию и оздоровлению детей и </w:t>
            </w:r>
            <w:r>
              <w:lastRenderedPageBreak/>
              <w:t>подростков в условиях оздоровительных и специализированных (профильных) лагерей</w:t>
            </w:r>
          </w:p>
        </w:tc>
        <w:tc>
          <w:tcPr>
            <w:tcW w:w="1489" w:type="dxa"/>
            <w:tcBorders>
              <w:top w:val="nil"/>
              <w:left w:val="nil"/>
              <w:bottom w:val="nil"/>
              <w:right w:val="nil"/>
            </w:tcBorders>
            <w:vAlign w:val="bottom"/>
          </w:tcPr>
          <w:p w:rsidR="00C42116" w:rsidRDefault="00C42116">
            <w:pPr>
              <w:pStyle w:val="ConsPlusNormal"/>
              <w:jc w:val="center"/>
            </w:pPr>
            <w:r>
              <w:lastRenderedPageBreak/>
              <w:t>Ц720512160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Ц720512160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Ц720512160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Ц720512160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489" w:type="dxa"/>
            <w:tcBorders>
              <w:top w:val="nil"/>
              <w:left w:val="nil"/>
              <w:bottom w:val="nil"/>
              <w:right w:val="nil"/>
            </w:tcBorders>
            <w:vAlign w:val="bottom"/>
          </w:tcPr>
          <w:p w:rsidR="00C42116" w:rsidRDefault="00C42116">
            <w:pPr>
              <w:pStyle w:val="ConsPlusNormal"/>
              <w:jc w:val="center"/>
            </w:pPr>
            <w:r>
              <w:t>Ц720512160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1489" w:type="dxa"/>
            <w:tcBorders>
              <w:top w:val="nil"/>
              <w:left w:val="nil"/>
              <w:bottom w:val="nil"/>
              <w:right w:val="nil"/>
            </w:tcBorders>
            <w:vAlign w:val="bottom"/>
          </w:tcPr>
          <w:p w:rsidR="00C42116" w:rsidRDefault="00C42116">
            <w:pPr>
              <w:pStyle w:val="ConsPlusNormal"/>
              <w:jc w:val="center"/>
            </w:pPr>
            <w:r>
              <w:t>Ц720700000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1489" w:type="dxa"/>
            <w:tcBorders>
              <w:top w:val="nil"/>
              <w:left w:val="nil"/>
              <w:bottom w:val="nil"/>
              <w:right w:val="nil"/>
            </w:tcBorders>
            <w:vAlign w:val="bottom"/>
          </w:tcPr>
          <w:p w:rsidR="00C42116" w:rsidRDefault="00C42116">
            <w:pPr>
              <w:pStyle w:val="ConsPlusNormal"/>
              <w:jc w:val="center"/>
            </w:pPr>
            <w:r>
              <w:t>Ц720717730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Ц720717730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Ц720717730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Ц720717730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489" w:type="dxa"/>
            <w:tcBorders>
              <w:top w:val="nil"/>
              <w:left w:val="nil"/>
              <w:bottom w:val="nil"/>
              <w:right w:val="nil"/>
            </w:tcBorders>
            <w:vAlign w:val="bottom"/>
          </w:tcPr>
          <w:p w:rsidR="00C42116" w:rsidRDefault="00C42116">
            <w:pPr>
              <w:pStyle w:val="ConsPlusNormal"/>
              <w:jc w:val="center"/>
            </w:pPr>
            <w:r>
              <w:t>Ц720717730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11.3.</w:t>
            </w:r>
          </w:p>
        </w:tc>
        <w:tc>
          <w:tcPr>
            <w:tcW w:w="3005" w:type="dxa"/>
            <w:tcBorders>
              <w:top w:val="nil"/>
              <w:left w:val="nil"/>
              <w:bottom w:val="nil"/>
              <w:right w:val="nil"/>
            </w:tcBorders>
          </w:tcPr>
          <w:p w:rsidR="00C42116" w:rsidRDefault="00AB5A4C">
            <w:pPr>
              <w:pStyle w:val="ConsPlusNormal"/>
              <w:jc w:val="both"/>
            </w:pPr>
            <w:hyperlink r:id="rId73" w:history="1">
              <w:r w:rsidR="00C42116">
                <w:rPr>
                  <w:color w:val="0000FF"/>
                </w:rPr>
                <w:t>Подпрограмма</w:t>
              </w:r>
            </w:hyperlink>
            <w:r w:rsidR="00C42116">
              <w:t xml:space="preserve"> "Комплексное развитие профессионального </w:t>
            </w:r>
            <w:r w:rsidR="00C42116">
              <w:lastRenderedPageBreak/>
              <w:t>образования в Чувашской Республике"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16502,2</w:t>
            </w:r>
          </w:p>
        </w:tc>
        <w:tc>
          <w:tcPr>
            <w:tcW w:w="1264" w:type="dxa"/>
            <w:tcBorders>
              <w:top w:val="nil"/>
              <w:left w:val="nil"/>
              <w:bottom w:val="nil"/>
              <w:right w:val="nil"/>
            </w:tcBorders>
            <w:vAlign w:val="bottom"/>
          </w:tcPr>
          <w:p w:rsidR="00C42116" w:rsidRDefault="00C42116">
            <w:pPr>
              <w:pStyle w:val="ConsPlusNormal"/>
              <w:jc w:val="right"/>
            </w:pPr>
            <w:r>
              <w:t>16502,2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"Молодые профессионалы"</w:t>
            </w:r>
          </w:p>
        </w:tc>
        <w:tc>
          <w:tcPr>
            <w:tcW w:w="1489" w:type="dxa"/>
            <w:tcBorders>
              <w:top w:val="nil"/>
              <w:left w:val="nil"/>
              <w:bottom w:val="nil"/>
              <w:right w:val="nil"/>
            </w:tcBorders>
            <w:vAlign w:val="bottom"/>
          </w:tcPr>
          <w:p w:rsidR="00C42116" w:rsidRDefault="00C42116">
            <w:pPr>
              <w:pStyle w:val="ConsPlusNormal"/>
              <w:jc w:val="center"/>
            </w:pPr>
            <w:r>
              <w:t>Ц73Е600000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16502,2</w:t>
            </w:r>
          </w:p>
        </w:tc>
        <w:tc>
          <w:tcPr>
            <w:tcW w:w="1264" w:type="dxa"/>
            <w:tcBorders>
              <w:top w:val="nil"/>
              <w:left w:val="nil"/>
              <w:bottom w:val="nil"/>
              <w:right w:val="nil"/>
            </w:tcBorders>
            <w:vAlign w:val="bottom"/>
          </w:tcPr>
          <w:p w:rsidR="00C42116" w:rsidRDefault="00C42116">
            <w:pPr>
              <w:pStyle w:val="ConsPlusNormal"/>
              <w:jc w:val="right"/>
            </w:pPr>
            <w:r>
              <w:t>16502,2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Модернизация инфраструктуры и содержания профессионального образования</w:t>
            </w:r>
          </w:p>
        </w:tc>
        <w:tc>
          <w:tcPr>
            <w:tcW w:w="1489" w:type="dxa"/>
            <w:tcBorders>
              <w:top w:val="nil"/>
              <w:left w:val="nil"/>
              <w:bottom w:val="nil"/>
              <w:right w:val="nil"/>
            </w:tcBorders>
            <w:vAlign w:val="bottom"/>
          </w:tcPr>
          <w:p w:rsidR="00C42116" w:rsidRDefault="00C42116">
            <w:pPr>
              <w:pStyle w:val="ConsPlusNormal"/>
              <w:jc w:val="center"/>
            </w:pPr>
            <w:r>
              <w:t>Ц73Е612210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16502,2</w:t>
            </w:r>
          </w:p>
        </w:tc>
        <w:tc>
          <w:tcPr>
            <w:tcW w:w="1264" w:type="dxa"/>
            <w:tcBorders>
              <w:top w:val="nil"/>
              <w:left w:val="nil"/>
              <w:bottom w:val="nil"/>
              <w:right w:val="nil"/>
            </w:tcBorders>
            <w:vAlign w:val="bottom"/>
          </w:tcPr>
          <w:p w:rsidR="00C42116" w:rsidRDefault="00C42116">
            <w:pPr>
              <w:pStyle w:val="ConsPlusNormal"/>
              <w:jc w:val="right"/>
            </w:pPr>
            <w:r>
              <w:t>16502,2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Ц73Е612210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16502,2</w:t>
            </w:r>
          </w:p>
        </w:tc>
        <w:tc>
          <w:tcPr>
            <w:tcW w:w="1264" w:type="dxa"/>
            <w:tcBorders>
              <w:top w:val="nil"/>
              <w:left w:val="nil"/>
              <w:bottom w:val="nil"/>
              <w:right w:val="nil"/>
            </w:tcBorders>
            <w:vAlign w:val="bottom"/>
          </w:tcPr>
          <w:p w:rsidR="00C42116" w:rsidRDefault="00C42116">
            <w:pPr>
              <w:pStyle w:val="ConsPlusNormal"/>
              <w:jc w:val="right"/>
            </w:pPr>
            <w:r>
              <w:t>16502,2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Ц73Е612210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16502,2</w:t>
            </w:r>
          </w:p>
        </w:tc>
        <w:tc>
          <w:tcPr>
            <w:tcW w:w="1264" w:type="dxa"/>
            <w:tcBorders>
              <w:top w:val="nil"/>
              <w:left w:val="nil"/>
              <w:bottom w:val="nil"/>
              <w:right w:val="nil"/>
            </w:tcBorders>
            <w:vAlign w:val="bottom"/>
          </w:tcPr>
          <w:p w:rsidR="00C42116" w:rsidRDefault="00C42116">
            <w:pPr>
              <w:pStyle w:val="ConsPlusNormal"/>
              <w:jc w:val="right"/>
            </w:pPr>
            <w:r>
              <w:t>16502,2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Ц73Е612210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16502,2</w:t>
            </w:r>
          </w:p>
        </w:tc>
        <w:tc>
          <w:tcPr>
            <w:tcW w:w="1264" w:type="dxa"/>
            <w:tcBorders>
              <w:top w:val="nil"/>
              <w:left w:val="nil"/>
              <w:bottom w:val="nil"/>
              <w:right w:val="nil"/>
            </w:tcBorders>
            <w:vAlign w:val="bottom"/>
          </w:tcPr>
          <w:p w:rsidR="00C42116" w:rsidRDefault="00C42116">
            <w:pPr>
              <w:pStyle w:val="ConsPlusNormal"/>
              <w:jc w:val="right"/>
            </w:pPr>
            <w:r>
              <w:t>16502,2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C42116" w:rsidRDefault="00C42116">
            <w:pPr>
              <w:pStyle w:val="ConsPlusNormal"/>
              <w:jc w:val="center"/>
            </w:pPr>
            <w:r>
              <w:t>Ц73Е612210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Ц73Е612210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11.4.</w:t>
            </w:r>
          </w:p>
        </w:tc>
        <w:tc>
          <w:tcPr>
            <w:tcW w:w="3005" w:type="dxa"/>
            <w:tcBorders>
              <w:top w:val="nil"/>
              <w:left w:val="nil"/>
              <w:bottom w:val="nil"/>
              <w:right w:val="nil"/>
            </w:tcBorders>
          </w:tcPr>
          <w:p w:rsidR="00C42116" w:rsidRDefault="00AB5A4C">
            <w:pPr>
              <w:pStyle w:val="ConsPlusNormal"/>
              <w:jc w:val="both"/>
            </w:pPr>
            <w:hyperlink r:id="rId74" w:history="1">
              <w:r w:rsidR="00C42116">
                <w:rPr>
                  <w:color w:val="0000FF"/>
                </w:rPr>
                <w:t>Подпрограмма</w:t>
              </w:r>
            </w:hyperlink>
            <w:r w:rsidR="00C42116">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C42116" w:rsidRDefault="00C42116">
            <w:pPr>
              <w:pStyle w:val="ConsPlusNormal"/>
              <w:jc w:val="center"/>
            </w:pPr>
            <w:r>
              <w:t>Ц740000000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878437,9</w:t>
            </w:r>
          </w:p>
        </w:tc>
        <w:tc>
          <w:tcPr>
            <w:tcW w:w="1264" w:type="dxa"/>
            <w:tcBorders>
              <w:top w:val="nil"/>
              <w:left w:val="nil"/>
              <w:bottom w:val="nil"/>
              <w:right w:val="nil"/>
            </w:tcBorders>
            <w:vAlign w:val="bottom"/>
          </w:tcPr>
          <w:p w:rsidR="00C42116" w:rsidRDefault="00C42116">
            <w:pPr>
              <w:pStyle w:val="ConsPlusNormal"/>
              <w:jc w:val="right"/>
            </w:pPr>
            <w:r>
              <w:t>115379,9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w:t>
            </w:r>
            <w:r>
              <w:lastRenderedPageBreak/>
              <w:t>общеобразовательных организаций"</w:t>
            </w:r>
          </w:p>
        </w:tc>
        <w:tc>
          <w:tcPr>
            <w:tcW w:w="1489" w:type="dxa"/>
            <w:tcBorders>
              <w:top w:val="nil"/>
              <w:left w:val="nil"/>
              <w:bottom w:val="nil"/>
              <w:right w:val="nil"/>
            </w:tcBorders>
            <w:vAlign w:val="bottom"/>
          </w:tcPr>
          <w:p w:rsidR="00C42116" w:rsidRDefault="00C42116">
            <w:pPr>
              <w:pStyle w:val="ConsPlusNormal"/>
              <w:jc w:val="center"/>
            </w:pPr>
            <w:r>
              <w:lastRenderedPageBreak/>
              <w:t>Ц740300000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77846,6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средней общеобразовательной школы на 165 учащихся с пристроем помещений для дошкольных групп на 40 мест в с. Байгулово Козловского района</w:t>
            </w:r>
          </w:p>
        </w:tc>
        <w:tc>
          <w:tcPr>
            <w:tcW w:w="1489" w:type="dxa"/>
            <w:tcBorders>
              <w:top w:val="nil"/>
              <w:left w:val="nil"/>
              <w:bottom w:val="nil"/>
              <w:right w:val="nil"/>
            </w:tcBorders>
            <w:vAlign w:val="bottom"/>
          </w:tcPr>
          <w:p w:rsidR="00C42116" w:rsidRDefault="00C42116">
            <w:pPr>
              <w:pStyle w:val="ConsPlusNormal"/>
              <w:jc w:val="center"/>
            </w:pPr>
            <w:r>
              <w:t>Ц740319730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77846,6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Ц740319730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77846,6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Ц740319730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77846,6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Ц740319730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77846,6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Ц740319730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77846,6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"Современная школа"</w:t>
            </w:r>
          </w:p>
        </w:tc>
        <w:tc>
          <w:tcPr>
            <w:tcW w:w="1489" w:type="dxa"/>
            <w:tcBorders>
              <w:top w:val="nil"/>
              <w:left w:val="nil"/>
              <w:bottom w:val="nil"/>
              <w:right w:val="nil"/>
            </w:tcBorders>
            <w:vAlign w:val="bottom"/>
          </w:tcPr>
          <w:p w:rsidR="00C42116" w:rsidRDefault="00C42116">
            <w:pPr>
              <w:pStyle w:val="ConsPlusNormal"/>
              <w:jc w:val="center"/>
            </w:pPr>
            <w:r>
              <w:t>Ц74Е100000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800591,3</w:t>
            </w:r>
          </w:p>
        </w:tc>
        <w:tc>
          <w:tcPr>
            <w:tcW w:w="1264" w:type="dxa"/>
            <w:tcBorders>
              <w:top w:val="nil"/>
              <w:left w:val="nil"/>
              <w:bottom w:val="nil"/>
              <w:right w:val="nil"/>
            </w:tcBorders>
            <w:vAlign w:val="bottom"/>
          </w:tcPr>
          <w:p w:rsidR="00C42116" w:rsidRDefault="00C42116">
            <w:pPr>
              <w:pStyle w:val="ConsPlusNormal"/>
              <w:jc w:val="right"/>
            </w:pPr>
            <w:r>
              <w:t>115379,9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Пристрой на 120 мест к зданию МБОУ "Шыгырданская СОШ N 1" в с. Шыгырдан Батыревского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489" w:type="dxa"/>
            <w:tcBorders>
              <w:top w:val="nil"/>
              <w:left w:val="nil"/>
              <w:bottom w:val="nil"/>
              <w:right w:val="nil"/>
            </w:tcBorders>
            <w:vAlign w:val="bottom"/>
          </w:tcPr>
          <w:p w:rsidR="00C42116" w:rsidRDefault="00C42116">
            <w:pPr>
              <w:pStyle w:val="ConsPlusNormal"/>
              <w:jc w:val="center"/>
            </w:pPr>
            <w:r>
              <w:t>Ц74Е152301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50479,7</w:t>
            </w:r>
          </w:p>
        </w:tc>
        <w:tc>
          <w:tcPr>
            <w:tcW w:w="1264" w:type="dxa"/>
            <w:tcBorders>
              <w:top w:val="nil"/>
              <w:left w:val="nil"/>
              <w:bottom w:val="nil"/>
              <w:right w:val="nil"/>
            </w:tcBorders>
            <w:vAlign w:val="bottom"/>
          </w:tcPr>
          <w:p w:rsidR="00C42116" w:rsidRDefault="00C42116">
            <w:pPr>
              <w:pStyle w:val="ConsPlusNormal"/>
              <w:jc w:val="right"/>
            </w:pPr>
            <w:r>
              <w:t>40383,8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Ц74Е152301</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50479,7</w:t>
            </w:r>
          </w:p>
        </w:tc>
        <w:tc>
          <w:tcPr>
            <w:tcW w:w="1264" w:type="dxa"/>
            <w:tcBorders>
              <w:top w:val="nil"/>
              <w:left w:val="nil"/>
              <w:bottom w:val="nil"/>
              <w:right w:val="nil"/>
            </w:tcBorders>
            <w:vAlign w:val="bottom"/>
          </w:tcPr>
          <w:p w:rsidR="00C42116" w:rsidRDefault="00C42116">
            <w:pPr>
              <w:pStyle w:val="ConsPlusNormal"/>
              <w:jc w:val="right"/>
            </w:pPr>
            <w:r>
              <w:t>40383,8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Ц74Е152301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50479,7</w:t>
            </w:r>
          </w:p>
        </w:tc>
        <w:tc>
          <w:tcPr>
            <w:tcW w:w="1264" w:type="dxa"/>
            <w:tcBorders>
              <w:top w:val="nil"/>
              <w:left w:val="nil"/>
              <w:bottom w:val="nil"/>
              <w:right w:val="nil"/>
            </w:tcBorders>
            <w:vAlign w:val="bottom"/>
          </w:tcPr>
          <w:p w:rsidR="00C42116" w:rsidRDefault="00C42116">
            <w:pPr>
              <w:pStyle w:val="ConsPlusNormal"/>
              <w:jc w:val="right"/>
            </w:pPr>
            <w:r>
              <w:t>40383,8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Ц74Е152301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50479,7</w:t>
            </w:r>
          </w:p>
        </w:tc>
        <w:tc>
          <w:tcPr>
            <w:tcW w:w="1264" w:type="dxa"/>
            <w:tcBorders>
              <w:top w:val="nil"/>
              <w:left w:val="nil"/>
              <w:bottom w:val="nil"/>
              <w:right w:val="nil"/>
            </w:tcBorders>
            <w:vAlign w:val="bottom"/>
          </w:tcPr>
          <w:p w:rsidR="00C42116" w:rsidRDefault="00C42116">
            <w:pPr>
              <w:pStyle w:val="ConsPlusNormal"/>
              <w:jc w:val="right"/>
            </w:pPr>
            <w:r>
              <w:t>40383,8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Ц74Е152301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50479,7</w:t>
            </w:r>
          </w:p>
        </w:tc>
        <w:tc>
          <w:tcPr>
            <w:tcW w:w="1264" w:type="dxa"/>
            <w:tcBorders>
              <w:top w:val="nil"/>
              <w:left w:val="nil"/>
              <w:bottom w:val="nil"/>
              <w:right w:val="nil"/>
            </w:tcBorders>
            <w:vAlign w:val="bottom"/>
          </w:tcPr>
          <w:p w:rsidR="00C42116" w:rsidRDefault="00C42116">
            <w:pPr>
              <w:pStyle w:val="ConsPlusNormal"/>
              <w:jc w:val="right"/>
            </w:pPr>
            <w:r>
              <w:t>40383,8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Строительство объекта "Основная общеобразовательная школа на 108 ученических мест в д. Кашмаши Моргаушского района Чувашской Республики" (в рамках создания новых мест в общеобразовательных организациях, </w:t>
            </w:r>
            <w:r>
              <w:lastRenderedPageBreak/>
              <w:t>расположенных в сельской местности и поселках городского типа)</w:t>
            </w:r>
          </w:p>
        </w:tc>
        <w:tc>
          <w:tcPr>
            <w:tcW w:w="1489" w:type="dxa"/>
            <w:tcBorders>
              <w:top w:val="nil"/>
              <w:left w:val="nil"/>
              <w:bottom w:val="nil"/>
              <w:right w:val="nil"/>
            </w:tcBorders>
            <w:vAlign w:val="bottom"/>
          </w:tcPr>
          <w:p w:rsidR="00C42116" w:rsidRDefault="00C42116">
            <w:pPr>
              <w:pStyle w:val="ConsPlusNormal"/>
              <w:jc w:val="center"/>
            </w:pPr>
            <w:r>
              <w:lastRenderedPageBreak/>
              <w:t>Ц74Е152302</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68381,1</w:t>
            </w:r>
          </w:p>
        </w:tc>
        <w:tc>
          <w:tcPr>
            <w:tcW w:w="1264" w:type="dxa"/>
            <w:tcBorders>
              <w:top w:val="nil"/>
              <w:left w:val="nil"/>
              <w:bottom w:val="nil"/>
              <w:right w:val="nil"/>
            </w:tcBorders>
            <w:vAlign w:val="bottom"/>
          </w:tcPr>
          <w:p w:rsidR="00C42116" w:rsidRDefault="00C42116">
            <w:pPr>
              <w:pStyle w:val="ConsPlusNormal"/>
              <w:jc w:val="right"/>
            </w:pPr>
            <w:r>
              <w:t>74996,1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Ц74Е152302</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68381,1</w:t>
            </w:r>
          </w:p>
        </w:tc>
        <w:tc>
          <w:tcPr>
            <w:tcW w:w="1264" w:type="dxa"/>
            <w:tcBorders>
              <w:top w:val="nil"/>
              <w:left w:val="nil"/>
              <w:bottom w:val="nil"/>
              <w:right w:val="nil"/>
            </w:tcBorders>
            <w:vAlign w:val="bottom"/>
          </w:tcPr>
          <w:p w:rsidR="00C42116" w:rsidRDefault="00C42116">
            <w:pPr>
              <w:pStyle w:val="ConsPlusNormal"/>
              <w:jc w:val="right"/>
            </w:pPr>
            <w:r>
              <w:t>74996,1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Ц74Е152302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68381,1</w:t>
            </w:r>
          </w:p>
        </w:tc>
        <w:tc>
          <w:tcPr>
            <w:tcW w:w="1264" w:type="dxa"/>
            <w:tcBorders>
              <w:top w:val="nil"/>
              <w:left w:val="nil"/>
              <w:bottom w:val="nil"/>
              <w:right w:val="nil"/>
            </w:tcBorders>
            <w:vAlign w:val="bottom"/>
          </w:tcPr>
          <w:p w:rsidR="00C42116" w:rsidRDefault="00C42116">
            <w:pPr>
              <w:pStyle w:val="ConsPlusNormal"/>
              <w:jc w:val="right"/>
            </w:pPr>
            <w:r>
              <w:t>74996,1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Ц74Е152302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68381,1</w:t>
            </w:r>
          </w:p>
        </w:tc>
        <w:tc>
          <w:tcPr>
            <w:tcW w:w="1264" w:type="dxa"/>
            <w:tcBorders>
              <w:top w:val="nil"/>
              <w:left w:val="nil"/>
              <w:bottom w:val="nil"/>
              <w:right w:val="nil"/>
            </w:tcBorders>
            <w:vAlign w:val="bottom"/>
          </w:tcPr>
          <w:p w:rsidR="00C42116" w:rsidRDefault="00C42116">
            <w:pPr>
              <w:pStyle w:val="ConsPlusNormal"/>
              <w:jc w:val="right"/>
            </w:pPr>
            <w:r>
              <w:t>74996,1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Ц74Е152302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68381,1</w:t>
            </w:r>
          </w:p>
        </w:tc>
        <w:tc>
          <w:tcPr>
            <w:tcW w:w="1264" w:type="dxa"/>
            <w:tcBorders>
              <w:top w:val="nil"/>
              <w:left w:val="nil"/>
              <w:bottom w:val="nil"/>
              <w:right w:val="nil"/>
            </w:tcBorders>
            <w:vAlign w:val="bottom"/>
          </w:tcPr>
          <w:p w:rsidR="00C42116" w:rsidRDefault="00C42116">
            <w:pPr>
              <w:pStyle w:val="ConsPlusNormal"/>
              <w:jc w:val="right"/>
            </w:pPr>
            <w:r>
              <w:t>74996,1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489" w:type="dxa"/>
            <w:tcBorders>
              <w:top w:val="nil"/>
              <w:left w:val="nil"/>
              <w:bottom w:val="nil"/>
              <w:right w:val="nil"/>
            </w:tcBorders>
            <w:vAlign w:val="bottom"/>
          </w:tcPr>
          <w:p w:rsidR="00C42116" w:rsidRDefault="00C42116">
            <w:pPr>
              <w:pStyle w:val="ConsPlusNormal"/>
              <w:jc w:val="center"/>
            </w:pPr>
            <w:r>
              <w:t>Ц74Е15520А</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Ц74Е15520А</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Ц74Е15520А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Ц74Е15520А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Ц74Е15520А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w:t>
            </w:r>
          </w:p>
        </w:tc>
        <w:tc>
          <w:tcPr>
            <w:tcW w:w="1489" w:type="dxa"/>
            <w:tcBorders>
              <w:top w:val="nil"/>
              <w:left w:val="nil"/>
              <w:bottom w:val="nil"/>
              <w:right w:val="nil"/>
            </w:tcBorders>
            <w:vAlign w:val="bottom"/>
          </w:tcPr>
          <w:p w:rsidR="00C42116" w:rsidRDefault="00C42116">
            <w:pPr>
              <w:pStyle w:val="ConsPlusNormal"/>
              <w:jc w:val="center"/>
            </w:pPr>
            <w:r>
              <w:t>Ц74Е15520В</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Ц74Е15520В</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Ц74Е15520В</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Ц74Е15520В</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Ц74Е15520В</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489" w:type="dxa"/>
            <w:tcBorders>
              <w:top w:val="nil"/>
              <w:left w:val="nil"/>
              <w:bottom w:val="nil"/>
              <w:right w:val="nil"/>
            </w:tcBorders>
            <w:vAlign w:val="bottom"/>
          </w:tcPr>
          <w:p w:rsidR="00C42116" w:rsidRDefault="00C42116">
            <w:pPr>
              <w:pStyle w:val="ConsPlusNormal"/>
              <w:jc w:val="center"/>
            </w:pPr>
            <w:r>
              <w:t>Ц74Е1А520А</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7411,2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Ц74Е1А520А</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7411,2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Ц74Е1А520А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7411,2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Ц74Е1А520А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7411,2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Ц74Е1А520А</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7411,2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11.5.</w:t>
            </w:r>
          </w:p>
        </w:tc>
        <w:tc>
          <w:tcPr>
            <w:tcW w:w="3005" w:type="dxa"/>
            <w:tcBorders>
              <w:top w:val="nil"/>
              <w:left w:val="nil"/>
              <w:bottom w:val="nil"/>
              <w:right w:val="nil"/>
            </w:tcBorders>
          </w:tcPr>
          <w:p w:rsidR="00C42116" w:rsidRDefault="00AB5A4C">
            <w:pPr>
              <w:pStyle w:val="ConsPlusNormal"/>
              <w:jc w:val="both"/>
            </w:pPr>
            <w:hyperlink r:id="rId75" w:history="1">
              <w:r w:rsidR="00C42116">
                <w:rPr>
                  <w:color w:val="0000FF"/>
                </w:rPr>
                <w:t>Подпрограмма</w:t>
              </w:r>
            </w:hyperlink>
            <w:r w:rsidR="00C42116">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C42116" w:rsidRDefault="00C42116">
            <w:pPr>
              <w:pStyle w:val="ConsPlusNormal"/>
              <w:jc w:val="center"/>
            </w:pPr>
            <w:r>
              <w:t>Ц760000000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4348,8</w:t>
            </w:r>
          </w:p>
        </w:tc>
        <w:tc>
          <w:tcPr>
            <w:tcW w:w="126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физической культуры и допризывной подготовки молодежи"</w:t>
            </w:r>
          </w:p>
        </w:tc>
        <w:tc>
          <w:tcPr>
            <w:tcW w:w="1489" w:type="dxa"/>
            <w:tcBorders>
              <w:top w:val="nil"/>
              <w:left w:val="nil"/>
              <w:bottom w:val="nil"/>
              <w:right w:val="nil"/>
            </w:tcBorders>
            <w:vAlign w:val="bottom"/>
          </w:tcPr>
          <w:p w:rsidR="00C42116" w:rsidRDefault="00C42116">
            <w:pPr>
              <w:pStyle w:val="ConsPlusNormal"/>
              <w:jc w:val="center"/>
            </w:pPr>
            <w:r>
              <w:t>Ц760200000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4348,8</w:t>
            </w:r>
          </w:p>
        </w:tc>
        <w:tc>
          <w:tcPr>
            <w:tcW w:w="126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1489" w:type="dxa"/>
            <w:tcBorders>
              <w:top w:val="nil"/>
              <w:left w:val="nil"/>
              <w:bottom w:val="nil"/>
              <w:right w:val="nil"/>
            </w:tcBorders>
            <w:vAlign w:val="bottom"/>
          </w:tcPr>
          <w:p w:rsidR="00C42116" w:rsidRDefault="00C42116">
            <w:pPr>
              <w:pStyle w:val="ConsPlusNormal"/>
              <w:jc w:val="center"/>
            </w:pPr>
            <w:r>
              <w:t>Ц760212150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4348,8</w:t>
            </w:r>
          </w:p>
        </w:tc>
        <w:tc>
          <w:tcPr>
            <w:tcW w:w="126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Ц760212150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Ц760212150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Ц760212150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Ц760212150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Ц760212150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4178,8</w:t>
            </w:r>
          </w:p>
        </w:tc>
        <w:tc>
          <w:tcPr>
            <w:tcW w:w="126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Ц760212150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4178,8</w:t>
            </w:r>
          </w:p>
        </w:tc>
        <w:tc>
          <w:tcPr>
            <w:tcW w:w="126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Ц760212150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4178,8</w:t>
            </w:r>
          </w:p>
        </w:tc>
        <w:tc>
          <w:tcPr>
            <w:tcW w:w="126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Молодежная политика</w:t>
            </w:r>
          </w:p>
        </w:tc>
        <w:tc>
          <w:tcPr>
            <w:tcW w:w="1489" w:type="dxa"/>
            <w:tcBorders>
              <w:top w:val="nil"/>
              <w:left w:val="nil"/>
              <w:bottom w:val="nil"/>
              <w:right w:val="nil"/>
            </w:tcBorders>
            <w:vAlign w:val="bottom"/>
          </w:tcPr>
          <w:p w:rsidR="00C42116" w:rsidRDefault="00C42116">
            <w:pPr>
              <w:pStyle w:val="ConsPlusNormal"/>
              <w:jc w:val="center"/>
            </w:pPr>
            <w:r>
              <w:t>Ц760212150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4178,8</w:t>
            </w:r>
          </w:p>
        </w:tc>
        <w:tc>
          <w:tcPr>
            <w:tcW w:w="126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11.6.</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w:t>
            </w:r>
            <w:r>
              <w:lastRenderedPageBreak/>
              <w:t xml:space="preserve">государственной </w:t>
            </w:r>
            <w:hyperlink r:id="rId76" w:history="1">
              <w:r>
                <w:rPr>
                  <w:color w:val="0000FF"/>
                </w:rPr>
                <w:t>программы</w:t>
              </w:r>
            </w:hyperlink>
            <w:r>
              <w:t xml:space="preserve"> Чувашской Республики "Развитие 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75971,7</w:t>
            </w:r>
          </w:p>
        </w:tc>
        <w:tc>
          <w:tcPr>
            <w:tcW w:w="1264" w:type="dxa"/>
            <w:tcBorders>
              <w:top w:val="nil"/>
              <w:left w:val="nil"/>
              <w:bottom w:val="nil"/>
              <w:right w:val="nil"/>
            </w:tcBorders>
            <w:vAlign w:val="bottom"/>
          </w:tcPr>
          <w:p w:rsidR="00C42116" w:rsidRDefault="00C42116">
            <w:pPr>
              <w:pStyle w:val="ConsPlusNormal"/>
              <w:jc w:val="right"/>
            </w:pPr>
            <w:r>
              <w:t>76125,9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Ц7Э0100000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75971,7</w:t>
            </w:r>
          </w:p>
        </w:tc>
        <w:tc>
          <w:tcPr>
            <w:tcW w:w="1264" w:type="dxa"/>
            <w:tcBorders>
              <w:top w:val="nil"/>
              <w:left w:val="nil"/>
              <w:bottom w:val="nil"/>
              <w:right w:val="nil"/>
            </w:tcBorders>
            <w:vAlign w:val="bottom"/>
          </w:tcPr>
          <w:p w:rsidR="00C42116" w:rsidRDefault="00C42116">
            <w:pPr>
              <w:pStyle w:val="ConsPlusNormal"/>
              <w:jc w:val="right"/>
            </w:pPr>
            <w:r>
              <w:t>76125,9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37165,1</w:t>
            </w:r>
          </w:p>
        </w:tc>
        <w:tc>
          <w:tcPr>
            <w:tcW w:w="1264" w:type="dxa"/>
            <w:tcBorders>
              <w:top w:val="nil"/>
              <w:left w:val="nil"/>
              <w:bottom w:val="nil"/>
              <w:right w:val="nil"/>
            </w:tcBorders>
            <w:vAlign w:val="bottom"/>
          </w:tcPr>
          <w:p w:rsidR="00C42116" w:rsidRDefault="00C42116">
            <w:pPr>
              <w:pStyle w:val="ConsPlusNormal"/>
              <w:jc w:val="right"/>
            </w:pPr>
            <w:r>
              <w:t>37165,1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36443,4</w:t>
            </w:r>
          </w:p>
        </w:tc>
        <w:tc>
          <w:tcPr>
            <w:tcW w:w="1264" w:type="dxa"/>
            <w:tcBorders>
              <w:top w:val="nil"/>
              <w:left w:val="nil"/>
              <w:bottom w:val="nil"/>
              <w:right w:val="nil"/>
            </w:tcBorders>
            <w:vAlign w:val="bottom"/>
          </w:tcPr>
          <w:p w:rsidR="00C42116" w:rsidRDefault="00C42116">
            <w:pPr>
              <w:pStyle w:val="ConsPlusNormal"/>
              <w:jc w:val="right"/>
            </w:pPr>
            <w:r>
              <w:t>36443,4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36443,4</w:t>
            </w:r>
          </w:p>
        </w:tc>
        <w:tc>
          <w:tcPr>
            <w:tcW w:w="1264" w:type="dxa"/>
            <w:tcBorders>
              <w:top w:val="nil"/>
              <w:left w:val="nil"/>
              <w:bottom w:val="nil"/>
              <w:right w:val="nil"/>
            </w:tcBorders>
            <w:vAlign w:val="bottom"/>
          </w:tcPr>
          <w:p w:rsidR="00C42116" w:rsidRDefault="00C42116">
            <w:pPr>
              <w:pStyle w:val="ConsPlusNormal"/>
              <w:jc w:val="right"/>
            </w:pPr>
            <w:r>
              <w:t>36443,4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31811,8</w:t>
            </w:r>
          </w:p>
        </w:tc>
        <w:tc>
          <w:tcPr>
            <w:tcW w:w="1264" w:type="dxa"/>
            <w:tcBorders>
              <w:top w:val="nil"/>
              <w:left w:val="nil"/>
              <w:bottom w:val="nil"/>
              <w:right w:val="nil"/>
            </w:tcBorders>
            <w:vAlign w:val="bottom"/>
          </w:tcPr>
          <w:p w:rsidR="00C42116" w:rsidRDefault="00C42116">
            <w:pPr>
              <w:pStyle w:val="ConsPlusNormal"/>
              <w:jc w:val="right"/>
            </w:pPr>
            <w:r>
              <w:t>31811,8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31811,8</w:t>
            </w:r>
          </w:p>
        </w:tc>
        <w:tc>
          <w:tcPr>
            <w:tcW w:w="1264" w:type="dxa"/>
            <w:tcBorders>
              <w:top w:val="nil"/>
              <w:left w:val="nil"/>
              <w:bottom w:val="nil"/>
              <w:right w:val="nil"/>
            </w:tcBorders>
            <w:vAlign w:val="bottom"/>
          </w:tcPr>
          <w:p w:rsidR="00C42116" w:rsidRDefault="00C42116">
            <w:pPr>
              <w:pStyle w:val="ConsPlusNormal"/>
              <w:jc w:val="right"/>
            </w:pPr>
            <w:r>
              <w:t>31811,8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719,7</w:t>
            </w:r>
          </w:p>
        </w:tc>
        <w:tc>
          <w:tcPr>
            <w:tcW w:w="1264" w:type="dxa"/>
            <w:tcBorders>
              <w:top w:val="nil"/>
              <w:left w:val="nil"/>
              <w:bottom w:val="nil"/>
              <w:right w:val="nil"/>
            </w:tcBorders>
            <w:vAlign w:val="bottom"/>
          </w:tcPr>
          <w:p w:rsidR="00C42116" w:rsidRDefault="00C42116">
            <w:pPr>
              <w:pStyle w:val="ConsPlusNormal"/>
              <w:jc w:val="right"/>
            </w:pPr>
            <w:r>
              <w:t>719,7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719,7</w:t>
            </w:r>
          </w:p>
        </w:tc>
        <w:tc>
          <w:tcPr>
            <w:tcW w:w="1264" w:type="dxa"/>
            <w:tcBorders>
              <w:top w:val="nil"/>
              <w:left w:val="nil"/>
              <w:bottom w:val="nil"/>
              <w:right w:val="nil"/>
            </w:tcBorders>
            <w:vAlign w:val="bottom"/>
          </w:tcPr>
          <w:p w:rsidR="00C42116" w:rsidRDefault="00C42116">
            <w:pPr>
              <w:pStyle w:val="ConsPlusNormal"/>
              <w:jc w:val="right"/>
            </w:pPr>
            <w:r>
              <w:t>719,7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112,8</w:t>
            </w:r>
          </w:p>
        </w:tc>
        <w:tc>
          <w:tcPr>
            <w:tcW w:w="126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112,8</w:t>
            </w:r>
          </w:p>
        </w:tc>
        <w:tc>
          <w:tcPr>
            <w:tcW w:w="126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606,9</w:t>
            </w:r>
          </w:p>
        </w:tc>
        <w:tc>
          <w:tcPr>
            <w:tcW w:w="126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606,9</w:t>
            </w:r>
          </w:p>
        </w:tc>
        <w:tc>
          <w:tcPr>
            <w:tcW w:w="126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бюджетные </w:t>
            </w:r>
            <w:r>
              <w:lastRenderedPageBreak/>
              <w:t>ассигнования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Ц7Э0100280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1514,9</w:t>
            </w:r>
          </w:p>
        </w:tc>
        <w:tc>
          <w:tcPr>
            <w:tcW w:w="1264" w:type="dxa"/>
            <w:tcBorders>
              <w:top w:val="nil"/>
              <w:left w:val="nil"/>
              <w:bottom w:val="nil"/>
              <w:right w:val="nil"/>
            </w:tcBorders>
            <w:vAlign w:val="bottom"/>
          </w:tcPr>
          <w:p w:rsidR="00C42116" w:rsidRDefault="00C42116">
            <w:pPr>
              <w:pStyle w:val="ConsPlusNormal"/>
              <w:jc w:val="right"/>
            </w:pPr>
            <w:r>
              <w:t>1514,9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Ц7Э0100280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1177,8</w:t>
            </w:r>
          </w:p>
        </w:tc>
        <w:tc>
          <w:tcPr>
            <w:tcW w:w="1264" w:type="dxa"/>
            <w:tcBorders>
              <w:top w:val="nil"/>
              <w:left w:val="nil"/>
              <w:bottom w:val="nil"/>
              <w:right w:val="nil"/>
            </w:tcBorders>
            <w:vAlign w:val="bottom"/>
          </w:tcPr>
          <w:p w:rsidR="00C42116" w:rsidRDefault="00C42116">
            <w:pPr>
              <w:pStyle w:val="ConsPlusNormal"/>
              <w:jc w:val="right"/>
            </w:pPr>
            <w:r>
              <w:t>1177,8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Ц7Э0100280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1177,8</w:t>
            </w:r>
          </w:p>
        </w:tc>
        <w:tc>
          <w:tcPr>
            <w:tcW w:w="1264" w:type="dxa"/>
            <w:tcBorders>
              <w:top w:val="nil"/>
              <w:left w:val="nil"/>
              <w:bottom w:val="nil"/>
              <w:right w:val="nil"/>
            </w:tcBorders>
            <w:vAlign w:val="bottom"/>
          </w:tcPr>
          <w:p w:rsidR="00C42116" w:rsidRDefault="00C42116">
            <w:pPr>
              <w:pStyle w:val="ConsPlusNormal"/>
              <w:jc w:val="right"/>
            </w:pPr>
            <w:r>
              <w:t>1177,8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Ц7Э0100280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1177,8</w:t>
            </w:r>
          </w:p>
        </w:tc>
        <w:tc>
          <w:tcPr>
            <w:tcW w:w="1264" w:type="dxa"/>
            <w:tcBorders>
              <w:top w:val="nil"/>
              <w:left w:val="nil"/>
              <w:bottom w:val="nil"/>
              <w:right w:val="nil"/>
            </w:tcBorders>
            <w:vAlign w:val="bottom"/>
          </w:tcPr>
          <w:p w:rsidR="00C42116" w:rsidRDefault="00C42116">
            <w:pPr>
              <w:pStyle w:val="ConsPlusNormal"/>
              <w:jc w:val="right"/>
            </w:pPr>
            <w:r>
              <w:t>1177,8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Ц7Э0100280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1177,8</w:t>
            </w:r>
          </w:p>
        </w:tc>
        <w:tc>
          <w:tcPr>
            <w:tcW w:w="1264" w:type="dxa"/>
            <w:tcBorders>
              <w:top w:val="nil"/>
              <w:left w:val="nil"/>
              <w:bottom w:val="nil"/>
              <w:right w:val="nil"/>
            </w:tcBorders>
            <w:vAlign w:val="bottom"/>
          </w:tcPr>
          <w:p w:rsidR="00C42116" w:rsidRDefault="00C42116">
            <w:pPr>
              <w:pStyle w:val="ConsPlusNormal"/>
              <w:jc w:val="right"/>
            </w:pPr>
            <w:r>
              <w:t>1177,8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Ц7Э0100280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337,1</w:t>
            </w: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Ц7Э0100280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337,1</w:t>
            </w: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Ц7Э0100280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337,1</w:t>
            </w: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Ц7Э0100280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337,1</w:t>
            </w: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осуществление деятельности по опеке и попечительству</w:t>
            </w:r>
          </w:p>
        </w:tc>
        <w:tc>
          <w:tcPr>
            <w:tcW w:w="1489" w:type="dxa"/>
            <w:tcBorders>
              <w:top w:val="nil"/>
              <w:left w:val="nil"/>
              <w:bottom w:val="nil"/>
              <w:right w:val="nil"/>
            </w:tcBorders>
            <w:vAlign w:val="bottom"/>
          </w:tcPr>
          <w:p w:rsidR="00C42116" w:rsidRDefault="00C42116">
            <w:pPr>
              <w:pStyle w:val="ConsPlusNormal"/>
              <w:jc w:val="center"/>
            </w:pPr>
            <w:r>
              <w:t>Ц7Э0111990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Ц7Э0111990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Ц7Э0111990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Ц7Э0111990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Ц7Э0111990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77"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8751,0</w:t>
            </w:r>
          </w:p>
        </w:tc>
        <w:tc>
          <w:tcPr>
            <w:tcW w:w="1264" w:type="dxa"/>
            <w:tcBorders>
              <w:top w:val="nil"/>
              <w:left w:val="nil"/>
              <w:bottom w:val="nil"/>
              <w:right w:val="nil"/>
            </w:tcBorders>
            <w:vAlign w:val="bottom"/>
          </w:tcPr>
          <w:p w:rsidR="00C42116" w:rsidRDefault="00C42116">
            <w:pPr>
              <w:pStyle w:val="ConsPlusNormal"/>
              <w:jc w:val="right"/>
            </w:pPr>
            <w:r>
              <w:t>8905,2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7270,4</w:t>
            </w:r>
          </w:p>
        </w:tc>
        <w:tc>
          <w:tcPr>
            <w:tcW w:w="1264" w:type="dxa"/>
            <w:tcBorders>
              <w:top w:val="nil"/>
              <w:left w:val="nil"/>
              <w:bottom w:val="nil"/>
              <w:right w:val="nil"/>
            </w:tcBorders>
            <w:vAlign w:val="bottom"/>
          </w:tcPr>
          <w:p w:rsidR="00C42116" w:rsidRDefault="00C42116">
            <w:pPr>
              <w:pStyle w:val="ConsPlusNormal"/>
              <w:jc w:val="right"/>
            </w:pPr>
            <w:r>
              <w:t>7370,4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7270,4</w:t>
            </w:r>
          </w:p>
        </w:tc>
        <w:tc>
          <w:tcPr>
            <w:tcW w:w="1264" w:type="dxa"/>
            <w:tcBorders>
              <w:top w:val="nil"/>
              <w:left w:val="nil"/>
              <w:bottom w:val="nil"/>
              <w:right w:val="nil"/>
            </w:tcBorders>
            <w:vAlign w:val="bottom"/>
          </w:tcPr>
          <w:p w:rsidR="00C42116" w:rsidRDefault="00C42116">
            <w:pPr>
              <w:pStyle w:val="ConsPlusNormal"/>
              <w:jc w:val="right"/>
            </w:pPr>
            <w:r>
              <w:t>7370,4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7270,4</w:t>
            </w:r>
          </w:p>
        </w:tc>
        <w:tc>
          <w:tcPr>
            <w:tcW w:w="1264" w:type="dxa"/>
            <w:tcBorders>
              <w:top w:val="nil"/>
              <w:left w:val="nil"/>
              <w:bottom w:val="nil"/>
              <w:right w:val="nil"/>
            </w:tcBorders>
            <w:vAlign w:val="bottom"/>
          </w:tcPr>
          <w:p w:rsidR="00C42116" w:rsidRDefault="00C42116">
            <w:pPr>
              <w:pStyle w:val="ConsPlusNormal"/>
              <w:jc w:val="right"/>
            </w:pPr>
            <w:r>
              <w:t>7370,4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образования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Ц7Э0159900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7270,4</w:t>
            </w:r>
          </w:p>
        </w:tc>
        <w:tc>
          <w:tcPr>
            <w:tcW w:w="1264" w:type="dxa"/>
            <w:tcBorders>
              <w:top w:val="nil"/>
              <w:left w:val="nil"/>
              <w:bottom w:val="nil"/>
              <w:right w:val="nil"/>
            </w:tcBorders>
            <w:vAlign w:val="bottom"/>
          </w:tcPr>
          <w:p w:rsidR="00C42116" w:rsidRDefault="00C42116">
            <w:pPr>
              <w:pStyle w:val="ConsPlusNormal"/>
              <w:jc w:val="right"/>
            </w:pPr>
            <w:r>
              <w:t>7370,4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1477,5</w:t>
            </w:r>
          </w:p>
        </w:tc>
        <w:tc>
          <w:tcPr>
            <w:tcW w:w="1264" w:type="dxa"/>
            <w:tcBorders>
              <w:top w:val="nil"/>
              <w:left w:val="nil"/>
              <w:bottom w:val="nil"/>
              <w:right w:val="nil"/>
            </w:tcBorders>
            <w:vAlign w:val="bottom"/>
          </w:tcPr>
          <w:p w:rsidR="00C42116" w:rsidRDefault="00C42116">
            <w:pPr>
              <w:pStyle w:val="ConsPlusNormal"/>
              <w:jc w:val="right"/>
            </w:pPr>
            <w:r>
              <w:t>1531,7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1477,5</w:t>
            </w:r>
          </w:p>
        </w:tc>
        <w:tc>
          <w:tcPr>
            <w:tcW w:w="1264" w:type="dxa"/>
            <w:tcBorders>
              <w:top w:val="nil"/>
              <w:left w:val="nil"/>
              <w:bottom w:val="nil"/>
              <w:right w:val="nil"/>
            </w:tcBorders>
            <w:vAlign w:val="bottom"/>
          </w:tcPr>
          <w:p w:rsidR="00C42116" w:rsidRDefault="00C42116">
            <w:pPr>
              <w:pStyle w:val="ConsPlusNormal"/>
              <w:jc w:val="right"/>
            </w:pPr>
            <w:r>
              <w:t>1531,7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1477,5</w:t>
            </w:r>
          </w:p>
        </w:tc>
        <w:tc>
          <w:tcPr>
            <w:tcW w:w="1264" w:type="dxa"/>
            <w:tcBorders>
              <w:top w:val="nil"/>
              <w:left w:val="nil"/>
              <w:bottom w:val="nil"/>
              <w:right w:val="nil"/>
            </w:tcBorders>
            <w:vAlign w:val="bottom"/>
          </w:tcPr>
          <w:p w:rsidR="00C42116" w:rsidRDefault="00C42116">
            <w:pPr>
              <w:pStyle w:val="ConsPlusNormal"/>
              <w:jc w:val="right"/>
            </w:pPr>
            <w:r>
              <w:t>1531,7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1477,5</w:t>
            </w:r>
          </w:p>
        </w:tc>
        <w:tc>
          <w:tcPr>
            <w:tcW w:w="1264" w:type="dxa"/>
            <w:tcBorders>
              <w:top w:val="nil"/>
              <w:left w:val="nil"/>
              <w:bottom w:val="nil"/>
              <w:right w:val="nil"/>
            </w:tcBorders>
            <w:vAlign w:val="bottom"/>
          </w:tcPr>
          <w:p w:rsidR="00C42116" w:rsidRDefault="00C42116">
            <w:pPr>
              <w:pStyle w:val="ConsPlusNormal"/>
              <w:jc w:val="right"/>
            </w:pPr>
            <w:r>
              <w:t>1531,7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w:t>
            </w:r>
          </w:p>
        </w:tc>
        <w:tc>
          <w:tcPr>
            <w:tcW w:w="126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w:t>
            </w:r>
          </w:p>
        </w:tc>
        <w:tc>
          <w:tcPr>
            <w:tcW w:w="126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w:t>
            </w:r>
          </w:p>
        </w:tc>
        <w:tc>
          <w:tcPr>
            <w:tcW w:w="126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Ц7Э0159900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3,1</w:t>
            </w:r>
          </w:p>
        </w:tc>
        <w:tc>
          <w:tcPr>
            <w:tcW w:w="126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7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Ц800000000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179142,7</w:t>
            </w:r>
          </w:p>
        </w:tc>
        <w:tc>
          <w:tcPr>
            <w:tcW w:w="1264" w:type="dxa"/>
            <w:tcBorders>
              <w:top w:val="nil"/>
              <w:left w:val="nil"/>
              <w:bottom w:val="nil"/>
              <w:right w:val="nil"/>
            </w:tcBorders>
            <w:vAlign w:val="bottom"/>
          </w:tcPr>
          <w:p w:rsidR="00C42116" w:rsidRDefault="00C42116">
            <w:pPr>
              <w:pStyle w:val="ConsPlusNormal"/>
              <w:jc w:val="right"/>
            </w:pPr>
            <w:r>
              <w:t>179142,7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12.1.</w:t>
            </w:r>
          </w:p>
        </w:tc>
        <w:tc>
          <w:tcPr>
            <w:tcW w:w="3005" w:type="dxa"/>
            <w:tcBorders>
              <w:top w:val="nil"/>
              <w:left w:val="nil"/>
              <w:bottom w:val="nil"/>
              <w:right w:val="nil"/>
            </w:tcBorders>
          </w:tcPr>
          <w:p w:rsidR="00C42116" w:rsidRDefault="00AB5A4C">
            <w:pPr>
              <w:pStyle w:val="ConsPlusNormal"/>
              <w:jc w:val="both"/>
            </w:pPr>
            <w:hyperlink r:id="rId79" w:history="1">
              <w:r w:rsidR="00C42116">
                <w:rPr>
                  <w:color w:val="0000FF"/>
                </w:rPr>
                <w:t>Подпрограмма</w:t>
              </w:r>
            </w:hyperlink>
            <w:r w:rsidR="00C42116">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Ц810000000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141241,5</w:t>
            </w:r>
          </w:p>
        </w:tc>
        <w:tc>
          <w:tcPr>
            <w:tcW w:w="1264" w:type="dxa"/>
            <w:tcBorders>
              <w:top w:val="nil"/>
              <w:left w:val="nil"/>
              <w:bottom w:val="nil"/>
              <w:right w:val="nil"/>
            </w:tcBorders>
            <w:vAlign w:val="bottom"/>
          </w:tcPr>
          <w:p w:rsidR="00C42116" w:rsidRDefault="00C42116">
            <w:pPr>
              <w:pStyle w:val="ConsPlusNormal"/>
              <w:jc w:val="right"/>
            </w:pPr>
            <w:r>
              <w:t>141241,5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"Обеспечение деятельности государственных учреждений, реализующих на территории </w:t>
            </w:r>
            <w:r>
              <w:lastRenderedPageBreak/>
              <w:t>Чувашской Республики государственную политику в области пожарной безопасности"</w:t>
            </w:r>
          </w:p>
        </w:tc>
        <w:tc>
          <w:tcPr>
            <w:tcW w:w="1489" w:type="dxa"/>
            <w:tcBorders>
              <w:top w:val="nil"/>
              <w:left w:val="nil"/>
              <w:bottom w:val="nil"/>
              <w:right w:val="nil"/>
            </w:tcBorders>
            <w:vAlign w:val="bottom"/>
          </w:tcPr>
          <w:p w:rsidR="00C42116" w:rsidRDefault="00C42116">
            <w:pPr>
              <w:pStyle w:val="ConsPlusNormal"/>
              <w:jc w:val="center"/>
            </w:pPr>
            <w:r>
              <w:lastRenderedPageBreak/>
              <w:t>Ц810100000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103957,8</w:t>
            </w:r>
          </w:p>
        </w:tc>
        <w:tc>
          <w:tcPr>
            <w:tcW w:w="1264" w:type="dxa"/>
            <w:tcBorders>
              <w:top w:val="nil"/>
              <w:left w:val="nil"/>
              <w:bottom w:val="nil"/>
              <w:right w:val="nil"/>
            </w:tcBorders>
            <w:vAlign w:val="bottom"/>
          </w:tcPr>
          <w:p w:rsidR="00C42116" w:rsidRDefault="00C42116">
            <w:pPr>
              <w:pStyle w:val="ConsPlusNormal"/>
              <w:jc w:val="right"/>
            </w:pPr>
            <w:r>
              <w:t>103957,8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КУ "Чувашская республиканская противопожарная служба" ГКЧС Чувашии</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103957,8</w:t>
            </w:r>
          </w:p>
        </w:tc>
        <w:tc>
          <w:tcPr>
            <w:tcW w:w="1264" w:type="dxa"/>
            <w:tcBorders>
              <w:top w:val="nil"/>
              <w:left w:val="nil"/>
              <w:bottom w:val="nil"/>
              <w:right w:val="nil"/>
            </w:tcBorders>
            <w:vAlign w:val="bottom"/>
          </w:tcPr>
          <w:p w:rsidR="00C42116" w:rsidRDefault="00C42116">
            <w:pPr>
              <w:pStyle w:val="ConsPlusNormal"/>
              <w:jc w:val="right"/>
            </w:pPr>
            <w:r>
              <w:t>103957,8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89636,4</w:t>
            </w:r>
          </w:p>
        </w:tc>
        <w:tc>
          <w:tcPr>
            <w:tcW w:w="1264" w:type="dxa"/>
            <w:tcBorders>
              <w:top w:val="nil"/>
              <w:left w:val="nil"/>
              <w:bottom w:val="nil"/>
              <w:right w:val="nil"/>
            </w:tcBorders>
            <w:vAlign w:val="bottom"/>
          </w:tcPr>
          <w:p w:rsidR="00C42116" w:rsidRDefault="00C42116">
            <w:pPr>
              <w:pStyle w:val="ConsPlusNormal"/>
              <w:jc w:val="right"/>
            </w:pPr>
            <w:r>
              <w:t>89636,4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89636,4</w:t>
            </w:r>
          </w:p>
        </w:tc>
        <w:tc>
          <w:tcPr>
            <w:tcW w:w="1264" w:type="dxa"/>
            <w:tcBorders>
              <w:top w:val="nil"/>
              <w:left w:val="nil"/>
              <w:bottom w:val="nil"/>
              <w:right w:val="nil"/>
            </w:tcBorders>
            <w:vAlign w:val="bottom"/>
          </w:tcPr>
          <w:p w:rsidR="00C42116" w:rsidRDefault="00C42116">
            <w:pPr>
              <w:pStyle w:val="ConsPlusNormal"/>
              <w:jc w:val="right"/>
            </w:pPr>
            <w:r>
              <w:t>89636,4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89636,4</w:t>
            </w:r>
          </w:p>
        </w:tc>
        <w:tc>
          <w:tcPr>
            <w:tcW w:w="1264" w:type="dxa"/>
            <w:tcBorders>
              <w:top w:val="nil"/>
              <w:left w:val="nil"/>
              <w:bottom w:val="nil"/>
              <w:right w:val="nil"/>
            </w:tcBorders>
            <w:vAlign w:val="bottom"/>
          </w:tcPr>
          <w:p w:rsidR="00C42116" w:rsidRDefault="00C42116">
            <w:pPr>
              <w:pStyle w:val="ConsPlusNormal"/>
              <w:jc w:val="right"/>
            </w:pPr>
            <w:r>
              <w:t>89636,4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10</w:t>
            </w:r>
          </w:p>
        </w:tc>
        <w:tc>
          <w:tcPr>
            <w:tcW w:w="1264" w:type="dxa"/>
            <w:tcBorders>
              <w:top w:val="nil"/>
              <w:left w:val="nil"/>
              <w:bottom w:val="nil"/>
              <w:right w:val="nil"/>
            </w:tcBorders>
            <w:vAlign w:val="bottom"/>
          </w:tcPr>
          <w:p w:rsidR="00C42116" w:rsidRDefault="00C42116">
            <w:pPr>
              <w:pStyle w:val="ConsPlusNormal"/>
              <w:jc w:val="right"/>
            </w:pPr>
            <w:r>
              <w:t>89636,4</w:t>
            </w:r>
          </w:p>
        </w:tc>
        <w:tc>
          <w:tcPr>
            <w:tcW w:w="1264" w:type="dxa"/>
            <w:tcBorders>
              <w:top w:val="nil"/>
              <w:left w:val="nil"/>
              <w:bottom w:val="nil"/>
              <w:right w:val="nil"/>
            </w:tcBorders>
            <w:vAlign w:val="bottom"/>
          </w:tcPr>
          <w:p w:rsidR="00C42116" w:rsidRDefault="00C42116">
            <w:pPr>
              <w:pStyle w:val="ConsPlusNormal"/>
              <w:jc w:val="right"/>
            </w:pPr>
            <w:r>
              <w:t>89636,4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12803,3</w:t>
            </w:r>
          </w:p>
        </w:tc>
        <w:tc>
          <w:tcPr>
            <w:tcW w:w="1264" w:type="dxa"/>
            <w:tcBorders>
              <w:top w:val="nil"/>
              <w:left w:val="nil"/>
              <w:bottom w:val="nil"/>
              <w:right w:val="nil"/>
            </w:tcBorders>
            <w:vAlign w:val="bottom"/>
          </w:tcPr>
          <w:p w:rsidR="00C42116" w:rsidRDefault="00C42116">
            <w:pPr>
              <w:pStyle w:val="ConsPlusNormal"/>
              <w:jc w:val="right"/>
            </w:pPr>
            <w:r>
              <w:t>12803,3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12803,3</w:t>
            </w:r>
          </w:p>
        </w:tc>
        <w:tc>
          <w:tcPr>
            <w:tcW w:w="1264" w:type="dxa"/>
            <w:tcBorders>
              <w:top w:val="nil"/>
              <w:left w:val="nil"/>
              <w:bottom w:val="nil"/>
              <w:right w:val="nil"/>
            </w:tcBorders>
            <w:vAlign w:val="bottom"/>
          </w:tcPr>
          <w:p w:rsidR="00C42116" w:rsidRDefault="00C42116">
            <w:pPr>
              <w:pStyle w:val="ConsPlusNormal"/>
              <w:jc w:val="right"/>
            </w:pPr>
            <w:r>
              <w:t>12803,3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12803,3</w:t>
            </w:r>
          </w:p>
        </w:tc>
        <w:tc>
          <w:tcPr>
            <w:tcW w:w="1264" w:type="dxa"/>
            <w:tcBorders>
              <w:top w:val="nil"/>
              <w:left w:val="nil"/>
              <w:bottom w:val="nil"/>
              <w:right w:val="nil"/>
            </w:tcBorders>
            <w:vAlign w:val="bottom"/>
          </w:tcPr>
          <w:p w:rsidR="00C42116" w:rsidRDefault="00C42116">
            <w:pPr>
              <w:pStyle w:val="ConsPlusNormal"/>
              <w:jc w:val="right"/>
            </w:pPr>
            <w:r>
              <w:t>12803,3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10</w:t>
            </w:r>
          </w:p>
        </w:tc>
        <w:tc>
          <w:tcPr>
            <w:tcW w:w="1264" w:type="dxa"/>
            <w:tcBorders>
              <w:top w:val="nil"/>
              <w:left w:val="nil"/>
              <w:bottom w:val="nil"/>
              <w:right w:val="nil"/>
            </w:tcBorders>
            <w:vAlign w:val="bottom"/>
          </w:tcPr>
          <w:p w:rsidR="00C42116" w:rsidRDefault="00C42116">
            <w:pPr>
              <w:pStyle w:val="ConsPlusNormal"/>
              <w:jc w:val="right"/>
            </w:pPr>
            <w:r>
              <w:t>12803,3</w:t>
            </w:r>
          </w:p>
        </w:tc>
        <w:tc>
          <w:tcPr>
            <w:tcW w:w="1264" w:type="dxa"/>
            <w:tcBorders>
              <w:top w:val="nil"/>
              <w:left w:val="nil"/>
              <w:bottom w:val="nil"/>
              <w:right w:val="nil"/>
            </w:tcBorders>
            <w:vAlign w:val="bottom"/>
          </w:tcPr>
          <w:p w:rsidR="00C42116" w:rsidRDefault="00C42116">
            <w:pPr>
              <w:pStyle w:val="ConsPlusNormal"/>
              <w:jc w:val="right"/>
            </w:pPr>
            <w:r>
              <w:t>12803,3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1518,1</w:t>
            </w:r>
          </w:p>
        </w:tc>
        <w:tc>
          <w:tcPr>
            <w:tcW w:w="1264" w:type="dxa"/>
            <w:tcBorders>
              <w:top w:val="nil"/>
              <w:left w:val="nil"/>
              <w:bottom w:val="nil"/>
              <w:right w:val="nil"/>
            </w:tcBorders>
            <w:vAlign w:val="bottom"/>
          </w:tcPr>
          <w:p w:rsidR="00C42116" w:rsidRDefault="00C42116">
            <w:pPr>
              <w:pStyle w:val="ConsPlusNormal"/>
              <w:jc w:val="right"/>
            </w:pPr>
            <w:r>
              <w:t>1518,1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1518,1</w:t>
            </w:r>
          </w:p>
        </w:tc>
        <w:tc>
          <w:tcPr>
            <w:tcW w:w="1264" w:type="dxa"/>
            <w:tcBorders>
              <w:top w:val="nil"/>
              <w:left w:val="nil"/>
              <w:bottom w:val="nil"/>
              <w:right w:val="nil"/>
            </w:tcBorders>
            <w:vAlign w:val="bottom"/>
          </w:tcPr>
          <w:p w:rsidR="00C42116" w:rsidRDefault="00C42116">
            <w:pPr>
              <w:pStyle w:val="ConsPlusNormal"/>
              <w:jc w:val="right"/>
            </w:pPr>
            <w:r>
              <w:t>1518,1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Национальная безопасность и правоохранительная </w:t>
            </w:r>
            <w:r>
              <w:lastRenderedPageBreak/>
              <w:t>деятельность</w:t>
            </w:r>
          </w:p>
        </w:tc>
        <w:tc>
          <w:tcPr>
            <w:tcW w:w="1489" w:type="dxa"/>
            <w:tcBorders>
              <w:top w:val="nil"/>
              <w:left w:val="nil"/>
              <w:bottom w:val="nil"/>
              <w:right w:val="nil"/>
            </w:tcBorders>
            <w:vAlign w:val="bottom"/>
          </w:tcPr>
          <w:p w:rsidR="00C42116" w:rsidRDefault="00C42116">
            <w:pPr>
              <w:pStyle w:val="ConsPlusNormal"/>
              <w:jc w:val="center"/>
            </w:pPr>
            <w:r>
              <w:lastRenderedPageBreak/>
              <w:t>Ц810140020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1518,1</w:t>
            </w:r>
          </w:p>
        </w:tc>
        <w:tc>
          <w:tcPr>
            <w:tcW w:w="1264" w:type="dxa"/>
            <w:tcBorders>
              <w:top w:val="nil"/>
              <w:left w:val="nil"/>
              <w:bottom w:val="nil"/>
              <w:right w:val="nil"/>
            </w:tcBorders>
            <w:vAlign w:val="bottom"/>
          </w:tcPr>
          <w:p w:rsidR="00C42116" w:rsidRDefault="00C42116">
            <w:pPr>
              <w:pStyle w:val="ConsPlusNormal"/>
              <w:jc w:val="right"/>
            </w:pPr>
            <w:r>
              <w:t>1518,1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C42116" w:rsidRDefault="00C42116">
            <w:pPr>
              <w:pStyle w:val="ConsPlusNormal"/>
              <w:jc w:val="center"/>
            </w:pPr>
            <w:r>
              <w:t>Ц810140020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10</w:t>
            </w:r>
          </w:p>
        </w:tc>
        <w:tc>
          <w:tcPr>
            <w:tcW w:w="1264" w:type="dxa"/>
            <w:tcBorders>
              <w:top w:val="nil"/>
              <w:left w:val="nil"/>
              <w:bottom w:val="nil"/>
              <w:right w:val="nil"/>
            </w:tcBorders>
            <w:vAlign w:val="bottom"/>
          </w:tcPr>
          <w:p w:rsidR="00C42116" w:rsidRDefault="00C42116">
            <w:pPr>
              <w:pStyle w:val="ConsPlusNormal"/>
              <w:jc w:val="right"/>
            </w:pPr>
            <w:r>
              <w:t>1518,1</w:t>
            </w:r>
          </w:p>
        </w:tc>
        <w:tc>
          <w:tcPr>
            <w:tcW w:w="1264" w:type="dxa"/>
            <w:tcBorders>
              <w:top w:val="nil"/>
              <w:left w:val="nil"/>
              <w:bottom w:val="nil"/>
              <w:right w:val="nil"/>
            </w:tcBorders>
            <w:vAlign w:val="bottom"/>
          </w:tcPr>
          <w:p w:rsidR="00C42116" w:rsidRDefault="00C42116">
            <w:pPr>
              <w:pStyle w:val="ConsPlusNormal"/>
              <w:jc w:val="right"/>
            </w:pPr>
            <w:r>
              <w:t>1518,1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1489" w:type="dxa"/>
            <w:tcBorders>
              <w:top w:val="nil"/>
              <w:left w:val="nil"/>
              <w:bottom w:val="nil"/>
              <w:right w:val="nil"/>
            </w:tcBorders>
            <w:vAlign w:val="bottom"/>
          </w:tcPr>
          <w:p w:rsidR="00C42116" w:rsidRDefault="00C42116">
            <w:pPr>
              <w:pStyle w:val="ConsPlusNormal"/>
              <w:jc w:val="center"/>
            </w:pPr>
            <w:r>
              <w:t>Ц810200000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32137,7</w:t>
            </w:r>
          </w:p>
        </w:tc>
        <w:tc>
          <w:tcPr>
            <w:tcW w:w="1264" w:type="dxa"/>
            <w:tcBorders>
              <w:top w:val="nil"/>
              <w:left w:val="nil"/>
              <w:bottom w:val="nil"/>
              <w:right w:val="nil"/>
            </w:tcBorders>
            <w:vAlign w:val="bottom"/>
          </w:tcPr>
          <w:p w:rsidR="00C42116" w:rsidRDefault="00C42116">
            <w:pPr>
              <w:pStyle w:val="ConsPlusNormal"/>
              <w:jc w:val="right"/>
            </w:pPr>
            <w:r>
              <w:t>32137,7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КУ "Чувашская республиканская поисково-спасательная служба" ГКЧС Чувашии</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32137,7</w:t>
            </w:r>
          </w:p>
        </w:tc>
        <w:tc>
          <w:tcPr>
            <w:tcW w:w="1264" w:type="dxa"/>
            <w:tcBorders>
              <w:top w:val="nil"/>
              <w:left w:val="nil"/>
              <w:bottom w:val="nil"/>
              <w:right w:val="nil"/>
            </w:tcBorders>
            <w:vAlign w:val="bottom"/>
          </w:tcPr>
          <w:p w:rsidR="00C42116" w:rsidRDefault="00C42116">
            <w:pPr>
              <w:pStyle w:val="ConsPlusNormal"/>
              <w:jc w:val="right"/>
            </w:pPr>
            <w:r>
              <w:t>32137,7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28689,1</w:t>
            </w:r>
          </w:p>
        </w:tc>
        <w:tc>
          <w:tcPr>
            <w:tcW w:w="1264" w:type="dxa"/>
            <w:tcBorders>
              <w:top w:val="nil"/>
              <w:left w:val="nil"/>
              <w:bottom w:val="nil"/>
              <w:right w:val="nil"/>
            </w:tcBorders>
            <w:vAlign w:val="bottom"/>
          </w:tcPr>
          <w:p w:rsidR="00C42116" w:rsidRDefault="00C42116">
            <w:pPr>
              <w:pStyle w:val="ConsPlusNormal"/>
              <w:jc w:val="right"/>
            </w:pPr>
            <w:r>
              <w:t>28689,1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28689,1</w:t>
            </w:r>
          </w:p>
        </w:tc>
        <w:tc>
          <w:tcPr>
            <w:tcW w:w="1264" w:type="dxa"/>
            <w:tcBorders>
              <w:top w:val="nil"/>
              <w:left w:val="nil"/>
              <w:bottom w:val="nil"/>
              <w:right w:val="nil"/>
            </w:tcBorders>
            <w:vAlign w:val="bottom"/>
          </w:tcPr>
          <w:p w:rsidR="00C42116" w:rsidRDefault="00C42116">
            <w:pPr>
              <w:pStyle w:val="ConsPlusNormal"/>
              <w:jc w:val="right"/>
            </w:pPr>
            <w:r>
              <w:t>28689,1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28689,1</w:t>
            </w:r>
          </w:p>
        </w:tc>
        <w:tc>
          <w:tcPr>
            <w:tcW w:w="1264" w:type="dxa"/>
            <w:tcBorders>
              <w:top w:val="nil"/>
              <w:left w:val="nil"/>
              <w:bottom w:val="nil"/>
              <w:right w:val="nil"/>
            </w:tcBorders>
            <w:vAlign w:val="bottom"/>
          </w:tcPr>
          <w:p w:rsidR="00C42116" w:rsidRDefault="00C42116">
            <w:pPr>
              <w:pStyle w:val="ConsPlusNormal"/>
              <w:jc w:val="right"/>
            </w:pPr>
            <w:r>
              <w:t>28689,1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28689,1</w:t>
            </w:r>
          </w:p>
        </w:tc>
        <w:tc>
          <w:tcPr>
            <w:tcW w:w="1264" w:type="dxa"/>
            <w:tcBorders>
              <w:top w:val="nil"/>
              <w:left w:val="nil"/>
              <w:bottom w:val="nil"/>
              <w:right w:val="nil"/>
            </w:tcBorders>
            <w:vAlign w:val="bottom"/>
          </w:tcPr>
          <w:p w:rsidR="00C42116" w:rsidRDefault="00C42116">
            <w:pPr>
              <w:pStyle w:val="ConsPlusNormal"/>
              <w:jc w:val="right"/>
            </w:pPr>
            <w:r>
              <w:t>28689,1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2874,8</w:t>
            </w:r>
          </w:p>
        </w:tc>
        <w:tc>
          <w:tcPr>
            <w:tcW w:w="1264" w:type="dxa"/>
            <w:tcBorders>
              <w:top w:val="nil"/>
              <w:left w:val="nil"/>
              <w:bottom w:val="nil"/>
              <w:right w:val="nil"/>
            </w:tcBorders>
            <w:vAlign w:val="bottom"/>
          </w:tcPr>
          <w:p w:rsidR="00C42116" w:rsidRDefault="00C42116">
            <w:pPr>
              <w:pStyle w:val="ConsPlusNormal"/>
              <w:jc w:val="right"/>
            </w:pPr>
            <w:r>
              <w:t>2874,8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2874,8</w:t>
            </w:r>
          </w:p>
        </w:tc>
        <w:tc>
          <w:tcPr>
            <w:tcW w:w="1264" w:type="dxa"/>
            <w:tcBorders>
              <w:top w:val="nil"/>
              <w:left w:val="nil"/>
              <w:bottom w:val="nil"/>
              <w:right w:val="nil"/>
            </w:tcBorders>
            <w:vAlign w:val="bottom"/>
          </w:tcPr>
          <w:p w:rsidR="00C42116" w:rsidRDefault="00C42116">
            <w:pPr>
              <w:pStyle w:val="ConsPlusNormal"/>
              <w:jc w:val="right"/>
            </w:pPr>
            <w:r>
              <w:t>2874,8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Национальная безопасность и </w:t>
            </w:r>
            <w:r>
              <w:lastRenderedPageBreak/>
              <w:t>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lastRenderedPageBreak/>
              <w:t>Ц810240030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2874,8</w:t>
            </w:r>
          </w:p>
        </w:tc>
        <w:tc>
          <w:tcPr>
            <w:tcW w:w="1264" w:type="dxa"/>
            <w:tcBorders>
              <w:top w:val="nil"/>
              <w:left w:val="nil"/>
              <w:bottom w:val="nil"/>
              <w:right w:val="nil"/>
            </w:tcBorders>
            <w:vAlign w:val="bottom"/>
          </w:tcPr>
          <w:p w:rsidR="00C42116" w:rsidRDefault="00C42116">
            <w:pPr>
              <w:pStyle w:val="ConsPlusNormal"/>
              <w:jc w:val="right"/>
            </w:pPr>
            <w:r>
              <w:t>2874,8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2874,8</w:t>
            </w:r>
          </w:p>
        </w:tc>
        <w:tc>
          <w:tcPr>
            <w:tcW w:w="1264" w:type="dxa"/>
            <w:tcBorders>
              <w:top w:val="nil"/>
              <w:left w:val="nil"/>
              <w:bottom w:val="nil"/>
              <w:right w:val="nil"/>
            </w:tcBorders>
            <w:vAlign w:val="bottom"/>
          </w:tcPr>
          <w:p w:rsidR="00C42116" w:rsidRDefault="00C42116">
            <w:pPr>
              <w:pStyle w:val="ConsPlusNormal"/>
              <w:jc w:val="right"/>
            </w:pPr>
            <w:r>
              <w:t>2874,8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573,8</w:t>
            </w: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573,8</w:t>
            </w: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573,8</w:t>
            </w: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Ц810240030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573,8</w:t>
            </w: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1489" w:type="dxa"/>
            <w:tcBorders>
              <w:top w:val="nil"/>
              <w:left w:val="nil"/>
              <w:bottom w:val="nil"/>
              <w:right w:val="nil"/>
            </w:tcBorders>
            <w:vAlign w:val="bottom"/>
          </w:tcPr>
          <w:p w:rsidR="00C42116" w:rsidRDefault="00C42116">
            <w:pPr>
              <w:pStyle w:val="ConsPlusNormal"/>
              <w:jc w:val="center"/>
            </w:pPr>
            <w:r>
              <w:t>Ц810300000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АУ ДПО "УМЦ ГЗ" ГКЧС Чувашии</w:t>
            </w:r>
          </w:p>
        </w:tc>
        <w:tc>
          <w:tcPr>
            <w:tcW w:w="1489" w:type="dxa"/>
            <w:tcBorders>
              <w:top w:val="nil"/>
              <w:left w:val="nil"/>
              <w:bottom w:val="nil"/>
              <w:right w:val="nil"/>
            </w:tcBorders>
            <w:vAlign w:val="bottom"/>
          </w:tcPr>
          <w:p w:rsidR="00C42116" w:rsidRDefault="00C42116">
            <w:pPr>
              <w:pStyle w:val="ConsPlusNormal"/>
              <w:jc w:val="center"/>
            </w:pPr>
            <w:r>
              <w:t>Ц810340040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Ц810340040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Ц810340040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Ц810340040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Ц810340040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1489" w:type="dxa"/>
            <w:tcBorders>
              <w:top w:val="nil"/>
              <w:left w:val="nil"/>
              <w:bottom w:val="nil"/>
              <w:right w:val="nil"/>
            </w:tcBorders>
            <w:vAlign w:val="bottom"/>
          </w:tcPr>
          <w:p w:rsidR="00C42116" w:rsidRDefault="00C42116">
            <w:pPr>
              <w:pStyle w:val="ConsPlusNormal"/>
              <w:jc w:val="center"/>
            </w:pPr>
            <w:r>
              <w:t>Ц810400000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материально-технической базы ГКЧС Чувашии и подведомственных ему учреждений</w:t>
            </w:r>
          </w:p>
        </w:tc>
        <w:tc>
          <w:tcPr>
            <w:tcW w:w="1489" w:type="dxa"/>
            <w:tcBorders>
              <w:top w:val="nil"/>
              <w:left w:val="nil"/>
              <w:bottom w:val="nil"/>
              <w:right w:val="nil"/>
            </w:tcBorders>
            <w:vAlign w:val="bottom"/>
          </w:tcPr>
          <w:p w:rsidR="00C42116" w:rsidRDefault="00C42116">
            <w:pPr>
              <w:pStyle w:val="ConsPlusNormal"/>
              <w:jc w:val="center"/>
            </w:pPr>
            <w:r>
              <w:t>Ц810412480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Ц810412480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Ц810412480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Ц810412480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Ц810412480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489" w:type="dxa"/>
            <w:tcBorders>
              <w:top w:val="nil"/>
              <w:left w:val="nil"/>
              <w:bottom w:val="nil"/>
              <w:right w:val="nil"/>
            </w:tcBorders>
            <w:vAlign w:val="bottom"/>
          </w:tcPr>
          <w:p w:rsidR="00C42116" w:rsidRDefault="00C42116">
            <w:pPr>
              <w:pStyle w:val="ConsPlusNormal"/>
              <w:jc w:val="center"/>
            </w:pPr>
            <w:r>
              <w:t>Ц810900000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Развитие материально-технической базы ГКЧС </w:t>
            </w:r>
            <w:r>
              <w:lastRenderedPageBreak/>
              <w:t>Чувашии и подведомственных ему учреждений</w:t>
            </w:r>
          </w:p>
        </w:tc>
        <w:tc>
          <w:tcPr>
            <w:tcW w:w="1489" w:type="dxa"/>
            <w:tcBorders>
              <w:top w:val="nil"/>
              <w:left w:val="nil"/>
              <w:bottom w:val="nil"/>
              <w:right w:val="nil"/>
            </w:tcBorders>
            <w:vAlign w:val="bottom"/>
          </w:tcPr>
          <w:p w:rsidR="00C42116" w:rsidRDefault="00C42116">
            <w:pPr>
              <w:pStyle w:val="ConsPlusNormal"/>
              <w:jc w:val="center"/>
            </w:pPr>
            <w:r>
              <w:lastRenderedPageBreak/>
              <w:t>Ц810912480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Ц810912480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Ц810912480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Ц810912480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C42116" w:rsidRDefault="00C42116">
            <w:pPr>
              <w:pStyle w:val="ConsPlusNormal"/>
              <w:jc w:val="center"/>
            </w:pPr>
            <w:r>
              <w:t>Ц810912480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10</w:t>
            </w: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12.2.</w:t>
            </w:r>
          </w:p>
        </w:tc>
        <w:tc>
          <w:tcPr>
            <w:tcW w:w="3005" w:type="dxa"/>
            <w:tcBorders>
              <w:top w:val="nil"/>
              <w:left w:val="nil"/>
              <w:bottom w:val="nil"/>
              <w:right w:val="nil"/>
            </w:tcBorders>
          </w:tcPr>
          <w:p w:rsidR="00C42116" w:rsidRDefault="00AB5A4C">
            <w:pPr>
              <w:pStyle w:val="ConsPlusNormal"/>
              <w:jc w:val="both"/>
            </w:pPr>
            <w:hyperlink r:id="rId80"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Ц830000000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745,0</w:t>
            </w:r>
          </w:p>
        </w:tc>
        <w:tc>
          <w:tcPr>
            <w:tcW w:w="1264" w:type="dxa"/>
            <w:tcBorders>
              <w:top w:val="nil"/>
              <w:left w:val="nil"/>
              <w:bottom w:val="nil"/>
              <w:right w:val="nil"/>
            </w:tcBorders>
            <w:vAlign w:val="bottom"/>
          </w:tcPr>
          <w:p w:rsidR="00C42116" w:rsidRDefault="00C42116">
            <w:pPr>
              <w:pStyle w:val="ConsPlusNormal"/>
              <w:jc w:val="right"/>
            </w:pPr>
            <w:r>
              <w:t>745,0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1489" w:type="dxa"/>
            <w:tcBorders>
              <w:top w:val="nil"/>
              <w:left w:val="nil"/>
              <w:bottom w:val="nil"/>
              <w:right w:val="nil"/>
            </w:tcBorders>
            <w:vAlign w:val="bottom"/>
          </w:tcPr>
          <w:p w:rsidR="00C42116" w:rsidRDefault="00C42116">
            <w:pPr>
              <w:pStyle w:val="ConsPlusNormal"/>
              <w:jc w:val="center"/>
            </w:pPr>
            <w:r>
              <w:t>Ц830100000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1489" w:type="dxa"/>
            <w:tcBorders>
              <w:top w:val="nil"/>
              <w:left w:val="nil"/>
              <w:bottom w:val="nil"/>
              <w:right w:val="nil"/>
            </w:tcBorders>
            <w:vAlign w:val="bottom"/>
          </w:tcPr>
          <w:p w:rsidR="00C42116" w:rsidRDefault="00C42116">
            <w:pPr>
              <w:pStyle w:val="ConsPlusNormal"/>
              <w:jc w:val="center"/>
            </w:pPr>
            <w:r>
              <w:t>Ц830117150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Ц830117150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Ц830117150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Ц830117150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Ц830117150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"Профилактическая работа по укреплению стабильности в обществе"</w:t>
            </w:r>
          </w:p>
        </w:tc>
        <w:tc>
          <w:tcPr>
            <w:tcW w:w="1489" w:type="dxa"/>
            <w:tcBorders>
              <w:top w:val="nil"/>
              <w:left w:val="nil"/>
              <w:bottom w:val="nil"/>
              <w:right w:val="nil"/>
            </w:tcBorders>
            <w:vAlign w:val="bottom"/>
          </w:tcPr>
          <w:p w:rsidR="00C42116" w:rsidRDefault="00C42116">
            <w:pPr>
              <w:pStyle w:val="ConsPlusNormal"/>
              <w:jc w:val="center"/>
            </w:pPr>
            <w:r>
              <w:t>Ц830300000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1489" w:type="dxa"/>
            <w:tcBorders>
              <w:top w:val="nil"/>
              <w:left w:val="nil"/>
              <w:bottom w:val="nil"/>
              <w:right w:val="nil"/>
            </w:tcBorders>
            <w:vAlign w:val="bottom"/>
          </w:tcPr>
          <w:p w:rsidR="00C42116" w:rsidRDefault="00C42116">
            <w:pPr>
              <w:pStyle w:val="ConsPlusNormal"/>
              <w:jc w:val="center"/>
            </w:pPr>
            <w:r>
              <w:t>Ц830317160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Ц830317160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Ц830317160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Ц830317160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Ц830317160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деятельности молодежной "кибердружины"</w:t>
            </w:r>
          </w:p>
        </w:tc>
        <w:tc>
          <w:tcPr>
            <w:tcW w:w="1489" w:type="dxa"/>
            <w:tcBorders>
              <w:top w:val="nil"/>
              <w:left w:val="nil"/>
              <w:bottom w:val="nil"/>
              <w:right w:val="nil"/>
            </w:tcBorders>
            <w:vAlign w:val="bottom"/>
          </w:tcPr>
          <w:p w:rsidR="00C42116" w:rsidRDefault="00C42116">
            <w:pPr>
              <w:pStyle w:val="ConsPlusNormal"/>
              <w:jc w:val="center"/>
            </w:pPr>
            <w:r>
              <w:t>Ц830317170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Ц830317170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Ц830317170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Ц830317170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Ц830317170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"Информационная работа по профилактике терроризма и экстремистской </w:t>
            </w:r>
            <w:r>
              <w:lastRenderedPageBreak/>
              <w:t>деятельности"</w:t>
            </w:r>
          </w:p>
        </w:tc>
        <w:tc>
          <w:tcPr>
            <w:tcW w:w="1489" w:type="dxa"/>
            <w:tcBorders>
              <w:top w:val="nil"/>
              <w:left w:val="nil"/>
              <w:bottom w:val="nil"/>
              <w:right w:val="nil"/>
            </w:tcBorders>
            <w:vAlign w:val="bottom"/>
          </w:tcPr>
          <w:p w:rsidR="00C42116" w:rsidRDefault="00C42116">
            <w:pPr>
              <w:pStyle w:val="ConsPlusNormal"/>
              <w:jc w:val="center"/>
            </w:pPr>
            <w:r>
              <w:lastRenderedPageBreak/>
              <w:t>Ц830400000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66,0</w:t>
            </w:r>
          </w:p>
        </w:tc>
        <w:tc>
          <w:tcPr>
            <w:tcW w:w="1264" w:type="dxa"/>
            <w:tcBorders>
              <w:top w:val="nil"/>
              <w:left w:val="nil"/>
              <w:bottom w:val="nil"/>
              <w:right w:val="nil"/>
            </w:tcBorders>
            <w:vAlign w:val="bottom"/>
          </w:tcPr>
          <w:p w:rsidR="00C42116" w:rsidRDefault="00C42116">
            <w:pPr>
              <w:pStyle w:val="ConsPlusNormal"/>
              <w:jc w:val="right"/>
            </w:pPr>
            <w:r>
              <w:t>66,0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1489" w:type="dxa"/>
            <w:tcBorders>
              <w:top w:val="nil"/>
              <w:left w:val="nil"/>
              <w:bottom w:val="nil"/>
              <w:right w:val="nil"/>
            </w:tcBorders>
            <w:vAlign w:val="bottom"/>
          </w:tcPr>
          <w:p w:rsidR="00C42116" w:rsidRDefault="00C42116">
            <w:pPr>
              <w:pStyle w:val="ConsPlusNormal"/>
              <w:jc w:val="center"/>
            </w:pPr>
            <w:r>
              <w:t>Ц830416030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Ц830416030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Ц830416030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Ц830416030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Общее образование</w:t>
            </w:r>
          </w:p>
        </w:tc>
        <w:tc>
          <w:tcPr>
            <w:tcW w:w="1489" w:type="dxa"/>
            <w:tcBorders>
              <w:top w:val="nil"/>
              <w:left w:val="nil"/>
              <w:bottom w:val="nil"/>
              <w:right w:val="nil"/>
            </w:tcBorders>
            <w:vAlign w:val="bottom"/>
          </w:tcPr>
          <w:p w:rsidR="00C42116" w:rsidRDefault="00C42116">
            <w:pPr>
              <w:pStyle w:val="ConsPlusNormal"/>
              <w:jc w:val="center"/>
            </w:pPr>
            <w:r>
              <w:t>Ц830416030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республиканского конкурса среди журналистов "Чувашия против террора"</w:t>
            </w:r>
          </w:p>
        </w:tc>
        <w:tc>
          <w:tcPr>
            <w:tcW w:w="1489" w:type="dxa"/>
            <w:tcBorders>
              <w:top w:val="nil"/>
              <w:left w:val="nil"/>
              <w:bottom w:val="nil"/>
              <w:right w:val="nil"/>
            </w:tcBorders>
            <w:vAlign w:val="bottom"/>
          </w:tcPr>
          <w:p w:rsidR="00C42116" w:rsidRDefault="00C42116">
            <w:pPr>
              <w:pStyle w:val="ConsPlusNormal"/>
              <w:jc w:val="center"/>
            </w:pPr>
            <w:r>
              <w:t>Ц830417130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Ц830417130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Премии и гранты</w:t>
            </w:r>
          </w:p>
        </w:tc>
        <w:tc>
          <w:tcPr>
            <w:tcW w:w="1489" w:type="dxa"/>
            <w:tcBorders>
              <w:top w:val="nil"/>
              <w:left w:val="nil"/>
              <w:bottom w:val="nil"/>
              <w:right w:val="nil"/>
            </w:tcBorders>
            <w:vAlign w:val="bottom"/>
          </w:tcPr>
          <w:p w:rsidR="00C42116" w:rsidRDefault="00C42116">
            <w:pPr>
              <w:pStyle w:val="ConsPlusNormal"/>
              <w:jc w:val="center"/>
            </w:pPr>
            <w:r>
              <w:t>Ц830417130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Ц830417130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Телевидение и радиовещание</w:t>
            </w:r>
          </w:p>
        </w:tc>
        <w:tc>
          <w:tcPr>
            <w:tcW w:w="1489" w:type="dxa"/>
            <w:tcBorders>
              <w:top w:val="nil"/>
              <w:left w:val="nil"/>
              <w:bottom w:val="nil"/>
              <w:right w:val="nil"/>
            </w:tcBorders>
            <w:vAlign w:val="bottom"/>
          </w:tcPr>
          <w:p w:rsidR="00C42116" w:rsidRDefault="00C42116">
            <w:pPr>
              <w:pStyle w:val="ConsPlusNormal"/>
              <w:jc w:val="center"/>
            </w:pPr>
            <w:r>
              <w:t>Ц830417130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Ц830417130</w:t>
            </w:r>
          </w:p>
        </w:tc>
        <w:tc>
          <w:tcPr>
            <w:tcW w:w="624" w:type="dxa"/>
            <w:tcBorders>
              <w:top w:val="nil"/>
              <w:left w:val="nil"/>
              <w:bottom w:val="nil"/>
              <w:right w:val="nil"/>
            </w:tcBorders>
            <w:vAlign w:val="bottom"/>
          </w:tcPr>
          <w:p w:rsidR="00C42116" w:rsidRDefault="00C42116">
            <w:pPr>
              <w:pStyle w:val="ConsPlusNormal"/>
              <w:jc w:val="center"/>
            </w:pPr>
            <w:r>
              <w:t>350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1489" w:type="dxa"/>
            <w:tcBorders>
              <w:top w:val="nil"/>
              <w:left w:val="nil"/>
              <w:bottom w:val="nil"/>
              <w:right w:val="nil"/>
            </w:tcBorders>
            <w:vAlign w:val="bottom"/>
          </w:tcPr>
          <w:p w:rsidR="00C42116" w:rsidRDefault="00C42116">
            <w:pPr>
              <w:pStyle w:val="ConsPlusNormal"/>
              <w:jc w:val="center"/>
            </w:pPr>
            <w:r>
              <w:t>Ц830500000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Приобретение антитеррористического и досмотрового оборудования</w:t>
            </w:r>
          </w:p>
        </w:tc>
        <w:tc>
          <w:tcPr>
            <w:tcW w:w="1489" w:type="dxa"/>
            <w:tcBorders>
              <w:top w:val="nil"/>
              <w:left w:val="nil"/>
              <w:bottom w:val="nil"/>
              <w:right w:val="nil"/>
            </w:tcBorders>
            <w:vAlign w:val="bottom"/>
          </w:tcPr>
          <w:p w:rsidR="00C42116" w:rsidRDefault="00C42116">
            <w:pPr>
              <w:pStyle w:val="ConsPlusNormal"/>
              <w:jc w:val="center"/>
            </w:pPr>
            <w:r>
              <w:t>Ц830512620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Ц830512620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Ц830512620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Ц830512620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Ц830512620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12.3.</w:t>
            </w:r>
          </w:p>
        </w:tc>
        <w:tc>
          <w:tcPr>
            <w:tcW w:w="3005" w:type="dxa"/>
            <w:tcBorders>
              <w:top w:val="nil"/>
              <w:left w:val="nil"/>
              <w:bottom w:val="nil"/>
              <w:right w:val="nil"/>
            </w:tcBorders>
          </w:tcPr>
          <w:p w:rsidR="00C42116" w:rsidRDefault="00AB5A4C">
            <w:pPr>
              <w:pStyle w:val="ConsPlusNormal"/>
              <w:jc w:val="both"/>
            </w:pPr>
            <w:hyperlink r:id="rId81" w:history="1">
              <w:r w:rsidR="00C42116">
                <w:rPr>
                  <w:color w:val="0000FF"/>
                </w:rPr>
                <w:t>Подпрограмма</w:t>
              </w:r>
            </w:hyperlink>
            <w:r w:rsidR="00C42116">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Ц850000000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Ц850100000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Ц850112510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Ц850112510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Ц850112510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Национальная безопасность и правоохранительная </w:t>
            </w:r>
            <w:r>
              <w:lastRenderedPageBreak/>
              <w:t>деятельность</w:t>
            </w:r>
          </w:p>
        </w:tc>
        <w:tc>
          <w:tcPr>
            <w:tcW w:w="1489" w:type="dxa"/>
            <w:tcBorders>
              <w:top w:val="nil"/>
              <w:left w:val="nil"/>
              <w:bottom w:val="nil"/>
              <w:right w:val="nil"/>
            </w:tcBorders>
            <w:vAlign w:val="bottom"/>
          </w:tcPr>
          <w:p w:rsidR="00C42116" w:rsidRDefault="00C42116">
            <w:pPr>
              <w:pStyle w:val="ConsPlusNormal"/>
              <w:jc w:val="center"/>
            </w:pPr>
            <w:r>
              <w:lastRenderedPageBreak/>
              <w:t>Ц850112510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Ц850112510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12.4.</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82"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Ц8Э0000000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36275,1</w:t>
            </w:r>
          </w:p>
        </w:tc>
        <w:tc>
          <w:tcPr>
            <w:tcW w:w="1264" w:type="dxa"/>
            <w:tcBorders>
              <w:top w:val="nil"/>
              <w:left w:val="nil"/>
              <w:bottom w:val="nil"/>
              <w:right w:val="nil"/>
            </w:tcBorders>
            <w:vAlign w:val="bottom"/>
          </w:tcPr>
          <w:p w:rsidR="00C42116" w:rsidRDefault="00C42116">
            <w:pPr>
              <w:pStyle w:val="ConsPlusNormal"/>
              <w:jc w:val="right"/>
            </w:pPr>
            <w:r>
              <w:t>36275,1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Ц8Э0100000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36275,1</w:t>
            </w:r>
          </w:p>
        </w:tc>
        <w:tc>
          <w:tcPr>
            <w:tcW w:w="1264" w:type="dxa"/>
            <w:tcBorders>
              <w:top w:val="nil"/>
              <w:left w:val="nil"/>
              <w:bottom w:val="nil"/>
              <w:right w:val="nil"/>
            </w:tcBorders>
            <w:vAlign w:val="bottom"/>
          </w:tcPr>
          <w:p w:rsidR="00C42116" w:rsidRDefault="00C42116">
            <w:pPr>
              <w:pStyle w:val="ConsPlusNormal"/>
              <w:jc w:val="right"/>
            </w:pPr>
            <w:r>
              <w:t>36275,1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Ц8Э0100190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8647,2</w:t>
            </w:r>
          </w:p>
        </w:tc>
        <w:tc>
          <w:tcPr>
            <w:tcW w:w="1264" w:type="dxa"/>
            <w:tcBorders>
              <w:top w:val="nil"/>
              <w:left w:val="nil"/>
              <w:bottom w:val="nil"/>
              <w:right w:val="nil"/>
            </w:tcBorders>
            <w:vAlign w:val="bottom"/>
          </w:tcPr>
          <w:p w:rsidR="00C42116" w:rsidRDefault="00C42116">
            <w:pPr>
              <w:pStyle w:val="ConsPlusNormal"/>
              <w:jc w:val="right"/>
            </w:pPr>
            <w:r>
              <w:t>8647,2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Ц8Э0100190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8450,4</w:t>
            </w:r>
          </w:p>
        </w:tc>
        <w:tc>
          <w:tcPr>
            <w:tcW w:w="1264" w:type="dxa"/>
            <w:tcBorders>
              <w:top w:val="nil"/>
              <w:left w:val="nil"/>
              <w:bottom w:val="nil"/>
              <w:right w:val="nil"/>
            </w:tcBorders>
            <w:vAlign w:val="bottom"/>
          </w:tcPr>
          <w:p w:rsidR="00C42116" w:rsidRDefault="00C42116">
            <w:pPr>
              <w:pStyle w:val="ConsPlusNormal"/>
              <w:jc w:val="right"/>
            </w:pPr>
            <w:r>
              <w:t>8450,4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Ц8Э0100190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8450,4</w:t>
            </w:r>
          </w:p>
        </w:tc>
        <w:tc>
          <w:tcPr>
            <w:tcW w:w="1264" w:type="dxa"/>
            <w:tcBorders>
              <w:top w:val="nil"/>
              <w:left w:val="nil"/>
              <w:bottom w:val="nil"/>
              <w:right w:val="nil"/>
            </w:tcBorders>
            <w:vAlign w:val="bottom"/>
          </w:tcPr>
          <w:p w:rsidR="00C42116" w:rsidRDefault="00C42116">
            <w:pPr>
              <w:pStyle w:val="ConsPlusNormal"/>
              <w:jc w:val="right"/>
            </w:pPr>
            <w:r>
              <w:t>8450,4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8450,4</w:t>
            </w:r>
          </w:p>
        </w:tc>
        <w:tc>
          <w:tcPr>
            <w:tcW w:w="1264" w:type="dxa"/>
            <w:tcBorders>
              <w:top w:val="nil"/>
              <w:left w:val="nil"/>
              <w:bottom w:val="nil"/>
              <w:right w:val="nil"/>
            </w:tcBorders>
            <w:vAlign w:val="bottom"/>
          </w:tcPr>
          <w:p w:rsidR="00C42116" w:rsidRDefault="00C42116">
            <w:pPr>
              <w:pStyle w:val="ConsPlusNormal"/>
              <w:jc w:val="right"/>
            </w:pPr>
            <w:r>
              <w:t>8450,4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8450,4</w:t>
            </w:r>
          </w:p>
        </w:tc>
        <w:tc>
          <w:tcPr>
            <w:tcW w:w="1264" w:type="dxa"/>
            <w:tcBorders>
              <w:top w:val="nil"/>
              <w:left w:val="nil"/>
              <w:bottom w:val="nil"/>
              <w:right w:val="nil"/>
            </w:tcBorders>
            <w:vAlign w:val="bottom"/>
          </w:tcPr>
          <w:p w:rsidR="00C42116" w:rsidRDefault="00C42116">
            <w:pPr>
              <w:pStyle w:val="ConsPlusNormal"/>
              <w:jc w:val="right"/>
            </w:pPr>
            <w:r>
              <w:t>8450,4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196,8</w:t>
            </w:r>
          </w:p>
        </w:tc>
        <w:tc>
          <w:tcPr>
            <w:tcW w:w="1264" w:type="dxa"/>
            <w:tcBorders>
              <w:top w:val="nil"/>
              <w:left w:val="nil"/>
              <w:bottom w:val="nil"/>
              <w:right w:val="nil"/>
            </w:tcBorders>
            <w:vAlign w:val="bottom"/>
          </w:tcPr>
          <w:p w:rsidR="00C42116" w:rsidRDefault="00C42116">
            <w:pPr>
              <w:pStyle w:val="ConsPlusNormal"/>
              <w:jc w:val="right"/>
            </w:pPr>
            <w:r>
              <w:t>196,8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196,8</w:t>
            </w:r>
          </w:p>
        </w:tc>
        <w:tc>
          <w:tcPr>
            <w:tcW w:w="1264" w:type="dxa"/>
            <w:tcBorders>
              <w:top w:val="nil"/>
              <w:left w:val="nil"/>
              <w:bottom w:val="nil"/>
              <w:right w:val="nil"/>
            </w:tcBorders>
            <w:vAlign w:val="bottom"/>
          </w:tcPr>
          <w:p w:rsidR="00C42116" w:rsidRDefault="00C42116">
            <w:pPr>
              <w:pStyle w:val="ConsPlusNormal"/>
              <w:jc w:val="right"/>
            </w:pPr>
            <w:r>
              <w:t>196,8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196,8</w:t>
            </w:r>
          </w:p>
        </w:tc>
        <w:tc>
          <w:tcPr>
            <w:tcW w:w="1264" w:type="dxa"/>
            <w:tcBorders>
              <w:top w:val="nil"/>
              <w:left w:val="nil"/>
              <w:bottom w:val="nil"/>
              <w:right w:val="nil"/>
            </w:tcBorders>
            <w:vAlign w:val="bottom"/>
          </w:tcPr>
          <w:p w:rsidR="00C42116" w:rsidRDefault="00C42116">
            <w:pPr>
              <w:pStyle w:val="ConsPlusNormal"/>
              <w:jc w:val="right"/>
            </w:pPr>
            <w:r>
              <w:t>196,8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196,8</w:t>
            </w:r>
          </w:p>
        </w:tc>
        <w:tc>
          <w:tcPr>
            <w:tcW w:w="1264" w:type="dxa"/>
            <w:tcBorders>
              <w:top w:val="nil"/>
              <w:left w:val="nil"/>
              <w:bottom w:val="nil"/>
              <w:right w:val="nil"/>
            </w:tcBorders>
            <w:vAlign w:val="bottom"/>
          </w:tcPr>
          <w:p w:rsidR="00C42116" w:rsidRDefault="00C42116">
            <w:pPr>
              <w:pStyle w:val="ConsPlusNormal"/>
              <w:jc w:val="right"/>
            </w:pPr>
            <w:r>
              <w:t>196,8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27627,9</w:t>
            </w:r>
          </w:p>
        </w:tc>
        <w:tc>
          <w:tcPr>
            <w:tcW w:w="1264" w:type="dxa"/>
            <w:tcBorders>
              <w:top w:val="nil"/>
              <w:left w:val="nil"/>
              <w:bottom w:val="nil"/>
              <w:right w:val="nil"/>
            </w:tcBorders>
            <w:vAlign w:val="bottom"/>
          </w:tcPr>
          <w:p w:rsidR="00C42116" w:rsidRDefault="00C42116">
            <w:pPr>
              <w:pStyle w:val="ConsPlusNormal"/>
              <w:jc w:val="right"/>
            </w:pPr>
            <w:r>
              <w:t>27627,9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21299,3</w:t>
            </w:r>
          </w:p>
        </w:tc>
        <w:tc>
          <w:tcPr>
            <w:tcW w:w="1264" w:type="dxa"/>
            <w:tcBorders>
              <w:top w:val="nil"/>
              <w:left w:val="nil"/>
              <w:bottom w:val="nil"/>
              <w:right w:val="nil"/>
            </w:tcBorders>
            <w:vAlign w:val="bottom"/>
          </w:tcPr>
          <w:p w:rsidR="00C42116" w:rsidRDefault="00C42116">
            <w:pPr>
              <w:pStyle w:val="ConsPlusNormal"/>
              <w:jc w:val="right"/>
            </w:pPr>
            <w:r>
              <w:t>21299,3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21299,3</w:t>
            </w:r>
          </w:p>
        </w:tc>
        <w:tc>
          <w:tcPr>
            <w:tcW w:w="1264" w:type="dxa"/>
            <w:tcBorders>
              <w:top w:val="nil"/>
              <w:left w:val="nil"/>
              <w:bottom w:val="nil"/>
              <w:right w:val="nil"/>
            </w:tcBorders>
            <w:vAlign w:val="bottom"/>
          </w:tcPr>
          <w:p w:rsidR="00C42116" w:rsidRDefault="00C42116">
            <w:pPr>
              <w:pStyle w:val="ConsPlusNormal"/>
              <w:jc w:val="right"/>
            </w:pPr>
            <w:r>
              <w:t>21299,3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21299,3</w:t>
            </w:r>
          </w:p>
        </w:tc>
        <w:tc>
          <w:tcPr>
            <w:tcW w:w="1264" w:type="dxa"/>
            <w:tcBorders>
              <w:top w:val="nil"/>
              <w:left w:val="nil"/>
              <w:bottom w:val="nil"/>
              <w:right w:val="nil"/>
            </w:tcBorders>
            <w:vAlign w:val="bottom"/>
          </w:tcPr>
          <w:p w:rsidR="00C42116" w:rsidRDefault="00C42116">
            <w:pPr>
              <w:pStyle w:val="ConsPlusNormal"/>
              <w:jc w:val="right"/>
            </w:pPr>
            <w:r>
              <w:t>21299,3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21299,3</w:t>
            </w:r>
          </w:p>
        </w:tc>
        <w:tc>
          <w:tcPr>
            <w:tcW w:w="1264" w:type="dxa"/>
            <w:tcBorders>
              <w:top w:val="nil"/>
              <w:left w:val="nil"/>
              <w:bottom w:val="nil"/>
              <w:right w:val="nil"/>
            </w:tcBorders>
            <w:vAlign w:val="bottom"/>
          </w:tcPr>
          <w:p w:rsidR="00C42116" w:rsidRDefault="00C42116">
            <w:pPr>
              <w:pStyle w:val="ConsPlusNormal"/>
              <w:jc w:val="right"/>
            </w:pPr>
            <w:r>
              <w:t>21299,3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928,6</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928,6</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928,6</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C42116" w:rsidRDefault="00C42116">
            <w:pPr>
              <w:pStyle w:val="ConsPlusNormal"/>
              <w:jc w:val="center"/>
            </w:pPr>
            <w:r>
              <w:t>Ц8Э0112640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928,6</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2431546,4</w:t>
            </w:r>
          </w:p>
        </w:tc>
        <w:tc>
          <w:tcPr>
            <w:tcW w:w="1264" w:type="dxa"/>
            <w:tcBorders>
              <w:top w:val="nil"/>
              <w:left w:val="nil"/>
              <w:bottom w:val="nil"/>
              <w:right w:val="nil"/>
            </w:tcBorders>
            <w:vAlign w:val="bottom"/>
          </w:tcPr>
          <w:p w:rsidR="00C42116" w:rsidRDefault="00C42116">
            <w:pPr>
              <w:pStyle w:val="ConsPlusNormal"/>
              <w:jc w:val="right"/>
            </w:pPr>
            <w:r>
              <w:t>2345034,8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13.1.</w:t>
            </w:r>
          </w:p>
        </w:tc>
        <w:tc>
          <w:tcPr>
            <w:tcW w:w="3005" w:type="dxa"/>
            <w:tcBorders>
              <w:top w:val="nil"/>
              <w:left w:val="nil"/>
              <w:bottom w:val="nil"/>
              <w:right w:val="nil"/>
            </w:tcBorders>
          </w:tcPr>
          <w:p w:rsidR="00C42116" w:rsidRDefault="00AB5A4C">
            <w:pPr>
              <w:pStyle w:val="ConsPlusNormal"/>
              <w:jc w:val="both"/>
            </w:pPr>
            <w:hyperlink r:id="rId84" w:history="1">
              <w:r w:rsidR="00C42116">
                <w:rPr>
                  <w:color w:val="0000FF"/>
                </w:rPr>
                <w:t>Подпрограмма</w:t>
              </w:r>
            </w:hyperlink>
            <w:r w:rsidR="00C42116">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Ц950000000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10884,0</w:t>
            </w:r>
          </w:p>
        </w:tc>
        <w:tc>
          <w:tcPr>
            <w:tcW w:w="1264" w:type="dxa"/>
            <w:tcBorders>
              <w:top w:val="nil"/>
              <w:left w:val="nil"/>
              <w:bottom w:val="nil"/>
              <w:right w:val="nil"/>
            </w:tcBorders>
            <w:vAlign w:val="bottom"/>
          </w:tcPr>
          <w:p w:rsidR="00C42116" w:rsidRDefault="00C42116">
            <w:pPr>
              <w:pStyle w:val="ConsPlusNormal"/>
              <w:jc w:val="right"/>
            </w:pPr>
            <w:r>
              <w:t>10884,0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"Обновление парка сельскохозяйственной техники"</w:t>
            </w:r>
          </w:p>
        </w:tc>
        <w:tc>
          <w:tcPr>
            <w:tcW w:w="1489" w:type="dxa"/>
            <w:tcBorders>
              <w:top w:val="nil"/>
              <w:left w:val="nil"/>
              <w:bottom w:val="nil"/>
              <w:right w:val="nil"/>
            </w:tcBorders>
            <w:vAlign w:val="bottom"/>
          </w:tcPr>
          <w:p w:rsidR="00C42116" w:rsidRDefault="00C42116">
            <w:pPr>
              <w:pStyle w:val="ConsPlusNormal"/>
              <w:jc w:val="center"/>
            </w:pPr>
            <w:r>
              <w:t>Ц950100000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Возмещение части затрат сельскохозяйственных товаропроизводителей на обеспечение технической и технологической модернизации </w:t>
            </w:r>
            <w:r>
              <w:lastRenderedPageBreak/>
              <w:t>сельскохозяйственного производства</w:t>
            </w:r>
          </w:p>
        </w:tc>
        <w:tc>
          <w:tcPr>
            <w:tcW w:w="1489" w:type="dxa"/>
            <w:tcBorders>
              <w:top w:val="nil"/>
              <w:left w:val="nil"/>
              <w:bottom w:val="nil"/>
              <w:right w:val="nil"/>
            </w:tcBorders>
            <w:vAlign w:val="bottom"/>
          </w:tcPr>
          <w:p w:rsidR="00C42116" w:rsidRDefault="00C42116">
            <w:pPr>
              <w:pStyle w:val="ConsPlusNormal"/>
              <w:jc w:val="center"/>
            </w:pPr>
            <w:r>
              <w:lastRenderedPageBreak/>
              <w:t>Ц950160640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Ц950160640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Ц950160640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Ц950160640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Ц950160640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Ц950300000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Обновление парка автотранспортных средств</w:t>
            </w:r>
          </w:p>
        </w:tc>
        <w:tc>
          <w:tcPr>
            <w:tcW w:w="1489" w:type="dxa"/>
            <w:tcBorders>
              <w:top w:val="nil"/>
              <w:left w:val="nil"/>
              <w:bottom w:val="nil"/>
              <w:right w:val="nil"/>
            </w:tcBorders>
            <w:vAlign w:val="bottom"/>
          </w:tcPr>
          <w:p w:rsidR="00C42116" w:rsidRDefault="00C42116">
            <w:pPr>
              <w:pStyle w:val="ConsPlusNormal"/>
              <w:jc w:val="center"/>
            </w:pPr>
            <w:r>
              <w:t>Ц950360630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Ц950360630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Ц950360630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Ц950360630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Ц950360630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13.2.</w:t>
            </w:r>
          </w:p>
        </w:tc>
        <w:tc>
          <w:tcPr>
            <w:tcW w:w="3005" w:type="dxa"/>
            <w:tcBorders>
              <w:top w:val="nil"/>
              <w:left w:val="nil"/>
              <w:bottom w:val="nil"/>
              <w:right w:val="nil"/>
            </w:tcBorders>
          </w:tcPr>
          <w:p w:rsidR="00C42116" w:rsidRDefault="00AB5A4C">
            <w:pPr>
              <w:pStyle w:val="ConsPlusNormal"/>
              <w:jc w:val="both"/>
            </w:pPr>
            <w:hyperlink r:id="rId85" w:history="1">
              <w:r w:rsidR="00C42116">
                <w:rPr>
                  <w:color w:val="0000FF"/>
                </w:rPr>
                <w:t>Подпрограмма</w:t>
              </w:r>
            </w:hyperlink>
            <w:r w:rsidR="00C42116">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w:t>
            </w:r>
            <w:r w:rsidR="00C42116">
              <w:lastRenderedPageBreak/>
              <w:t>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Ц970000000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222448,6</w:t>
            </w:r>
          </w:p>
        </w:tc>
        <w:tc>
          <w:tcPr>
            <w:tcW w:w="1264" w:type="dxa"/>
            <w:tcBorders>
              <w:top w:val="nil"/>
              <w:left w:val="nil"/>
              <w:bottom w:val="nil"/>
              <w:right w:val="nil"/>
            </w:tcBorders>
            <w:vAlign w:val="bottom"/>
          </w:tcPr>
          <w:p w:rsidR="00C42116" w:rsidRDefault="00C42116">
            <w:pPr>
              <w:pStyle w:val="ConsPlusNormal"/>
              <w:jc w:val="right"/>
            </w:pPr>
            <w:r>
              <w:t>222247,2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"Предупреждение и ликвидация болезней животных"</w:t>
            </w:r>
          </w:p>
        </w:tc>
        <w:tc>
          <w:tcPr>
            <w:tcW w:w="1489" w:type="dxa"/>
            <w:tcBorders>
              <w:top w:val="nil"/>
              <w:left w:val="nil"/>
              <w:bottom w:val="nil"/>
              <w:right w:val="nil"/>
            </w:tcBorders>
            <w:vAlign w:val="bottom"/>
          </w:tcPr>
          <w:p w:rsidR="00C42116" w:rsidRDefault="00C42116">
            <w:pPr>
              <w:pStyle w:val="ConsPlusNormal"/>
              <w:jc w:val="center"/>
            </w:pPr>
            <w:r>
              <w:t>Ц970100000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221745,9</w:t>
            </w:r>
          </w:p>
        </w:tc>
        <w:tc>
          <w:tcPr>
            <w:tcW w:w="1264" w:type="dxa"/>
            <w:tcBorders>
              <w:top w:val="nil"/>
              <w:left w:val="nil"/>
              <w:bottom w:val="nil"/>
              <w:right w:val="nil"/>
            </w:tcBorders>
            <w:vAlign w:val="bottom"/>
          </w:tcPr>
          <w:p w:rsidR="00C42116" w:rsidRDefault="00C42116">
            <w:pPr>
              <w:pStyle w:val="ConsPlusNormal"/>
              <w:jc w:val="right"/>
            </w:pPr>
            <w:r>
              <w:t>221544,5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эпизоотологического мониторинга заразных, в том числе особо опасных, болезней животных</w:t>
            </w:r>
          </w:p>
        </w:tc>
        <w:tc>
          <w:tcPr>
            <w:tcW w:w="1489" w:type="dxa"/>
            <w:tcBorders>
              <w:top w:val="nil"/>
              <w:left w:val="nil"/>
              <w:bottom w:val="nil"/>
              <w:right w:val="nil"/>
            </w:tcBorders>
            <w:vAlign w:val="bottom"/>
          </w:tcPr>
          <w:p w:rsidR="00C42116" w:rsidRDefault="00C42116">
            <w:pPr>
              <w:pStyle w:val="ConsPlusNormal"/>
              <w:jc w:val="center"/>
            </w:pPr>
            <w:r>
              <w:t>Ц970112700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Ц970112700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Ц970112700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Ц970112700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Ц970112700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противоэпизоотических мероприятий</w:t>
            </w:r>
          </w:p>
        </w:tc>
        <w:tc>
          <w:tcPr>
            <w:tcW w:w="1489" w:type="dxa"/>
            <w:tcBorders>
              <w:top w:val="nil"/>
              <w:left w:val="nil"/>
              <w:bottom w:val="nil"/>
              <w:right w:val="nil"/>
            </w:tcBorders>
            <w:vAlign w:val="bottom"/>
          </w:tcPr>
          <w:p w:rsidR="00C42116" w:rsidRDefault="00C42116">
            <w:pPr>
              <w:pStyle w:val="ConsPlusNormal"/>
              <w:jc w:val="center"/>
            </w:pPr>
            <w:r>
              <w:t>Ц970112710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Ц970112710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Ц970112710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Ц970112710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Ц970112710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w:t>
            </w:r>
            <w:r>
              <w:lastRenderedPageBreak/>
              <w:t>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1489" w:type="dxa"/>
            <w:tcBorders>
              <w:top w:val="nil"/>
              <w:left w:val="nil"/>
              <w:bottom w:val="nil"/>
              <w:right w:val="nil"/>
            </w:tcBorders>
            <w:vAlign w:val="bottom"/>
          </w:tcPr>
          <w:p w:rsidR="00C42116" w:rsidRDefault="00C42116">
            <w:pPr>
              <w:pStyle w:val="ConsPlusNormal"/>
              <w:jc w:val="center"/>
            </w:pPr>
            <w:r>
              <w:lastRenderedPageBreak/>
              <w:t>Ц970112750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Ц970112750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Ц970112750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Ц970112750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Ц970112750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учреждений государственной ветеринарной службы</w:t>
            </w:r>
          </w:p>
        </w:tc>
        <w:tc>
          <w:tcPr>
            <w:tcW w:w="1489" w:type="dxa"/>
            <w:tcBorders>
              <w:top w:val="nil"/>
              <w:left w:val="nil"/>
              <w:bottom w:val="nil"/>
              <w:right w:val="nil"/>
            </w:tcBorders>
            <w:vAlign w:val="bottom"/>
          </w:tcPr>
          <w:p w:rsidR="00C42116" w:rsidRDefault="00C42116">
            <w:pPr>
              <w:pStyle w:val="ConsPlusNormal"/>
              <w:jc w:val="center"/>
            </w:pPr>
            <w:r>
              <w:t>Ц970140010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Ц970140010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Ц970140010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Ц970140010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Ц970140010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"Укрепление материально-технической базы бюджетных учреждений ветеринарии"</w:t>
            </w:r>
          </w:p>
        </w:tc>
        <w:tc>
          <w:tcPr>
            <w:tcW w:w="1489" w:type="dxa"/>
            <w:tcBorders>
              <w:top w:val="nil"/>
              <w:left w:val="nil"/>
              <w:bottom w:val="nil"/>
              <w:right w:val="nil"/>
            </w:tcBorders>
            <w:vAlign w:val="bottom"/>
          </w:tcPr>
          <w:p w:rsidR="00C42116" w:rsidRDefault="00C42116">
            <w:pPr>
              <w:pStyle w:val="ConsPlusNormal"/>
              <w:jc w:val="center"/>
            </w:pPr>
            <w:r>
              <w:t>Ц970300000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Ц970312740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Ц970312740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Ц970312740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Ц970312740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Ц970312740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13.3.</w:t>
            </w:r>
          </w:p>
        </w:tc>
        <w:tc>
          <w:tcPr>
            <w:tcW w:w="3005" w:type="dxa"/>
            <w:tcBorders>
              <w:top w:val="nil"/>
              <w:left w:val="nil"/>
              <w:bottom w:val="nil"/>
              <w:right w:val="nil"/>
            </w:tcBorders>
          </w:tcPr>
          <w:p w:rsidR="00C42116" w:rsidRDefault="00AB5A4C">
            <w:pPr>
              <w:pStyle w:val="ConsPlusNormal"/>
              <w:jc w:val="both"/>
            </w:pPr>
            <w:hyperlink r:id="rId86"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Ц990000000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367153,9</w:t>
            </w:r>
          </w:p>
        </w:tc>
        <w:tc>
          <w:tcPr>
            <w:tcW w:w="1264" w:type="dxa"/>
            <w:tcBorders>
              <w:top w:val="nil"/>
              <w:left w:val="nil"/>
              <w:bottom w:val="nil"/>
              <w:right w:val="nil"/>
            </w:tcBorders>
            <w:vAlign w:val="bottom"/>
          </w:tcPr>
          <w:p w:rsidR="00C42116" w:rsidRDefault="00C42116">
            <w:pPr>
              <w:pStyle w:val="ConsPlusNormal"/>
              <w:jc w:val="right"/>
            </w:pPr>
            <w:r>
              <w:t>357673,8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"Улучшение жилищных условий граждан на селе"</w:t>
            </w:r>
          </w:p>
        </w:tc>
        <w:tc>
          <w:tcPr>
            <w:tcW w:w="1489" w:type="dxa"/>
            <w:tcBorders>
              <w:top w:val="nil"/>
              <w:left w:val="nil"/>
              <w:bottom w:val="nil"/>
              <w:right w:val="nil"/>
            </w:tcBorders>
            <w:vAlign w:val="bottom"/>
          </w:tcPr>
          <w:p w:rsidR="00C42116" w:rsidRDefault="00C42116">
            <w:pPr>
              <w:pStyle w:val="ConsPlusNormal"/>
              <w:jc w:val="center"/>
            </w:pPr>
            <w:r>
              <w:t>Ц990100000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C42116" w:rsidRDefault="00C42116">
            <w:pPr>
              <w:pStyle w:val="ConsPlusNormal"/>
              <w:jc w:val="center"/>
            </w:pPr>
            <w:r>
              <w:t>Ц9901R5671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Ц9901R5671</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Ц9901R5671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Ц9901R5671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489" w:type="dxa"/>
            <w:tcBorders>
              <w:top w:val="nil"/>
              <w:left w:val="nil"/>
              <w:bottom w:val="nil"/>
              <w:right w:val="nil"/>
            </w:tcBorders>
            <w:vAlign w:val="bottom"/>
          </w:tcPr>
          <w:p w:rsidR="00C42116" w:rsidRDefault="00C42116">
            <w:pPr>
              <w:pStyle w:val="ConsPlusNormal"/>
              <w:jc w:val="center"/>
            </w:pPr>
            <w:r>
              <w:t>Ц9901R5671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w:t>
            </w:r>
            <w:r>
              <w:lastRenderedPageBreak/>
              <w:t>автомобильных дорог"</w:t>
            </w:r>
          </w:p>
        </w:tc>
        <w:tc>
          <w:tcPr>
            <w:tcW w:w="1489" w:type="dxa"/>
            <w:tcBorders>
              <w:top w:val="nil"/>
              <w:left w:val="nil"/>
              <w:bottom w:val="nil"/>
              <w:right w:val="nil"/>
            </w:tcBorders>
            <w:vAlign w:val="bottom"/>
          </w:tcPr>
          <w:p w:rsidR="00C42116" w:rsidRDefault="00C42116">
            <w:pPr>
              <w:pStyle w:val="ConsPlusNormal"/>
              <w:jc w:val="center"/>
            </w:pPr>
            <w:r>
              <w:lastRenderedPageBreak/>
              <w:t>Ц990200000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301597,2</w:t>
            </w:r>
          </w:p>
        </w:tc>
        <w:tc>
          <w:tcPr>
            <w:tcW w:w="1264" w:type="dxa"/>
            <w:tcBorders>
              <w:top w:val="nil"/>
              <w:left w:val="nil"/>
              <w:bottom w:val="nil"/>
              <w:right w:val="nil"/>
            </w:tcBorders>
            <w:vAlign w:val="bottom"/>
          </w:tcPr>
          <w:p w:rsidR="00C42116" w:rsidRDefault="00C42116">
            <w:pPr>
              <w:pStyle w:val="ConsPlusNormal"/>
              <w:jc w:val="right"/>
            </w:pPr>
            <w:r>
              <w:t>342918,4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1489" w:type="dxa"/>
            <w:tcBorders>
              <w:top w:val="nil"/>
              <w:left w:val="nil"/>
              <w:bottom w:val="nil"/>
              <w:right w:val="nil"/>
            </w:tcBorders>
            <w:vAlign w:val="bottom"/>
          </w:tcPr>
          <w:p w:rsidR="00C42116" w:rsidRDefault="00C42116">
            <w:pPr>
              <w:pStyle w:val="ConsPlusNormal"/>
              <w:jc w:val="center"/>
            </w:pPr>
            <w:r>
              <w:t>Ц990216570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95702,8</w:t>
            </w:r>
          </w:p>
        </w:tc>
        <w:tc>
          <w:tcPr>
            <w:tcW w:w="1264" w:type="dxa"/>
            <w:tcBorders>
              <w:top w:val="nil"/>
              <w:left w:val="nil"/>
              <w:bottom w:val="nil"/>
              <w:right w:val="nil"/>
            </w:tcBorders>
            <w:vAlign w:val="bottom"/>
          </w:tcPr>
          <w:p w:rsidR="00C42116" w:rsidRDefault="00C42116">
            <w:pPr>
              <w:pStyle w:val="ConsPlusNormal"/>
              <w:jc w:val="right"/>
            </w:pPr>
            <w:r>
              <w:t>95702,8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Ц990216570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95702,8</w:t>
            </w:r>
          </w:p>
        </w:tc>
        <w:tc>
          <w:tcPr>
            <w:tcW w:w="1264" w:type="dxa"/>
            <w:tcBorders>
              <w:top w:val="nil"/>
              <w:left w:val="nil"/>
              <w:bottom w:val="nil"/>
              <w:right w:val="nil"/>
            </w:tcBorders>
            <w:vAlign w:val="bottom"/>
          </w:tcPr>
          <w:p w:rsidR="00C42116" w:rsidRDefault="00C42116">
            <w:pPr>
              <w:pStyle w:val="ConsPlusNormal"/>
              <w:jc w:val="right"/>
            </w:pPr>
            <w:r>
              <w:t>95702,8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Ц990216570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95702,8</w:t>
            </w:r>
          </w:p>
        </w:tc>
        <w:tc>
          <w:tcPr>
            <w:tcW w:w="1264" w:type="dxa"/>
            <w:tcBorders>
              <w:top w:val="nil"/>
              <w:left w:val="nil"/>
              <w:bottom w:val="nil"/>
              <w:right w:val="nil"/>
            </w:tcBorders>
            <w:vAlign w:val="bottom"/>
          </w:tcPr>
          <w:p w:rsidR="00C42116" w:rsidRDefault="00C42116">
            <w:pPr>
              <w:pStyle w:val="ConsPlusNormal"/>
              <w:jc w:val="right"/>
            </w:pPr>
            <w:r>
              <w:t>95702,8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Ц990216570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Ц990216570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Ц990216570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C42116" w:rsidRDefault="00C42116">
            <w:pPr>
              <w:pStyle w:val="ConsPlusNormal"/>
              <w:jc w:val="center"/>
            </w:pPr>
            <w:r>
              <w:t>Ц990216570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1489" w:type="dxa"/>
            <w:tcBorders>
              <w:top w:val="nil"/>
              <w:left w:val="nil"/>
              <w:bottom w:val="nil"/>
              <w:right w:val="nil"/>
            </w:tcBorders>
            <w:vAlign w:val="bottom"/>
          </w:tcPr>
          <w:p w:rsidR="00C42116" w:rsidRDefault="00C42116">
            <w:pPr>
              <w:pStyle w:val="ConsPlusNormal"/>
              <w:jc w:val="center"/>
            </w:pPr>
            <w:r>
              <w:t>Ц990216600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114660,0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t>Ц990216600</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114660,0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Бюджетные инвестиции</w:t>
            </w:r>
          </w:p>
        </w:tc>
        <w:tc>
          <w:tcPr>
            <w:tcW w:w="1489" w:type="dxa"/>
            <w:tcBorders>
              <w:top w:val="nil"/>
              <w:left w:val="nil"/>
              <w:bottom w:val="nil"/>
              <w:right w:val="nil"/>
            </w:tcBorders>
            <w:vAlign w:val="bottom"/>
          </w:tcPr>
          <w:p w:rsidR="00C42116" w:rsidRDefault="00C42116">
            <w:pPr>
              <w:pStyle w:val="ConsPlusNormal"/>
              <w:jc w:val="center"/>
            </w:pPr>
            <w:r>
              <w:t>Ц990216600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114660,0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Ц990216600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114660,0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Ц990216600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114660,0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C42116" w:rsidRDefault="00C42116">
            <w:pPr>
              <w:pStyle w:val="ConsPlusNormal"/>
              <w:jc w:val="center"/>
            </w:pPr>
            <w:r>
              <w:t>Ц9902R5673</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Ц9902R5673</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Ц9902R5673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Ц9902R5673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Ц9902R5673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C42116" w:rsidRDefault="00C42116">
            <w:pPr>
              <w:pStyle w:val="ConsPlusNormal"/>
              <w:jc w:val="center"/>
            </w:pPr>
            <w:r>
              <w:t>Ц9902R5674</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Ц9902R5674</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Ц9902R5674</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Ц9902R5674</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Ц9902R5674</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C42116" w:rsidRDefault="00C42116">
            <w:pPr>
              <w:pStyle w:val="ConsPlusNormal"/>
              <w:jc w:val="center"/>
            </w:pPr>
            <w:r>
              <w:t>Ц9902R5675</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Ц9902R5675</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Ц9902R5675</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Ц9902R5675</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Ц9902R5675</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w:t>
            </w:r>
            <w:r>
              <w:lastRenderedPageBreak/>
              <w:t>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C42116" w:rsidRDefault="00C42116">
            <w:pPr>
              <w:pStyle w:val="ConsPlusNormal"/>
              <w:jc w:val="center"/>
            </w:pPr>
            <w:r>
              <w:lastRenderedPageBreak/>
              <w:t>Ц9902R5677</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t>Ц9902R5677</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Бюджетные инвестиции</w:t>
            </w:r>
          </w:p>
        </w:tc>
        <w:tc>
          <w:tcPr>
            <w:tcW w:w="1489" w:type="dxa"/>
            <w:tcBorders>
              <w:top w:val="nil"/>
              <w:left w:val="nil"/>
              <w:bottom w:val="nil"/>
              <w:right w:val="nil"/>
            </w:tcBorders>
            <w:vAlign w:val="bottom"/>
          </w:tcPr>
          <w:p w:rsidR="00C42116" w:rsidRDefault="00C42116">
            <w:pPr>
              <w:pStyle w:val="ConsPlusNormal"/>
              <w:jc w:val="center"/>
            </w:pPr>
            <w:r>
              <w:t>Ц9902R5677</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Ц9902R5677</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Ц9902R5677</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"Грантовая поддержка местных инициатив граждан, проживающих в сельской местности"</w:t>
            </w:r>
          </w:p>
        </w:tc>
        <w:tc>
          <w:tcPr>
            <w:tcW w:w="1489" w:type="dxa"/>
            <w:tcBorders>
              <w:top w:val="nil"/>
              <w:left w:val="nil"/>
              <w:bottom w:val="nil"/>
              <w:right w:val="nil"/>
            </w:tcBorders>
            <w:vAlign w:val="bottom"/>
          </w:tcPr>
          <w:p w:rsidR="00C42116" w:rsidRDefault="00C42116">
            <w:pPr>
              <w:pStyle w:val="ConsPlusNormal"/>
              <w:jc w:val="center"/>
            </w:pPr>
            <w:r>
              <w:t>Ц990300000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C42116" w:rsidRDefault="00C42116">
            <w:pPr>
              <w:pStyle w:val="ConsPlusNormal"/>
              <w:jc w:val="center"/>
            </w:pPr>
            <w:r>
              <w:t>Ц9903R5678</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Ц9903R5678</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Ц9903R5678</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Ц9903R5678</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Ц9903R5678</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13.4.</w:t>
            </w:r>
          </w:p>
        </w:tc>
        <w:tc>
          <w:tcPr>
            <w:tcW w:w="3005" w:type="dxa"/>
            <w:tcBorders>
              <w:top w:val="nil"/>
              <w:left w:val="nil"/>
              <w:bottom w:val="nil"/>
              <w:right w:val="nil"/>
            </w:tcBorders>
          </w:tcPr>
          <w:p w:rsidR="00C42116" w:rsidRDefault="00AB5A4C">
            <w:pPr>
              <w:pStyle w:val="ConsPlusNormal"/>
              <w:jc w:val="both"/>
            </w:pPr>
            <w:hyperlink r:id="rId87" w:history="1">
              <w:r w:rsidR="00C42116">
                <w:rPr>
                  <w:color w:val="0000FF"/>
                </w:rPr>
                <w:t>Подпрограмма</w:t>
              </w:r>
            </w:hyperlink>
            <w:r w:rsidR="00C42116">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w:t>
            </w:r>
            <w:r w:rsidR="00C42116">
              <w:lastRenderedPageBreak/>
              <w:t>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Ц9Б0000000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1489" w:type="dxa"/>
            <w:tcBorders>
              <w:top w:val="nil"/>
              <w:left w:val="nil"/>
              <w:bottom w:val="nil"/>
              <w:right w:val="nil"/>
            </w:tcBorders>
            <w:vAlign w:val="bottom"/>
          </w:tcPr>
          <w:p w:rsidR="00C42116" w:rsidRDefault="00C42116">
            <w:pPr>
              <w:pStyle w:val="ConsPlusNormal"/>
              <w:jc w:val="center"/>
            </w:pPr>
            <w:r>
              <w:t>Ц9Б0100000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1489" w:type="dxa"/>
            <w:tcBorders>
              <w:top w:val="nil"/>
              <w:left w:val="nil"/>
              <w:bottom w:val="nil"/>
              <w:right w:val="nil"/>
            </w:tcBorders>
            <w:vAlign w:val="bottom"/>
          </w:tcPr>
          <w:p w:rsidR="00C42116" w:rsidRDefault="00C42116">
            <w:pPr>
              <w:pStyle w:val="ConsPlusNormal"/>
              <w:jc w:val="center"/>
            </w:pPr>
            <w:r>
              <w:t>Ц9Б0160761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Ц9Б0160761</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Ц9Б0160761</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Ц9Б0160761</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Ц9Б0160761</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13.5.</w:t>
            </w:r>
          </w:p>
        </w:tc>
        <w:tc>
          <w:tcPr>
            <w:tcW w:w="3005" w:type="dxa"/>
            <w:tcBorders>
              <w:top w:val="nil"/>
              <w:left w:val="nil"/>
              <w:bottom w:val="nil"/>
              <w:right w:val="nil"/>
            </w:tcBorders>
          </w:tcPr>
          <w:p w:rsidR="00C42116" w:rsidRDefault="00AB5A4C">
            <w:pPr>
              <w:pStyle w:val="ConsPlusNormal"/>
              <w:jc w:val="both"/>
            </w:pPr>
            <w:hyperlink r:id="rId88" w:history="1">
              <w:r w:rsidR="00C42116">
                <w:rPr>
                  <w:color w:val="0000FF"/>
                </w:rPr>
                <w:t>Подпрограмма</w:t>
              </w:r>
            </w:hyperlink>
            <w:r w:rsidR="00C42116">
              <w:t xml:space="preserve"> "Развитие отраслей агропромышленного </w:t>
            </w:r>
            <w:r w:rsidR="00C42116">
              <w:lastRenderedPageBreak/>
              <w:t>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Ц9И0000000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1171871,4</w:t>
            </w:r>
          </w:p>
        </w:tc>
        <w:tc>
          <w:tcPr>
            <w:tcW w:w="1264" w:type="dxa"/>
            <w:tcBorders>
              <w:top w:val="nil"/>
              <w:left w:val="nil"/>
              <w:bottom w:val="nil"/>
              <w:right w:val="nil"/>
            </w:tcBorders>
            <w:vAlign w:val="bottom"/>
          </w:tcPr>
          <w:p w:rsidR="00C42116" w:rsidRDefault="00C42116">
            <w:pPr>
              <w:pStyle w:val="ConsPlusNormal"/>
              <w:jc w:val="right"/>
            </w:pPr>
            <w:r>
              <w:t>1197821,7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региональных программ развития агропромышленного комплекса"</w:t>
            </w:r>
          </w:p>
        </w:tc>
        <w:tc>
          <w:tcPr>
            <w:tcW w:w="1489" w:type="dxa"/>
            <w:tcBorders>
              <w:top w:val="nil"/>
              <w:left w:val="nil"/>
              <w:bottom w:val="nil"/>
              <w:right w:val="nil"/>
            </w:tcBorders>
            <w:vAlign w:val="bottom"/>
          </w:tcPr>
          <w:p w:rsidR="00C42116" w:rsidRDefault="00C42116">
            <w:pPr>
              <w:pStyle w:val="ConsPlusNormal"/>
              <w:jc w:val="center"/>
            </w:pPr>
            <w:r>
              <w:t>Ц9И0100000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806854,9</w:t>
            </w:r>
          </w:p>
        </w:tc>
        <w:tc>
          <w:tcPr>
            <w:tcW w:w="1264" w:type="dxa"/>
            <w:tcBorders>
              <w:top w:val="nil"/>
              <w:left w:val="nil"/>
              <w:bottom w:val="nil"/>
              <w:right w:val="nil"/>
            </w:tcBorders>
            <w:vAlign w:val="bottom"/>
          </w:tcPr>
          <w:p w:rsidR="00C42116" w:rsidRDefault="00C42116">
            <w:pPr>
              <w:pStyle w:val="ConsPlusNormal"/>
              <w:jc w:val="right"/>
            </w:pPr>
            <w:r>
              <w:t>782788,6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Ц9И0165430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201242,7</w:t>
            </w:r>
          </w:p>
        </w:tc>
        <w:tc>
          <w:tcPr>
            <w:tcW w:w="1264" w:type="dxa"/>
            <w:tcBorders>
              <w:top w:val="nil"/>
              <w:left w:val="nil"/>
              <w:bottom w:val="nil"/>
              <w:right w:val="nil"/>
            </w:tcBorders>
            <w:vAlign w:val="bottom"/>
          </w:tcPr>
          <w:p w:rsidR="00C42116" w:rsidRDefault="00C42116">
            <w:pPr>
              <w:pStyle w:val="ConsPlusNormal"/>
              <w:jc w:val="right"/>
            </w:pPr>
            <w:r>
              <w:t>202762,4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Ц9И0165430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201242,7</w:t>
            </w:r>
          </w:p>
        </w:tc>
        <w:tc>
          <w:tcPr>
            <w:tcW w:w="1264" w:type="dxa"/>
            <w:tcBorders>
              <w:top w:val="nil"/>
              <w:left w:val="nil"/>
              <w:bottom w:val="nil"/>
              <w:right w:val="nil"/>
            </w:tcBorders>
            <w:vAlign w:val="bottom"/>
          </w:tcPr>
          <w:p w:rsidR="00C42116" w:rsidRDefault="00C42116">
            <w:pPr>
              <w:pStyle w:val="ConsPlusNormal"/>
              <w:jc w:val="right"/>
            </w:pPr>
            <w:r>
              <w:t>202762,4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Ц9И0165430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201242,7</w:t>
            </w:r>
          </w:p>
        </w:tc>
        <w:tc>
          <w:tcPr>
            <w:tcW w:w="1264" w:type="dxa"/>
            <w:tcBorders>
              <w:top w:val="nil"/>
              <w:left w:val="nil"/>
              <w:bottom w:val="nil"/>
              <w:right w:val="nil"/>
            </w:tcBorders>
            <w:vAlign w:val="bottom"/>
          </w:tcPr>
          <w:p w:rsidR="00C42116" w:rsidRDefault="00C42116">
            <w:pPr>
              <w:pStyle w:val="ConsPlusNormal"/>
              <w:jc w:val="right"/>
            </w:pPr>
            <w:r>
              <w:t>202762,4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Ц9И0165430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201242,7</w:t>
            </w:r>
          </w:p>
        </w:tc>
        <w:tc>
          <w:tcPr>
            <w:tcW w:w="1264" w:type="dxa"/>
            <w:tcBorders>
              <w:top w:val="nil"/>
              <w:left w:val="nil"/>
              <w:bottom w:val="nil"/>
              <w:right w:val="nil"/>
            </w:tcBorders>
            <w:vAlign w:val="bottom"/>
          </w:tcPr>
          <w:p w:rsidR="00C42116" w:rsidRDefault="00C42116">
            <w:pPr>
              <w:pStyle w:val="ConsPlusNormal"/>
              <w:jc w:val="right"/>
            </w:pPr>
            <w:r>
              <w:t>202762,4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Ц9И0165430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201242,7</w:t>
            </w:r>
          </w:p>
        </w:tc>
        <w:tc>
          <w:tcPr>
            <w:tcW w:w="1264" w:type="dxa"/>
            <w:tcBorders>
              <w:top w:val="nil"/>
              <w:left w:val="nil"/>
              <w:bottom w:val="nil"/>
              <w:right w:val="nil"/>
            </w:tcBorders>
            <w:vAlign w:val="bottom"/>
          </w:tcPr>
          <w:p w:rsidR="00C42116" w:rsidRDefault="00C42116">
            <w:pPr>
              <w:pStyle w:val="ConsPlusNormal"/>
              <w:jc w:val="right"/>
            </w:pPr>
            <w:r>
              <w:t>202762,4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Содействие достижению целевых показателей региональных программ развития агропромышленного комплекса</w:t>
            </w:r>
          </w:p>
        </w:tc>
        <w:tc>
          <w:tcPr>
            <w:tcW w:w="1489" w:type="dxa"/>
            <w:tcBorders>
              <w:top w:val="nil"/>
              <w:left w:val="nil"/>
              <w:bottom w:val="nil"/>
              <w:right w:val="nil"/>
            </w:tcBorders>
            <w:vAlign w:val="bottom"/>
          </w:tcPr>
          <w:p w:rsidR="00C42116" w:rsidRDefault="00C42116">
            <w:pPr>
              <w:pStyle w:val="ConsPlusNormal"/>
              <w:jc w:val="center"/>
            </w:pPr>
            <w:r>
              <w:t>Ц9И01R5430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605612,2</w:t>
            </w:r>
          </w:p>
        </w:tc>
        <w:tc>
          <w:tcPr>
            <w:tcW w:w="1264" w:type="dxa"/>
            <w:tcBorders>
              <w:top w:val="nil"/>
              <w:left w:val="nil"/>
              <w:bottom w:val="nil"/>
              <w:right w:val="nil"/>
            </w:tcBorders>
            <w:vAlign w:val="bottom"/>
          </w:tcPr>
          <w:p w:rsidR="00C42116" w:rsidRDefault="00C42116">
            <w:pPr>
              <w:pStyle w:val="ConsPlusNormal"/>
              <w:jc w:val="right"/>
            </w:pPr>
            <w:r>
              <w:t>580026,2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Ц9И01R5430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605612,2</w:t>
            </w:r>
          </w:p>
        </w:tc>
        <w:tc>
          <w:tcPr>
            <w:tcW w:w="1264" w:type="dxa"/>
            <w:tcBorders>
              <w:top w:val="nil"/>
              <w:left w:val="nil"/>
              <w:bottom w:val="nil"/>
              <w:right w:val="nil"/>
            </w:tcBorders>
            <w:vAlign w:val="bottom"/>
          </w:tcPr>
          <w:p w:rsidR="00C42116" w:rsidRDefault="00C42116">
            <w:pPr>
              <w:pStyle w:val="ConsPlusNormal"/>
              <w:jc w:val="right"/>
            </w:pPr>
            <w:r>
              <w:t>580026,2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Ц9И01R5430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605612,2</w:t>
            </w:r>
          </w:p>
        </w:tc>
        <w:tc>
          <w:tcPr>
            <w:tcW w:w="1264" w:type="dxa"/>
            <w:tcBorders>
              <w:top w:val="nil"/>
              <w:left w:val="nil"/>
              <w:bottom w:val="nil"/>
              <w:right w:val="nil"/>
            </w:tcBorders>
            <w:vAlign w:val="bottom"/>
          </w:tcPr>
          <w:p w:rsidR="00C42116" w:rsidRDefault="00C42116">
            <w:pPr>
              <w:pStyle w:val="ConsPlusNormal"/>
              <w:jc w:val="right"/>
            </w:pPr>
            <w:r>
              <w:t>580026,2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Ц9И01R5430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605612,2</w:t>
            </w:r>
          </w:p>
        </w:tc>
        <w:tc>
          <w:tcPr>
            <w:tcW w:w="1264" w:type="dxa"/>
            <w:tcBorders>
              <w:top w:val="nil"/>
              <w:left w:val="nil"/>
              <w:bottom w:val="nil"/>
              <w:right w:val="nil"/>
            </w:tcBorders>
            <w:vAlign w:val="bottom"/>
          </w:tcPr>
          <w:p w:rsidR="00C42116" w:rsidRDefault="00C42116">
            <w:pPr>
              <w:pStyle w:val="ConsPlusNormal"/>
              <w:jc w:val="right"/>
            </w:pPr>
            <w:r>
              <w:t>580026,2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Ц9И01R5430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605612,2</w:t>
            </w:r>
          </w:p>
        </w:tc>
        <w:tc>
          <w:tcPr>
            <w:tcW w:w="1264" w:type="dxa"/>
            <w:tcBorders>
              <w:top w:val="nil"/>
              <w:left w:val="nil"/>
              <w:bottom w:val="nil"/>
              <w:right w:val="nil"/>
            </w:tcBorders>
            <w:vAlign w:val="bottom"/>
          </w:tcPr>
          <w:p w:rsidR="00C42116" w:rsidRDefault="00C42116">
            <w:pPr>
              <w:pStyle w:val="ConsPlusNormal"/>
              <w:jc w:val="right"/>
            </w:pPr>
            <w:r>
              <w:t>580026,2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"Поддержание доходности сельскохозяйственных товаропроизводителей"</w:t>
            </w:r>
          </w:p>
        </w:tc>
        <w:tc>
          <w:tcPr>
            <w:tcW w:w="1489" w:type="dxa"/>
            <w:tcBorders>
              <w:top w:val="nil"/>
              <w:left w:val="nil"/>
              <w:bottom w:val="nil"/>
              <w:right w:val="nil"/>
            </w:tcBorders>
            <w:vAlign w:val="bottom"/>
          </w:tcPr>
          <w:p w:rsidR="00C42116" w:rsidRDefault="00C42116">
            <w:pPr>
              <w:pStyle w:val="ConsPlusNormal"/>
              <w:jc w:val="center"/>
            </w:pPr>
            <w:r>
              <w:t>Ц9И0200000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203235,4</w:t>
            </w:r>
          </w:p>
        </w:tc>
        <w:tc>
          <w:tcPr>
            <w:tcW w:w="1264" w:type="dxa"/>
            <w:tcBorders>
              <w:top w:val="nil"/>
              <w:left w:val="nil"/>
              <w:bottom w:val="nil"/>
              <w:right w:val="nil"/>
            </w:tcBorders>
            <w:vAlign w:val="bottom"/>
          </w:tcPr>
          <w:p w:rsidR="00C42116" w:rsidRDefault="00C42116">
            <w:pPr>
              <w:pStyle w:val="ConsPlusNormal"/>
              <w:jc w:val="right"/>
            </w:pPr>
            <w:r>
              <w:t>203494,8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Ц9И0267480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Ц9И0267480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Ц9И0267480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Ц9И0267480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Ц9И0267480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Оказание несвязанной поддержки сельскохозяйственным товаропроизводителям в области растениеводства</w:t>
            </w:r>
          </w:p>
        </w:tc>
        <w:tc>
          <w:tcPr>
            <w:tcW w:w="1489" w:type="dxa"/>
            <w:tcBorders>
              <w:top w:val="nil"/>
              <w:left w:val="nil"/>
              <w:bottom w:val="nil"/>
              <w:right w:val="nil"/>
            </w:tcBorders>
            <w:vAlign w:val="bottom"/>
          </w:tcPr>
          <w:p w:rsidR="00C42116" w:rsidRDefault="00C42116">
            <w:pPr>
              <w:pStyle w:val="ConsPlusNormal"/>
              <w:jc w:val="center"/>
            </w:pPr>
            <w:r>
              <w:t>Ц9И02R5410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104437,7</w:t>
            </w:r>
          </w:p>
        </w:tc>
        <w:tc>
          <w:tcPr>
            <w:tcW w:w="1264" w:type="dxa"/>
            <w:tcBorders>
              <w:top w:val="nil"/>
              <w:left w:val="nil"/>
              <w:bottom w:val="nil"/>
              <w:right w:val="nil"/>
            </w:tcBorders>
            <w:vAlign w:val="bottom"/>
          </w:tcPr>
          <w:p w:rsidR="00C42116" w:rsidRDefault="00C42116">
            <w:pPr>
              <w:pStyle w:val="ConsPlusNormal"/>
              <w:jc w:val="right"/>
            </w:pPr>
            <w:r>
              <w:t>104697,1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Ц9И02R5410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104437,7</w:t>
            </w:r>
          </w:p>
        </w:tc>
        <w:tc>
          <w:tcPr>
            <w:tcW w:w="1264" w:type="dxa"/>
            <w:tcBorders>
              <w:top w:val="nil"/>
              <w:left w:val="nil"/>
              <w:bottom w:val="nil"/>
              <w:right w:val="nil"/>
            </w:tcBorders>
            <w:vAlign w:val="bottom"/>
          </w:tcPr>
          <w:p w:rsidR="00C42116" w:rsidRDefault="00C42116">
            <w:pPr>
              <w:pStyle w:val="ConsPlusNormal"/>
              <w:jc w:val="right"/>
            </w:pPr>
            <w:r>
              <w:t>104697,1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юридическим лицам (кроме некоммерческих </w:t>
            </w:r>
            <w:r>
              <w:lastRenderedPageBreak/>
              <w:t>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Ц9И02R5410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104437,7</w:t>
            </w:r>
          </w:p>
        </w:tc>
        <w:tc>
          <w:tcPr>
            <w:tcW w:w="1264" w:type="dxa"/>
            <w:tcBorders>
              <w:top w:val="nil"/>
              <w:left w:val="nil"/>
              <w:bottom w:val="nil"/>
              <w:right w:val="nil"/>
            </w:tcBorders>
            <w:vAlign w:val="bottom"/>
          </w:tcPr>
          <w:p w:rsidR="00C42116" w:rsidRDefault="00C42116">
            <w:pPr>
              <w:pStyle w:val="ConsPlusNormal"/>
              <w:jc w:val="right"/>
            </w:pPr>
            <w:r>
              <w:t>104697,1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Ц9И02R5410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104437,7</w:t>
            </w:r>
          </w:p>
        </w:tc>
        <w:tc>
          <w:tcPr>
            <w:tcW w:w="1264" w:type="dxa"/>
            <w:tcBorders>
              <w:top w:val="nil"/>
              <w:left w:val="nil"/>
              <w:bottom w:val="nil"/>
              <w:right w:val="nil"/>
            </w:tcBorders>
            <w:vAlign w:val="bottom"/>
          </w:tcPr>
          <w:p w:rsidR="00C42116" w:rsidRDefault="00C42116">
            <w:pPr>
              <w:pStyle w:val="ConsPlusNormal"/>
              <w:jc w:val="right"/>
            </w:pPr>
            <w:r>
              <w:t>104697,1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Ц9И02R5410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104437,7</w:t>
            </w:r>
          </w:p>
        </w:tc>
        <w:tc>
          <w:tcPr>
            <w:tcW w:w="1264" w:type="dxa"/>
            <w:tcBorders>
              <w:top w:val="nil"/>
              <w:left w:val="nil"/>
              <w:bottom w:val="nil"/>
              <w:right w:val="nil"/>
            </w:tcBorders>
            <w:vAlign w:val="bottom"/>
          </w:tcPr>
          <w:p w:rsidR="00C42116" w:rsidRDefault="00C42116">
            <w:pPr>
              <w:pStyle w:val="ConsPlusNormal"/>
              <w:jc w:val="right"/>
            </w:pPr>
            <w:r>
              <w:t>104697,1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"Поддержка подотраслей растениеводства"</w:t>
            </w:r>
          </w:p>
        </w:tc>
        <w:tc>
          <w:tcPr>
            <w:tcW w:w="1489" w:type="dxa"/>
            <w:tcBorders>
              <w:top w:val="nil"/>
              <w:left w:val="nil"/>
              <w:bottom w:val="nil"/>
              <w:right w:val="nil"/>
            </w:tcBorders>
            <w:vAlign w:val="bottom"/>
          </w:tcPr>
          <w:p w:rsidR="00C42116" w:rsidRDefault="00C42116">
            <w:pPr>
              <w:pStyle w:val="ConsPlusNormal"/>
              <w:jc w:val="center"/>
            </w:pPr>
            <w:r>
              <w:t>Ц9И0300000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части затрат на выполнение мероприятий по повышению плодородия почв</w:t>
            </w:r>
          </w:p>
        </w:tc>
        <w:tc>
          <w:tcPr>
            <w:tcW w:w="1489" w:type="dxa"/>
            <w:tcBorders>
              <w:top w:val="nil"/>
              <w:left w:val="nil"/>
              <w:bottom w:val="nil"/>
              <w:right w:val="nil"/>
            </w:tcBorders>
            <w:vAlign w:val="bottom"/>
          </w:tcPr>
          <w:p w:rsidR="00C42116" w:rsidRDefault="00C42116">
            <w:pPr>
              <w:pStyle w:val="ConsPlusNormal"/>
              <w:jc w:val="center"/>
            </w:pPr>
            <w:r>
              <w:t>Ц9И0360080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Ц9И0360080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Ц9И0360080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Ц9И0360080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Ц9И0360080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"Поддержка подотраслей животноводства"</w:t>
            </w:r>
          </w:p>
        </w:tc>
        <w:tc>
          <w:tcPr>
            <w:tcW w:w="1489" w:type="dxa"/>
            <w:tcBorders>
              <w:top w:val="nil"/>
              <w:left w:val="nil"/>
              <w:bottom w:val="nil"/>
              <w:right w:val="nil"/>
            </w:tcBorders>
            <w:vAlign w:val="bottom"/>
          </w:tcPr>
          <w:p w:rsidR="00C42116" w:rsidRDefault="00C42116">
            <w:pPr>
              <w:pStyle w:val="ConsPlusNormal"/>
              <w:jc w:val="center"/>
            </w:pPr>
            <w:r>
              <w:t>Ц9И0400000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Повышение продуктивности крупного рогатого скота молочного направления</w:t>
            </w:r>
          </w:p>
        </w:tc>
        <w:tc>
          <w:tcPr>
            <w:tcW w:w="1489" w:type="dxa"/>
            <w:tcBorders>
              <w:top w:val="nil"/>
              <w:left w:val="nil"/>
              <w:bottom w:val="nil"/>
              <w:right w:val="nil"/>
            </w:tcBorders>
            <w:vAlign w:val="bottom"/>
          </w:tcPr>
          <w:p w:rsidR="00C42116" w:rsidRDefault="00C42116">
            <w:pPr>
              <w:pStyle w:val="ConsPlusNormal"/>
              <w:jc w:val="center"/>
            </w:pPr>
            <w:r>
              <w:t>Ц9И04R5420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Ц9И04R5420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w:t>
            </w:r>
            <w:r>
              <w:lastRenderedPageBreak/>
              <w:t>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Ц9И04R5420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Ц9И04R5420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Ц9И04R5420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Ц9И0500000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части затрат на производство хмеля при условии его реализации</w:t>
            </w:r>
          </w:p>
        </w:tc>
        <w:tc>
          <w:tcPr>
            <w:tcW w:w="1489" w:type="dxa"/>
            <w:tcBorders>
              <w:top w:val="nil"/>
              <w:left w:val="nil"/>
              <w:bottom w:val="nil"/>
              <w:right w:val="nil"/>
            </w:tcBorders>
            <w:vAlign w:val="bottom"/>
          </w:tcPr>
          <w:p w:rsidR="00C42116" w:rsidRDefault="00C42116">
            <w:pPr>
              <w:pStyle w:val="ConsPlusNormal"/>
              <w:jc w:val="center"/>
            </w:pPr>
            <w:r>
              <w:t>Ц9И0560220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Ц9И0560220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Ц9И0560220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Ц9И0560220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Ц9И0560220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1489" w:type="dxa"/>
            <w:tcBorders>
              <w:top w:val="nil"/>
              <w:left w:val="nil"/>
              <w:bottom w:val="nil"/>
              <w:right w:val="nil"/>
            </w:tcBorders>
            <w:vAlign w:val="bottom"/>
          </w:tcPr>
          <w:p w:rsidR="00C42116" w:rsidRDefault="00C42116">
            <w:pPr>
              <w:pStyle w:val="ConsPlusNormal"/>
              <w:jc w:val="center"/>
            </w:pPr>
            <w:r>
              <w:t>Ц9ИI700000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47584,6</w:t>
            </w:r>
          </w:p>
        </w:tc>
        <w:tc>
          <w:tcPr>
            <w:tcW w:w="1264" w:type="dxa"/>
            <w:tcBorders>
              <w:top w:val="nil"/>
              <w:left w:val="nil"/>
              <w:bottom w:val="nil"/>
              <w:right w:val="nil"/>
            </w:tcBorders>
            <w:vAlign w:val="bottom"/>
          </w:tcPr>
          <w:p w:rsidR="00C42116" w:rsidRDefault="00C42116">
            <w:pPr>
              <w:pStyle w:val="ConsPlusNormal"/>
              <w:jc w:val="right"/>
            </w:pPr>
            <w:r>
              <w:t>97341,8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системы поддержки фермеров и развитие сельской кооперации</w:t>
            </w:r>
          </w:p>
        </w:tc>
        <w:tc>
          <w:tcPr>
            <w:tcW w:w="1489" w:type="dxa"/>
            <w:tcBorders>
              <w:top w:val="nil"/>
              <w:left w:val="nil"/>
              <w:bottom w:val="nil"/>
              <w:right w:val="nil"/>
            </w:tcBorders>
            <w:vAlign w:val="bottom"/>
          </w:tcPr>
          <w:p w:rsidR="00C42116" w:rsidRDefault="00C42116">
            <w:pPr>
              <w:pStyle w:val="ConsPlusNormal"/>
              <w:jc w:val="center"/>
            </w:pPr>
            <w:r>
              <w:t>Ц9ИI754800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47584,6</w:t>
            </w:r>
          </w:p>
        </w:tc>
        <w:tc>
          <w:tcPr>
            <w:tcW w:w="1264" w:type="dxa"/>
            <w:tcBorders>
              <w:top w:val="nil"/>
              <w:left w:val="nil"/>
              <w:bottom w:val="nil"/>
              <w:right w:val="nil"/>
            </w:tcBorders>
            <w:vAlign w:val="bottom"/>
          </w:tcPr>
          <w:p w:rsidR="00C42116" w:rsidRDefault="00C42116">
            <w:pPr>
              <w:pStyle w:val="ConsPlusNormal"/>
              <w:jc w:val="right"/>
            </w:pPr>
            <w:r>
              <w:t>97341,8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Ц9ИI754800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47584,6</w:t>
            </w:r>
          </w:p>
        </w:tc>
        <w:tc>
          <w:tcPr>
            <w:tcW w:w="1264" w:type="dxa"/>
            <w:tcBorders>
              <w:top w:val="nil"/>
              <w:left w:val="nil"/>
              <w:bottom w:val="nil"/>
              <w:right w:val="nil"/>
            </w:tcBorders>
            <w:vAlign w:val="bottom"/>
          </w:tcPr>
          <w:p w:rsidR="00C42116" w:rsidRDefault="00C42116">
            <w:pPr>
              <w:pStyle w:val="ConsPlusNormal"/>
              <w:jc w:val="right"/>
            </w:pPr>
            <w:r>
              <w:t>97341,8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юридическим лицам (кроме некоммерческих </w:t>
            </w:r>
            <w:r>
              <w:lastRenderedPageBreak/>
              <w:t>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Ц9ИI754800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47584,6</w:t>
            </w:r>
          </w:p>
        </w:tc>
        <w:tc>
          <w:tcPr>
            <w:tcW w:w="1264" w:type="dxa"/>
            <w:tcBorders>
              <w:top w:val="nil"/>
              <w:left w:val="nil"/>
              <w:bottom w:val="nil"/>
              <w:right w:val="nil"/>
            </w:tcBorders>
            <w:vAlign w:val="bottom"/>
          </w:tcPr>
          <w:p w:rsidR="00C42116" w:rsidRDefault="00C42116">
            <w:pPr>
              <w:pStyle w:val="ConsPlusNormal"/>
              <w:jc w:val="right"/>
            </w:pPr>
            <w:r>
              <w:t>97341,8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Ц9ИI754800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47584,6</w:t>
            </w:r>
          </w:p>
        </w:tc>
        <w:tc>
          <w:tcPr>
            <w:tcW w:w="1264" w:type="dxa"/>
            <w:tcBorders>
              <w:top w:val="nil"/>
              <w:left w:val="nil"/>
              <w:bottom w:val="nil"/>
              <w:right w:val="nil"/>
            </w:tcBorders>
            <w:vAlign w:val="bottom"/>
          </w:tcPr>
          <w:p w:rsidR="00C42116" w:rsidRDefault="00C42116">
            <w:pPr>
              <w:pStyle w:val="ConsPlusNormal"/>
              <w:jc w:val="right"/>
            </w:pPr>
            <w:r>
              <w:t>97341,8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Ц9ИI754800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47584,6</w:t>
            </w:r>
          </w:p>
        </w:tc>
        <w:tc>
          <w:tcPr>
            <w:tcW w:w="1264" w:type="dxa"/>
            <w:tcBorders>
              <w:top w:val="nil"/>
              <w:left w:val="nil"/>
              <w:bottom w:val="nil"/>
              <w:right w:val="nil"/>
            </w:tcBorders>
            <w:vAlign w:val="bottom"/>
          </w:tcPr>
          <w:p w:rsidR="00C42116" w:rsidRDefault="00C42116">
            <w:pPr>
              <w:pStyle w:val="ConsPlusNormal"/>
              <w:jc w:val="right"/>
            </w:pPr>
            <w:r>
              <w:t>97341,8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13.6.</w:t>
            </w:r>
          </w:p>
        </w:tc>
        <w:tc>
          <w:tcPr>
            <w:tcW w:w="3005" w:type="dxa"/>
            <w:tcBorders>
              <w:top w:val="nil"/>
              <w:left w:val="nil"/>
              <w:bottom w:val="nil"/>
              <w:right w:val="nil"/>
            </w:tcBorders>
          </w:tcPr>
          <w:p w:rsidR="00C42116" w:rsidRDefault="00AB5A4C">
            <w:pPr>
              <w:pStyle w:val="ConsPlusNormal"/>
              <w:jc w:val="both"/>
            </w:pPr>
            <w:hyperlink r:id="rId89" w:history="1">
              <w:r w:rsidR="00C42116">
                <w:rPr>
                  <w:color w:val="0000FF"/>
                </w:rPr>
                <w:t>Подпрограмма</w:t>
              </w:r>
            </w:hyperlink>
            <w:r w:rsidR="00C42116">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Ц9К0000000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553614,6</w:t>
            </w:r>
          </w:p>
        </w:tc>
        <w:tc>
          <w:tcPr>
            <w:tcW w:w="1264" w:type="dxa"/>
            <w:tcBorders>
              <w:top w:val="nil"/>
              <w:left w:val="nil"/>
              <w:bottom w:val="nil"/>
              <w:right w:val="nil"/>
            </w:tcBorders>
            <w:vAlign w:val="bottom"/>
          </w:tcPr>
          <w:p w:rsidR="00C42116" w:rsidRDefault="00C42116">
            <w:pPr>
              <w:pStyle w:val="ConsPlusNormal"/>
              <w:jc w:val="right"/>
            </w:pPr>
            <w:r>
              <w:t>450833,2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"Поддержка инвестиционного кредитования в агропромышленном комплексе"</w:t>
            </w:r>
          </w:p>
        </w:tc>
        <w:tc>
          <w:tcPr>
            <w:tcW w:w="1489" w:type="dxa"/>
            <w:tcBorders>
              <w:top w:val="nil"/>
              <w:left w:val="nil"/>
              <w:bottom w:val="nil"/>
              <w:right w:val="nil"/>
            </w:tcBorders>
            <w:vAlign w:val="bottom"/>
          </w:tcPr>
          <w:p w:rsidR="00C42116" w:rsidRDefault="00C42116">
            <w:pPr>
              <w:pStyle w:val="ConsPlusNormal"/>
              <w:jc w:val="center"/>
            </w:pPr>
            <w:r>
              <w:t>Ц9К0100000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части процентной ставки по инвестиционным кредитам (займам) в агропромышленном комплексе</w:t>
            </w:r>
          </w:p>
        </w:tc>
        <w:tc>
          <w:tcPr>
            <w:tcW w:w="1489" w:type="dxa"/>
            <w:tcBorders>
              <w:top w:val="nil"/>
              <w:left w:val="nil"/>
              <w:bottom w:val="nil"/>
              <w:right w:val="nil"/>
            </w:tcBorders>
            <w:vAlign w:val="bottom"/>
          </w:tcPr>
          <w:p w:rsidR="00C42116" w:rsidRDefault="00C42116">
            <w:pPr>
              <w:pStyle w:val="ConsPlusNormal"/>
              <w:jc w:val="center"/>
            </w:pPr>
            <w:r>
              <w:t>Ц9К01R5440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Ц9К01R5440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Ц9К01R5440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Ц9К01R5440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Ц9К01R5440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1489" w:type="dxa"/>
            <w:tcBorders>
              <w:top w:val="nil"/>
              <w:left w:val="nil"/>
              <w:bottom w:val="nil"/>
              <w:right w:val="nil"/>
            </w:tcBorders>
            <w:vAlign w:val="bottom"/>
          </w:tcPr>
          <w:p w:rsidR="00C42116" w:rsidRDefault="00C42116">
            <w:pPr>
              <w:pStyle w:val="ConsPlusNormal"/>
              <w:jc w:val="center"/>
            </w:pPr>
            <w:r>
              <w:t>Ц9К0200000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1489" w:type="dxa"/>
            <w:tcBorders>
              <w:top w:val="nil"/>
              <w:left w:val="nil"/>
              <w:bottom w:val="nil"/>
              <w:right w:val="nil"/>
            </w:tcBorders>
            <w:vAlign w:val="bottom"/>
          </w:tcPr>
          <w:p w:rsidR="00C42116" w:rsidRDefault="00C42116">
            <w:pPr>
              <w:pStyle w:val="ConsPlusNormal"/>
              <w:jc w:val="center"/>
            </w:pPr>
            <w:r>
              <w:t>Ц9К02R5450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Ц9К02R5450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Ц9К02R5450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Ц9К02R5450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Ц9К02R5450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13.7.</w:t>
            </w:r>
          </w:p>
        </w:tc>
        <w:tc>
          <w:tcPr>
            <w:tcW w:w="3005" w:type="dxa"/>
            <w:tcBorders>
              <w:top w:val="nil"/>
              <w:left w:val="nil"/>
              <w:bottom w:val="nil"/>
              <w:right w:val="nil"/>
            </w:tcBorders>
          </w:tcPr>
          <w:p w:rsidR="00C42116" w:rsidRDefault="00AB5A4C">
            <w:pPr>
              <w:pStyle w:val="ConsPlusNormal"/>
              <w:jc w:val="both"/>
            </w:pPr>
            <w:hyperlink r:id="rId90" w:history="1">
              <w:r w:rsidR="00C42116">
                <w:rPr>
                  <w:color w:val="0000FF"/>
                </w:rPr>
                <w:t>Подпрограмма</w:t>
              </w:r>
            </w:hyperlink>
            <w:r w:rsidR="00C42116">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Ц9Л0000000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22755,1</w:t>
            </w:r>
          </w:p>
        </w:tc>
        <w:tc>
          <w:tcPr>
            <w:tcW w:w="1264" w:type="dxa"/>
            <w:tcBorders>
              <w:top w:val="nil"/>
              <w:left w:val="nil"/>
              <w:bottom w:val="nil"/>
              <w:right w:val="nil"/>
            </w:tcBorders>
            <w:vAlign w:val="bottom"/>
          </w:tcPr>
          <w:p w:rsidR="00C42116" w:rsidRDefault="00C42116">
            <w:pPr>
              <w:pStyle w:val="ConsPlusNormal"/>
              <w:jc w:val="right"/>
            </w:pPr>
            <w:r>
              <w:t>22755,1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"Регулирование рынков сельскохозяйственной </w:t>
            </w:r>
            <w:r>
              <w:lastRenderedPageBreak/>
              <w:t>продукции, сырья и продовольствия (интервенции)"</w:t>
            </w:r>
          </w:p>
        </w:tc>
        <w:tc>
          <w:tcPr>
            <w:tcW w:w="1489" w:type="dxa"/>
            <w:tcBorders>
              <w:top w:val="nil"/>
              <w:left w:val="nil"/>
              <w:bottom w:val="nil"/>
              <w:right w:val="nil"/>
            </w:tcBorders>
            <w:vAlign w:val="bottom"/>
          </w:tcPr>
          <w:p w:rsidR="00C42116" w:rsidRDefault="00C42116">
            <w:pPr>
              <w:pStyle w:val="ConsPlusNormal"/>
              <w:jc w:val="center"/>
            </w:pPr>
            <w:r>
              <w:lastRenderedPageBreak/>
              <w:t>Ц9Л0100000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1489" w:type="dxa"/>
            <w:tcBorders>
              <w:top w:val="nil"/>
              <w:left w:val="nil"/>
              <w:bottom w:val="nil"/>
              <w:right w:val="nil"/>
            </w:tcBorders>
            <w:vAlign w:val="bottom"/>
          </w:tcPr>
          <w:p w:rsidR="00C42116" w:rsidRDefault="00C42116">
            <w:pPr>
              <w:pStyle w:val="ConsPlusNormal"/>
              <w:jc w:val="center"/>
            </w:pPr>
            <w:r>
              <w:t>Ц9Л0160100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Ц9Л0160100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Ц9Л0160100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Ц9Л0160100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Ц9Л0160100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1489" w:type="dxa"/>
            <w:tcBorders>
              <w:top w:val="nil"/>
              <w:left w:val="nil"/>
              <w:bottom w:val="nil"/>
              <w:right w:val="nil"/>
            </w:tcBorders>
            <w:vAlign w:val="bottom"/>
          </w:tcPr>
          <w:p w:rsidR="00C42116" w:rsidRDefault="00C42116">
            <w:pPr>
              <w:pStyle w:val="ConsPlusNormal"/>
              <w:jc w:val="center"/>
            </w:pPr>
            <w:r>
              <w:t>Ц9Л0200000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11482,3</w:t>
            </w:r>
          </w:p>
        </w:tc>
        <w:tc>
          <w:tcPr>
            <w:tcW w:w="1264" w:type="dxa"/>
            <w:tcBorders>
              <w:top w:val="nil"/>
              <w:left w:val="nil"/>
              <w:bottom w:val="nil"/>
              <w:right w:val="nil"/>
            </w:tcBorders>
            <w:vAlign w:val="bottom"/>
          </w:tcPr>
          <w:p w:rsidR="00C42116" w:rsidRDefault="00C42116">
            <w:pPr>
              <w:pStyle w:val="ConsPlusNormal"/>
              <w:jc w:val="right"/>
            </w:pPr>
            <w:r>
              <w:t>11482,3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Ц9Л0212670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Ц9Л0212670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Ц9Л0212670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Ц9Л0212670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Ц9Л0212670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Оказание методической, информационной и консультационной поддержки </w:t>
            </w:r>
            <w:r>
              <w:lastRenderedPageBreak/>
              <w:t>сельскохозяйственным товаропроизводителям</w:t>
            </w:r>
          </w:p>
        </w:tc>
        <w:tc>
          <w:tcPr>
            <w:tcW w:w="1489" w:type="dxa"/>
            <w:tcBorders>
              <w:top w:val="nil"/>
              <w:left w:val="nil"/>
              <w:bottom w:val="nil"/>
              <w:right w:val="nil"/>
            </w:tcBorders>
            <w:vAlign w:val="bottom"/>
          </w:tcPr>
          <w:p w:rsidR="00C42116" w:rsidRDefault="00C42116">
            <w:pPr>
              <w:pStyle w:val="ConsPlusNormal"/>
              <w:jc w:val="center"/>
            </w:pPr>
            <w:r>
              <w:lastRenderedPageBreak/>
              <w:t>Ц9Л0260210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Ц9Л0260210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Ц9Л0260210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Ц9Л0260210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Ц9Л0260210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13.8.</w:t>
            </w:r>
          </w:p>
        </w:tc>
        <w:tc>
          <w:tcPr>
            <w:tcW w:w="3005" w:type="dxa"/>
            <w:tcBorders>
              <w:top w:val="nil"/>
              <w:left w:val="nil"/>
              <w:bottom w:val="nil"/>
              <w:right w:val="nil"/>
            </w:tcBorders>
          </w:tcPr>
          <w:p w:rsidR="00C42116" w:rsidRDefault="00AB5A4C">
            <w:pPr>
              <w:pStyle w:val="ConsPlusNormal"/>
              <w:jc w:val="both"/>
            </w:pPr>
            <w:hyperlink r:id="rId91" w:history="1">
              <w:r w:rsidR="00C42116">
                <w:rPr>
                  <w:color w:val="0000FF"/>
                </w:rPr>
                <w:t>Подпрограмма</w:t>
              </w:r>
            </w:hyperlink>
            <w:r w:rsidR="00C42116">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Ц9М0000000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2356,7</w:t>
            </w:r>
          </w:p>
        </w:tc>
        <w:tc>
          <w:tcPr>
            <w:tcW w:w="126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"Экспорт продукции АПК"</w:t>
            </w:r>
          </w:p>
        </w:tc>
        <w:tc>
          <w:tcPr>
            <w:tcW w:w="1489" w:type="dxa"/>
            <w:tcBorders>
              <w:top w:val="nil"/>
              <w:left w:val="nil"/>
              <w:bottom w:val="nil"/>
              <w:right w:val="nil"/>
            </w:tcBorders>
            <w:vAlign w:val="bottom"/>
          </w:tcPr>
          <w:p w:rsidR="00C42116" w:rsidRDefault="00C42116">
            <w:pPr>
              <w:pStyle w:val="ConsPlusNormal"/>
              <w:jc w:val="center"/>
            </w:pPr>
            <w:r>
              <w:t>Ц9МТ200000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2356,7</w:t>
            </w:r>
          </w:p>
        </w:tc>
        <w:tc>
          <w:tcPr>
            <w:tcW w:w="126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1489" w:type="dxa"/>
            <w:tcBorders>
              <w:top w:val="nil"/>
              <w:left w:val="nil"/>
              <w:bottom w:val="nil"/>
              <w:right w:val="nil"/>
            </w:tcBorders>
            <w:vAlign w:val="bottom"/>
          </w:tcPr>
          <w:p w:rsidR="00C42116" w:rsidRDefault="00C42116">
            <w:pPr>
              <w:pStyle w:val="ConsPlusNormal"/>
              <w:jc w:val="center"/>
            </w:pPr>
            <w:r>
              <w:t>Ц9МТ267490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2310,0</w:t>
            </w:r>
          </w:p>
        </w:tc>
        <w:tc>
          <w:tcPr>
            <w:tcW w:w="1264" w:type="dxa"/>
            <w:tcBorders>
              <w:top w:val="nil"/>
              <w:left w:val="nil"/>
              <w:bottom w:val="nil"/>
              <w:right w:val="nil"/>
            </w:tcBorders>
            <w:vAlign w:val="bottom"/>
          </w:tcPr>
          <w:p w:rsidR="00C42116" w:rsidRDefault="00C42116">
            <w:pPr>
              <w:pStyle w:val="ConsPlusNormal"/>
              <w:jc w:val="right"/>
            </w:pPr>
            <w:r>
              <w:t>2310,0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Ц9МТ267490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756,9</w:t>
            </w:r>
          </w:p>
        </w:tc>
        <w:tc>
          <w:tcPr>
            <w:tcW w:w="1264" w:type="dxa"/>
            <w:tcBorders>
              <w:top w:val="nil"/>
              <w:left w:val="nil"/>
              <w:bottom w:val="nil"/>
              <w:right w:val="nil"/>
            </w:tcBorders>
            <w:vAlign w:val="bottom"/>
          </w:tcPr>
          <w:p w:rsidR="00C42116" w:rsidRDefault="00C42116">
            <w:pPr>
              <w:pStyle w:val="ConsPlusNormal"/>
              <w:jc w:val="right"/>
            </w:pPr>
            <w:r>
              <w:t>756,9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Ц9МТ267490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756,9</w:t>
            </w:r>
          </w:p>
        </w:tc>
        <w:tc>
          <w:tcPr>
            <w:tcW w:w="1264" w:type="dxa"/>
            <w:tcBorders>
              <w:top w:val="nil"/>
              <w:left w:val="nil"/>
              <w:bottom w:val="nil"/>
              <w:right w:val="nil"/>
            </w:tcBorders>
            <w:vAlign w:val="bottom"/>
          </w:tcPr>
          <w:p w:rsidR="00C42116" w:rsidRDefault="00C42116">
            <w:pPr>
              <w:pStyle w:val="ConsPlusNormal"/>
              <w:jc w:val="right"/>
            </w:pPr>
            <w:r>
              <w:t>756,9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Ц9МТ267490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756,9</w:t>
            </w:r>
          </w:p>
        </w:tc>
        <w:tc>
          <w:tcPr>
            <w:tcW w:w="1264" w:type="dxa"/>
            <w:tcBorders>
              <w:top w:val="nil"/>
              <w:left w:val="nil"/>
              <w:bottom w:val="nil"/>
              <w:right w:val="nil"/>
            </w:tcBorders>
            <w:vAlign w:val="bottom"/>
          </w:tcPr>
          <w:p w:rsidR="00C42116" w:rsidRDefault="00C42116">
            <w:pPr>
              <w:pStyle w:val="ConsPlusNormal"/>
              <w:jc w:val="right"/>
            </w:pPr>
            <w:r>
              <w:t>756,9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Ц9МТ267490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756,9</w:t>
            </w:r>
          </w:p>
        </w:tc>
        <w:tc>
          <w:tcPr>
            <w:tcW w:w="1264" w:type="dxa"/>
            <w:tcBorders>
              <w:top w:val="nil"/>
              <w:left w:val="nil"/>
              <w:bottom w:val="nil"/>
              <w:right w:val="nil"/>
            </w:tcBorders>
            <w:vAlign w:val="bottom"/>
          </w:tcPr>
          <w:p w:rsidR="00C42116" w:rsidRDefault="00C42116">
            <w:pPr>
              <w:pStyle w:val="ConsPlusNormal"/>
              <w:jc w:val="right"/>
            </w:pPr>
            <w:r>
              <w:t>756,9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Ц9МТ267490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1553,1</w:t>
            </w:r>
          </w:p>
        </w:tc>
        <w:tc>
          <w:tcPr>
            <w:tcW w:w="1264" w:type="dxa"/>
            <w:tcBorders>
              <w:top w:val="nil"/>
              <w:left w:val="nil"/>
              <w:bottom w:val="nil"/>
              <w:right w:val="nil"/>
            </w:tcBorders>
            <w:vAlign w:val="bottom"/>
          </w:tcPr>
          <w:p w:rsidR="00C42116" w:rsidRDefault="00C42116">
            <w:pPr>
              <w:pStyle w:val="ConsPlusNormal"/>
              <w:jc w:val="right"/>
            </w:pPr>
            <w:r>
              <w:t>1553,1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Ц9МТ267490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1553,1</w:t>
            </w:r>
          </w:p>
        </w:tc>
        <w:tc>
          <w:tcPr>
            <w:tcW w:w="1264" w:type="dxa"/>
            <w:tcBorders>
              <w:top w:val="nil"/>
              <w:left w:val="nil"/>
              <w:bottom w:val="nil"/>
              <w:right w:val="nil"/>
            </w:tcBorders>
            <w:vAlign w:val="bottom"/>
          </w:tcPr>
          <w:p w:rsidR="00C42116" w:rsidRDefault="00C42116">
            <w:pPr>
              <w:pStyle w:val="ConsPlusNormal"/>
              <w:jc w:val="right"/>
            </w:pPr>
            <w:r>
              <w:t>1553,1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Ц9МТ267490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1553,1</w:t>
            </w:r>
          </w:p>
        </w:tc>
        <w:tc>
          <w:tcPr>
            <w:tcW w:w="1264" w:type="dxa"/>
            <w:tcBorders>
              <w:top w:val="nil"/>
              <w:left w:val="nil"/>
              <w:bottom w:val="nil"/>
              <w:right w:val="nil"/>
            </w:tcBorders>
            <w:vAlign w:val="bottom"/>
          </w:tcPr>
          <w:p w:rsidR="00C42116" w:rsidRDefault="00C42116">
            <w:pPr>
              <w:pStyle w:val="ConsPlusNormal"/>
              <w:jc w:val="right"/>
            </w:pPr>
            <w:r>
              <w:t>1553,1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Ц9МТ267490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1553,1</w:t>
            </w:r>
          </w:p>
        </w:tc>
        <w:tc>
          <w:tcPr>
            <w:tcW w:w="1264" w:type="dxa"/>
            <w:tcBorders>
              <w:top w:val="nil"/>
              <w:left w:val="nil"/>
              <w:bottom w:val="nil"/>
              <w:right w:val="nil"/>
            </w:tcBorders>
            <w:vAlign w:val="bottom"/>
          </w:tcPr>
          <w:p w:rsidR="00C42116" w:rsidRDefault="00C42116">
            <w:pPr>
              <w:pStyle w:val="ConsPlusNormal"/>
              <w:jc w:val="right"/>
            </w:pPr>
            <w:r>
              <w:t>1553,1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1489" w:type="dxa"/>
            <w:tcBorders>
              <w:top w:val="nil"/>
              <w:left w:val="nil"/>
              <w:bottom w:val="nil"/>
              <w:right w:val="nil"/>
            </w:tcBorders>
            <w:vAlign w:val="bottom"/>
          </w:tcPr>
          <w:p w:rsidR="00C42116" w:rsidRDefault="00C42116">
            <w:pPr>
              <w:pStyle w:val="ConsPlusNormal"/>
              <w:jc w:val="center"/>
            </w:pPr>
            <w:r>
              <w:t>Ц9МТ267500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Ц9МТ267500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Ц9МТ267500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Ц9МТ267500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Сельское хозяйство и </w:t>
            </w:r>
            <w:r>
              <w:lastRenderedPageBreak/>
              <w:t>рыболовство</w:t>
            </w:r>
          </w:p>
        </w:tc>
        <w:tc>
          <w:tcPr>
            <w:tcW w:w="1489" w:type="dxa"/>
            <w:tcBorders>
              <w:top w:val="nil"/>
              <w:left w:val="nil"/>
              <w:bottom w:val="nil"/>
              <w:right w:val="nil"/>
            </w:tcBorders>
            <w:vAlign w:val="bottom"/>
          </w:tcPr>
          <w:p w:rsidR="00C42116" w:rsidRDefault="00C42116">
            <w:pPr>
              <w:pStyle w:val="ConsPlusNormal"/>
              <w:jc w:val="center"/>
            </w:pPr>
            <w:r>
              <w:lastRenderedPageBreak/>
              <w:t>Ц9МТ267500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13.9.</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92"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Ц9Э0000000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78894,3</w:t>
            </w:r>
          </w:p>
        </w:tc>
        <w:tc>
          <w:tcPr>
            <w:tcW w:w="1264" w:type="dxa"/>
            <w:tcBorders>
              <w:top w:val="nil"/>
              <w:left w:val="nil"/>
              <w:bottom w:val="nil"/>
              <w:right w:val="nil"/>
            </w:tcBorders>
            <w:vAlign w:val="bottom"/>
          </w:tcPr>
          <w:p w:rsidR="00C42116" w:rsidRDefault="00C42116">
            <w:pPr>
              <w:pStyle w:val="ConsPlusNormal"/>
              <w:jc w:val="right"/>
            </w:pPr>
            <w:r>
              <w:t>78895,3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Ц9Э0100000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78894,3</w:t>
            </w:r>
          </w:p>
        </w:tc>
        <w:tc>
          <w:tcPr>
            <w:tcW w:w="1264" w:type="dxa"/>
            <w:tcBorders>
              <w:top w:val="nil"/>
              <w:left w:val="nil"/>
              <w:bottom w:val="nil"/>
              <w:right w:val="nil"/>
            </w:tcBorders>
            <w:vAlign w:val="bottom"/>
          </w:tcPr>
          <w:p w:rsidR="00C42116" w:rsidRDefault="00C42116">
            <w:pPr>
              <w:pStyle w:val="ConsPlusNormal"/>
              <w:jc w:val="right"/>
            </w:pPr>
            <w:r>
              <w:t>78895,3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78894,3</w:t>
            </w:r>
          </w:p>
        </w:tc>
        <w:tc>
          <w:tcPr>
            <w:tcW w:w="1264" w:type="dxa"/>
            <w:tcBorders>
              <w:top w:val="nil"/>
              <w:left w:val="nil"/>
              <w:bottom w:val="nil"/>
              <w:right w:val="nil"/>
            </w:tcBorders>
            <w:vAlign w:val="bottom"/>
          </w:tcPr>
          <w:p w:rsidR="00C42116" w:rsidRDefault="00C42116">
            <w:pPr>
              <w:pStyle w:val="ConsPlusNormal"/>
              <w:jc w:val="right"/>
            </w:pPr>
            <w:r>
              <w:t>78895,3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73996,7</w:t>
            </w:r>
          </w:p>
        </w:tc>
        <w:tc>
          <w:tcPr>
            <w:tcW w:w="1264" w:type="dxa"/>
            <w:tcBorders>
              <w:top w:val="nil"/>
              <w:left w:val="nil"/>
              <w:bottom w:val="nil"/>
              <w:right w:val="nil"/>
            </w:tcBorders>
            <w:vAlign w:val="bottom"/>
          </w:tcPr>
          <w:p w:rsidR="00C42116" w:rsidRDefault="00C42116">
            <w:pPr>
              <w:pStyle w:val="ConsPlusNormal"/>
              <w:jc w:val="right"/>
            </w:pPr>
            <w:r>
              <w:t>73996,7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73996,7</w:t>
            </w:r>
          </w:p>
        </w:tc>
        <w:tc>
          <w:tcPr>
            <w:tcW w:w="1264" w:type="dxa"/>
            <w:tcBorders>
              <w:top w:val="nil"/>
              <w:left w:val="nil"/>
              <w:bottom w:val="nil"/>
              <w:right w:val="nil"/>
            </w:tcBorders>
            <w:vAlign w:val="bottom"/>
          </w:tcPr>
          <w:p w:rsidR="00C42116" w:rsidRDefault="00C42116">
            <w:pPr>
              <w:pStyle w:val="ConsPlusNormal"/>
              <w:jc w:val="right"/>
            </w:pPr>
            <w:r>
              <w:t>73996,7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73996,7</w:t>
            </w:r>
          </w:p>
        </w:tc>
        <w:tc>
          <w:tcPr>
            <w:tcW w:w="1264" w:type="dxa"/>
            <w:tcBorders>
              <w:top w:val="nil"/>
              <w:left w:val="nil"/>
              <w:bottom w:val="nil"/>
              <w:right w:val="nil"/>
            </w:tcBorders>
            <w:vAlign w:val="bottom"/>
          </w:tcPr>
          <w:p w:rsidR="00C42116" w:rsidRDefault="00C42116">
            <w:pPr>
              <w:pStyle w:val="ConsPlusNormal"/>
              <w:jc w:val="right"/>
            </w:pPr>
            <w:r>
              <w:t>73996,7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61069,5</w:t>
            </w:r>
          </w:p>
        </w:tc>
        <w:tc>
          <w:tcPr>
            <w:tcW w:w="1264" w:type="dxa"/>
            <w:tcBorders>
              <w:top w:val="nil"/>
              <w:left w:val="nil"/>
              <w:bottom w:val="nil"/>
              <w:right w:val="nil"/>
            </w:tcBorders>
            <w:vAlign w:val="bottom"/>
          </w:tcPr>
          <w:p w:rsidR="00C42116" w:rsidRDefault="00C42116">
            <w:pPr>
              <w:pStyle w:val="ConsPlusNormal"/>
              <w:jc w:val="right"/>
            </w:pPr>
            <w:r>
              <w:t>61069,5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12927,2</w:t>
            </w:r>
          </w:p>
        </w:tc>
        <w:tc>
          <w:tcPr>
            <w:tcW w:w="1264" w:type="dxa"/>
            <w:tcBorders>
              <w:top w:val="nil"/>
              <w:left w:val="nil"/>
              <w:bottom w:val="nil"/>
              <w:right w:val="nil"/>
            </w:tcBorders>
            <w:vAlign w:val="bottom"/>
          </w:tcPr>
          <w:p w:rsidR="00C42116" w:rsidRDefault="00C42116">
            <w:pPr>
              <w:pStyle w:val="ConsPlusNormal"/>
              <w:jc w:val="right"/>
            </w:pPr>
            <w:r>
              <w:t>12927,2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4817,4</w:t>
            </w:r>
          </w:p>
        </w:tc>
        <w:tc>
          <w:tcPr>
            <w:tcW w:w="1264" w:type="dxa"/>
            <w:tcBorders>
              <w:top w:val="nil"/>
              <w:left w:val="nil"/>
              <w:bottom w:val="nil"/>
              <w:right w:val="nil"/>
            </w:tcBorders>
            <w:vAlign w:val="bottom"/>
          </w:tcPr>
          <w:p w:rsidR="00C42116" w:rsidRDefault="00C42116">
            <w:pPr>
              <w:pStyle w:val="ConsPlusNormal"/>
              <w:jc w:val="right"/>
            </w:pPr>
            <w:r>
              <w:t>4818,4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4817,4</w:t>
            </w:r>
          </w:p>
        </w:tc>
        <w:tc>
          <w:tcPr>
            <w:tcW w:w="1264" w:type="dxa"/>
            <w:tcBorders>
              <w:top w:val="nil"/>
              <w:left w:val="nil"/>
              <w:bottom w:val="nil"/>
              <w:right w:val="nil"/>
            </w:tcBorders>
            <w:vAlign w:val="bottom"/>
          </w:tcPr>
          <w:p w:rsidR="00C42116" w:rsidRDefault="00C42116">
            <w:pPr>
              <w:pStyle w:val="ConsPlusNormal"/>
              <w:jc w:val="right"/>
            </w:pPr>
            <w:r>
              <w:t>4818,4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4817,4</w:t>
            </w:r>
          </w:p>
        </w:tc>
        <w:tc>
          <w:tcPr>
            <w:tcW w:w="1264" w:type="dxa"/>
            <w:tcBorders>
              <w:top w:val="nil"/>
              <w:left w:val="nil"/>
              <w:bottom w:val="nil"/>
              <w:right w:val="nil"/>
            </w:tcBorders>
            <w:vAlign w:val="bottom"/>
          </w:tcPr>
          <w:p w:rsidR="00C42116" w:rsidRDefault="00C42116">
            <w:pPr>
              <w:pStyle w:val="ConsPlusNormal"/>
              <w:jc w:val="right"/>
            </w:pPr>
            <w:r>
              <w:t>4818,4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1938,7</w:t>
            </w:r>
          </w:p>
        </w:tc>
        <w:tc>
          <w:tcPr>
            <w:tcW w:w="1264" w:type="dxa"/>
            <w:tcBorders>
              <w:top w:val="nil"/>
              <w:left w:val="nil"/>
              <w:bottom w:val="nil"/>
              <w:right w:val="nil"/>
            </w:tcBorders>
            <w:vAlign w:val="bottom"/>
          </w:tcPr>
          <w:p w:rsidR="00C42116" w:rsidRDefault="00C42116">
            <w:pPr>
              <w:pStyle w:val="ConsPlusNormal"/>
              <w:jc w:val="right"/>
            </w:pPr>
            <w:r>
              <w:t>1939,7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lastRenderedPageBreak/>
              <w:t>Ц9Э0100190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2878,7</w:t>
            </w:r>
          </w:p>
        </w:tc>
        <w:tc>
          <w:tcPr>
            <w:tcW w:w="1264" w:type="dxa"/>
            <w:tcBorders>
              <w:top w:val="nil"/>
              <w:left w:val="nil"/>
              <w:bottom w:val="nil"/>
              <w:right w:val="nil"/>
            </w:tcBorders>
            <w:vAlign w:val="bottom"/>
          </w:tcPr>
          <w:p w:rsidR="00C42116" w:rsidRDefault="00C42116">
            <w:pPr>
              <w:pStyle w:val="ConsPlusNormal"/>
              <w:jc w:val="right"/>
            </w:pPr>
            <w:r>
              <w:t>2878,7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80,2</w:t>
            </w:r>
          </w:p>
        </w:tc>
        <w:tc>
          <w:tcPr>
            <w:tcW w:w="1264" w:type="dxa"/>
            <w:tcBorders>
              <w:top w:val="nil"/>
              <w:left w:val="nil"/>
              <w:bottom w:val="nil"/>
              <w:right w:val="nil"/>
            </w:tcBorders>
            <w:vAlign w:val="bottom"/>
          </w:tcPr>
          <w:p w:rsidR="00C42116" w:rsidRDefault="00C42116">
            <w:pPr>
              <w:pStyle w:val="ConsPlusNormal"/>
              <w:jc w:val="right"/>
            </w:pPr>
            <w:r>
              <w:t>80,2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80,2</w:t>
            </w:r>
          </w:p>
        </w:tc>
        <w:tc>
          <w:tcPr>
            <w:tcW w:w="1264" w:type="dxa"/>
            <w:tcBorders>
              <w:top w:val="nil"/>
              <w:left w:val="nil"/>
              <w:bottom w:val="nil"/>
              <w:right w:val="nil"/>
            </w:tcBorders>
            <w:vAlign w:val="bottom"/>
          </w:tcPr>
          <w:p w:rsidR="00C42116" w:rsidRDefault="00C42116">
            <w:pPr>
              <w:pStyle w:val="ConsPlusNormal"/>
              <w:jc w:val="right"/>
            </w:pPr>
            <w:r>
              <w:t>80,2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80,2</w:t>
            </w:r>
          </w:p>
        </w:tc>
        <w:tc>
          <w:tcPr>
            <w:tcW w:w="1264" w:type="dxa"/>
            <w:tcBorders>
              <w:top w:val="nil"/>
              <w:left w:val="nil"/>
              <w:bottom w:val="nil"/>
              <w:right w:val="nil"/>
            </w:tcBorders>
            <w:vAlign w:val="bottom"/>
          </w:tcPr>
          <w:p w:rsidR="00C42116" w:rsidRDefault="00C42116">
            <w:pPr>
              <w:pStyle w:val="ConsPlusNormal"/>
              <w:jc w:val="right"/>
            </w:pPr>
            <w:r>
              <w:t>80,2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14,9</w:t>
            </w:r>
          </w:p>
        </w:tc>
        <w:tc>
          <w:tcPr>
            <w:tcW w:w="1264" w:type="dxa"/>
            <w:tcBorders>
              <w:top w:val="nil"/>
              <w:left w:val="nil"/>
              <w:bottom w:val="nil"/>
              <w:right w:val="nil"/>
            </w:tcBorders>
            <w:vAlign w:val="bottom"/>
          </w:tcPr>
          <w:p w:rsidR="00C42116" w:rsidRDefault="00C42116">
            <w:pPr>
              <w:pStyle w:val="ConsPlusNormal"/>
              <w:jc w:val="right"/>
            </w:pPr>
            <w:r>
              <w:t>14,9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Ц9Э0100190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65,3</w:t>
            </w:r>
          </w:p>
        </w:tc>
        <w:tc>
          <w:tcPr>
            <w:tcW w:w="1264" w:type="dxa"/>
            <w:tcBorders>
              <w:top w:val="nil"/>
              <w:left w:val="nil"/>
              <w:bottom w:val="nil"/>
              <w:right w:val="nil"/>
            </w:tcBorders>
            <w:vAlign w:val="bottom"/>
          </w:tcPr>
          <w:p w:rsidR="00C42116" w:rsidRDefault="00C42116">
            <w:pPr>
              <w:pStyle w:val="ConsPlusNormal"/>
              <w:jc w:val="right"/>
            </w:pPr>
            <w:r>
              <w:t>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93" w:history="1">
              <w:r>
                <w:rPr>
                  <w:color w:val="0000FF"/>
                </w:rPr>
                <w:t>программа</w:t>
              </w:r>
            </w:hyperlink>
            <w:r>
              <w:t xml:space="preserve">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207085,3</w:t>
            </w:r>
          </w:p>
        </w:tc>
        <w:tc>
          <w:tcPr>
            <w:tcW w:w="1264" w:type="dxa"/>
            <w:tcBorders>
              <w:top w:val="nil"/>
              <w:left w:val="nil"/>
              <w:bottom w:val="nil"/>
              <w:right w:val="nil"/>
            </w:tcBorders>
            <w:vAlign w:val="bottom"/>
          </w:tcPr>
          <w:p w:rsidR="00C42116" w:rsidRDefault="00C42116">
            <w:pPr>
              <w:pStyle w:val="ConsPlusNormal"/>
              <w:jc w:val="right"/>
            </w:pPr>
            <w:r>
              <w:t>248299,4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14.1.</w:t>
            </w:r>
          </w:p>
        </w:tc>
        <w:tc>
          <w:tcPr>
            <w:tcW w:w="3005" w:type="dxa"/>
            <w:tcBorders>
              <w:top w:val="nil"/>
              <w:left w:val="nil"/>
              <w:bottom w:val="nil"/>
              <w:right w:val="nil"/>
            </w:tcBorders>
          </w:tcPr>
          <w:p w:rsidR="00C42116" w:rsidRDefault="00AB5A4C">
            <w:pPr>
              <w:pStyle w:val="ConsPlusNormal"/>
              <w:jc w:val="both"/>
            </w:pPr>
            <w:hyperlink r:id="rId94" w:history="1">
              <w:r w:rsidR="00C42116">
                <w:rPr>
                  <w:color w:val="0000FF"/>
                </w:rPr>
                <w:t>Подпрограмма</w:t>
              </w:r>
            </w:hyperlink>
            <w:r w:rsidR="00C42116">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1896,4</w:t>
            </w:r>
          </w:p>
        </w:tc>
        <w:tc>
          <w:tcPr>
            <w:tcW w:w="1264" w:type="dxa"/>
            <w:tcBorders>
              <w:top w:val="nil"/>
              <w:left w:val="nil"/>
              <w:bottom w:val="nil"/>
              <w:right w:val="nil"/>
            </w:tcBorders>
            <w:vAlign w:val="bottom"/>
          </w:tcPr>
          <w:p w:rsidR="00C42116" w:rsidRDefault="00C42116">
            <w:pPr>
              <w:pStyle w:val="ConsPlusNormal"/>
              <w:jc w:val="right"/>
            </w:pPr>
            <w:r>
              <w:t>1896,4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"Анализ и прогнозирование социально-экономического развития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Оказание Чувашстатом информационных услуг для государственных нужд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Ч110114400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Ч110114400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Ч110114400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Ч110114400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Ч110114400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Ч110400000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обучения специалистов в образовательных организациях</w:t>
            </w:r>
          </w:p>
        </w:tc>
        <w:tc>
          <w:tcPr>
            <w:tcW w:w="1489" w:type="dxa"/>
            <w:tcBorders>
              <w:top w:val="nil"/>
              <w:left w:val="nil"/>
              <w:bottom w:val="nil"/>
              <w:right w:val="nil"/>
            </w:tcBorders>
            <w:vAlign w:val="bottom"/>
          </w:tcPr>
          <w:p w:rsidR="00C42116" w:rsidRDefault="00C42116">
            <w:pPr>
              <w:pStyle w:val="ConsPlusNormal"/>
              <w:jc w:val="center"/>
            </w:pPr>
            <w:r>
              <w:t>Ч1104R0661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Ч1104R0661</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Ч1104R0661</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Ч1104R0661</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C42116" w:rsidRDefault="00C42116">
            <w:pPr>
              <w:pStyle w:val="ConsPlusNormal"/>
              <w:jc w:val="center"/>
            </w:pPr>
            <w:r>
              <w:t>Ч1104R0661</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14.2.</w:t>
            </w:r>
          </w:p>
        </w:tc>
        <w:tc>
          <w:tcPr>
            <w:tcW w:w="3005" w:type="dxa"/>
            <w:tcBorders>
              <w:top w:val="nil"/>
              <w:left w:val="nil"/>
              <w:bottom w:val="nil"/>
              <w:right w:val="nil"/>
            </w:tcBorders>
          </w:tcPr>
          <w:p w:rsidR="00C42116" w:rsidRDefault="00AB5A4C">
            <w:pPr>
              <w:pStyle w:val="ConsPlusNormal"/>
              <w:jc w:val="both"/>
            </w:pPr>
            <w:hyperlink r:id="rId95" w:history="1">
              <w:r w:rsidR="00C42116">
                <w:rPr>
                  <w:color w:val="0000FF"/>
                </w:rPr>
                <w:t>Подпрограмма</w:t>
              </w:r>
            </w:hyperlink>
            <w:r w:rsidR="00C42116">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77970,8</w:t>
            </w:r>
          </w:p>
        </w:tc>
        <w:tc>
          <w:tcPr>
            <w:tcW w:w="1264" w:type="dxa"/>
            <w:tcBorders>
              <w:top w:val="nil"/>
              <w:left w:val="nil"/>
              <w:bottom w:val="nil"/>
              <w:right w:val="nil"/>
            </w:tcBorders>
            <w:vAlign w:val="bottom"/>
          </w:tcPr>
          <w:p w:rsidR="00C42116" w:rsidRDefault="00C42116">
            <w:pPr>
              <w:pStyle w:val="ConsPlusNormal"/>
              <w:jc w:val="right"/>
            </w:pPr>
            <w:r>
              <w:t>115984,9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1489" w:type="dxa"/>
            <w:tcBorders>
              <w:top w:val="nil"/>
              <w:left w:val="nil"/>
              <w:bottom w:val="nil"/>
              <w:right w:val="nil"/>
            </w:tcBorders>
            <w:vAlign w:val="bottom"/>
          </w:tcPr>
          <w:p w:rsidR="00C42116" w:rsidRDefault="00C42116">
            <w:pPr>
              <w:pStyle w:val="ConsPlusNormal"/>
              <w:jc w:val="center"/>
            </w:pPr>
            <w:r>
              <w:t>Ч120400000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w:t>
            </w:r>
            <w:r>
              <w:lastRenderedPageBreak/>
              <w:t>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1489" w:type="dxa"/>
            <w:tcBorders>
              <w:top w:val="nil"/>
              <w:left w:val="nil"/>
              <w:bottom w:val="nil"/>
              <w:right w:val="nil"/>
            </w:tcBorders>
            <w:vAlign w:val="bottom"/>
          </w:tcPr>
          <w:p w:rsidR="00C42116" w:rsidRDefault="00C42116">
            <w:pPr>
              <w:pStyle w:val="ConsPlusNormal"/>
              <w:jc w:val="center"/>
            </w:pPr>
            <w:r>
              <w:lastRenderedPageBreak/>
              <w:t>Ч120417030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Ч120417030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Ч120417030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Ч120417030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Ч120417030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Ч120500000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850,0</w:t>
            </w:r>
          </w:p>
        </w:tc>
        <w:tc>
          <w:tcPr>
            <w:tcW w:w="126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1489" w:type="dxa"/>
            <w:tcBorders>
              <w:top w:val="nil"/>
              <w:left w:val="nil"/>
              <w:bottom w:val="nil"/>
              <w:right w:val="nil"/>
            </w:tcBorders>
            <w:vAlign w:val="bottom"/>
          </w:tcPr>
          <w:p w:rsidR="00C42116" w:rsidRDefault="00C42116">
            <w:pPr>
              <w:pStyle w:val="ConsPlusNormal"/>
              <w:jc w:val="center"/>
            </w:pPr>
            <w:r>
              <w:t>Ч120514960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Ч120514960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Ч120514960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Ч120514960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Ч120514960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489" w:type="dxa"/>
            <w:tcBorders>
              <w:top w:val="nil"/>
              <w:left w:val="nil"/>
              <w:bottom w:val="nil"/>
              <w:right w:val="nil"/>
            </w:tcBorders>
            <w:vAlign w:val="bottom"/>
          </w:tcPr>
          <w:p w:rsidR="00C42116" w:rsidRDefault="00C42116">
            <w:pPr>
              <w:pStyle w:val="ConsPlusNormal"/>
              <w:jc w:val="center"/>
            </w:pPr>
            <w:r>
              <w:t>Ч120519170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Ч120519170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Ч120519170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Ч120519170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Ч120519170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"Финансовая поддержка МСП"</w:t>
            </w:r>
          </w:p>
        </w:tc>
        <w:tc>
          <w:tcPr>
            <w:tcW w:w="1489" w:type="dxa"/>
            <w:tcBorders>
              <w:top w:val="nil"/>
              <w:left w:val="nil"/>
              <w:bottom w:val="nil"/>
              <w:right w:val="nil"/>
            </w:tcBorders>
            <w:vAlign w:val="bottom"/>
          </w:tcPr>
          <w:p w:rsidR="00C42116" w:rsidRDefault="00C42116">
            <w:pPr>
              <w:pStyle w:val="ConsPlusNormal"/>
              <w:jc w:val="center"/>
            </w:pPr>
            <w:r>
              <w:t>Ч12I400000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16333,3</w:t>
            </w:r>
          </w:p>
        </w:tc>
        <w:tc>
          <w:tcPr>
            <w:tcW w:w="1264" w:type="dxa"/>
            <w:tcBorders>
              <w:top w:val="nil"/>
              <w:left w:val="nil"/>
              <w:bottom w:val="nil"/>
              <w:right w:val="nil"/>
            </w:tcBorders>
            <w:vAlign w:val="bottom"/>
          </w:tcPr>
          <w:p w:rsidR="00C42116" w:rsidRDefault="00C42116">
            <w:pPr>
              <w:pStyle w:val="ConsPlusNormal"/>
              <w:jc w:val="right"/>
            </w:pPr>
            <w:r>
              <w:t>19262,7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конгрессных мероприятиях</w:t>
            </w:r>
          </w:p>
        </w:tc>
        <w:tc>
          <w:tcPr>
            <w:tcW w:w="1489" w:type="dxa"/>
            <w:tcBorders>
              <w:top w:val="nil"/>
              <w:left w:val="nil"/>
              <w:bottom w:val="nil"/>
              <w:right w:val="nil"/>
            </w:tcBorders>
            <w:vAlign w:val="bottom"/>
          </w:tcPr>
          <w:p w:rsidR="00C42116" w:rsidRDefault="00C42116">
            <w:pPr>
              <w:pStyle w:val="ConsPlusNormal"/>
              <w:jc w:val="center"/>
            </w:pPr>
            <w:r>
              <w:t>Ч12I414730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Ч12I414730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Ч12I414730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Ч12I414730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Ч12I414730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C42116" w:rsidRDefault="00C42116">
            <w:pPr>
              <w:pStyle w:val="ConsPlusNormal"/>
              <w:jc w:val="center"/>
            </w:pPr>
            <w:r>
              <w:t>Ч12I455271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9909,1</w:t>
            </w:r>
          </w:p>
        </w:tc>
        <w:tc>
          <w:tcPr>
            <w:tcW w:w="1264" w:type="dxa"/>
            <w:tcBorders>
              <w:top w:val="nil"/>
              <w:left w:val="nil"/>
              <w:bottom w:val="nil"/>
              <w:right w:val="nil"/>
            </w:tcBorders>
            <w:vAlign w:val="bottom"/>
          </w:tcPr>
          <w:p w:rsidR="00C42116" w:rsidRDefault="00C42116">
            <w:pPr>
              <w:pStyle w:val="ConsPlusNormal"/>
              <w:jc w:val="right"/>
            </w:pPr>
            <w:r>
              <w:t>13101,1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Ч12I455271</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9909,1</w:t>
            </w:r>
          </w:p>
        </w:tc>
        <w:tc>
          <w:tcPr>
            <w:tcW w:w="1264" w:type="dxa"/>
            <w:tcBorders>
              <w:top w:val="nil"/>
              <w:left w:val="nil"/>
              <w:bottom w:val="nil"/>
              <w:right w:val="nil"/>
            </w:tcBorders>
            <w:vAlign w:val="bottom"/>
          </w:tcPr>
          <w:p w:rsidR="00C42116" w:rsidRDefault="00C42116">
            <w:pPr>
              <w:pStyle w:val="ConsPlusNormal"/>
              <w:jc w:val="right"/>
            </w:pPr>
            <w:r>
              <w:t>13101,1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Ч12I455271</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9909,1</w:t>
            </w:r>
          </w:p>
        </w:tc>
        <w:tc>
          <w:tcPr>
            <w:tcW w:w="1264" w:type="dxa"/>
            <w:tcBorders>
              <w:top w:val="nil"/>
              <w:left w:val="nil"/>
              <w:bottom w:val="nil"/>
              <w:right w:val="nil"/>
            </w:tcBorders>
            <w:vAlign w:val="bottom"/>
          </w:tcPr>
          <w:p w:rsidR="00C42116" w:rsidRDefault="00C42116">
            <w:pPr>
              <w:pStyle w:val="ConsPlusNormal"/>
              <w:jc w:val="right"/>
            </w:pPr>
            <w:r>
              <w:t>13101,1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Ч12I455271</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9909,1</w:t>
            </w:r>
          </w:p>
        </w:tc>
        <w:tc>
          <w:tcPr>
            <w:tcW w:w="1264" w:type="dxa"/>
            <w:tcBorders>
              <w:top w:val="nil"/>
              <w:left w:val="nil"/>
              <w:bottom w:val="nil"/>
              <w:right w:val="nil"/>
            </w:tcBorders>
            <w:vAlign w:val="bottom"/>
          </w:tcPr>
          <w:p w:rsidR="00C42116" w:rsidRDefault="00C42116">
            <w:pPr>
              <w:pStyle w:val="ConsPlusNormal"/>
              <w:jc w:val="right"/>
            </w:pPr>
            <w:r>
              <w:t>13101,1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Ч12I455271</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9909,1</w:t>
            </w:r>
          </w:p>
        </w:tc>
        <w:tc>
          <w:tcPr>
            <w:tcW w:w="1264" w:type="dxa"/>
            <w:tcBorders>
              <w:top w:val="nil"/>
              <w:left w:val="nil"/>
              <w:bottom w:val="nil"/>
              <w:right w:val="nil"/>
            </w:tcBorders>
            <w:vAlign w:val="bottom"/>
          </w:tcPr>
          <w:p w:rsidR="00C42116" w:rsidRDefault="00C42116">
            <w:pPr>
              <w:pStyle w:val="ConsPlusNormal"/>
              <w:jc w:val="right"/>
            </w:pPr>
            <w:r>
              <w:t>13101,1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C42116" w:rsidRDefault="00C42116">
            <w:pPr>
              <w:pStyle w:val="ConsPlusNormal"/>
              <w:jc w:val="center"/>
            </w:pPr>
            <w:r>
              <w:t>Ч12I455278</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4424,2</w:t>
            </w:r>
          </w:p>
        </w:tc>
        <w:tc>
          <w:tcPr>
            <w:tcW w:w="1264" w:type="dxa"/>
            <w:tcBorders>
              <w:top w:val="nil"/>
              <w:left w:val="nil"/>
              <w:bottom w:val="nil"/>
              <w:right w:val="nil"/>
            </w:tcBorders>
            <w:vAlign w:val="bottom"/>
          </w:tcPr>
          <w:p w:rsidR="00C42116" w:rsidRDefault="00C42116">
            <w:pPr>
              <w:pStyle w:val="ConsPlusNormal"/>
              <w:jc w:val="right"/>
            </w:pPr>
            <w:r>
              <w:t>4161,6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Ч12I455278</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4424,2</w:t>
            </w:r>
          </w:p>
        </w:tc>
        <w:tc>
          <w:tcPr>
            <w:tcW w:w="1264" w:type="dxa"/>
            <w:tcBorders>
              <w:top w:val="nil"/>
              <w:left w:val="nil"/>
              <w:bottom w:val="nil"/>
              <w:right w:val="nil"/>
            </w:tcBorders>
            <w:vAlign w:val="bottom"/>
          </w:tcPr>
          <w:p w:rsidR="00C42116" w:rsidRDefault="00C42116">
            <w:pPr>
              <w:pStyle w:val="ConsPlusNormal"/>
              <w:jc w:val="right"/>
            </w:pPr>
            <w:r>
              <w:t>4161,6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1489" w:type="dxa"/>
            <w:tcBorders>
              <w:top w:val="nil"/>
              <w:left w:val="nil"/>
              <w:bottom w:val="nil"/>
              <w:right w:val="nil"/>
            </w:tcBorders>
            <w:vAlign w:val="bottom"/>
          </w:tcPr>
          <w:p w:rsidR="00C42116" w:rsidRDefault="00C42116">
            <w:pPr>
              <w:pStyle w:val="ConsPlusNormal"/>
              <w:jc w:val="center"/>
            </w:pPr>
            <w:r>
              <w:lastRenderedPageBreak/>
              <w:t>Ч12I455278</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4424,2</w:t>
            </w:r>
          </w:p>
        </w:tc>
        <w:tc>
          <w:tcPr>
            <w:tcW w:w="1264" w:type="dxa"/>
            <w:tcBorders>
              <w:top w:val="nil"/>
              <w:left w:val="nil"/>
              <w:bottom w:val="nil"/>
              <w:right w:val="nil"/>
            </w:tcBorders>
            <w:vAlign w:val="bottom"/>
          </w:tcPr>
          <w:p w:rsidR="00C42116" w:rsidRDefault="00C42116">
            <w:pPr>
              <w:pStyle w:val="ConsPlusNormal"/>
              <w:jc w:val="right"/>
            </w:pPr>
            <w:r>
              <w:t>4161,6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Ч12I455278</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4424,2</w:t>
            </w:r>
          </w:p>
        </w:tc>
        <w:tc>
          <w:tcPr>
            <w:tcW w:w="1264" w:type="dxa"/>
            <w:tcBorders>
              <w:top w:val="nil"/>
              <w:left w:val="nil"/>
              <w:bottom w:val="nil"/>
              <w:right w:val="nil"/>
            </w:tcBorders>
            <w:vAlign w:val="bottom"/>
          </w:tcPr>
          <w:p w:rsidR="00C42116" w:rsidRDefault="00C42116">
            <w:pPr>
              <w:pStyle w:val="ConsPlusNormal"/>
              <w:jc w:val="right"/>
            </w:pPr>
            <w:r>
              <w:t>4161,6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Ч12I455278</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4424,2</w:t>
            </w:r>
          </w:p>
        </w:tc>
        <w:tc>
          <w:tcPr>
            <w:tcW w:w="1264" w:type="dxa"/>
            <w:tcBorders>
              <w:top w:val="nil"/>
              <w:left w:val="nil"/>
              <w:bottom w:val="nil"/>
              <w:right w:val="nil"/>
            </w:tcBorders>
            <w:vAlign w:val="bottom"/>
          </w:tcPr>
          <w:p w:rsidR="00C42116" w:rsidRDefault="00C42116">
            <w:pPr>
              <w:pStyle w:val="ConsPlusNormal"/>
              <w:jc w:val="right"/>
            </w:pPr>
            <w:r>
              <w:t>4161,6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"Акселерация"</w:t>
            </w:r>
          </w:p>
        </w:tc>
        <w:tc>
          <w:tcPr>
            <w:tcW w:w="1489" w:type="dxa"/>
            <w:tcBorders>
              <w:top w:val="nil"/>
              <w:left w:val="nil"/>
              <w:bottom w:val="nil"/>
              <w:right w:val="nil"/>
            </w:tcBorders>
            <w:vAlign w:val="bottom"/>
          </w:tcPr>
          <w:p w:rsidR="00C42116" w:rsidRDefault="00C42116">
            <w:pPr>
              <w:pStyle w:val="ConsPlusNormal"/>
              <w:jc w:val="center"/>
            </w:pPr>
            <w:r>
              <w:t>Ч12I500000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52557,9</w:t>
            </w:r>
          </w:p>
        </w:tc>
        <w:tc>
          <w:tcPr>
            <w:tcW w:w="1264" w:type="dxa"/>
            <w:tcBorders>
              <w:top w:val="nil"/>
              <w:left w:val="nil"/>
              <w:bottom w:val="nil"/>
              <w:right w:val="nil"/>
            </w:tcBorders>
            <w:vAlign w:val="bottom"/>
          </w:tcPr>
          <w:p w:rsidR="00C42116" w:rsidRDefault="00C42116">
            <w:pPr>
              <w:pStyle w:val="ConsPlusNormal"/>
              <w:jc w:val="right"/>
            </w:pPr>
            <w:r>
              <w:t>87642,6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1489" w:type="dxa"/>
            <w:tcBorders>
              <w:top w:val="nil"/>
              <w:left w:val="nil"/>
              <w:bottom w:val="nil"/>
              <w:right w:val="nil"/>
            </w:tcBorders>
            <w:vAlign w:val="bottom"/>
          </w:tcPr>
          <w:p w:rsidR="00C42116" w:rsidRDefault="00C42116">
            <w:pPr>
              <w:pStyle w:val="ConsPlusNormal"/>
              <w:jc w:val="center"/>
            </w:pPr>
            <w:r>
              <w:t>Ч12I516370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Ч12I516370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Ч12I516370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Ч12I516370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Ч12I516370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Республиканского бизнес-инкубатора</w:t>
            </w:r>
          </w:p>
        </w:tc>
        <w:tc>
          <w:tcPr>
            <w:tcW w:w="1489" w:type="dxa"/>
            <w:tcBorders>
              <w:top w:val="nil"/>
              <w:left w:val="nil"/>
              <w:bottom w:val="nil"/>
              <w:right w:val="nil"/>
            </w:tcBorders>
            <w:vAlign w:val="bottom"/>
          </w:tcPr>
          <w:p w:rsidR="00C42116" w:rsidRDefault="00C42116">
            <w:pPr>
              <w:pStyle w:val="ConsPlusNormal"/>
              <w:jc w:val="center"/>
            </w:pPr>
            <w:r>
              <w:t>Ч12I540530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Ч12I540530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Ч12I540530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Ч12I540530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Ч12I540530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Реализация программ </w:t>
            </w:r>
            <w:r>
              <w:lastRenderedPageBreak/>
              <w:t>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C42116" w:rsidRDefault="00C42116">
            <w:pPr>
              <w:pStyle w:val="ConsPlusNormal"/>
              <w:jc w:val="center"/>
            </w:pPr>
            <w:r>
              <w:lastRenderedPageBreak/>
              <w:t>Ч12I555273</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11188,9</w:t>
            </w:r>
          </w:p>
        </w:tc>
        <w:tc>
          <w:tcPr>
            <w:tcW w:w="1264" w:type="dxa"/>
            <w:tcBorders>
              <w:top w:val="nil"/>
              <w:left w:val="nil"/>
              <w:bottom w:val="nil"/>
              <w:right w:val="nil"/>
            </w:tcBorders>
            <w:vAlign w:val="bottom"/>
          </w:tcPr>
          <w:p w:rsidR="00C42116" w:rsidRDefault="00C42116">
            <w:pPr>
              <w:pStyle w:val="ConsPlusNormal"/>
              <w:jc w:val="right"/>
            </w:pPr>
            <w:r>
              <w:t>41212,1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Ч12I555273</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11188,9</w:t>
            </w:r>
          </w:p>
        </w:tc>
        <w:tc>
          <w:tcPr>
            <w:tcW w:w="1264" w:type="dxa"/>
            <w:tcBorders>
              <w:top w:val="nil"/>
              <w:left w:val="nil"/>
              <w:bottom w:val="nil"/>
              <w:right w:val="nil"/>
            </w:tcBorders>
            <w:vAlign w:val="bottom"/>
          </w:tcPr>
          <w:p w:rsidR="00C42116" w:rsidRDefault="00C42116">
            <w:pPr>
              <w:pStyle w:val="ConsPlusNormal"/>
              <w:jc w:val="right"/>
            </w:pPr>
            <w:r>
              <w:t>41212,1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Ч12I555273</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11188,9</w:t>
            </w:r>
          </w:p>
        </w:tc>
        <w:tc>
          <w:tcPr>
            <w:tcW w:w="1264" w:type="dxa"/>
            <w:tcBorders>
              <w:top w:val="nil"/>
              <w:left w:val="nil"/>
              <w:bottom w:val="nil"/>
              <w:right w:val="nil"/>
            </w:tcBorders>
            <w:vAlign w:val="bottom"/>
          </w:tcPr>
          <w:p w:rsidR="00C42116" w:rsidRDefault="00C42116">
            <w:pPr>
              <w:pStyle w:val="ConsPlusNormal"/>
              <w:jc w:val="right"/>
            </w:pPr>
            <w:r>
              <w:t>41212,1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Ч12I555273</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11188,9</w:t>
            </w:r>
          </w:p>
        </w:tc>
        <w:tc>
          <w:tcPr>
            <w:tcW w:w="1264" w:type="dxa"/>
            <w:tcBorders>
              <w:top w:val="nil"/>
              <w:left w:val="nil"/>
              <w:bottom w:val="nil"/>
              <w:right w:val="nil"/>
            </w:tcBorders>
            <w:vAlign w:val="bottom"/>
          </w:tcPr>
          <w:p w:rsidR="00C42116" w:rsidRDefault="00C42116">
            <w:pPr>
              <w:pStyle w:val="ConsPlusNormal"/>
              <w:jc w:val="right"/>
            </w:pPr>
            <w:r>
              <w:t>41212,1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Ч12I555273</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11188,9</w:t>
            </w:r>
          </w:p>
        </w:tc>
        <w:tc>
          <w:tcPr>
            <w:tcW w:w="1264" w:type="dxa"/>
            <w:tcBorders>
              <w:top w:val="nil"/>
              <w:left w:val="nil"/>
              <w:bottom w:val="nil"/>
              <w:right w:val="nil"/>
            </w:tcBorders>
            <w:vAlign w:val="bottom"/>
          </w:tcPr>
          <w:p w:rsidR="00C42116" w:rsidRDefault="00C42116">
            <w:pPr>
              <w:pStyle w:val="ConsPlusNormal"/>
              <w:jc w:val="right"/>
            </w:pPr>
            <w:r>
              <w:t>41212,1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C42116" w:rsidRDefault="00C42116">
            <w:pPr>
              <w:pStyle w:val="ConsPlusNormal"/>
              <w:jc w:val="center"/>
            </w:pPr>
            <w:r>
              <w:t>Ч12I555274</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18282,8</w:t>
            </w:r>
          </w:p>
        </w:tc>
        <w:tc>
          <w:tcPr>
            <w:tcW w:w="1264" w:type="dxa"/>
            <w:tcBorders>
              <w:top w:val="nil"/>
              <w:left w:val="nil"/>
              <w:bottom w:val="nil"/>
              <w:right w:val="nil"/>
            </w:tcBorders>
            <w:vAlign w:val="bottom"/>
          </w:tcPr>
          <w:p w:rsidR="00C42116" w:rsidRDefault="00C42116">
            <w:pPr>
              <w:pStyle w:val="ConsPlusNormal"/>
              <w:jc w:val="right"/>
            </w:pPr>
            <w:r>
              <w:t>18282,8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Ч12I555274</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18282,8</w:t>
            </w:r>
          </w:p>
        </w:tc>
        <w:tc>
          <w:tcPr>
            <w:tcW w:w="1264" w:type="dxa"/>
            <w:tcBorders>
              <w:top w:val="nil"/>
              <w:left w:val="nil"/>
              <w:bottom w:val="nil"/>
              <w:right w:val="nil"/>
            </w:tcBorders>
            <w:vAlign w:val="bottom"/>
          </w:tcPr>
          <w:p w:rsidR="00C42116" w:rsidRDefault="00C42116">
            <w:pPr>
              <w:pStyle w:val="ConsPlusNormal"/>
              <w:jc w:val="right"/>
            </w:pPr>
            <w:r>
              <w:t>18282,8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Ч12I555274</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18282,8</w:t>
            </w:r>
          </w:p>
        </w:tc>
        <w:tc>
          <w:tcPr>
            <w:tcW w:w="1264" w:type="dxa"/>
            <w:tcBorders>
              <w:top w:val="nil"/>
              <w:left w:val="nil"/>
              <w:bottom w:val="nil"/>
              <w:right w:val="nil"/>
            </w:tcBorders>
            <w:vAlign w:val="bottom"/>
          </w:tcPr>
          <w:p w:rsidR="00C42116" w:rsidRDefault="00C42116">
            <w:pPr>
              <w:pStyle w:val="ConsPlusNormal"/>
              <w:jc w:val="right"/>
            </w:pPr>
            <w:r>
              <w:t>18282,8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Ч12I555274</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18282,8</w:t>
            </w:r>
          </w:p>
        </w:tc>
        <w:tc>
          <w:tcPr>
            <w:tcW w:w="1264" w:type="dxa"/>
            <w:tcBorders>
              <w:top w:val="nil"/>
              <w:left w:val="nil"/>
              <w:bottom w:val="nil"/>
              <w:right w:val="nil"/>
            </w:tcBorders>
            <w:vAlign w:val="bottom"/>
          </w:tcPr>
          <w:p w:rsidR="00C42116" w:rsidRDefault="00C42116">
            <w:pPr>
              <w:pStyle w:val="ConsPlusNormal"/>
              <w:jc w:val="right"/>
            </w:pPr>
            <w:r>
              <w:t>18282,8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Ч12I555274</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18282,8</w:t>
            </w:r>
          </w:p>
        </w:tc>
        <w:tc>
          <w:tcPr>
            <w:tcW w:w="1264" w:type="dxa"/>
            <w:tcBorders>
              <w:top w:val="nil"/>
              <w:left w:val="nil"/>
              <w:bottom w:val="nil"/>
              <w:right w:val="nil"/>
            </w:tcBorders>
            <w:vAlign w:val="bottom"/>
          </w:tcPr>
          <w:p w:rsidR="00C42116" w:rsidRDefault="00C42116">
            <w:pPr>
              <w:pStyle w:val="ConsPlusNormal"/>
              <w:jc w:val="right"/>
            </w:pPr>
            <w:r>
              <w:t>18282,8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C42116" w:rsidRDefault="00C42116">
            <w:pPr>
              <w:pStyle w:val="ConsPlusNormal"/>
              <w:jc w:val="center"/>
            </w:pPr>
            <w:r>
              <w:t>Ч12I555279</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19040,4</w:t>
            </w:r>
          </w:p>
        </w:tc>
        <w:tc>
          <w:tcPr>
            <w:tcW w:w="1264" w:type="dxa"/>
            <w:tcBorders>
              <w:top w:val="nil"/>
              <w:left w:val="nil"/>
              <w:bottom w:val="nil"/>
              <w:right w:val="nil"/>
            </w:tcBorders>
            <w:vAlign w:val="bottom"/>
          </w:tcPr>
          <w:p w:rsidR="00C42116" w:rsidRDefault="00C42116">
            <w:pPr>
              <w:pStyle w:val="ConsPlusNormal"/>
              <w:jc w:val="right"/>
            </w:pPr>
            <w:r>
              <w:t>24101,9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Ч12I555279</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19040,4</w:t>
            </w:r>
          </w:p>
        </w:tc>
        <w:tc>
          <w:tcPr>
            <w:tcW w:w="1264" w:type="dxa"/>
            <w:tcBorders>
              <w:top w:val="nil"/>
              <w:left w:val="nil"/>
              <w:bottom w:val="nil"/>
              <w:right w:val="nil"/>
            </w:tcBorders>
            <w:vAlign w:val="bottom"/>
          </w:tcPr>
          <w:p w:rsidR="00C42116" w:rsidRDefault="00C42116">
            <w:pPr>
              <w:pStyle w:val="ConsPlusNormal"/>
              <w:jc w:val="right"/>
            </w:pPr>
            <w:r>
              <w:t>24101,9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Ч12I555279</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19040,4</w:t>
            </w:r>
          </w:p>
        </w:tc>
        <w:tc>
          <w:tcPr>
            <w:tcW w:w="1264" w:type="dxa"/>
            <w:tcBorders>
              <w:top w:val="nil"/>
              <w:left w:val="nil"/>
              <w:bottom w:val="nil"/>
              <w:right w:val="nil"/>
            </w:tcBorders>
            <w:vAlign w:val="bottom"/>
          </w:tcPr>
          <w:p w:rsidR="00C42116" w:rsidRDefault="00C42116">
            <w:pPr>
              <w:pStyle w:val="ConsPlusNormal"/>
              <w:jc w:val="right"/>
            </w:pPr>
            <w:r>
              <w:t>24101,9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Ч12I555279</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19040,4</w:t>
            </w:r>
          </w:p>
        </w:tc>
        <w:tc>
          <w:tcPr>
            <w:tcW w:w="1264" w:type="dxa"/>
            <w:tcBorders>
              <w:top w:val="nil"/>
              <w:left w:val="nil"/>
              <w:bottom w:val="nil"/>
              <w:right w:val="nil"/>
            </w:tcBorders>
            <w:vAlign w:val="bottom"/>
          </w:tcPr>
          <w:p w:rsidR="00C42116" w:rsidRDefault="00C42116">
            <w:pPr>
              <w:pStyle w:val="ConsPlusNormal"/>
              <w:jc w:val="right"/>
            </w:pPr>
            <w:r>
              <w:t>24101,9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Ч12I555279</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19040,4</w:t>
            </w:r>
          </w:p>
        </w:tc>
        <w:tc>
          <w:tcPr>
            <w:tcW w:w="1264" w:type="dxa"/>
            <w:tcBorders>
              <w:top w:val="nil"/>
              <w:left w:val="nil"/>
              <w:bottom w:val="nil"/>
              <w:right w:val="nil"/>
            </w:tcBorders>
            <w:vAlign w:val="bottom"/>
          </w:tcPr>
          <w:p w:rsidR="00C42116" w:rsidRDefault="00C42116">
            <w:pPr>
              <w:pStyle w:val="ConsPlusNormal"/>
              <w:jc w:val="right"/>
            </w:pPr>
            <w:r>
              <w:t>24101,9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"Популяризация предпринимательства"</w:t>
            </w:r>
          </w:p>
        </w:tc>
        <w:tc>
          <w:tcPr>
            <w:tcW w:w="1489" w:type="dxa"/>
            <w:tcBorders>
              <w:top w:val="nil"/>
              <w:left w:val="nil"/>
              <w:bottom w:val="nil"/>
              <w:right w:val="nil"/>
            </w:tcBorders>
            <w:vAlign w:val="bottom"/>
          </w:tcPr>
          <w:p w:rsidR="00C42116" w:rsidRDefault="00C42116">
            <w:pPr>
              <w:pStyle w:val="ConsPlusNormal"/>
              <w:jc w:val="center"/>
            </w:pPr>
            <w:r>
              <w:t>Ч12I800000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4242,4</w:t>
            </w:r>
          </w:p>
        </w:tc>
        <w:tc>
          <w:tcPr>
            <w:tcW w:w="1264" w:type="dxa"/>
            <w:tcBorders>
              <w:top w:val="nil"/>
              <w:left w:val="nil"/>
              <w:bottom w:val="nil"/>
              <w:right w:val="nil"/>
            </w:tcBorders>
            <w:vAlign w:val="bottom"/>
          </w:tcPr>
          <w:p w:rsidR="00C42116" w:rsidRDefault="00C42116">
            <w:pPr>
              <w:pStyle w:val="ConsPlusNormal"/>
              <w:jc w:val="right"/>
            </w:pPr>
            <w:r>
              <w:t>4242,4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C42116" w:rsidRDefault="00C42116">
            <w:pPr>
              <w:pStyle w:val="ConsPlusNormal"/>
              <w:jc w:val="center"/>
            </w:pPr>
            <w:r>
              <w:t>Ч12I855275</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4242,4</w:t>
            </w:r>
          </w:p>
        </w:tc>
        <w:tc>
          <w:tcPr>
            <w:tcW w:w="1264" w:type="dxa"/>
            <w:tcBorders>
              <w:top w:val="nil"/>
              <w:left w:val="nil"/>
              <w:bottom w:val="nil"/>
              <w:right w:val="nil"/>
            </w:tcBorders>
            <w:vAlign w:val="bottom"/>
          </w:tcPr>
          <w:p w:rsidR="00C42116" w:rsidRDefault="00C42116">
            <w:pPr>
              <w:pStyle w:val="ConsPlusNormal"/>
              <w:jc w:val="right"/>
            </w:pPr>
            <w:r>
              <w:t>4242,4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Ч12I855275</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4242,4</w:t>
            </w:r>
          </w:p>
        </w:tc>
        <w:tc>
          <w:tcPr>
            <w:tcW w:w="1264" w:type="dxa"/>
            <w:tcBorders>
              <w:top w:val="nil"/>
              <w:left w:val="nil"/>
              <w:bottom w:val="nil"/>
              <w:right w:val="nil"/>
            </w:tcBorders>
            <w:vAlign w:val="bottom"/>
          </w:tcPr>
          <w:p w:rsidR="00C42116" w:rsidRDefault="00C42116">
            <w:pPr>
              <w:pStyle w:val="ConsPlusNormal"/>
              <w:jc w:val="right"/>
            </w:pPr>
            <w:r>
              <w:t>4242,4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Ч12I855275</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4242,4</w:t>
            </w:r>
          </w:p>
        </w:tc>
        <w:tc>
          <w:tcPr>
            <w:tcW w:w="1264" w:type="dxa"/>
            <w:tcBorders>
              <w:top w:val="nil"/>
              <w:left w:val="nil"/>
              <w:bottom w:val="nil"/>
              <w:right w:val="nil"/>
            </w:tcBorders>
            <w:vAlign w:val="bottom"/>
          </w:tcPr>
          <w:p w:rsidR="00C42116" w:rsidRDefault="00C42116">
            <w:pPr>
              <w:pStyle w:val="ConsPlusNormal"/>
              <w:jc w:val="right"/>
            </w:pPr>
            <w:r>
              <w:t>4242,4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Ч12I855275</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4242,4</w:t>
            </w:r>
          </w:p>
        </w:tc>
        <w:tc>
          <w:tcPr>
            <w:tcW w:w="1264" w:type="dxa"/>
            <w:tcBorders>
              <w:top w:val="nil"/>
              <w:left w:val="nil"/>
              <w:bottom w:val="nil"/>
              <w:right w:val="nil"/>
            </w:tcBorders>
            <w:vAlign w:val="bottom"/>
          </w:tcPr>
          <w:p w:rsidR="00C42116" w:rsidRDefault="00C42116">
            <w:pPr>
              <w:pStyle w:val="ConsPlusNormal"/>
              <w:jc w:val="right"/>
            </w:pPr>
            <w:r>
              <w:t>4242,4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Ч12I855275</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4242,4</w:t>
            </w:r>
          </w:p>
        </w:tc>
        <w:tc>
          <w:tcPr>
            <w:tcW w:w="1264" w:type="dxa"/>
            <w:tcBorders>
              <w:top w:val="nil"/>
              <w:left w:val="nil"/>
              <w:bottom w:val="nil"/>
              <w:right w:val="nil"/>
            </w:tcBorders>
            <w:vAlign w:val="bottom"/>
          </w:tcPr>
          <w:p w:rsidR="00C42116" w:rsidRDefault="00C42116">
            <w:pPr>
              <w:pStyle w:val="ConsPlusNormal"/>
              <w:jc w:val="right"/>
            </w:pPr>
            <w:r>
              <w:t>4242,4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14.3.</w:t>
            </w:r>
          </w:p>
        </w:tc>
        <w:tc>
          <w:tcPr>
            <w:tcW w:w="3005" w:type="dxa"/>
            <w:tcBorders>
              <w:top w:val="nil"/>
              <w:left w:val="nil"/>
              <w:bottom w:val="nil"/>
              <w:right w:val="nil"/>
            </w:tcBorders>
          </w:tcPr>
          <w:p w:rsidR="00C42116" w:rsidRDefault="00AB5A4C">
            <w:pPr>
              <w:pStyle w:val="ConsPlusNormal"/>
              <w:jc w:val="both"/>
            </w:pPr>
            <w:hyperlink r:id="rId96" w:history="1">
              <w:r w:rsidR="00C42116">
                <w:rPr>
                  <w:color w:val="0000FF"/>
                </w:rPr>
                <w:t>Подпрограмма</w:t>
              </w:r>
            </w:hyperlink>
            <w:r w:rsidR="00C42116">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1081,0</w:t>
            </w:r>
          </w:p>
        </w:tc>
        <w:tc>
          <w:tcPr>
            <w:tcW w:w="1264" w:type="dxa"/>
            <w:tcBorders>
              <w:top w:val="nil"/>
              <w:left w:val="nil"/>
              <w:bottom w:val="nil"/>
              <w:right w:val="nil"/>
            </w:tcBorders>
            <w:vAlign w:val="bottom"/>
          </w:tcPr>
          <w:p w:rsidR="00C42116" w:rsidRDefault="00C42116">
            <w:pPr>
              <w:pStyle w:val="ConsPlusNormal"/>
              <w:jc w:val="right"/>
            </w:pPr>
            <w:r>
              <w:t>1081,0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конкуренции в сфере потребительского рынка"</w:t>
            </w:r>
          </w:p>
        </w:tc>
        <w:tc>
          <w:tcPr>
            <w:tcW w:w="1489" w:type="dxa"/>
            <w:tcBorders>
              <w:top w:val="nil"/>
              <w:left w:val="nil"/>
              <w:bottom w:val="nil"/>
              <w:right w:val="nil"/>
            </w:tcBorders>
            <w:vAlign w:val="bottom"/>
          </w:tcPr>
          <w:p w:rsidR="00C42116" w:rsidRDefault="00C42116">
            <w:pPr>
              <w:pStyle w:val="ConsPlusNormal"/>
              <w:jc w:val="center"/>
            </w:pPr>
            <w:r>
              <w:t>Ч130300000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экспертизы качества предоставляемых услуг в сфере торговли и общественного питания</w:t>
            </w:r>
          </w:p>
        </w:tc>
        <w:tc>
          <w:tcPr>
            <w:tcW w:w="1489" w:type="dxa"/>
            <w:tcBorders>
              <w:top w:val="nil"/>
              <w:left w:val="nil"/>
              <w:bottom w:val="nil"/>
              <w:right w:val="nil"/>
            </w:tcBorders>
            <w:vAlign w:val="bottom"/>
          </w:tcPr>
          <w:p w:rsidR="00C42116" w:rsidRDefault="00C42116">
            <w:pPr>
              <w:pStyle w:val="ConsPlusNormal"/>
              <w:jc w:val="center"/>
            </w:pPr>
            <w:r>
              <w:t>Ч130318190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Ч130318190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Ч130318190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Ч130318190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Ч130318190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кадрового потенциала"</w:t>
            </w:r>
          </w:p>
        </w:tc>
        <w:tc>
          <w:tcPr>
            <w:tcW w:w="1489" w:type="dxa"/>
            <w:tcBorders>
              <w:top w:val="nil"/>
              <w:left w:val="nil"/>
              <w:bottom w:val="nil"/>
              <w:right w:val="nil"/>
            </w:tcBorders>
            <w:vAlign w:val="bottom"/>
          </w:tcPr>
          <w:p w:rsidR="00C42116" w:rsidRDefault="00C42116">
            <w:pPr>
              <w:pStyle w:val="ConsPlusNormal"/>
              <w:jc w:val="center"/>
            </w:pPr>
            <w:r>
              <w:t>Ч130400000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1489" w:type="dxa"/>
            <w:tcBorders>
              <w:top w:val="nil"/>
              <w:left w:val="nil"/>
              <w:bottom w:val="nil"/>
              <w:right w:val="nil"/>
            </w:tcBorders>
            <w:vAlign w:val="bottom"/>
          </w:tcPr>
          <w:p w:rsidR="00C42116" w:rsidRDefault="00C42116">
            <w:pPr>
              <w:pStyle w:val="ConsPlusNormal"/>
              <w:jc w:val="center"/>
            </w:pPr>
            <w:r>
              <w:t>Ч130414570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Ч130414570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Ч130414570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Ч130414570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Ч130414570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эффективной и доступной системы защиты прав потребителей"</w:t>
            </w:r>
          </w:p>
        </w:tc>
        <w:tc>
          <w:tcPr>
            <w:tcW w:w="1489" w:type="dxa"/>
            <w:tcBorders>
              <w:top w:val="nil"/>
              <w:left w:val="nil"/>
              <w:bottom w:val="nil"/>
              <w:right w:val="nil"/>
            </w:tcBorders>
            <w:vAlign w:val="bottom"/>
          </w:tcPr>
          <w:p w:rsidR="00C42116" w:rsidRDefault="00C42116">
            <w:pPr>
              <w:pStyle w:val="ConsPlusNormal"/>
              <w:jc w:val="center"/>
            </w:pPr>
            <w:r>
              <w:t>Ч130500000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1489" w:type="dxa"/>
            <w:tcBorders>
              <w:top w:val="nil"/>
              <w:left w:val="nil"/>
              <w:bottom w:val="nil"/>
              <w:right w:val="nil"/>
            </w:tcBorders>
            <w:vAlign w:val="bottom"/>
          </w:tcPr>
          <w:p w:rsidR="00C42116" w:rsidRDefault="00C42116">
            <w:pPr>
              <w:pStyle w:val="ConsPlusNormal"/>
              <w:jc w:val="center"/>
            </w:pPr>
            <w:r>
              <w:t>Ч130514580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Ч130514580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Ч130514580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Ч130514580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Ч130514580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14.4.</w:t>
            </w:r>
          </w:p>
        </w:tc>
        <w:tc>
          <w:tcPr>
            <w:tcW w:w="3005" w:type="dxa"/>
            <w:tcBorders>
              <w:top w:val="nil"/>
              <w:left w:val="nil"/>
              <w:bottom w:val="nil"/>
              <w:right w:val="nil"/>
            </w:tcBorders>
          </w:tcPr>
          <w:p w:rsidR="00C42116" w:rsidRDefault="00AB5A4C">
            <w:pPr>
              <w:pStyle w:val="ConsPlusNormal"/>
              <w:jc w:val="both"/>
            </w:pPr>
            <w:hyperlink r:id="rId97" w:history="1">
              <w:r w:rsidR="00C42116">
                <w:rPr>
                  <w:color w:val="0000FF"/>
                </w:rPr>
                <w:t>Подпрограмма</w:t>
              </w:r>
            </w:hyperlink>
            <w:r w:rsidR="00C42116">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3109,8</w:t>
            </w:r>
          </w:p>
        </w:tc>
        <w:tc>
          <w:tcPr>
            <w:tcW w:w="1264" w:type="dxa"/>
            <w:tcBorders>
              <w:top w:val="nil"/>
              <w:left w:val="nil"/>
              <w:bottom w:val="nil"/>
              <w:right w:val="nil"/>
            </w:tcBorders>
            <w:vAlign w:val="bottom"/>
          </w:tcPr>
          <w:p w:rsidR="00C42116" w:rsidRDefault="00C42116">
            <w:pPr>
              <w:pStyle w:val="ConsPlusNormal"/>
              <w:jc w:val="right"/>
            </w:pPr>
            <w:r>
              <w:t>3109,8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"Расширение двустороннего торгово-экономического сотрудничества с зарубежными странами и </w:t>
            </w:r>
            <w:r>
              <w:lastRenderedPageBreak/>
              <w:t>субъектами Российской Федерации, международными организациями"</w:t>
            </w:r>
          </w:p>
        </w:tc>
        <w:tc>
          <w:tcPr>
            <w:tcW w:w="1489" w:type="dxa"/>
            <w:tcBorders>
              <w:top w:val="nil"/>
              <w:left w:val="nil"/>
              <w:bottom w:val="nil"/>
              <w:right w:val="nil"/>
            </w:tcBorders>
            <w:vAlign w:val="bottom"/>
          </w:tcPr>
          <w:p w:rsidR="00C42116" w:rsidRDefault="00C42116">
            <w:pPr>
              <w:pStyle w:val="ConsPlusNormal"/>
              <w:jc w:val="center"/>
            </w:pPr>
            <w:r>
              <w:lastRenderedPageBreak/>
              <w:t>Ч140200000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469,8</w:t>
            </w:r>
          </w:p>
        </w:tc>
        <w:tc>
          <w:tcPr>
            <w:tcW w:w="126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Ч140214510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469,8</w:t>
            </w:r>
          </w:p>
        </w:tc>
        <w:tc>
          <w:tcPr>
            <w:tcW w:w="126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Ч140214510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217,5</w:t>
            </w: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Ч140214510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217,5</w:t>
            </w: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Ч140214510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217,5</w:t>
            </w: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Ч140214510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217,5</w:t>
            </w: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Ч140214510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252,3</w:t>
            </w: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Ч140214510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252,3</w:t>
            </w: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Ч140214510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252,3</w:t>
            </w: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Ч140214510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252,3</w:t>
            </w: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"Организация и участие в выставочных мероприятиях, форумах (конференциях, </w:t>
            </w:r>
            <w:r>
              <w:lastRenderedPageBreak/>
              <w:t>семинарах и др.), мероприятиях международного и российского уровня"</w:t>
            </w:r>
          </w:p>
        </w:tc>
        <w:tc>
          <w:tcPr>
            <w:tcW w:w="1489" w:type="dxa"/>
            <w:tcBorders>
              <w:top w:val="nil"/>
              <w:left w:val="nil"/>
              <w:bottom w:val="nil"/>
              <w:right w:val="nil"/>
            </w:tcBorders>
            <w:vAlign w:val="bottom"/>
          </w:tcPr>
          <w:p w:rsidR="00C42116" w:rsidRDefault="00C42116">
            <w:pPr>
              <w:pStyle w:val="ConsPlusNormal"/>
              <w:jc w:val="center"/>
            </w:pPr>
            <w:r>
              <w:lastRenderedPageBreak/>
              <w:t>Ч140300000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Ч140317840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Ч140317840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Ч140317840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Ч140317840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Ч140317840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"Информационная поддержка развития внешнеэкономической деятельности"</w:t>
            </w:r>
          </w:p>
        </w:tc>
        <w:tc>
          <w:tcPr>
            <w:tcW w:w="1489" w:type="dxa"/>
            <w:tcBorders>
              <w:top w:val="nil"/>
              <w:left w:val="nil"/>
              <w:bottom w:val="nil"/>
              <w:right w:val="nil"/>
            </w:tcBorders>
            <w:vAlign w:val="bottom"/>
          </w:tcPr>
          <w:p w:rsidR="00C42116" w:rsidRDefault="00C42116">
            <w:pPr>
              <w:pStyle w:val="ConsPlusNormal"/>
              <w:jc w:val="center"/>
            </w:pPr>
            <w:r>
              <w:t>Ч140400000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1489" w:type="dxa"/>
            <w:tcBorders>
              <w:top w:val="nil"/>
              <w:left w:val="nil"/>
              <w:bottom w:val="nil"/>
              <w:right w:val="nil"/>
            </w:tcBorders>
            <w:vAlign w:val="bottom"/>
          </w:tcPr>
          <w:p w:rsidR="00C42116" w:rsidRDefault="00C42116">
            <w:pPr>
              <w:pStyle w:val="ConsPlusNormal"/>
              <w:jc w:val="center"/>
            </w:pPr>
            <w:r>
              <w:t>Ч140414530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Ч140414530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Ч140414530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Ч140414530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Ч140414530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14.5.</w:t>
            </w:r>
          </w:p>
        </w:tc>
        <w:tc>
          <w:tcPr>
            <w:tcW w:w="3005" w:type="dxa"/>
            <w:tcBorders>
              <w:top w:val="nil"/>
              <w:left w:val="nil"/>
              <w:bottom w:val="nil"/>
              <w:right w:val="nil"/>
            </w:tcBorders>
          </w:tcPr>
          <w:p w:rsidR="00C42116" w:rsidRDefault="00AB5A4C">
            <w:pPr>
              <w:pStyle w:val="ConsPlusNormal"/>
              <w:jc w:val="both"/>
            </w:pPr>
            <w:hyperlink r:id="rId98" w:history="1">
              <w:r w:rsidR="00C42116">
                <w:rPr>
                  <w:color w:val="0000FF"/>
                </w:rPr>
                <w:t>Подпрограмма</w:t>
              </w:r>
            </w:hyperlink>
            <w:r w:rsidR="00C42116">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Ч150000000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1489" w:type="dxa"/>
            <w:tcBorders>
              <w:top w:val="nil"/>
              <w:left w:val="nil"/>
              <w:bottom w:val="nil"/>
              <w:right w:val="nil"/>
            </w:tcBorders>
            <w:vAlign w:val="bottom"/>
          </w:tcPr>
          <w:p w:rsidR="00C42116" w:rsidRDefault="00C42116">
            <w:pPr>
              <w:pStyle w:val="ConsPlusNormal"/>
              <w:jc w:val="center"/>
            </w:pPr>
            <w:r>
              <w:t>Ч150200000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предоставления государственных и муниципальных услуг в АУ "МФЦ" Минэкономразвития Чувашии</w:t>
            </w:r>
          </w:p>
        </w:tc>
        <w:tc>
          <w:tcPr>
            <w:tcW w:w="1489" w:type="dxa"/>
            <w:tcBorders>
              <w:top w:val="nil"/>
              <w:left w:val="nil"/>
              <w:bottom w:val="nil"/>
              <w:right w:val="nil"/>
            </w:tcBorders>
            <w:vAlign w:val="bottom"/>
          </w:tcPr>
          <w:p w:rsidR="00C42116" w:rsidRDefault="00C42116">
            <w:pPr>
              <w:pStyle w:val="ConsPlusNormal"/>
              <w:jc w:val="center"/>
            </w:pPr>
            <w:r>
              <w:t>Ч150240580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Ч150240580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Ч150240580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Ч150240580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Ч150240580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14.6.</w:t>
            </w:r>
          </w:p>
        </w:tc>
        <w:tc>
          <w:tcPr>
            <w:tcW w:w="3005" w:type="dxa"/>
            <w:tcBorders>
              <w:top w:val="nil"/>
              <w:left w:val="nil"/>
              <w:bottom w:val="nil"/>
              <w:right w:val="nil"/>
            </w:tcBorders>
          </w:tcPr>
          <w:p w:rsidR="00C42116" w:rsidRDefault="00AB5A4C">
            <w:pPr>
              <w:pStyle w:val="ConsPlusNormal"/>
              <w:jc w:val="both"/>
            </w:pPr>
            <w:hyperlink r:id="rId99" w:history="1">
              <w:r w:rsidR="00C42116">
                <w:rPr>
                  <w:color w:val="0000FF"/>
                </w:rPr>
                <w:t>Подпрограмма</w:t>
              </w:r>
            </w:hyperlink>
            <w:r w:rsidR="00C42116">
              <w:t xml:space="preserve"> "Инвестиционный климат"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Ч160000000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65000,0</w:t>
            </w:r>
          </w:p>
        </w:tc>
        <w:tc>
          <w:tcPr>
            <w:tcW w:w="1264" w:type="dxa"/>
            <w:tcBorders>
              <w:top w:val="nil"/>
              <w:left w:val="nil"/>
              <w:bottom w:val="nil"/>
              <w:right w:val="nil"/>
            </w:tcBorders>
            <w:vAlign w:val="bottom"/>
          </w:tcPr>
          <w:p w:rsidR="00C42116" w:rsidRDefault="00C42116">
            <w:pPr>
              <w:pStyle w:val="ConsPlusNormal"/>
              <w:jc w:val="right"/>
            </w:pPr>
            <w:r>
              <w:t>68200,0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"Формирование территорий опережающего развития (инвестиционных площадок, оборудованных необходимой инженерной </w:t>
            </w:r>
            <w:r>
              <w:lastRenderedPageBreak/>
              <w:t>инфраструктурой) и реализация приоритетных инвестиционных проектов"</w:t>
            </w:r>
          </w:p>
        </w:tc>
        <w:tc>
          <w:tcPr>
            <w:tcW w:w="1489" w:type="dxa"/>
            <w:tcBorders>
              <w:top w:val="nil"/>
              <w:left w:val="nil"/>
              <w:bottom w:val="nil"/>
              <w:right w:val="nil"/>
            </w:tcBorders>
            <w:vAlign w:val="bottom"/>
          </w:tcPr>
          <w:p w:rsidR="00C42116" w:rsidRDefault="00C42116">
            <w:pPr>
              <w:pStyle w:val="ConsPlusNormal"/>
              <w:jc w:val="center"/>
            </w:pPr>
            <w:r>
              <w:lastRenderedPageBreak/>
              <w:t>Ч160200000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1489" w:type="dxa"/>
            <w:tcBorders>
              <w:top w:val="nil"/>
              <w:left w:val="nil"/>
              <w:bottom w:val="nil"/>
              <w:right w:val="nil"/>
            </w:tcBorders>
            <w:vAlign w:val="bottom"/>
          </w:tcPr>
          <w:p w:rsidR="00C42116" w:rsidRDefault="00C42116">
            <w:pPr>
              <w:pStyle w:val="ConsPlusNormal"/>
              <w:jc w:val="center"/>
            </w:pPr>
            <w:r>
              <w:t>Ч160214600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Ч160214600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Ч160214600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Ч160214600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Ч160214600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Ч160500000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1489" w:type="dxa"/>
            <w:tcBorders>
              <w:top w:val="nil"/>
              <w:left w:val="nil"/>
              <w:bottom w:val="nil"/>
              <w:right w:val="nil"/>
            </w:tcBorders>
            <w:vAlign w:val="bottom"/>
          </w:tcPr>
          <w:p w:rsidR="00C42116" w:rsidRDefault="00C42116">
            <w:pPr>
              <w:pStyle w:val="ConsPlusNormal"/>
              <w:jc w:val="center"/>
            </w:pPr>
            <w:r>
              <w:t>Ч160514610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Ч160514610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Ч160514610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Ч160514610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Ч160514610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489" w:type="dxa"/>
            <w:tcBorders>
              <w:top w:val="nil"/>
              <w:left w:val="nil"/>
              <w:bottom w:val="nil"/>
              <w:right w:val="nil"/>
            </w:tcBorders>
            <w:vAlign w:val="bottom"/>
          </w:tcPr>
          <w:p w:rsidR="00C42116" w:rsidRDefault="00C42116">
            <w:pPr>
              <w:pStyle w:val="ConsPlusNormal"/>
              <w:jc w:val="center"/>
            </w:pPr>
            <w:r>
              <w:t>Ч160800000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оценки эффективности деятельности органов местного самоуправления городских округов и муниципальных районов</w:t>
            </w:r>
          </w:p>
        </w:tc>
        <w:tc>
          <w:tcPr>
            <w:tcW w:w="1489" w:type="dxa"/>
            <w:tcBorders>
              <w:top w:val="nil"/>
              <w:left w:val="nil"/>
              <w:bottom w:val="nil"/>
              <w:right w:val="nil"/>
            </w:tcBorders>
            <w:vAlign w:val="bottom"/>
          </w:tcPr>
          <w:p w:rsidR="00C42116" w:rsidRDefault="00C42116">
            <w:pPr>
              <w:pStyle w:val="ConsPlusNormal"/>
              <w:jc w:val="center"/>
            </w:pPr>
            <w:r>
              <w:t>Ч160814430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Ч160814430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Ч160814430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Ч160814430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C42116" w:rsidRDefault="00C42116">
            <w:pPr>
              <w:pStyle w:val="ConsPlusNormal"/>
              <w:jc w:val="center"/>
            </w:pPr>
            <w:r>
              <w:t>Ч160814430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1489" w:type="dxa"/>
            <w:tcBorders>
              <w:top w:val="nil"/>
              <w:left w:val="nil"/>
              <w:bottom w:val="nil"/>
              <w:right w:val="nil"/>
            </w:tcBorders>
            <w:vAlign w:val="bottom"/>
          </w:tcPr>
          <w:p w:rsidR="00C42116" w:rsidRDefault="00C42116">
            <w:pPr>
              <w:pStyle w:val="ConsPlusNormal"/>
              <w:jc w:val="center"/>
            </w:pPr>
            <w:r>
              <w:t>Ч160816380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Ч160816380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Ч160816380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Межбюджетные трансферты общего характера бюджетам бюджетной системы </w:t>
            </w:r>
            <w:r>
              <w:lastRenderedPageBreak/>
              <w:t>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lastRenderedPageBreak/>
              <w:t>Ч160816380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C42116" w:rsidRDefault="00C42116">
            <w:pPr>
              <w:pStyle w:val="ConsPlusNormal"/>
              <w:jc w:val="center"/>
            </w:pPr>
            <w:r>
              <w:t>Ч160816380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14.7.</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00" w:history="1">
              <w:r>
                <w:rPr>
                  <w:color w:val="0000FF"/>
                </w:rPr>
                <w:t>программы</w:t>
              </w:r>
            </w:hyperlink>
            <w:r>
              <w:t xml:space="preserve">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Ч1Э0000000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50758,0</w:t>
            </w:r>
          </w:p>
        </w:tc>
        <w:tc>
          <w:tcPr>
            <w:tcW w:w="1264" w:type="dxa"/>
            <w:tcBorders>
              <w:top w:val="nil"/>
              <w:left w:val="nil"/>
              <w:bottom w:val="nil"/>
              <w:right w:val="nil"/>
            </w:tcBorders>
            <w:vAlign w:val="bottom"/>
          </w:tcPr>
          <w:p w:rsidR="00C42116" w:rsidRDefault="00C42116">
            <w:pPr>
              <w:pStyle w:val="ConsPlusNormal"/>
              <w:jc w:val="right"/>
            </w:pPr>
            <w:r>
              <w:t>50758,0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Ч1Э0100000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50758,0</w:t>
            </w:r>
          </w:p>
        </w:tc>
        <w:tc>
          <w:tcPr>
            <w:tcW w:w="1264" w:type="dxa"/>
            <w:tcBorders>
              <w:top w:val="nil"/>
              <w:left w:val="nil"/>
              <w:bottom w:val="nil"/>
              <w:right w:val="nil"/>
            </w:tcBorders>
            <w:vAlign w:val="bottom"/>
          </w:tcPr>
          <w:p w:rsidR="00C42116" w:rsidRDefault="00C42116">
            <w:pPr>
              <w:pStyle w:val="ConsPlusNormal"/>
              <w:jc w:val="right"/>
            </w:pPr>
            <w:r>
              <w:t>50758,0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50758,0</w:t>
            </w:r>
          </w:p>
        </w:tc>
        <w:tc>
          <w:tcPr>
            <w:tcW w:w="1264" w:type="dxa"/>
            <w:tcBorders>
              <w:top w:val="nil"/>
              <w:left w:val="nil"/>
              <w:bottom w:val="nil"/>
              <w:right w:val="nil"/>
            </w:tcBorders>
            <w:vAlign w:val="bottom"/>
          </w:tcPr>
          <w:p w:rsidR="00C42116" w:rsidRDefault="00C42116">
            <w:pPr>
              <w:pStyle w:val="ConsPlusNormal"/>
              <w:jc w:val="right"/>
            </w:pPr>
            <w:r>
              <w:t>50758,0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49757,5</w:t>
            </w:r>
          </w:p>
        </w:tc>
        <w:tc>
          <w:tcPr>
            <w:tcW w:w="1264" w:type="dxa"/>
            <w:tcBorders>
              <w:top w:val="nil"/>
              <w:left w:val="nil"/>
              <w:bottom w:val="nil"/>
              <w:right w:val="nil"/>
            </w:tcBorders>
            <w:vAlign w:val="bottom"/>
          </w:tcPr>
          <w:p w:rsidR="00C42116" w:rsidRDefault="00C42116">
            <w:pPr>
              <w:pStyle w:val="ConsPlusNormal"/>
              <w:jc w:val="right"/>
            </w:pPr>
            <w:r>
              <w:t>49757,5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49757,5</w:t>
            </w:r>
          </w:p>
        </w:tc>
        <w:tc>
          <w:tcPr>
            <w:tcW w:w="1264" w:type="dxa"/>
            <w:tcBorders>
              <w:top w:val="nil"/>
              <w:left w:val="nil"/>
              <w:bottom w:val="nil"/>
              <w:right w:val="nil"/>
            </w:tcBorders>
            <w:vAlign w:val="bottom"/>
          </w:tcPr>
          <w:p w:rsidR="00C42116" w:rsidRDefault="00C42116">
            <w:pPr>
              <w:pStyle w:val="ConsPlusNormal"/>
              <w:jc w:val="right"/>
            </w:pPr>
            <w:r>
              <w:t>49757,5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49757,5</w:t>
            </w:r>
          </w:p>
        </w:tc>
        <w:tc>
          <w:tcPr>
            <w:tcW w:w="1264" w:type="dxa"/>
            <w:tcBorders>
              <w:top w:val="nil"/>
              <w:left w:val="nil"/>
              <w:bottom w:val="nil"/>
              <w:right w:val="nil"/>
            </w:tcBorders>
            <w:vAlign w:val="bottom"/>
          </w:tcPr>
          <w:p w:rsidR="00C42116" w:rsidRDefault="00C42116">
            <w:pPr>
              <w:pStyle w:val="ConsPlusNormal"/>
              <w:jc w:val="right"/>
            </w:pPr>
            <w:r>
              <w:t>49757,5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49757,5</w:t>
            </w:r>
          </w:p>
        </w:tc>
        <w:tc>
          <w:tcPr>
            <w:tcW w:w="1264" w:type="dxa"/>
            <w:tcBorders>
              <w:top w:val="nil"/>
              <w:left w:val="nil"/>
              <w:bottom w:val="nil"/>
              <w:right w:val="nil"/>
            </w:tcBorders>
            <w:vAlign w:val="bottom"/>
          </w:tcPr>
          <w:p w:rsidR="00C42116" w:rsidRDefault="00C42116">
            <w:pPr>
              <w:pStyle w:val="ConsPlusNormal"/>
              <w:jc w:val="right"/>
            </w:pPr>
            <w:r>
              <w:t>49757,5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993,5</w:t>
            </w:r>
          </w:p>
        </w:tc>
        <w:tc>
          <w:tcPr>
            <w:tcW w:w="1264" w:type="dxa"/>
            <w:tcBorders>
              <w:top w:val="nil"/>
              <w:left w:val="nil"/>
              <w:bottom w:val="nil"/>
              <w:right w:val="nil"/>
            </w:tcBorders>
            <w:vAlign w:val="bottom"/>
          </w:tcPr>
          <w:p w:rsidR="00C42116" w:rsidRDefault="00C42116">
            <w:pPr>
              <w:pStyle w:val="ConsPlusNormal"/>
              <w:jc w:val="right"/>
            </w:pPr>
            <w:r>
              <w:t>993,5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993,5</w:t>
            </w:r>
          </w:p>
        </w:tc>
        <w:tc>
          <w:tcPr>
            <w:tcW w:w="1264" w:type="dxa"/>
            <w:tcBorders>
              <w:top w:val="nil"/>
              <w:left w:val="nil"/>
              <w:bottom w:val="nil"/>
              <w:right w:val="nil"/>
            </w:tcBorders>
            <w:vAlign w:val="bottom"/>
          </w:tcPr>
          <w:p w:rsidR="00C42116" w:rsidRDefault="00C42116">
            <w:pPr>
              <w:pStyle w:val="ConsPlusNormal"/>
              <w:jc w:val="right"/>
            </w:pPr>
            <w:r>
              <w:t>993,5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993,5</w:t>
            </w:r>
          </w:p>
        </w:tc>
        <w:tc>
          <w:tcPr>
            <w:tcW w:w="1264" w:type="dxa"/>
            <w:tcBorders>
              <w:top w:val="nil"/>
              <w:left w:val="nil"/>
              <w:bottom w:val="nil"/>
              <w:right w:val="nil"/>
            </w:tcBorders>
            <w:vAlign w:val="bottom"/>
          </w:tcPr>
          <w:p w:rsidR="00C42116" w:rsidRDefault="00C42116">
            <w:pPr>
              <w:pStyle w:val="ConsPlusNormal"/>
              <w:jc w:val="right"/>
            </w:pPr>
            <w:r>
              <w:t>993,5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993,5</w:t>
            </w:r>
          </w:p>
        </w:tc>
        <w:tc>
          <w:tcPr>
            <w:tcW w:w="1264" w:type="dxa"/>
            <w:tcBorders>
              <w:top w:val="nil"/>
              <w:left w:val="nil"/>
              <w:bottom w:val="nil"/>
              <w:right w:val="nil"/>
            </w:tcBorders>
            <w:vAlign w:val="bottom"/>
          </w:tcPr>
          <w:p w:rsidR="00C42116" w:rsidRDefault="00C42116">
            <w:pPr>
              <w:pStyle w:val="ConsPlusNormal"/>
              <w:jc w:val="right"/>
            </w:pPr>
            <w:r>
              <w:t>993,5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Ч1Э0100190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15.</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101" w:history="1">
              <w:r>
                <w:rPr>
                  <w:color w:val="0000FF"/>
                </w:rPr>
                <w:t>программа</w:t>
              </w:r>
            </w:hyperlink>
            <w:r>
              <w:t xml:space="preserve">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Ч200000000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4192594,8</w:t>
            </w:r>
          </w:p>
        </w:tc>
        <w:tc>
          <w:tcPr>
            <w:tcW w:w="1264" w:type="dxa"/>
            <w:tcBorders>
              <w:top w:val="nil"/>
              <w:left w:val="nil"/>
              <w:bottom w:val="nil"/>
              <w:right w:val="nil"/>
            </w:tcBorders>
            <w:vAlign w:val="bottom"/>
          </w:tcPr>
          <w:p w:rsidR="00C42116" w:rsidRDefault="00C42116">
            <w:pPr>
              <w:pStyle w:val="ConsPlusNormal"/>
              <w:jc w:val="right"/>
            </w:pPr>
            <w:r>
              <w:t>4574559,9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15.1.</w:t>
            </w:r>
          </w:p>
        </w:tc>
        <w:tc>
          <w:tcPr>
            <w:tcW w:w="3005" w:type="dxa"/>
            <w:tcBorders>
              <w:top w:val="nil"/>
              <w:left w:val="nil"/>
              <w:bottom w:val="nil"/>
              <w:right w:val="nil"/>
            </w:tcBorders>
          </w:tcPr>
          <w:p w:rsidR="00C42116" w:rsidRDefault="00AB5A4C">
            <w:pPr>
              <w:pStyle w:val="ConsPlusNormal"/>
              <w:jc w:val="both"/>
            </w:pPr>
            <w:hyperlink r:id="rId102" w:history="1">
              <w:r w:rsidR="00C42116">
                <w:rPr>
                  <w:color w:val="0000FF"/>
                </w:rPr>
                <w:t>Подпрограмма</w:t>
              </w:r>
            </w:hyperlink>
            <w:r w:rsidR="00C42116">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Ч210000000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4040730,3</w:t>
            </w:r>
          </w:p>
        </w:tc>
        <w:tc>
          <w:tcPr>
            <w:tcW w:w="1264" w:type="dxa"/>
            <w:tcBorders>
              <w:top w:val="nil"/>
              <w:left w:val="nil"/>
              <w:bottom w:val="nil"/>
              <w:right w:val="nil"/>
            </w:tcBorders>
            <w:vAlign w:val="bottom"/>
          </w:tcPr>
          <w:p w:rsidR="00C42116" w:rsidRDefault="00C42116">
            <w:pPr>
              <w:pStyle w:val="ConsPlusNormal"/>
              <w:jc w:val="right"/>
            </w:pPr>
            <w:r>
              <w:t>4422695,4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"Создание условий для реализации подпрограммы в сфере дорожного хозяйства"</w:t>
            </w:r>
          </w:p>
        </w:tc>
        <w:tc>
          <w:tcPr>
            <w:tcW w:w="1489" w:type="dxa"/>
            <w:tcBorders>
              <w:top w:val="nil"/>
              <w:left w:val="nil"/>
              <w:bottom w:val="nil"/>
              <w:right w:val="nil"/>
            </w:tcBorders>
            <w:vAlign w:val="bottom"/>
          </w:tcPr>
          <w:p w:rsidR="00C42116" w:rsidRDefault="00C42116">
            <w:pPr>
              <w:pStyle w:val="ConsPlusNormal"/>
              <w:jc w:val="center"/>
            </w:pPr>
            <w:r>
              <w:t>Ч210200000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48544,5</w:t>
            </w:r>
          </w:p>
        </w:tc>
        <w:tc>
          <w:tcPr>
            <w:tcW w:w="1264" w:type="dxa"/>
            <w:tcBorders>
              <w:top w:val="nil"/>
              <w:left w:val="nil"/>
              <w:bottom w:val="nil"/>
              <w:right w:val="nil"/>
            </w:tcBorders>
            <w:vAlign w:val="bottom"/>
          </w:tcPr>
          <w:p w:rsidR="00C42116" w:rsidRDefault="00C42116">
            <w:pPr>
              <w:pStyle w:val="ConsPlusNormal"/>
              <w:jc w:val="right"/>
            </w:pPr>
            <w:r>
              <w:t>48544,5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48544,5</w:t>
            </w:r>
          </w:p>
        </w:tc>
        <w:tc>
          <w:tcPr>
            <w:tcW w:w="1264" w:type="dxa"/>
            <w:tcBorders>
              <w:top w:val="nil"/>
              <w:left w:val="nil"/>
              <w:bottom w:val="nil"/>
              <w:right w:val="nil"/>
            </w:tcBorders>
            <w:vAlign w:val="bottom"/>
          </w:tcPr>
          <w:p w:rsidR="00C42116" w:rsidRDefault="00C42116">
            <w:pPr>
              <w:pStyle w:val="ConsPlusNormal"/>
              <w:jc w:val="right"/>
            </w:pPr>
            <w:r>
              <w:t>48544,5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43566,5</w:t>
            </w:r>
          </w:p>
        </w:tc>
        <w:tc>
          <w:tcPr>
            <w:tcW w:w="1264" w:type="dxa"/>
            <w:tcBorders>
              <w:top w:val="nil"/>
              <w:left w:val="nil"/>
              <w:bottom w:val="nil"/>
              <w:right w:val="nil"/>
            </w:tcBorders>
            <w:vAlign w:val="bottom"/>
          </w:tcPr>
          <w:p w:rsidR="00C42116" w:rsidRDefault="00C42116">
            <w:pPr>
              <w:pStyle w:val="ConsPlusNormal"/>
              <w:jc w:val="right"/>
            </w:pPr>
            <w:r>
              <w:t>43566,5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43566,5</w:t>
            </w:r>
          </w:p>
        </w:tc>
        <w:tc>
          <w:tcPr>
            <w:tcW w:w="1264" w:type="dxa"/>
            <w:tcBorders>
              <w:top w:val="nil"/>
              <w:left w:val="nil"/>
              <w:bottom w:val="nil"/>
              <w:right w:val="nil"/>
            </w:tcBorders>
            <w:vAlign w:val="bottom"/>
          </w:tcPr>
          <w:p w:rsidR="00C42116" w:rsidRDefault="00C42116">
            <w:pPr>
              <w:pStyle w:val="ConsPlusNormal"/>
              <w:jc w:val="right"/>
            </w:pPr>
            <w:r>
              <w:t>43566,5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43566,5</w:t>
            </w:r>
          </w:p>
        </w:tc>
        <w:tc>
          <w:tcPr>
            <w:tcW w:w="1264" w:type="dxa"/>
            <w:tcBorders>
              <w:top w:val="nil"/>
              <w:left w:val="nil"/>
              <w:bottom w:val="nil"/>
              <w:right w:val="nil"/>
            </w:tcBorders>
            <w:vAlign w:val="bottom"/>
          </w:tcPr>
          <w:p w:rsidR="00C42116" w:rsidRDefault="00C42116">
            <w:pPr>
              <w:pStyle w:val="ConsPlusNormal"/>
              <w:jc w:val="right"/>
            </w:pPr>
            <w:r>
              <w:t>43566,5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43566,5</w:t>
            </w:r>
          </w:p>
        </w:tc>
        <w:tc>
          <w:tcPr>
            <w:tcW w:w="1264" w:type="dxa"/>
            <w:tcBorders>
              <w:top w:val="nil"/>
              <w:left w:val="nil"/>
              <w:bottom w:val="nil"/>
              <w:right w:val="nil"/>
            </w:tcBorders>
            <w:vAlign w:val="bottom"/>
          </w:tcPr>
          <w:p w:rsidR="00C42116" w:rsidRDefault="00C42116">
            <w:pPr>
              <w:pStyle w:val="ConsPlusNormal"/>
              <w:jc w:val="right"/>
            </w:pPr>
            <w:r>
              <w:t>43566,5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Ч210240510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4834,0</w:t>
            </w:r>
          </w:p>
        </w:tc>
        <w:tc>
          <w:tcPr>
            <w:tcW w:w="1264" w:type="dxa"/>
            <w:tcBorders>
              <w:top w:val="nil"/>
              <w:left w:val="nil"/>
              <w:bottom w:val="nil"/>
              <w:right w:val="nil"/>
            </w:tcBorders>
            <w:vAlign w:val="bottom"/>
          </w:tcPr>
          <w:p w:rsidR="00C42116" w:rsidRDefault="00C42116">
            <w:pPr>
              <w:pStyle w:val="ConsPlusNormal"/>
              <w:jc w:val="right"/>
            </w:pPr>
            <w:r>
              <w:t>4834,0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4834,0</w:t>
            </w:r>
          </w:p>
        </w:tc>
        <w:tc>
          <w:tcPr>
            <w:tcW w:w="1264" w:type="dxa"/>
            <w:tcBorders>
              <w:top w:val="nil"/>
              <w:left w:val="nil"/>
              <w:bottom w:val="nil"/>
              <w:right w:val="nil"/>
            </w:tcBorders>
            <w:vAlign w:val="bottom"/>
          </w:tcPr>
          <w:p w:rsidR="00C42116" w:rsidRDefault="00C42116">
            <w:pPr>
              <w:pStyle w:val="ConsPlusNormal"/>
              <w:jc w:val="right"/>
            </w:pPr>
            <w:r>
              <w:t>4834,0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4834,0</w:t>
            </w:r>
          </w:p>
        </w:tc>
        <w:tc>
          <w:tcPr>
            <w:tcW w:w="1264" w:type="dxa"/>
            <w:tcBorders>
              <w:top w:val="nil"/>
              <w:left w:val="nil"/>
              <w:bottom w:val="nil"/>
              <w:right w:val="nil"/>
            </w:tcBorders>
            <w:vAlign w:val="bottom"/>
          </w:tcPr>
          <w:p w:rsidR="00C42116" w:rsidRDefault="00C42116">
            <w:pPr>
              <w:pStyle w:val="ConsPlusNormal"/>
              <w:jc w:val="right"/>
            </w:pPr>
            <w:r>
              <w:t>4834,0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4834,0</w:t>
            </w:r>
          </w:p>
        </w:tc>
        <w:tc>
          <w:tcPr>
            <w:tcW w:w="1264" w:type="dxa"/>
            <w:tcBorders>
              <w:top w:val="nil"/>
              <w:left w:val="nil"/>
              <w:bottom w:val="nil"/>
              <w:right w:val="nil"/>
            </w:tcBorders>
            <w:vAlign w:val="bottom"/>
          </w:tcPr>
          <w:p w:rsidR="00C42116" w:rsidRDefault="00C42116">
            <w:pPr>
              <w:pStyle w:val="ConsPlusNormal"/>
              <w:jc w:val="right"/>
            </w:pPr>
            <w:r>
              <w:t>4834,0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144,0</w:t>
            </w:r>
          </w:p>
        </w:tc>
        <w:tc>
          <w:tcPr>
            <w:tcW w:w="126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144,0</w:t>
            </w:r>
          </w:p>
        </w:tc>
        <w:tc>
          <w:tcPr>
            <w:tcW w:w="126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144,0</w:t>
            </w:r>
          </w:p>
        </w:tc>
        <w:tc>
          <w:tcPr>
            <w:tcW w:w="126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Ч210240510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144,0</w:t>
            </w:r>
          </w:p>
        </w:tc>
        <w:tc>
          <w:tcPr>
            <w:tcW w:w="126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1489" w:type="dxa"/>
            <w:tcBorders>
              <w:top w:val="nil"/>
              <w:left w:val="nil"/>
              <w:bottom w:val="nil"/>
              <w:right w:val="nil"/>
            </w:tcBorders>
            <w:vAlign w:val="bottom"/>
          </w:tcPr>
          <w:p w:rsidR="00C42116" w:rsidRDefault="00C42116">
            <w:pPr>
              <w:pStyle w:val="ConsPlusNormal"/>
              <w:jc w:val="center"/>
            </w:pPr>
            <w:r>
              <w:t>Ч210300000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1021860,0</w:t>
            </w:r>
          </w:p>
        </w:tc>
        <w:tc>
          <w:tcPr>
            <w:tcW w:w="1264" w:type="dxa"/>
            <w:tcBorders>
              <w:top w:val="nil"/>
              <w:left w:val="nil"/>
              <w:bottom w:val="nil"/>
              <w:right w:val="nil"/>
            </w:tcBorders>
            <w:vAlign w:val="bottom"/>
          </w:tcPr>
          <w:p w:rsidR="00C42116" w:rsidRDefault="00C42116">
            <w:pPr>
              <w:pStyle w:val="ConsPlusNormal"/>
              <w:jc w:val="right"/>
            </w:pPr>
            <w:r>
              <w:t>1036030,0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1489" w:type="dxa"/>
            <w:tcBorders>
              <w:top w:val="nil"/>
              <w:left w:val="nil"/>
              <w:bottom w:val="nil"/>
              <w:right w:val="nil"/>
            </w:tcBorders>
            <w:vAlign w:val="bottom"/>
          </w:tcPr>
          <w:p w:rsidR="00C42116" w:rsidRDefault="00C42116">
            <w:pPr>
              <w:pStyle w:val="ConsPlusNormal"/>
              <w:jc w:val="center"/>
            </w:pPr>
            <w:r>
              <w:t>Ч210314180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Ч210314180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Ч210314180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Ч210314180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Ч210314180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1489" w:type="dxa"/>
            <w:tcBorders>
              <w:top w:val="nil"/>
              <w:left w:val="nil"/>
              <w:bottom w:val="nil"/>
              <w:right w:val="nil"/>
            </w:tcBorders>
            <w:vAlign w:val="bottom"/>
          </w:tcPr>
          <w:p w:rsidR="00C42116" w:rsidRDefault="00C42116">
            <w:pPr>
              <w:pStyle w:val="ConsPlusNormal"/>
              <w:jc w:val="center"/>
            </w:pPr>
            <w:r>
              <w:t>Ч210314190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Ч210314190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Ч210314190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Ч210314190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Ч210314190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1489" w:type="dxa"/>
            <w:tcBorders>
              <w:top w:val="nil"/>
              <w:left w:val="nil"/>
              <w:bottom w:val="nil"/>
              <w:right w:val="nil"/>
            </w:tcBorders>
            <w:vAlign w:val="bottom"/>
          </w:tcPr>
          <w:p w:rsidR="00C42116" w:rsidRDefault="00C42116">
            <w:pPr>
              <w:pStyle w:val="ConsPlusNormal"/>
              <w:jc w:val="center"/>
            </w:pPr>
            <w:r>
              <w:t>Ч210314200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Ч210314200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Ч210314200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Ч210314200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Ч210314200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489" w:type="dxa"/>
            <w:tcBorders>
              <w:top w:val="nil"/>
              <w:left w:val="nil"/>
              <w:bottom w:val="nil"/>
              <w:right w:val="nil"/>
            </w:tcBorders>
            <w:vAlign w:val="bottom"/>
          </w:tcPr>
          <w:p w:rsidR="00C42116" w:rsidRDefault="00C42116">
            <w:pPr>
              <w:pStyle w:val="ConsPlusNormal"/>
              <w:jc w:val="center"/>
            </w:pPr>
            <w:r>
              <w:t>Ч210314210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Ч210314210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Ч210314210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Ч210314210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Ч210314210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1489" w:type="dxa"/>
            <w:tcBorders>
              <w:top w:val="nil"/>
              <w:left w:val="nil"/>
              <w:bottom w:val="nil"/>
              <w:right w:val="nil"/>
            </w:tcBorders>
            <w:vAlign w:val="bottom"/>
          </w:tcPr>
          <w:p w:rsidR="00C42116" w:rsidRDefault="00C42116">
            <w:pPr>
              <w:pStyle w:val="ConsPlusNormal"/>
              <w:jc w:val="center"/>
            </w:pPr>
            <w:r>
              <w:t>Ч210314220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110000,0</w:t>
            </w: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Ч210314220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110000,0</w:t>
            </w: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Ч210314220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110000,0</w:t>
            </w: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Ч210314220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110000,0</w:t>
            </w: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Ч210314220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110000,0</w:t>
            </w: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Строительство третьего транспортного полукольца в г. </w:t>
            </w:r>
            <w:r>
              <w:lastRenderedPageBreak/>
              <w:t>Чебоксары</w:t>
            </w:r>
          </w:p>
        </w:tc>
        <w:tc>
          <w:tcPr>
            <w:tcW w:w="1489" w:type="dxa"/>
            <w:tcBorders>
              <w:top w:val="nil"/>
              <w:left w:val="nil"/>
              <w:bottom w:val="nil"/>
              <w:right w:val="nil"/>
            </w:tcBorders>
            <w:vAlign w:val="bottom"/>
          </w:tcPr>
          <w:p w:rsidR="00C42116" w:rsidRDefault="00C42116">
            <w:pPr>
              <w:pStyle w:val="ConsPlusNormal"/>
              <w:jc w:val="center"/>
            </w:pPr>
            <w:r>
              <w:lastRenderedPageBreak/>
              <w:t>Ч210314221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25340,0</w:t>
            </w:r>
          </w:p>
        </w:tc>
        <w:tc>
          <w:tcPr>
            <w:tcW w:w="1264" w:type="dxa"/>
            <w:tcBorders>
              <w:top w:val="nil"/>
              <w:left w:val="nil"/>
              <w:bottom w:val="nil"/>
              <w:right w:val="nil"/>
            </w:tcBorders>
            <w:vAlign w:val="bottom"/>
          </w:tcPr>
          <w:p w:rsidR="00C42116" w:rsidRDefault="00C42116">
            <w:pPr>
              <w:pStyle w:val="ConsPlusNormal"/>
              <w:jc w:val="right"/>
            </w:pPr>
            <w:r>
              <w:t>40000,0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Ч210314221</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25340,0</w:t>
            </w:r>
          </w:p>
        </w:tc>
        <w:tc>
          <w:tcPr>
            <w:tcW w:w="1264" w:type="dxa"/>
            <w:tcBorders>
              <w:top w:val="nil"/>
              <w:left w:val="nil"/>
              <w:bottom w:val="nil"/>
              <w:right w:val="nil"/>
            </w:tcBorders>
            <w:vAlign w:val="bottom"/>
          </w:tcPr>
          <w:p w:rsidR="00C42116" w:rsidRDefault="00C42116">
            <w:pPr>
              <w:pStyle w:val="ConsPlusNormal"/>
              <w:jc w:val="right"/>
            </w:pPr>
            <w:r>
              <w:t>40000,0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Ч210314221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25340,0</w:t>
            </w:r>
          </w:p>
        </w:tc>
        <w:tc>
          <w:tcPr>
            <w:tcW w:w="1264" w:type="dxa"/>
            <w:tcBorders>
              <w:top w:val="nil"/>
              <w:left w:val="nil"/>
              <w:bottom w:val="nil"/>
              <w:right w:val="nil"/>
            </w:tcBorders>
            <w:vAlign w:val="bottom"/>
          </w:tcPr>
          <w:p w:rsidR="00C42116" w:rsidRDefault="00C42116">
            <w:pPr>
              <w:pStyle w:val="ConsPlusNormal"/>
              <w:jc w:val="right"/>
            </w:pPr>
            <w:r>
              <w:t>40000,0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Ч210314221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25340,0</w:t>
            </w:r>
          </w:p>
        </w:tc>
        <w:tc>
          <w:tcPr>
            <w:tcW w:w="1264" w:type="dxa"/>
            <w:tcBorders>
              <w:top w:val="nil"/>
              <w:left w:val="nil"/>
              <w:bottom w:val="nil"/>
              <w:right w:val="nil"/>
            </w:tcBorders>
            <w:vAlign w:val="bottom"/>
          </w:tcPr>
          <w:p w:rsidR="00C42116" w:rsidRDefault="00C42116">
            <w:pPr>
              <w:pStyle w:val="ConsPlusNormal"/>
              <w:jc w:val="right"/>
            </w:pPr>
            <w:r>
              <w:t>40000,0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Ч210314221</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25340,0</w:t>
            </w:r>
          </w:p>
        </w:tc>
        <w:tc>
          <w:tcPr>
            <w:tcW w:w="1264" w:type="dxa"/>
            <w:tcBorders>
              <w:top w:val="nil"/>
              <w:left w:val="nil"/>
              <w:bottom w:val="nil"/>
              <w:right w:val="nil"/>
            </w:tcBorders>
            <w:vAlign w:val="bottom"/>
          </w:tcPr>
          <w:p w:rsidR="00C42116" w:rsidRDefault="00C42116">
            <w:pPr>
              <w:pStyle w:val="ConsPlusNormal"/>
              <w:jc w:val="right"/>
            </w:pPr>
            <w:r>
              <w:t>40000,0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489" w:type="dxa"/>
            <w:tcBorders>
              <w:top w:val="nil"/>
              <w:left w:val="nil"/>
              <w:bottom w:val="nil"/>
              <w:right w:val="nil"/>
            </w:tcBorders>
            <w:vAlign w:val="bottom"/>
          </w:tcPr>
          <w:p w:rsidR="00C42116" w:rsidRDefault="00C42116">
            <w:pPr>
              <w:pStyle w:val="ConsPlusNormal"/>
              <w:jc w:val="center"/>
            </w:pPr>
            <w:r>
              <w:t>Ч210400000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738000,0</w:t>
            </w:r>
          </w:p>
        </w:tc>
        <w:tc>
          <w:tcPr>
            <w:tcW w:w="1264" w:type="dxa"/>
            <w:tcBorders>
              <w:top w:val="nil"/>
              <w:left w:val="nil"/>
              <w:bottom w:val="nil"/>
              <w:right w:val="nil"/>
            </w:tcBorders>
            <w:vAlign w:val="bottom"/>
          </w:tcPr>
          <w:p w:rsidR="00C42116" w:rsidRDefault="00C42116">
            <w:pPr>
              <w:pStyle w:val="ConsPlusNormal"/>
              <w:jc w:val="right"/>
            </w:pPr>
            <w:r>
              <w:t>738000,0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1489" w:type="dxa"/>
            <w:tcBorders>
              <w:top w:val="nil"/>
              <w:left w:val="nil"/>
              <w:bottom w:val="nil"/>
              <w:right w:val="nil"/>
            </w:tcBorders>
            <w:vAlign w:val="bottom"/>
          </w:tcPr>
          <w:p w:rsidR="00C42116" w:rsidRDefault="00C42116">
            <w:pPr>
              <w:pStyle w:val="ConsPlusNormal"/>
              <w:jc w:val="center"/>
            </w:pPr>
            <w:r>
              <w:t>Ч210419870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732000,0</w:t>
            </w:r>
          </w:p>
        </w:tc>
        <w:tc>
          <w:tcPr>
            <w:tcW w:w="1264" w:type="dxa"/>
            <w:tcBorders>
              <w:top w:val="nil"/>
              <w:left w:val="nil"/>
              <w:bottom w:val="nil"/>
              <w:right w:val="nil"/>
            </w:tcBorders>
            <w:vAlign w:val="bottom"/>
          </w:tcPr>
          <w:p w:rsidR="00C42116" w:rsidRDefault="00C42116">
            <w:pPr>
              <w:pStyle w:val="ConsPlusNormal"/>
              <w:jc w:val="right"/>
            </w:pPr>
            <w:r>
              <w:t>732000,0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Ч210419870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732000,0</w:t>
            </w:r>
          </w:p>
        </w:tc>
        <w:tc>
          <w:tcPr>
            <w:tcW w:w="1264" w:type="dxa"/>
            <w:tcBorders>
              <w:top w:val="nil"/>
              <w:left w:val="nil"/>
              <w:bottom w:val="nil"/>
              <w:right w:val="nil"/>
            </w:tcBorders>
            <w:vAlign w:val="bottom"/>
          </w:tcPr>
          <w:p w:rsidR="00C42116" w:rsidRDefault="00C42116">
            <w:pPr>
              <w:pStyle w:val="ConsPlusNormal"/>
              <w:jc w:val="right"/>
            </w:pPr>
            <w:r>
              <w:t>732000,0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Ч210419870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732000,0</w:t>
            </w:r>
          </w:p>
        </w:tc>
        <w:tc>
          <w:tcPr>
            <w:tcW w:w="1264" w:type="dxa"/>
            <w:tcBorders>
              <w:top w:val="nil"/>
              <w:left w:val="nil"/>
              <w:bottom w:val="nil"/>
              <w:right w:val="nil"/>
            </w:tcBorders>
            <w:vAlign w:val="bottom"/>
          </w:tcPr>
          <w:p w:rsidR="00C42116" w:rsidRDefault="00C42116">
            <w:pPr>
              <w:pStyle w:val="ConsPlusNormal"/>
              <w:jc w:val="right"/>
            </w:pPr>
            <w:r>
              <w:t>732000,0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Ч210419870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732000,0</w:t>
            </w:r>
          </w:p>
        </w:tc>
        <w:tc>
          <w:tcPr>
            <w:tcW w:w="1264" w:type="dxa"/>
            <w:tcBorders>
              <w:top w:val="nil"/>
              <w:left w:val="nil"/>
              <w:bottom w:val="nil"/>
              <w:right w:val="nil"/>
            </w:tcBorders>
            <w:vAlign w:val="bottom"/>
          </w:tcPr>
          <w:p w:rsidR="00C42116" w:rsidRDefault="00C42116">
            <w:pPr>
              <w:pStyle w:val="ConsPlusNormal"/>
              <w:jc w:val="right"/>
            </w:pPr>
            <w:r>
              <w:t>732000,0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Ч210419870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732000,0</w:t>
            </w:r>
          </w:p>
        </w:tc>
        <w:tc>
          <w:tcPr>
            <w:tcW w:w="1264" w:type="dxa"/>
            <w:tcBorders>
              <w:top w:val="nil"/>
              <w:left w:val="nil"/>
              <w:bottom w:val="nil"/>
              <w:right w:val="nil"/>
            </w:tcBorders>
            <w:vAlign w:val="bottom"/>
          </w:tcPr>
          <w:p w:rsidR="00C42116" w:rsidRDefault="00C42116">
            <w:pPr>
              <w:pStyle w:val="ConsPlusNormal"/>
              <w:jc w:val="right"/>
            </w:pPr>
            <w:r>
              <w:t>732000,0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489" w:type="dxa"/>
            <w:tcBorders>
              <w:top w:val="nil"/>
              <w:left w:val="nil"/>
              <w:bottom w:val="nil"/>
              <w:right w:val="nil"/>
            </w:tcBorders>
            <w:vAlign w:val="bottom"/>
          </w:tcPr>
          <w:p w:rsidR="00C42116" w:rsidRDefault="00C42116">
            <w:pPr>
              <w:pStyle w:val="ConsPlusNormal"/>
              <w:jc w:val="center"/>
            </w:pPr>
            <w:r>
              <w:t>Ч210419880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w:t>
            </w:r>
          </w:p>
        </w:tc>
        <w:tc>
          <w:tcPr>
            <w:tcW w:w="1264" w:type="dxa"/>
            <w:tcBorders>
              <w:top w:val="nil"/>
              <w:left w:val="nil"/>
              <w:bottom w:val="nil"/>
              <w:right w:val="nil"/>
            </w:tcBorders>
            <w:vAlign w:val="bottom"/>
          </w:tcPr>
          <w:p w:rsidR="00C42116" w:rsidRDefault="00C42116">
            <w:pPr>
              <w:pStyle w:val="ConsPlusNormal"/>
              <w:jc w:val="right"/>
            </w:pPr>
            <w:r>
              <w:t>6000,0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t>Ч210419880</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w:t>
            </w:r>
          </w:p>
        </w:tc>
        <w:tc>
          <w:tcPr>
            <w:tcW w:w="1264" w:type="dxa"/>
            <w:tcBorders>
              <w:top w:val="nil"/>
              <w:left w:val="nil"/>
              <w:bottom w:val="nil"/>
              <w:right w:val="nil"/>
            </w:tcBorders>
            <w:vAlign w:val="bottom"/>
          </w:tcPr>
          <w:p w:rsidR="00C42116" w:rsidRDefault="00C42116">
            <w:pPr>
              <w:pStyle w:val="ConsPlusNormal"/>
              <w:jc w:val="right"/>
            </w:pPr>
            <w:r>
              <w:t>6000,0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Бюджетные инвестиции</w:t>
            </w:r>
          </w:p>
        </w:tc>
        <w:tc>
          <w:tcPr>
            <w:tcW w:w="1489" w:type="dxa"/>
            <w:tcBorders>
              <w:top w:val="nil"/>
              <w:left w:val="nil"/>
              <w:bottom w:val="nil"/>
              <w:right w:val="nil"/>
            </w:tcBorders>
            <w:vAlign w:val="bottom"/>
          </w:tcPr>
          <w:p w:rsidR="00C42116" w:rsidRDefault="00C42116">
            <w:pPr>
              <w:pStyle w:val="ConsPlusNormal"/>
              <w:jc w:val="center"/>
            </w:pPr>
            <w:r>
              <w:t>Ч210419880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w:t>
            </w:r>
          </w:p>
        </w:tc>
        <w:tc>
          <w:tcPr>
            <w:tcW w:w="1264" w:type="dxa"/>
            <w:tcBorders>
              <w:top w:val="nil"/>
              <w:left w:val="nil"/>
              <w:bottom w:val="nil"/>
              <w:right w:val="nil"/>
            </w:tcBorders>
            <w:vAlign w:val="bottom"/>
          </w:tcPr>
          <w:p w:rsidR="00C42116" w:rsidRDefault="00C42116">
            <w:pPr>
              <w:pStyle w:val="ConsPlusNormal"/>
              <w:jc w:val="right"/>
            </w:pPr>
            <w:r>
              <w:t>6000,0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Ч210419880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w:t>
            </w:r>
          </w:p>
        </w:tc>
        <w:tc>
          <w:tcPr>
            <w:tcW w:w="1264" w:type="dxa"/>
            <w:tcBorders>
              <w:top w:val="nil"/>
              <w:left w:val="nil"/>
              <w:bottom w:val="nil"/>
              <w:right w:val="nil"/>
            </w:tcBorders>
            <w:vAlign w:val="bottom"/>
          </w:tcPr>
          <w:p w:rsidR="00C42116" w:rsidRDefault="00C42116">
            <w:pPr>
              <w:pStyle w:val="ConsPlusNormal"/>
              <w:jc w:val="right"/>
            </w:pPr>
            <w:r>
              <w:t>6000,0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Ч210419880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6000,0</w:t>
            </w:r>
          </w:p>
        </w:tc>
        <w:tc>
          <w:tcPr>
            <w:tcW w:w="1264" w:type="dxa"/>
            <w:tcBorders>
              <w:top w:val="nil"/>
              <w:left w:val="nil"/>
              <w:bottom w:val="nil"/>
              <w:right w:val="nil"/>
            </w:tcBorders>
            <w:vAlign w:val="bottom"/>
          </w:tcPr>
          <w:p w:rsidR="00C42116" w:rsidRDefault="00C42116">
            <w:pPr>
              <w:pStyle w:val="ConsPlusNormal"/>
              <w:jc w:val="right"/>
            </w:pPr>
            <w:r>
              <w:t>6000,0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"Дорожная сеть"</w:t>
            </w:r>
          </w:p>
        </w:tc>
        <w:tc>
          <w:tcPr>
            <w:tcW w:w="1489" w:type="dxa"/>
            <w:tcBorders>
              <w:top w:val="nil"/>
              <w:left w:val="nil"/>
              <w:bottom w:val="nil"/>
              <w:right w:val="nil"/>
            </w:tcBorders>
            <w:vAlign w:val="bottom"/>
          </w:tcPr>
          <w:p w:rsidR="00C42116" w:rsidRDefault="00C42116">
            <w:pPr>
              <w:pStyle w:val="ConsPlusNormal"/>
              <w:jc w:val="center"/>
            </w:pPr>
            <w:r>
              <w:t>Ч21R100000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2067055,6</w:t>
            </w:r>
          </w:p>
        </w:tc>
        <w:tc>
          <w:tcPr>
            <w:tcW w:w="1264" w:type="dxa"/>
            <w:tcBorders>
              <w:top w:val="nil"/>
              <w:left w:val="nil"/>
              <w:bottom w:val="nil"/>
              <w:right w:val="nil"/>
            </w:tcBorders>
            <w:vAlign w:val="bottom"/>
          </w:tcPr>
          <w:p w:rsidR="00C42116" w:rsidRDefault="00C42116">
            <w:pPr>
              <w:pStyle w:val="ConsPlusNormal"/>
              <w:jc w:val="right"/>
            </w:pPr>
            <w:r>
              <w:t>2434850,7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1489" w:type="dxa"/>
            <w:tcBorders>
              <w:top w:val="nil"/>
              <w:left w:val="nil"/>
              <w:bottom w:val="nil"/>
              <w:right w:val="nil"/>
            </w:tcBorders>
            <w:vAlign w:val="bottom"/>
          </w:tcPr>
          <w:p w:rsidR="00C42116" w:rsidRDefault="00C42116">
            <w:pPr>
              <w:pStyle w:val="ConsPlusNormal"/>
              <w:jc w:val="center"/>
            </w:pPr>
            <w:r>
              <w:t>Ч21R153931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877275,6</w:t>
            </w:r>
          </w:p>
        </w:tc>
        <w:tc>
          <w:tcPr>
            <w:tcW w:w="1264" w:type="dxa"/>
            <w:tcBorders>
              <w:top w:val="nil"/>
              <w:left w:val="nil"/>
              <w:bottom w:val="nil"/>
              <w:right w:val="nil"/>
            </w:tcBorders>
            <w:vAlign w:val="bottom"/>
          </w:tcPr>
          <w:p w:rsidR="00C42116" w:rsidRDefault="00C42116">
            <w:pPr>
              <w:pStyle w:val="ConsPlusNormal"/>
              <w:jc w:val="right"/>
            </w:pPr>
            <w:r>
              <w:t>1280780,7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Ч21R153931</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877275,6</w:t>
            </w:r>
          </w:p>
        </w:tc>
        <w:tc>
          <w:tcPr>
            <w:tcW w:w="1264" w:type="dxa"/>
            <w:tcBorders>
              <w:top w:val="nil"/>
              <w:left w:val="nil"/>
              <w:bottom w:val="nil"/>
              <w:right w:val="nil"/>
            </w:tcBorders>
            <w:vAlign w:val="bottom"/>
          </w:tcPr>
          <w:p w:rsidR="00C42116" w:rsidRDefault="00C42116">
            <w:pPr>
              <w:pStyle w:val="ConsPlusNormal"/>
              <w:jc w:val="right"/>
            </w:pPr>
            <w:r>
              <w:t>1280780,7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Ч21R153931</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877275,6</w:t>
            </w:r>
          </w:p>
        </w:tc>
        <w:tc>
          <w:tcPr>
            <w:tcW w:w="1264" w:type="dxa"/>
            <w:tcBorders>
              <w:top w:val="nil"/>
              <w:left w:val="nil"/>
              <w:bottom w:val="nil"/>
              <w:right w:val="nil"/>
            </w:tcBorders>
            <w:vAlign w:val="bottom"/>
          </w:tcPr>
          <w:p w:rsidR="00C42116" w:rsidRDefault="00C42116">
            <w:pPr>
              <w:pStyle w:val="ConsPlusNormal"/>
              <w:jc w:val="right"/>
            </w:pPr>
            <w:r>
              <w:t>1280780,7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Ч21R153931</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877275,6</w:t>
            </w:r>
          </w:p>
        </w:tc>
        <w:tc>
          <w:tcPr>
            <w:tcW w:w="1264" w:type="dxa"/>
            <w:tcBorders>
              <w:top w:val="nil"/>
              <w:left w:val="nil"/>
              <w:bottom w:val="nil"/>
              <w:right w:val="nil"/>
            </w:tcBorders>
            <w:vAlign w:val="bottom"/>
          </w:tcPr>
          <w:p w:rsidR="00C42116" w:rsidRDefault="00C42116">
            <w:pPr>
              <w:pStyle w:val="ConsPlusNormal"/>
              <w:jc w:val="right"/>
            </w:pPr>
            <w:r>
              <w:t>1280780,7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Ч21R153931</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877275,6</w:t>
            </w:r>
          </w:p>
        </w:tc>
        <w:tc>
          <w:tcPr>
            <w:tcW w:w="1264" w:type="dxa"/>
            <w:tcBorders>
              <w:top w:val="nil"/>
              <w:left w:val="nil"/>
              <w:bottom w:val="nil"/>
              <w:right w:val="nil"/>
            </w:tcBorders>
            <w:vAlign w:val="bottom"/>
          </w:tcPr>
          <w:p w:rsidR="00C42116" w:rsidRDefault="00C42116">
            <w:pPr>
              <w:pStyle w:val="ConsPlusNormal"/>
              <w:jc w:val="right"/>
            </w:pPr>
            <w:r>
              <w:t>1280780,7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1489" w:type="dxa"/>
            <w:tcBorders>
              <w:top w:val="nil"/>
              <w:left w:val="nil"/>
              <w:bottom w:val="nil"/>
              <w:right w:val="nil"/>
            </w:tcBorders>
            <w:vAlign w:val="bottom"/>
          </w:tcPr>
          <w:p w:rsidR="00C42116" w:rsidRDefault="00C42116">
            <w:pPr>
              <w:pStyle w:val="ConsPlusNormal"/>
              <w:jc w:val="center"/>
            </w:pPr>
            <w:r>
              <w:t>Ч21R153932</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85900,0</w:t>
            </w:r>
          </w:p>
        </w:tc>
        <w:tc>
          <w:tcPr>
            <w:tcW w:w="1264" w:type="dxa"/>
            <w:tcBorders>
              <w:top w:val="nil"/>
              <w:left w:val="nil"/>
              <w:bottom w:val="nil"/>
              <w:right w:val="nil"/>
            </w:tcBorders>
            <w:vAlign w:val="bottom"/>
          </w:tcPr>
          <w:p w:rsidR="00C42116" w:rsidRDefault="00C42116">
            <w:pPr>
              <w:pStyle w:val="ConsPlusNormal"/>
              <w:jc w:val="right"/>
            </w:pPr>
            <w:r>
              <w:t>49700,0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Капитальные вложения в </w:t>
            </w:r>
            <w:r>
              <w:lastRenderedPageBreak/>
              <w:t>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lastRenderedPageBreak/>
              <w:t>Ч21R153932</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85900,0</w:t>
            </w:r>
          </w:p>
        </w:tc>
        <w:tc>
          <w:tcPr>
            <w:tcW w:w="1264" w:type="dxa"/>
            <w:tcBorders>
              <w:top w:val="nil"/>
              <w:left w:val="nil"/>
              <w:bottom w:val="nil"/>
              <w:right w:val="nil"/>
            </w:tcBorders>
            <w:vAlign w:val="bottom"/>
          </w:tcPr>
          <w:p w:rsidR="00C42116" w:rsidRDefault="00C42116">
            <w:pPr>
              <w:pStyle w:val="ConsPlusNormal"/>
              <w:jc w:val="right"/>
            </w:pPr>
            <w:r>
              <w:t>49700,0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Бюджетные инвестиции</w:t>
            </w:r>
          </w:p>
        </w:tc>
        <w:tc>
          <w:tcPr>
            <w:tcW w:w="1489" w:type="dxa"/>
            <w:tcBorders>
              <w:top w:val="nil"/>
              <w:left w:val="nil"/>
              <w:bottom w:val="nil"/>
              <w:right w:val="nil"/>
            </w:tcBorders>
            <w:vAlign w:val="bottom"/>
          </w:tcPr>
          <w:p w:rsidR="00C42116" w:rsidRDefault="00C42116">
            <w:pPr>
              <w:pStyle w:val="ConsPlusNormal"/>
              <w:jc w:val="center"/>
            </w:pPr>
            <w:r>
              <w:t>Ч21R153932</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85900,0</w:t>
            </w:r>
          </w:p>
        </w:tc>
        <w:tc>
          <w:tcPr>
            <w:tcW w:w="1264" w:type="dxa"/>
            <w:tcBorders>
              <w:top w:val="nil"/>
              <w:left w:val="nil"/>
              <w:bottom w:val="nil"/>
              <w:right w:val="nil"/>
            </w:tcBorders>
            <w:vAlign w:val="bottom"/>
          </w:tcPr>
          <w:p w:rsidR="00C42116" w:rsidRDefault="00C42116">
            <w:pPr>
              <w:pStyle w:val="ConsPlusNormal"/>
              <w:jc w:val="right"/>
            </w:pPr>
            <w:r>
              <w:t>49700,0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Ч21R153932</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85900,0</w:t>
            </w:r>
          </w:p>
        </w:tc>
        <w:tc>
          <w:tcPr>
            <w:tcW w:w="1264" w:type="dxa"/>
            <w:tcBorders>
              <w:top w:val="nil"/>
              <w:left w:val="nil"/>
              <w:bottom w:val="nil"/>
              <w:right w:val="nil"/>
            </w:tcBorders>
            <w:vAlign w:val="bottom"/>
          </w:tcPr>
          <w:p w:rsidR="00C42116" w:rsidRDefault="00C42116">
            <w:pPr>
              <w:pStyle w:val="ConsPlusNormal"/>
              <w:jc w:val="right"/>
            </w:pPr>
            <w:r>
              <w:t>49700,0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Ч21R153932</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85900,0</w:t>
            </w:r>
          </w:p>
        </w:tc>
        <w:tc>
          <w:tcPr>
            <w:tcW w:w="1264" w:type="dxa"/>
            <w:tcBorders>
              <w:top w:val="nil"/>
              <w:left w:val="nil"/>
              <w:bottom w:val="nil"/>
              <w:right w:val="nil"/>
            </w:tcBorders>
            <w:vAlign w:val="bottom"/>
          </w:tcPr>
          <w:p w:rsidR="00C42116" w:rsidRDefault="00C42116">
            <w:pPr>
              <w:pStyle w:val="ConsPlusNormal"/>
              <w:jc w:val="right"/>
            </w:pPr>
            <w:r>
              <w:t>49700,0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1489" w:type="dxa"/>
            <w:tcBorders>
              <w:top w:val="nil"/>
              <w:left w:val="nil"/>
              <w:bottom w:val="nil"/>
              <w:right w:val="nil"/>
            </w:tcBorders>
            <w:vAlign w:val="bottom"/>
          </w:tcPr>
          <w:p w:rsidR="00C42116" w:rsidRDefault="00C42116">
            <w:pPr>
              <w:pStyle w:val="ConsPlusNormal"/>
              <w:jc w:val="center"/>
            </w:pPr>
            <w:r>
              <w:t>Ч21R153933</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Ч21R153933</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Ч21R153933</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Ч21R153933</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Ч21R153933</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1489" w:type="dxa"/>
            <w:tcBorders>
              <w:top w:val="nil"/>
              <w:left w:val="nil"/>
              <w:bottom w:val="nil"/>
              <w:right w:val="nil"/>
            </w:tcBorders>
            <w:vAlign w:val="bottom"/>
          </w:tcPr>
          <w:p w:rsidR="00C42116" w:rsidRDefault="00C42116">
            <w:pPr>
              <w:pStyle w:val="ConsPlusNormal"/>
              <w:jc w:val="center"/>
            </w:pPr>
            <w:r>
              <w:t>Ч21R200000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165270,2</w:t>
            </w:r>
          </w:p>
        </w:tc>
        <w:tc>
          <w:tcPr>
            <w:tcW w:w="1264" w:type="dxa"/>
            <w:tcBorders>
              <w:top w:val="nil"/>
              <w:left w:val="nil"/>
              <w:bottom w:val="nil"/>
              <w:right w:val="nil"/>
            </w:tcBorders>
            <w:vAlign w:val="bottom"/>
          </w:tcPr>
          <w:p w:rsidR="00C42116" w:rsidRDefault="00C42116">
            <w:pPr>
              <w:pStyle w:val="ConsPlusNormal"/>
              <w:jc w:val="right"/>
            </w:pPr>
            <w:r>
              <w:t>165270,2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Внедрение камер фотовидеофиксации нарушений правил дорожного движения</w:t>
            </w:r>
          </w:p>
        </w:tc>
        <w:tc>
          <w:tcPr>
            <w:tcW w:w="1489" w:type="dxa"/>
            <w:tcBorders>
              <w:top w:val="nil"/>
              <w:left w:val="nil"/>
              <w:bottom w:val="nil"/>
              <w:right w:val="nil"/>
            </w:tcBorders>
            <w:vAlign w:val="bottom"/>
          </w:tcPr>
          <w:p w:rsidR="00C42116" w:rsidRDefault="00C42116">
            <w:pPr>
              <w:pStyle w:val="ConsPlusNormal"/>
              <w:jc w:val="center"/>
            </w:pPr>
            <w:r>
              <w:t>Ч21R214350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Ч21R214350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Ч21R214350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Ч21R214350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Дорожное хозяйство </w:t>
            </w:r>
            <w:r>
              <w:lastRenderedPageBreak/>
              <w:t>(дорожные фонды)</w:t>
            </w:r>
          </w:p>
        </w:tc>
        <w:tc>
          <w:tcPr>
            <w:tcW w:w="1489" w:type="dxa"/>
            <w:tcBorders>
              <w:top w:val="nil"/>
              <w:left w:val="nil"/>
              <w:bottom w:val="nil"/>
              <w:right w:val="nil"/>
            </w:tcBorders>
            <w:vAlign w:val="bottom"/>
          </w:tcPr>
          <w:p w:rsidR="00C42116" w:rsidRDefault="00C42116">
            <w:pPr>
              <w:pStyle w:val="ConsPlusNormal"/>
              <w:jc w:val="center"/>
            </w:pPr>
            <w:r>
              <w:lastRenderedPageBreak/>
              <w:t>Ч21R214350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1489" w:type="dxa"/>
            <w:tcBorders>
              <w:top w:val="nil"/>
              <w:left w:val="nil"/>
              <w:bottom w:val="nil"/>
              <w:right w:val="nil"/>
            </w:tcBorders>
            <w:vAlign w:val="bottom"/>
          </w:tcPr>
          <w:p w:rsidR="00C42116" w:rsidRDefault="00C42116">
            <w:pPr>
              <w:pStyle w:val="ConsPlusNormal"/>
              <w:jc w:val="center"/>
            </w:pPr>
            <w:r>
              <w:t>Ч21R217270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t>Ч21R217270</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Бюджетные инвестиции</w:t>
            </w:r>
          </w:p>
        </w:tc>
        <w:tc>
          <w:tcPr>
            <w:tcW w:w="1489" w:type="dxa"/>
            <w:tcBorders>
              <w:top w:val="nil"/>
              <w:left w:val="nil"/>
              <w:bottom w:val="nil"/>
              <w:right w:val="nil"/>
            </w:tcBorders>
            <w:vAlign w:val="bottom"/>
          </w:tcPr>
          <w:p w:rsidR="00C42116" w:rsidRDefault="00C42116">
            <w:pPr>
              <w:pStyle w:val="ConsPlusNormal"/>
              <w:jc w:val="center"/>
            </w:pPr>
            <w:r>
              <w:t>Ч21R217270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Ч21R217270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489" w:type="dxa"/>
            <w:tcBorders>
              <w:top w:val="nil"/>
              <w:left w:val="nil"/>
              <w:bottom w:val="nil"/>
              <w:right w:val="nil"/>
            </w:tcBorders>
            <w:vAlign w:val="bottom"/>
          </w:tcPr>
          <w:p w:rsidR="00C42116" w:rsidRDefault="00C42116">
            <w:pPr>
              <w:pStyle w:val="ConsPlusNormal"/>
              <w:jc w:val="center"/>
            </w:pPr>
            <w:r>
              <w:t>Ч21R217270</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15.2.</w:t>
            </w:r>
          </w:p>
        </w:tc>
        <w:tc>
          <w:tcPr>
            <w:tcW w:w="3005" w:type="dxa"/>
            <w:tcBorders>
              <w:top w:val="nil"/>
              <w:left w:val="nil"/>
              <w:bottom w:val="nil"/>
              <w:right w:val="nil"/>
            </w:tcBorders>
          </w:tcPr>
          <w:p w:rsidR="00C42116" w:rsidRDefault="00AB5A4C">
            <w:pPr>
              <w:pStyle w:val="ConsPlusNormal"/>
              <w:jc w:val="both"/>
            </w:pPr>
            <w:hyperlink r:id="rId103" w:history="1">
              <w:r w:rsidR="00C42116">
                <w:rPr>
                  <w:color w:val="0000FF"/>
                </w:rPr>
                <w:t>Подпрограмма</w:t>
              </w:r>
            </w:hyperlink>
            <w:r w:rsidR="00C42116">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Ч220000000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128198,4</w:t>
            </w:r>
          </w:p>
        </w:tc>
        <w:tc>
          <w:tcPr>
            <w:tcW w:w="1264" w:type="dxa"/>
            <w:tcBorders>
              <w:top w:val="nil"/>
              <w:left w:val="nil"/>
              <w:bottom w:val="nil"/>
              <w:right w:val="nil"/>
            </w:tcBorders>
            <w:vAlign w:val="bottom"/>
          </w:tcPr>
          <w:p w:rsidR="00C42116" w:rsidRDefault="00C42116">
            <w:pPr>
              <w:pStyle w:val="ConsPlusNormal"/>
              <w:jc w:val="right"/>
            </w:pPr>
            <w:r>
              <w:t>128198,4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автомобильного и городского электрического транспорта"</w:t>
            </w:r>
          </w:p>
        </w:tc>
        <w:tc>
          <w:tcPr>
            <w:tcW w:w="1489" w:type="dxa"/>
            <w:tcBorders>
              <w:top w:val="nil"/>
              <w:left w:val="nil"/>
              <w:bottom w:val="nil"/>
              <w:right w:val="nil"/>
            </w:tcBorders>
            <w:vAlign w:val="bottom"/>
          </w:tcPr>
          <w:p w:rsidR="00C42116" w:rsidRDefault="00C42116">
            <w:pPr>
              <w:pStyle w:val="ConsPlusNormal"/>
              <w:jc w:val="center"/>
            </w:pPr>
            <w:r>
              <w:t>Ч220100000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51001,4</w:t>
            </w:r>
          </w:p>
        </w:tc>
        <w:tc>
          <w:tcPr>
            <w:tcW w:w="1264" w:type="dxa"/>
            <w:tcBorders>
              <w:top w:val="nil"/>
              <w:left w:val="nil"/>
              <w:bottom w:val="nil"/>
              <w:right w:val="nil"/>
            </w:tcBorders>
            <w:vAlign w:val="bottom"/>
          </w:tcPr>
          <w:p w:rsidR="00C42116" w:rsidRDefault="00C42116">
            <w:pPr>
              <w:pStyle w:val="ConsPlusNormal"/>
              <w:jc w:val="right"/>
            </w:pPr>
            <w:r>
              <w:t>51001,4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Ч220160760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Ч220160760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w:t>
            </w:r>
            <w:r>
              <w:lastRenderedPageBreak/>
              <w:t>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Ч220160760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Ч220160760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Транспорт</w:t>
            </w:r>
          </w:p>
        </w:tc>
        <w:tc>
          <w:tcPr>
            <w:tcW w:w="1489" w:type="dxa"/>
            <w:tcBorders>
              <w:top w:val="nil"/>
              <w:left w:val="nil"/>
              <w:bottom w:val="nil"/>
              <w:right w:val="nil"/>
            </w:tcBorders>
            <w:vAlign w:val="bottom"/>
          </w:tcPr>
          <w:p w:rsidR="00C42116" w:rsidRDefault="00C42116">
            <w:pPr>
              <w:pStyle w:val="ConsPlusNormal"/>
              <w:jc w:val="center"/>
            </w:pPr>
            <w:r>
              <w:t>Ч220160760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перевозок пассажиров по межмуниципальным маршрутам</w:t>
            </w:r>
          </w:p>
        </w:tc>
        <w:tc>
          <w:tcPr>
            <w:tcW w:w="1489" w:type="dxa"/>
            <w:tcBorders>
              <w:top w:val="nil"/>
              <w:left w:val="nil"/>
              <w:bottom w:val="nil"/>
              <w:right w:val="nil"/>
            </w:tcBorders>
            <w:vAlign w:val="bottom"/>
          </w:tcPr>
          <w:p w:rsidR="00C42116" w:rsidRDefault="00C42116">
            <w:pPr>
              <w:pStyle w:val="ConsPlusNormal"/>
              <w:jc w:val="center"/>
            </w:pPr>
            <w:r>
              <w:t>Ч220160770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Ч220160770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Ч220160770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Ч220160770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Транспорт</w:t>
            </w:r>
          </w:p>
        </w:tc>
        <w:tc>
          <w:tcPr>
            <w:tcW w:w="1489" w:type="dxa"/>
            <w:tcBorders>
              <w:top w:val="nil"/>
              <w:left w:val="nil"/>
              <w:bottom w:val="nil"/>
              <w:right w:val="nil"/>
            </w:tcBorders>
            <w:vAlign w:val="bottom"/>
          </w:tcPr>
          <w:p w:rsidR="00C42116" w:rsidRDefault="00C42116">
            <w:pPr>
              <w:pStyle w:val="ConsPlusNormal"/>
              <w:jc w:val="center"/>
            </w:pPr>
            <w:r>
              <w:t>Ч220160770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регионального авиасообщения"</w:t>
            </w:r>
          </w:p>
        </w:tc>
        <w:tc>
          <w:tcPr>
            <w:tcW w:w="1489" w:type="dxa"/>
            <w:tcBorders>
              <w:top w:val="nil"/>
              <w:left w:val="nil"/>
              <w:bottom w:val="nil"/>
              <w:right w:val="nil"/>
            </w:tcBorders>
            <w:vAlign w:val="bottom"/>
          </w:tcPr>
          <w:p w:rsidR="00C42116" w:rsidRDefault="00C42116">
            <w:pPr>
              <w:pStyle w:val="ConsPlusNormal"/>
              <w:jc w:val="center"/>
            </w:pPr>
            <w:r>
              <w:t>Ч220200000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Государственная поддержка регионального авиасообщения</w:t>
            </w:r>
          </w:p>
        </w:tc>
        <w:tc>
          <w:tcPr>
            <w:tcW w:w="1489" w:type="dxa"/>
            <w:tcBorders>
              <w:top w:val="nil"/>
              <w:left w:val="nil"/>
              <w:bottom w:val="nil"/>
              <w:right w:val="nil"/>
            </w:tcBorders>
            <w:vAlign w:val="bottom"/>
          </w:tcPr>
          <w:p w:rsidR="00C42116" w:rsidRDefault="00C42116">
            <w:pPr>
              <w:pStyle w:val="ConsPlusNormal"/>
              <w:jc w:val="center"/>
            </w:pPr>
            <w:r>
              <w:t>Ч220260490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Ч220260490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Ч220260490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Ч220260490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Транспорт</w:t>
            </w:r>
          </w:p>
        </w:tc>
        <w:tc>
          <w:tcPr>
            <w:tcW w:w="1489" w:type="dxa"/>
            <w:tcBorders>
              <w:top w:val="nil"/>
              <w:left w:val="nil"/>
              <w:bottom w:val="nil"/>
              <w:right w:val="nil"/>
            </w:tcBorders>
            <w:vAlign w:val="bottom"/>
          </w:tcPr>
          <w:p w:rsidR="00C42116" w:rsidRDefault="00C42116">
            <w:pPr>
              <w:pStyle w:val="ConsPlusNormal"/>
              <w:jc w:val="center"/>
            </w:pPr>
            <w:r>
              <w:t>Ч220260490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"Государственная поддержка железнодорожного транспорта"</w:t>
            </w:r>
          </w:p>
        </w:tc>
        <w:tc>
          <w:tcPr>
            <w:tcW w:w="1489" w:type="dxa"/>
            <w:tcBorders>
              <w:top w:val="nil"/>
              <w:left w:val="nil"/>
              <w:bottom w:val="nil"/>
              <w:right w:val="nil"/>
            </w:tcBorders>
            <w:vAlign w:val="bottom"/>
          </w:tcPr>
          <w:p w:rsidR="00C42116" w:rsidRDefault="00C42116">
            <w:pPr>
              <w:pStyle w:val="ConsPlusNormal"/>
              <w:jc w:val="center"/>
            </w:pPr>
            <w:r>
              <w:t>Ч220300000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54947,3</w:t>
            </w:r>
          </w:p>
        </w:tc>
        <w:tc>
          <w:tcPr>
            <w:tcW w:w="1264" w:type="dxa"/>
            <w:tcBorders>
              <w:top w:val="nil"/>
              <w:left w:val="nil"/>
              <w:bottom w:val="nil"/>
              <w:right w:val="nil"/>
            </w:tcBorders>
            <w:vAlign w:val="bottom"/>
          </w:tcPr>
          <w:p w:rsidR="00C42116" w:rsidRDefault="00C42116">
            <w:pPr>
              <w:pStyle w:val="ConsPlusNormal"/>
              <w:jc w:val="right"/>
            </w:pPr>
            <w:r>
              <w:t>54947,3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Возмещение потерь в доходах </w:t>
            </w:r>
            <w:r>
              <w:lastRenderedPageBreak/>
              <w:t>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Ч220360440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Ч220360440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Ч220360440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Ч220360440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Транспорт</w:t>
            </w:r>
          </w:p>
        </w:tc>
        <w:tc>
          <w:tcPr>
            <w:tcW w:w="1489" w:type="dxa"/>
            <w:tcBorders>
              <w:top w:val="nil"/>
              <w:left w:val="nil"/>
              <w:bottom w:val="nil"/>
              <w:right w:val="nil"/>
            </w:tcBorders>
            <w:vAlign w:val="bottom"/>
          </w:tcPr>
          <w:p w:rsidR="00C42116" w:rsidRDefault="00C42116">
            <w:pPr>
              <w:pStyle w:val="ConsPlusNormal"/>
              <w:jc w:val="center"/>
            </w:pPr>
            <w:r>
              <w:t>Ч220360440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1489" w:type="dxa"/>
            <w:tcBorders>
              <w:top w:val="nil"/>
              <w:left w:val="nil"/>
              <w:bottom w:val="nil"/>
              <w:right w:val="nil"/>
            </w:tcBorders>
            <w:vAlign w:val="bottom"/>
          </w:tcPr>
          <w:p w:rsidR="00C42116" w:rsidRDefault="00C42116">
            <w:pPr>
              <w:pStyle w:val="ConsPlusNormal"/>
              <w:jc w:val="center"/>
            </w:pPr>
            <w:r>
              <w:t>Ч220360790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Ч220360790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Ч220360790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Ч220360790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Транспорт</w:t>
            </w:r>
          </w:p>
        </w:tc>
        <w:tc>
          <w:tcPr>
            <w:tcW w:w="1489" w:type="dxa"/>
            <w:tcBorders>
              <w:top w:val="nil"/>
              <w:left w:val="nil"/>
              <w:bottom w:val="nil"/>
              <w:right w:val="nil"/>
            </w:tcBorders>
            <w:vAlign w:val="bottom"/>
          </w:tcPr>
          <w:p w:rsidR="00C42116" w:rsidRDefault="00C42116">
            <w:pPr>
              <w:pStyle w:val="ConsPlusNormal"/>
              <w:jc w:val="center"/>
            </w:pPr>
            <w:r>
              <w:t>Ч220360790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15.3.</w:t>
            </w:r>
          </w:p>
        </w:tc>
        <w:tc>
          <w:tcPr>
            <w:tcW w:w="3005" w:type="dxa"/>
            <w:tcBorders>
              <w:top w:val="nil"/>
              <w:left w:val="nil"/>
              <w:bottom w:val="nil"/>
              <w:right w:val="nil"/>
            </w:tcBorders>
          </w:tcPr>
          <w:p w:rsidR="00C42116" w:rsidRDefault="00AB5A4C">
            <w:pPr>
              <w:pStyle w:val="ConsPlusNormal"/>
              <w:jc w:val="both"/>
            </w:pPr>
            <w:hyperlink r:id="rId104" w:history="1">
              <w:r w:rsidR="00C42116">
                <w:rPr>
                  <w:color w:val="0000FF"/>
                </w:rPr>
                <w:t>Подпрограмма</w:t>
              </w:r>
            </w:hyperlink>
            <w:r w:rsidR="00C42116">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Ч230000000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3820,0</w:t>
            </w:r>
          </w:p>
        </w:tc>
        <w:tc>
          <w:tcPr>
            <w:tcW w:w="1264" w:type="dxa"/>
            <w:tcBorders>
              <w:top w:val="nil"/>
              <w:left w:val="nil"/>
              <w:bottom w:val="nil"/>
              <w:right w:val="nil"/>
            </w:tcBorders>
            <w:vAlign w:val="bottom"/>
          </w:tcPr>
          <w:p w:rsidR="00C42116" w:rsidRDefault="00C42116">
            <w:pPr>
              <w:pStyle w:val="ConsPlusNormal"/>
              <w:jc w:val="right"/>
            </w:pPr>
            <w:r>
              <w:t>3820,0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мероприятий регионального проекта "Безопасность дорожного движения"</w:t>
            </w:r>
          </w:p>
        </w:tc>
        <w:tc>
          <w:tcPr>
            <w:tcW w:w="1489" w:type="dxa"/>
            <w:tcBorders>
              <w:top w:val="nil"/>
              <w:left w:val="nil"/>
              <w:bottom w:val="nil"/>
              <w:right w:val="nil"/>
            </w:tcBorders>
            <w:vAlign w:val="bottom"/>
          </w:tcPr>
          <w:p w:rsidR="00C42116" w:rsidRDefault="00C42116">
            <w:pPr>
              <w:pStyle w:val="ConsPlusNormal"/>
              <w:jc w:val="center"/>
            </w:pPr>
            <w:r>
              <w:t>Ч23R300000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3820,0</w:t>
            </w:r>
          </w:p>
        </w:tc>
        <w:tc>
          <w:tcPr>
            <w:tcW w:w="1264" w:type="dxa"/>
            <w:tcBorders>
              <w:top w:val="nil"/>
              <w:left w:val="nil"/>
              <w:bottom w:val="nil"/>
              <w:right w:val="nil"/>
            </w:tcBorders>
            <w:vAlign w:val="bottom"/>
          </w:tcPr>
          <w:p w:rsidR="00C42116" w:rsidRDefault="00C42116">
            <w:pPr>
              <w:pStyle w:val="ConsPlusNormal"/>
              <w:jc w:val="right"/>
            </w:pPr>
            <w:r>
              <w:t>3820,0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Приобретение мобильных автогородков</w:t>
            </w:r>
          </w:p>
        </w:tc>
        <w:tc>
          <w:tcPr>
            <w:tcW w:w="1489" w:type="dxa"/>
            <w:tcBorders>
              <w:top w:val="nil"/>
              <w:left w:val="nil"/>
              <w:bottom w:val="nil"/>
              <w:right w:val="nil"/>
            </w:tcBorders>
            <w:vAlign w:val="bottom"/>
          </w:tcPr>
          <w:p w:rsidR="00C42116" w:rsidRDefault="00C42116">
            <w:pPr>
              <w:pStyle w:val="ConsPlusNormal"/>
              <w:jc w:val="center"/>
            </w:pPr>
            <w:r>
              <w:t>Ч23R319470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1020,0</w:t>
            </w: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Ч23R319470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1020,0</w:t>
            </w: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Ч23R319470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1020,0</w:t>
            </w: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Ч23R319470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1020,0</w:t>
            </w: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Ч23R319470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1020,0</w:t>
            </w: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p>
        </w:tc>
        <w:tc>
          <w:tcPr>
            <w:tcW w:w="1489" w:type="dxa"/>
            <w:tcBorders>
              <w:top w:val="nil"/>
              <w:left w:val="nil"/>
              <w:bottom w:val="nil"/>
              <w:right w:val="nil"/>
            </w:tcBorders>
            <w:vAlign w:val="bottom"/>
          </w:tcPr>
          <w:p w:rsidR="00C42116" w:rsidRDefault="00C42116">
            <w:pPr>
              <w:pStyle w:val="ConsPlusNormal"/>
              <w:jc w:val="center"/>
            </w:pPr>
            <w:r>
              <w:t>Ч23R319480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Ч23R319480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Ч23R319480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Ч23R319480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Ч23R319480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1489" w:type="dxa"/>
            <w:tcBorders>
              <w:top w:val="nil"/>
              <w:left w:val="nil"/>
              <w:bottom w:val="nil"/>
              <w:right w:val="nil"/>
            </w:tcBorders>
            <w:vAlign w:val="bottom"/>
          </w:tcPr>
          <w:p w:rsidR="00C42116" w:rsidRDefault="00C42116">
            <w:pPr>
              <w:pStyle w:val="ConsPlusNormal"/>
              <w:jc w:val="center"/>
            </w:pPr>
            <w:r>
              <w:t>Ч23R319490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w:t>
            </w:r>
          </w:p>
        </w:tc>
        <w:tc>
          <w:tcPr>
            <w:tcW w:w="1264" w:type="dxa"/>
            <w:tcBorders>
              <w:top w:val="nil"/>
              <w:left w:val="nil"/>
              <w:bottom w:val="nil"/>
              <w:right w:val="nil"/>
            </w:tcBorders>
            <w:vAlign w:val="bottom"/>
          </w:tcPr>
          <w:p w:rsidR="00C42116" w:rsidRDefault="00C42116">
            <w:pPr>
              <w:pStyle w:val="ConsPlusNormal"/>
              <w:jc w:val="right"/>
            </w:pPr>
            <w:r>
              <w:t>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Ч23R319490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270,0</w:t>
            </w:r>
          </w:p>
        </w:tc>
        <w:tc>
          <w:tcPr>
            <w:tcW w:w="1264" w:type="dxa"/>
            <w:tcBorders>
              <w:top w:val="nil"/>
              <w:left w:val="nil"/>
              <w:bottom w:val="nil"/>
              <w:right w:val="nil"/>
            </w:tcBorders>
            <w:vAlign w:val="bottom"/>
          </w:tcPr>
          <w:p w:rsidR="00C42116" w:rsidRDefault="00C42116">
            <w:pPr>
              <w:pStyle w:val="ConsPlusNormal"/>
              <w:jc w:val="right"/>
            </w:pPr>
            <w:r>
              <w:t>270,0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Ч23R319490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270,0</w:t>
            </w:r>
          </w:p>
        </w:tc>
        <w:tc>
          <w:tcPr>
            <w:tcW w:w="1264" w:type="dxa"/>
            <w:tcBorders>
              <w:top w:val="nil"/>
              <w:left w:val="nil"/>
              <w:bottom w:val="nil"/>
              <w:right w:val="nil"/>
            </w:tcBorders>
            <w:vAlign w:val="bottom"/>
          </w:tcPr>
          <w:p w:rsidR="00C42116" w:rsidRDefault="00C42116">
            <w:pPr>
              <w:pStyle w:val="ConsPlusNormal"/>
              <w:jc w:val="right"/>
            </w:pPr>
            <w:r>
              <w:t>270,0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Ч23R319490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270,0</w:t>
            </w:r>
          </w:p>
        </w:tc>
        <w:tc>
          <w:tcPr>
            <w:tcW w:w="1264" w:type="dxa"/>
            <w:tcBorders>
              <w:top w:val="nil"/>
              <w:left w:val="nil"/>
              <w:bottom w:val="nil"/>
              <w:right w:val="nil"/>
            </w:tcBorders>
            <w:vAlign w:val="bottom"/>
          </w:tcPr>
          <w:p w:rsidR="00C42116" w:rsidRDefault="00C42116">
            <w:pPr>
              <w:pStyle w:val="ConsPlusNormal"/>
              <w:jc w:val="right"/>
            </w:pPr>
            <w:r>
              <w:t>270,0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Ч23R319490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270,0</w:t>
            </w:r>
          </w:p>
        </w:tc>
        <w:tc>
          <w:tcPr>
            <w:tcW w:w="1264" w:type="dxa"/>
            <w:tcBorders>
              <w:top w:val="nil"/>
              <w:left w:val="nil"/>
              <w:bottom w:val="nil"/>
              <w:right w:val="nil"/>
            </w:tcBorders>
            <w:vAlign w:val="bottom"/>
          </w:tcPr>
          <w:p w:rsidR="00C42116" w:rsidRDefault="00C42116">
            <w:pPr>
              <w:pStyle w:val="ConsPlusNormal"/>
              <w:jc w:val="right"/>
            </w:pPr>
            <w:r>
              <w:t>270,0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Ч23R319490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w:t>
            </w: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Ч23R319490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w:t>
            </w: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Ч23R319490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w:t>
            </w: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Ч23R319490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430,0</w:t>
            </w: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системы предупреждения опасного поведения участников дорожного движения</w:t>
            </w:r>
          </w:p>
        </w:tc>
        <w:tc>
          <w:tcPr>
            <w:tcW w:w="1489" w:type="dxa"/>
            <w:tcBorders>
              <w:top w:val="nil"/>
              <w:left w:val="nil"/>
              <w:bottom w:val="nil"/>
              <w:right w:val="nil"/>
            </w:tcBorders>
            <w:vAlign w:val="bottom"/>
          </w:tcPr>
          <w:p w:rsidR="00C42116" w:rsidRDefault="00C42116">
            <w:pPr>
              <w:pStyle w:val="ConsPlusNormal"/>
              <w:jc w:val="center"/>
            </w:pPr>
            <w:r>
              <w:t>Ч23R319910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Ч23R319910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Ч23R319910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Ч23R319910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Транспорт</w:t>
            </w:r>
          </w:p>
        </w:tc>
        <w:tc>
          <w:tcPr>
            <w:tcW w:w="1489" w:type="dxa"/>
            <w:tcBorders>
              <w:top w:val="nil"/>
              <w:left w:val="nil"/>
              <w:bottom w:val="nil"/>
              <w:right w:val="nil"/>
            </w:tcBorders>
            <w:vAlign w:val="bottom"/>
          </w:tcPr>
          <w:p w:rsidR="00C42116" w:rsidRDefault="00C42116">
            <w:pPr>
              <w:pStyle w:val="ConsPlusNormal"/>
              <w:jc w:val="center"/>
            </w:pPr>
            <w:r>
              <w:t>Ч23R319910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15.4.</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05" w:history="1">
              <w:r>
                <w:rPr>
                  <w:color w:val="0000FF"/>
                </w:rPr>
                <w:t>программы</w:t>
              </w:r>
            </w:hyperlink>
            <w:r>
              <w:t xml:space="preserve">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Ч2Э0000000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19846,1</w:t>
            </w:r>
          </w:p>
        </w:tc>
        <w:tc>
          <w:tcPr>
            <w:tcW w:w="1264" w:type="dxa"/>
            <w:tcBorders>
              <w:top w:val="nil"/>
              <w:left w:val="nil"/>
              <w:bottom w:val="nil"/>
              <w:right w:val="nil"/>
            </w:tcBorders>
            <w:vAlign w:val="bottom"/>
          </w:tcPr>
          <w:p w:rsidR="00C42116" w:rsidRDefault="00C42116">
            <w:pPr>
              <w:pStyle w:val="ConsPlusNormal"/>
              <w:jc w:val="right"/>
            </w:pPr>
            <w:r>
              <w:t>19846,1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Ч2Э0100000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19846,1</w:t>
            </w:r>
          </w:p>
        </w:tc>
        <w:tc>
          <w:tcPr>
            <w:tcW w:w="1264" w:type="dxa"/>
            <w:tcBorders>
              <w:top w:val="nil"/>
              <w:left w:val="nil"/>
              <w:bottom w:val="nil"/>
              <w:right w:val="nil"/>
            </w:tcBorders>
            <w:vAlign w:val="bottom"/>
          </w:tcPr>
          <w:p w:rsidR="00C42116" w:rsidRDefault="00C42116">
            <w:pPr>
              <w:pStyle w:val="ConsPlusNormal"/>
              <w:jc w:val="right"/>
            </w:pPr>
            <w:r>
              <w:t>19846,1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19846,1</w:t>
            </w:r>
          </w:p>
        </w:tc>
        <w:tc>
          <w:tcPr>
            <w:tcW w:w="1264" w:type="dxa"/>
            <w:tcBorders>
              <w:top w:val="nil"/>
              <w:left w:val="nil"/>
              <w:bottom w:val="nil"/>
              <w:right w:val="nil"/>
            </w:tcBorders>
            <w:vAlign w:val="bottom"/>
          </w:tcPr>
          <w:p w:rsidR="00C42116" w:rsidRDefault="00C42116">
            <w:pPr>
              <w:pStyle w:val="ConsPlusNormal"/>
              <w:jc w:val="right"/>
            </w:pPr>
            <w:r>
              <w:t>19846,1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19169,3</w:t>
            </w:r>
          </w:p>
        </w:tc>
        <w:tc>
          <w:tcPr>
            <w:tcW w:w="1264" w:type="dxa"/>
            <w:tcBorders>
              <w:top w:val="nil"/>
              <w:left w:val="nil"/>
              <w:bottom w:val="nil"/>
              <w:right w:val="nil"/>
            </w:tcBorders>
            <w:vAlign w:val="bottom"/>
          </w:tcPr>
          <w:p w:rsidR="00C42116" w:rsidRDefault="00C42116">
            <w:pPr>
              <w:pStyle w:val="ConsPlusNormal"/>
              <w:jc w:val="right"/>
            </w:pPr>
            <w:r>
              <w:t>19169,3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19169,3</w:t>
            </w:r>
          </w:p>
        </w:tc>
        <w:tc>
          <w:tcPr>
            <w:tcW w:w="1264" w:type="dxa"/>
            <w:tcBorders>
              <w:top w:val="nil"/>
              <w:left w:val="nil"/>
              <w:bottom w:val="nil"/>
              <w:right w:val="nil"/>
            </w:tcBorders>
            <w:vAlign w:val="bottom"/>
          </w:tcPr>
          <w:p w:rsidR="00C42116" w:rsidRDefault="00C42116">
            <w:pPr>
              <w:pStyle w:val="ConsPlusNormal"/>
              <w:jc w:val="right"/>
            </w:pPr>
            <w:r>
              <w:t>19169,3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19169,3</w:t>
            </w:r>
          </w:p>
        </w:tc>
        <w:tc>
          <w:tcPr>
            <w:tcW w:w="1264" w:type="dxa"/>
            <w:tcBorders>
              <w:top w:val="nil"/>
              <w:left w:val="nil"/>
              <w:bottom w:val="nil"/>
              <w:right w:val="nil"/>
            </w:tcBorders>
            <w:vAlign w:val="bottom"/>
          </w:tcPr>
          <w:p w:rsidR="00C42116" w:rsidRDefault="00C42116">
            <w:pPr>
              <w:pStyle w:val="ConsPlusNormal"/>
              <w:jc w:val="right"/>
            </w:pPr>
            <w:r>
              <w:t>19169,3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Транспорт</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19169,3</w:t>
            </w:r>
          </w:p>
        </w:tc>
        <w:tc>
          <w:tcPr>
            <w:tcW w:w="1264" w:type="dxa"/>
            <w:tcBorders>
              <w:top w:val="nil"/>
              <w:left w:val="nil"/>
              <w:bottom w:val="nil"/>
              <w:right w:val="nil"/>
            </w:tcBorders>
            <w:vAlign w:val="bottom"/>
          </w:tcPr>
          <w:p w:rsidR="00C42116" w:rsidRDefault="00C42116">
            <w:pPr>
              <w:pStyle w:val="ConsPlusNormal"/>
              <w:jc w:val="right"/>
            </w:pPr>
            <w:r>
              <w:t>19169,3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676,0</w:t>
            </w: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676,0</w:t>
            </w: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676,0</w:t>
            </w: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Транспорт</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676,0</w:t>
            </w: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Транспорт</w:t>
            </w:r>
          </w:p>
        </w:tc>
        <w:tc>
          <w:tcPr>
            <w:tcW w:w="1489" w:type="dxa"/>
            <w:tcBorders>
              <w:top w:val="nil"/>
              <w:left w:val="nil"/>
              <w:bottom w:val="nil"/>
              <w:right w:val="nil"/>
            </w:tcBorders>
            <w:vAlign w:val="bottom"/>
          </w:tcPr>
          <w:p w:rsidR="00C42116" w:rsidRDefault="00C42116">
            <w:pPr>
              <w:pStyle w:val="ConsPlusNormal"/>
              <w:jc w:val="center"/>
            </w:pPr>
            <w:r>
              <w:t>Ч2Э0100190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10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C42116" w:rsidRDefault="00C42116">
            <w:pPr>
              <w:pStyle w:val="ConsPlusNormal"/>
              <w:jc w:val="center"/>
            </w:pPr>
            <w:r>
              <w:t>Ч300000000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757031,7</w:t>
            </w:r>
          </w:p>
        </w:tc>
        <w:tc>
          <w:tcPr>
            <w:tcW w:w="1264" w:type="dxa"/>
            <w:tcBorders>
              <w:top w:val="nil"/>
              <w:left w:val="nil"/>
              <w:bottom w:val="nil"/>
              <w:right w:val="nil"/>
            </w:tcBorders>
            <w:vAlign w:val="bottom"/>
          </w:tcPr>
          <w:p w:rsidR="00C42116" w:rsidRDefault="00C42116">
            <w:pPr>
              <w:pStyle w:val="ConsPlusNormal"/>
              <w:jc w:val="right"/>
            </w:pPr>
            <w:r>
              <w:t>570606,8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16.1.</w:t>
            </w:r>
          </w:p>
        </w:tc>
        <w:tc>
          <w:tcPr>
            <w:tcW w:w="3005" w:type="dxa"/>
            <w:tcBorders>
              <w:top w:val="nil"/>
              <w:left w:val="nil"/>
              <w:bottom w:val="nil"/>
              <w:right w:val="nil"/>
            </w:tcBorders>
          </w:tcPr>
          <w:p w:rsidR="00C42116" w:rsidRDefault="00AB5A4C">
            <w:pPr>
              <w:pStyle w:val="ConsPlusNormal"/>
              <w:jc w:val="both"/>
            </w:pPr>
            <w:hyperlink r:id="rId107" w:history="1">
              <w:r w:rsidR="00C42116">
                <w:rPr>
                  <w:color w:val="0000FF"/>
                </w:rPr>
                <w:t>Подпрограмма</w:t>
              </w:r>
            </w:hyperlink>
            <w:r w:rsidR="00C42116">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C42116" w:rsidRDefault="00C42116">
            <w:pPr>
              <w:pStyle w:val="ConsPlusNormal"/>
              <w:jc w:val="center"/>
            </w:pPr>
            <w:r>
              <w:t>Ч310000000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"Ведение государственного мониторинга состояния недр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Ч310100000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1489" w:type="dxa"/>
            <w:tcBorders>
              <w:top w:val="nil"/>
              <w:left w:val="nil"/>
              <w:bottom w:val="nil"/>
              <w:right w:val="nil"/>
            </w:tcBorders>
            <w:vAlign w:val="bottom"/>
          </w:tcPr>
          <w:p w:rsidR="00C42116" w:rsidRDefault="00C42116">
            <w:pPr>
              <w:pStyle w:val="ConsPlusNormal"/>
              <w:jc w:val="center"/>
            </w:pPr>
            <w:r>
              <w:t>Ч310113110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Ч310113110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Ч310113110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Ч310113110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C42116" w:rsidRDefault="00C42116">
            <w:pPr>
              <w:pStyle w:val="ConsPlusNormal"/>
              <w:jc w:val="center"/>
            </w:pPr>
            <w:r>
              <w:t>Ч310113110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16.2.</w:t>
            </w:r>
          </w:p>
        </w:tc>
        <w:tc>
          <w:tcPr>
            <w:tcW w:w="3005" w:type="dxa"/>
            <w:tcBorders>
              <w:top w:val="nil"/>
              <w:left w:val="nil"/>
              <w:bottom w:val="nil"/>
              <w:right w:val="nil"/>
            </w:tcBorders>
          </w:tcPr>
          <w:p w:rsidR="00C42116" w:rsidRDefault="00AB5A4C">
            <w:pPr>
              <w:pStyle w:val="ConsPlusNormal"/>
              <w:jc w:val="both"/>
            </w:pPr>
            <w:hyperlink r:id="rId108" w:history="1">
              <w:r w:rsidR="00C42116">
                <w:rPr>
                  <w:color w:val="0000FF"/>
                </w:rPr>
                <w:t>Подпрограмма</w:t>
              </w:r>
            </w:hyperlink>
            <w:r w:rsidR="00C42116">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C42116" w:rsidRDefault="00C42116">
            <w:pPr>
              <w:pStyle w:val="ConsPlusNormal"/>
              <w:jc w:val="center"/>
            </w:pPr>
            <w:r>
              <w:t>Ч320000000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7405,0</w:t>
            </w:r>
          </w:p>
        </w:tc>
        <w:tc>
          <w:tcPr>
            <w:tcW w:w="1264" w:type="dxa"/>
            <w:tcBorders>
              <w:top w:val="nil"/>
              <w:left w:val="nil"/>
              <w:bottom w:val="nil"/>
              <w:right w:val="nil"/>
            </w:tcBorders>
            <w:vAlign w:val="bottom"/>
          </w:tcPr>
          <w:p w:rsidR="00C42116" w:rsidRDefault="00C42116">
            <w:pPr>
              <w:pStyle w:val="ConsPlusNormal"/>
              <w:jc w:val="right"/>
            </w:pPr>
            <w:r>
              <w:t>7405,0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489" w:type="dxa"/>
            <w:tcBorders>
              <w:top w:val="nil"/>
              <w:left w:val="nil"/>
              <w:bottom w:val="nil"/>
              <w:right w:val="nil"/>
            </w:tcBorders>
            <w:vAlign w:val="bottom"/>
          </w:tcPr>
          <w:p w:rsidR="00C42116" w:rsidRDefault="00C42116">
            <w:pPr>
              <w:pStyle w:val="ConsPlusNormal"/>
              <w:jc w:val="center"/>
            </w:pPr>
            <w:r>
              <w:t>Ч320100000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аналитического контроля на объектах, подлежащих экологическому контролю</w:t>
            </w:r>
          </w:p>
        </w:tc>
        <w:tc>
          <w:tcPr>
            <w:tcW w:w="1489" w:type="dxa"/>
            <w:tcBorders>
              <w:top w:val="nil"/>
              <w:left w:val="nil"/>
              <w:bottom w:val="nil"/>
              <w:right w:val="nil"/>
            </w:tcBorders>
            <w:vAlign w:val="bottom"/>
          </w:tcPr>
          <w:p w:rsidR="00C42116" w:rsidRDefault="00C42116">
            <w:pPr>
              <w:pStyle w:val="ConsPlusNormal"/>
              <w:jc w:val="center"/>
            </w:pPr>
            <w:r>
              <w:t>Ч320113140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Ч320113140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Ч320113140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Ч320113140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Ч320113140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1489" w:type="dxa"/>
            <w:tcBorders>
              <w:top w:val="nil"/>
              <w:left w:val="nil"/>
              <w:bottom w:val="nil"/>
              <w:right w:val="nil"/>
            </w:tcBorders>
            <w:vAlign w:val="bottom"/>
          </w:tcPr>
          <w:p w:rsidR="00C42116" w:rsidRDefault="00C42116">
            <w:pPr>
              <w:pStyle w:val="ConsPlusNormal"/>
              <w:jc w:val="center"/>
            </w:pPr>
            <w:r>
              <w:t>Ч320200000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1489" w:type="dxa"/>
            <w:tcBorders>
              <w:top w:val="nil"/>
              <w:left w:val="nil"/>
              <w:bottom w:val="nil"/>
              <w:right w:val="nil"/>
            </w:tcBorders>
            <w:vAlign w:val="bottom"/>
          </w:tcPr>
          <w:p w:rsidR="00C42116" w:rsidRDefault="00C42116">
            <w:pPr>
              <w:pStyle w:val="ConsPlusNormal"/>
              <w:jc w:val="center"/>
            </w:pPr>
            <w:r>
              <w:t>Ч320213160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Ч320213160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Ч320213160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Ч320213160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Ч320213160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Ч320300000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БУ "Чувашский республиканский радиологический центр" Минприроды Чувашии</w:t>
            </w:r>
          </w:p>
        </w:tc>
        <w:tc>
          <w:tcPr>
            <w:tcW w:w="1489" w:type="dxa"/>
            <w:tcBorders>
              <w:top w:val="nil"/>
              <w:left w:val="nil"/>
              <w:bottom w:val="nil"/>
              <w:right w:val="nil"/>
            </w:tcBorders>
            <w:vAlign w:val="bottom"/>
          </w:tcPr>
          <w:p w:rsidR="00C42116" w:rsidRDefault="00C42116">
            <w:pPr>
              <w:pStyle w:val="ConsPlusNormal"/>
              <w:jc w:val="center"/>
            </w:pPr>
            <w:r>
              <w:t>Ч320340090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Ч320340090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Ч320340090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Ч320340090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C42116" w:rsidRDefault="00C42116">
            <w:pPr>
              <w:pStyle w:val="ConsPlusNormal"/>
              <w:jc w:val="center"/>
            </w:pPr>
            <w:r>
              <w:t>Ч320340090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направленные на формирование экологической культуры"</w:t>
            </w:r>
          </w:p>
        </w:tc>
        <w:tc>
          <w:tcPr>
            <w:tcW w:w="1489" w:type="dxa"/>
            <w:tcBorders>
              <w:top w:val="nil"/>
              <w:left w:val="nil"/>
              <w:bottom w:val="nil"/>
              <w:right w:val="nil"/>
            </w:tcBorders>
            <w:vAlign w:val="bottom"/>
          </w:tcPr>
          <w:p w:rsidR="00C42116" w:rsidRDefault="00C42116">
            <w:pPr>
              <w:pStyle w:val="ConsPlusNormal"/>
              <w:jc w:val="center"/>
            </w:pPr>
            <w:r>
              <w:t>Ч320400000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Ч320413270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Ч320413270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Ч320413270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Ч320413270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Ч320413270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16.3.</w:t>
            </w:r>
          </w:p>
        </w:tc>
        <w:tc>
          <w:tcPr>
            <w:tcW w:w="3005" w:type="dxa"/>
            <w:tcBorders>
              <w:top w:val="nil"/>
              <w:left w:val="nil"/>
              <w:bottom w:val="nil"/>
              <w:right w:val="nil"/>
            </w:tcBorders>
          </w:tcPr>
          <w:p w:rsidR="00C42116" w:rsidRDefault="00AB5A4C">
            <w:pPr>
              <w:pStyle w:val="ConsPlusNormal"/>
              <w:jc w:val="both"/>
            </w:pPr>
            <w:hyperlink r:id="rId109"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C42116" w:rsidRDefault="00C42116">
            <w:pPr>
              <w:pStyle w:val="ConsPlusNormal"/>
              <w:jc w:val="center"/>
            </w:pPr>
            <w:r>
              <w:t>Ч330000000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13984,6</w:t>
            </w:r>
          </w:p>
        </w:tc>
        <w:tc>
          <w:tcPr>
            <w:tcW w:w="1264" w:type="dxa"/>
            <w:tcBorders>
              <w:top w:val="nil"/>
              <w:left w:val="nil"/>
              <w:bottom w:val="nil"/>
              <w:right w:val="nil"/>
            </w:tcBorders>
            <w:vAlign w:val="bottom"/>
          </w:tcPr>
          <w:p w:rsidR="00C42116" w:rsidRDefault="00C42116">
            <w:pPr>
              <w:pStyle w:val="ConsPlusNormal"/>
              <w:jc w:val="right"/>
            </w:pPr>
            <w:r>
              <w:t>14216,6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охраны объектов животного мира"</w:t>
            </w:r>
          </w:p>
        </w:tc>
        <w:tc>
          <w:tcPr>
            <w:tcW w:w="1489" w:type="dxa"/>
            <w:tcBorders>
              <w:top w:val="nil"/>
              <w:left w:val="nil"/>
              <w:bottom w:val="nil"/>
              <w:right w:val="nil"/>
            </w:tcBorders>
            <w:vAlign w:val="bottom"/>
          </w:tcPr>
          <w:p w:rsidR="00C42116" w:rsidRDefault="00C42116">
            <w:pPr>
              <w:pStyle w:val="ConsPlusNormal"/>
              <w:jc w:val="center"/>
            </w:pPr>
            <w:r>
              <w:t>Ч330200000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10394,1</w:t>
            </w:r>
          </w:p>
        </w:tc>
        <w:tc>
          <w:tcPr>
            <w:tcW w:w="1264" w:type="dxa"/>
            <w:tcBorders>
              <w:top w:val="nil"/>
              <w:left w:val="nil"/>
              <w:bottom w:val="nil"/>
              <w:right w:val="nil"/>
            </w:tcBorders>
            <w:vAlign w:val="bottom"/>
          </w:tcPr>
          <w:p w:rsidR="00C42116" w:rsidRDefault="00C42116">
            <w:pPr>
              <w:pStyle w:val="ConsPlusNormal"/>
              <w:jc w:val="right"/>
            </w:pPr>
            <w:r>
              <w:t>10626,1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1489" w:type="dxa"/>
            <w:tcBorders>
              <w:top w:val="nil"/>
              <w:left w:val="nil"/>
              <w:bottom w:val="nil"/>
              <w:right w:val="nil"/>
            </w:tcBorders>
            <w:vAlign w:val="bottom"/>
          </w:tcPr>
          <w:p w:rsidR="00C42116" w:rsidRDefault="00C42116">
            <w:pPr>
              <w:pStyle w:val="ConsPlusNormal"/>
              <w:jc w:val="center"/>
            </w:pPr>
            <w:r>
              <w:t>Ч330200210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967,3</w:t>
            </w:r>
          </w:p>
        </w:tc>
        <w:tc>
          <w:tcPr>
            <w:tcW w:w="1264" w:type="dxa"/>
            <w:tcBorders>
              <w:top w:val="nil"/>
              <w:left w:val="nil"/>
              <w:bottom w:val="nil"/>
              <w:right w:val="nil"/>
            </w:tcBorders>
            <w:vAlign w:val="bottom"/>
          </w:tcPr>
          <w:p w:rsidR="00C42116" w:rsidRDefault="00C42116">
            <w:pPr>
              <w:pStyle w:val="ConsPlusNormal"/>
              <w:jc w:val="right"/>
            </w:pPr>
            <w:r>
              <w:t>967,3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Ч330200210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867,3</w:t>
            </w:r>
          </w:p>
        </w:tc>
        <w:tc>
          <w:tcPr>
            <w:tcW w:w="1264" w:type="dxa"/>
            <w:tcBorders>
              <w:top w:val="nil"/>
              <w:left w:val="nil"/>
              <w:bottom w:val="nil"/>
              <w:right w:val="nil"/>
            </w:tcBorders>
            <w:vAlign w:val="bottom"/>
          </w:tcPr>
          <w:p w:rsidR="00C42116" w:rsidRDefault="00C42116">
            <w:pPr>
              <w:pStyle w:val="ConsPlusNormal"/>
              <w:jc w:val="right"/>
            </w:pPr>
            <w:r>
              <w:t>867,3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Ч330200210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867,3</w:t>
            </w:r>
          </w:p>
        </w:tc>
        <w:tc>
          <w:tcPr>
            <w:tcW w:w="1264" w:type="dxa"/>
            <w:tcBorders>
              <w:top w:val="nil"/>
              <w:left w:val="nil"/>
              <w:bottom w:val="nil"/>
              <w:right w:val="nil"/>
            </w:tcBorders>
            <w:vAlign w:val="bottom"/>
          </w:tcPr>
          <w:p w:rsidR="00C42116" w:rsidRDefault="00C42116">
            <w:pPr>
              <w:pStyle w:val="ConsPlusNormal"/>
              <w:jc w:val="right"/>
            </w:pPr>
            <w:r>
              <w:t>867,3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Ч330200210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867,3</w:t>
            </w:r>
          </w:p>
        </w:tc>
        <w:tc>
          <w:tcPr>
            <w:tcW w:w="1264" w:type="dxa"/>
            <w:tcBorders>
              <w:top w:val="nil"/>
              <w:left w:val="nil"/>
              <w:bottom w:val="nil"/>
              <w:right w:val="nil"/>
            </w:tcBorders>
            <w:vAlign w:val="bottom"/>
          </w:tcPr>
          <w:p w:rsidR="00C42116" w:rsidRDefault="00C42116">
            <w:pPr>
              <w:pStyle w:val="ConsPlusNormal"/>
              <w:jc w:val="right"/>
            </w:pPr>
            <w:r>
              <w:t>867,3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Ч330200210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867,3</w:t>
            </w:r>
          </w:p>
        </w:tc>
        <w:tc>
          <w:tcPr>
            <w:tcW w:w="1264" w:type="dxa"/>
            <w:tcBorders>
              <w:top w:val="nil"/>
              <w:left w:val="nil"/>
              <w:bottom w:val="nil"/>
              <w:right w:val="nil"/>
            </w:tcBorders>
            <w:vAlign w:val="bottom"/>
          </w:tcPr>
          <w:p w:rsidR="00C42116" w:rsidRDefault="00C42116">
            <w:pPr>
              <w:pStyle w:val="ConsPlusNormal"/>
              <w:jc w:val="right"/>
            </w:pPr>
            <w:r>
              <w:t>867,3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Ч330200210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Ч330200210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Ч330200210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Ч330200210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1489" w:type="dxa"/>
            <w:tcBorders>
              <w:top w:val="nil"/>
              <w:left w:val="nil"/>
              <w:bottom w:val="nil"/>
              <w:right w:val="nil"/>
            </w:tcBorders>
            <w:vAlign w:val="bottom"/>
          </w:tcPr>
          <w:p w:rsidR="00C42116" w:rsidRDefault="00C42116">
            <w:pPr>
              <w:pStyle w:val="ConsPlusNormal"/>
              <w:jc w:val="center"/>
            </w:pPr>
            <w:r>
              <w:t>Ч330213280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Ч330213280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Ч330213280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Ч330213280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C42116" w:rsidRDefault="00C42116">
            <w:pPr>
              <w:pStyle w:val="ConsPlusNormal"/>
              <w:jc w:val="center"/>
            </w:pPr>
            <w:r>
              <w:t>Ч330213280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0"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w:t>
            </w:r>
            <w:r>
              <w:lastRenderedPageBreak/>
              <w:t>регулирования и охраны водных биологических ресурсов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lastRenderedPageBreak/>
              <w:t>Ч330259100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60,8</w:t>
            </w: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Ч330259100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60,8</w:t>
            </w: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Ч330259100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60,8</w:t>
            </w: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Ч330259100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60,8</w:t>
            </w: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Ч330259100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60,8</w:t>
            </w: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1"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Ч330259200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w:t>
            </w: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Ч330259200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w:t>
            </w: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Ч330259200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w:t>
            </w: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Ч330259200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w:t>
            </w: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C42116" w:rsidRDefault="00C42116">
            <w:pPr>
              <w:pStyle w:val="ConsPlusNormal"/>
              <w:jc w:val="center"/>
            </w:pPr>
            <w:r>
              <w:t>Ч330259200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69,2</w:t>
            </w: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2"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9139,7</w:t>
            </w:r>
          </w:p>
        </w:tc>
        <w:tc>
          <w:tcPr>
            <w:tcW w:w="1264" w:type="dxa"/>
            <w:tcBorders>
              <w:top w:val="nil"/>
              <w:left w:val="nil"/>
              <w:bottom w:val="nil"/>
              <w:right w:val="nil"/>
            </w:tcBorders>
            <w:vAlign w:val="bottom"/>
          </w:tcPr>
          <w:p w:rsidR="00C42116" w:rsidRDefault="00C42116">
            <w:pPr>
              <w:pStyle w:val="ConsPlusNormal"/>
              <w:jc w:val="right"/>
            </w:pPr>
            <w:r>
              <w:t>9371,8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8489,0</w:t>
            </w:r>
          </w:p>
        </w:tc>
        <w:tc>
          <w:tcPr>
            <w:tcW w:w="1264" w:type="dxa"/>
            <w:tcBorders>
              <w:top w:val="nil"/>
              <w:left w:val="nil"/>
              <w:bottom w:val="nil"/>
              <w:right w:val="nil"/>
            </w:tcBorders>
            <w:vAlign w:val="bottom"/>
          </w:tcPr>
          <w:p w:rsidR="00C42116" w:rsidRDefault="00C42116">
            <w:pPr>
              <w:pStyle w:val="ConsPlusNormal"/>
              <w:jc w:val="right"/>
            </w:pPr>
            <w:r>
              <w:t>8489,0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5959,1</w:t>
            </w: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5959,1</w:t>
            </w: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5959,1</w:t>
            </w: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2529,9</w:t>
            </w: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2529,9</w:t>
            </w: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2529,9</w:t>
            </w: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650,7</w:t>
            </w:r>
          </w:p>
        </w:tc>
        <w:tc>
          <w:tcPr>
            <w:tcW w:w="1264" w:type="dxa"/>
            <w:tcBorders>
              <w:top w:val="nil"/>
              <w:left w:val="nil"/>
              <w:bottom w:val="nil"/>
              <w:right w:val="nil"/>
            </w:tcBorders>
            <w:vAlign w:val="bottom"/>
          </w:tcPr>
          <w:p w:rsidR="00C42116" w:rsidRDefault="00C42116">
            <w:pPr>
              <w:pStyle w:val="ConsPlusNormal"/>
              <w:jc w:val="right"/>
            </w:pPr>
            <w:r>
              <w:t>882,8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Ч330259700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650,7</w:t>
            </w:r>
          </w:p>
        </w:tc>
        <w:tc>
          <w:tcPr>
            <w:tcW w:w="1264" w:type="dxa"/>
            <w:tcBorders>
              <w:top w:val="nil"/>
              <w:left w:val="nil"/>
              <w:bottom w:val="nil"/>
              <w:right w:val="nil"/>
            </w:tcBorders>
            <w:vAlign w:val="bottom"/>
          </w:tcPr>
          <w:p w:rsidR="00C42116" w:rsidRDefault="00C42116">
            <w:pPr>
              <w:pStyle w:val="ConsPlusNormal"/>
              <w:jc w:val="right"/>
            </w:pPr>
            <w:r>
              <w:t>882,8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650,7</w:t>
            </w:r>
          </w:p>
        </w:tc>
        <w:tc>
          <w:tcPr>
            <w:tcW w:w="1264" w:type="dxa"/>
            <w:tcBorders>
              <w:top w:val="nil"/>
              <w:left w:val="nil"/>
              <w:bottom w:val="nil"/>
              <w:right w:val="nil"/>
            </w:tcBorders>
            <w:vAlign w:val="bottom"/>
          </w:tcPr>
          <w:p w:rsidR="00C42116" w:rsidRDefault="00C42116">
            <w:pPr>
              <w:pStyle w:val="ConsPlusNormal"/>
              <w:jc w:val="right"/>
            </w:pPr>
            <w:r>
              <w:t>882,8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515,7</w:t>
            </w:r>
          </w:p>
        </w:tc>
        <w:tc>
          <w:tcPr>
            <w:tcW w:w="1264" w:type="dxa"/>
            <w:tcBorders>
              <w:top w:val="nil"/>
              <w:left w:val="nil"/>
              <w:bottom w:val="nil"/>
              <w:right w:val="nil"/>
            </w:tcBorders>
            <w:vAlign w:val="bottom"/>
          </w:tcPr>
          <w:p w:rsidR="00C42116" w:rsidRDefault="00C42116">
            <w:pPr>
              <w:pStyle w:val="ConsPlusNormal"/>
              <w:jc w:val="right"/>
            </w:pPr>
            <w:r>
              <w:t>747,8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Ч330259700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135,0</w:t>
            </w:r>
          </w:p>
        </w:tc>
        <w:tc>
          <w:tcPr>
            <w:tcW w:w="1264" w:type="dxa"/>
            <w:tcBorders>
              <w:top w:val="nil"/>
              <w:left w:val="nil"/>
              <w:bottom w:val="nil"/>
              <w:right w:val="nil"/>
            </w:tcBorders>
            <w:vAlign w:val="bottom"/>
          </w:tcPr>
          <w:p w:rsidR="00C42116" w:rsidRDefault="00C42116">
            <w:pPr>
              <w:pStyle w:val="ConsPlusNormal"/>
              <w:jc w:val="right"/>
            </w:pPr>
            <w:r>
              <w:t>135,0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1489" w:type="dxa"/>
            <w:tcBorders>
              <w:top w:val="nil"/>
              <w:left w:val="nil"/>
              <w:bottom w:val="nil"/>
              <w:right w:val="nil"/>
            </w:tcBorders>
            <w:vAlign w:val="bottom"/>
          </w:tcPr>
          <w:p w:rsidR="00C42116" w:rsidRDefault="00C42116">
            <w:pPr>
              <w:pStyle w:val="ConsPlusNormal"/>
              <w:jc w:val="center"/>
            </w:pPr>
            <w:r>
              <w:t>Ч330300000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3590,5</w:t>
            </w:r>
          </w:p>
        </w:tc>
        <w:tc>
          <w:tcPr>
            <w:tcW w:w="1264" w:type="dxa"/>
            <w:tcBorders>
              <w:top w:val="nil"/>
              <w:left w:val="nil"/>
              <w:bottom w:val="nil"/>
              <w:right w:val="nil"/>
            </w:tcBorders>
            <w:vAlign w:val="bottom"/>
          </w:tcPr>
          <w:p w:rsidR="00C42116" w:rsidRDefault="00C42116">
            <w:pPr>
              <w:pStyle w:val="ConsPlusNormal"/>
              <w:jc w:val="right"/>
            </w:pPr>
            <w:r>
              <w:t>3590,5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1489" w:type="dxa"/>
            <w:tcBorders>
              <w:top w:val="nil"/>
              <w:left w:val="nil"/>
              <w:bottom w:val="nil"/>
              <w:right w:val="nil"/>
            </w:tcBorders>
            <w:vAlign w:val="bottom"/>
          </w:tcPr>
          <w:p w:rsidR="00C42116" w:rsidRDefault="00C42116">
            <w:pPr>
              <w:pStyle w:val="ConsPlusNormal"/>
              <w:jc w:val="center"/>
            </w:pPr>
            <w:r>
              <w:t>Ч330313190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Ч330313190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Ч330313190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Ч330313190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Ч330313190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Обеспечение деятельности КУ ЧР "Дирекция по охране животного мира и ООПТ" </w:t>
            </w:r>
            <w:r>
              <w:lastRenderedPageBreak/>
              <w:t>Минприроды Чувашии</w:t>
            </w:r>
          </w:p>
        </w:tc>
        <w:tc>
          <w:tcPr>
            <w:tcW w:w="1489" w:type="dxa"/>
            <w:tcBorders>
              <w:top w:val="nil"/>
              <w:left w:val="nil"/>
              <w:bottom w:val="nil"/>
              <w:right w:val="nil"/>
            </w:tcBorders>
            <w:vAlign w:val="bottom"/>
          </w:tcPr>
          <w:p w:rsidR="00C42116" w:rsidRDefault="00C42116">
            <w:pPr>
              <w:pStyle w:val="ConsPlusNormal"/>
              <w:jc w:val="center"/>
            </w:pPr>
            <w:r>
              <w:lastRenderedPageBreak/>
              <w:t>Ч330340080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3087,2</w:t>
            </w:r>
          </w:p>
        </w:tc>
        <w:tc>
          <w:tcPr>
            <w:tcW w:w="1264" w:type="dxa"/>
            <w:tcBorders>
              <w:top w:val="nil"/>
              <w:left w:val="nil"/>
              <w:bottom w:val="nil"/>
              <w:right w:val="nil"/>
            </w:tcBorders>
            <w:vAlign w:val="bottom"/>
          </w:tcPr>
          <w:p w:rsidR="00C42116" w:rsidRDefault="00C42116">
            <w:pPr>
              <w:pStyle w:val="ConsPlusNormal"/>
              <w:jc w:val="right"/>
            </w:pPr>
            <w:r>
              <w:t>3087,2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1015,2</w:t>
            </w:r>
          </w:p>
        </w:tc>
        <w:tc>
          <w:tcPr>
            <w:tcW w:w="1264" w:type="dxa"/>
            <w:tcBorders>
              <w:top w:val="nil"/>
              <w:left w:val="nil"/>
              <w:bottom w:val="nil"/>
              <w:right w:val="nil"/>
            </w:tcBorders>
            <w:vAlign w:val="bottom"/>
          </w:tcPr>
          <w:p w:rsidR="00C42116" w:rsidRDefault="00C42116">
            <w:pPr>
              <w:pStyle w:val="ConsPlusNormal"/>
              <w:jc w:val="right"/>
            </w:pPr>
            <w:r>
              <w:t>1015,2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1015,2</w:t>
            </w:r>
          </w:p>
        </w:tc>
        <w:tc>
          <w:tcPr>
            <w:tcW w:w="1264" w:type="dxa"/>
            <w:tcBorders>
              <w:top w:val="nil"/>
              <w:left w:val="nil"/>
              <w:bottom w:val="nil"/>
              <w:right w:val="nil"/>
            </w:tcBorders>
            <w:vAlign w:val="bottom"/>
          </w:tcPr>
          <w:p w:rsidR="00C42116" w:rsidRDefault="00C42116">
            <w:pPr>
              <w:pStyle w:val="ConsPlusNormal"/>
              <w:jc w:val="right"/>
            </w:pPr>
            <w:r>
              <w:t>1015,2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1015,2</w:t>
            </w:r>
          </w:p>
        </w:tc>
        <w:tc>
          <w:tcPr>
            <w:tcW w:w="1264" w:type="dxa"/>
            <w:tcBorders>
              <w:top w:val="nil"/>
              <w:left w:val="nil"/>
              <w:bottom w:val="nil"/>
              <w:right w:val="nil"/>
            </w:tcBorders>
            <w:vAlign w:val="bottom"/>
          </w:tcPr>
          <w:p w:rsidR="00C42116" w:rsidRDefault="00C42116">
            <w:pPr>
              <w:pStyle w:val="ConsPlusNormal"/>
              <w:jc w:val="right"/>
            </w:pPr>
            <w:r>
              <w:t>1015,2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1015,2</w:t>
            </w:r>
          </w:p>
        </w:tc>
        <w:tc>
          <w:tcPr>
            <w:tcW w:w="1264" w:type="dxa"/>
            <w:tcBorders>
              <w:top w:val="nil"/>
              <w:left w:val="nil"/>
              <w:bottom w:val="nil"/>
              <w:right w:val="nil"/>
            </w:tcBorders>
            <w:vAlign w:val="bottom"/>
          </w:tcPr>
          <w:p w:rsidR="00C42116" w:rsidRDefault="00C42116">
            <w:pPr>
              <w:pStyle w:val="ConsPlusNormal"/>
              <w:jc w:val="right"/>
            </w:pPr>
            <w:r>
              <w:t>1015,2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1980,0</w:t>
            </w:r>
          </w:p>
        </w:tc>
        <w:tc>
          <w:tcPr>
            <w:tcW w:w="1264" w:type="dxa"/>
            <w:tcBorders>
              <w:top w:val="nil"/>
              <w:left w:val="nil"/>
              <w:bottom w:val="nil"/>
              <w:right w:val="nil"/>
            </w:tcBorders>
            <w:vAlign w:val="bottom"/>
          </w:tcPr>
          <w:p w:rsidR="00C42116" w:rsidRDefault="00C42116">
            <w:pPr>
              <w:pStyle w:val="ConsPlusNormal"/>
              <w:jc w:val="right"/>
            </w:pPr>
            <w:r>
              <w:t>1980,0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1980,0</w:t>
            </w:r>
          </w:p>
        </w:tc>
        <w:tc>
          <w:tcPr>
            <w:tcW w:w="1264" w:type="dxa"/>
            <w:tcBorders>
              <w:top w:val="nil"/>
              <w:left w:val="nil"/>
              <w:bottom w:val="nil"/>
              <w:right w:val="nil"/>
            </w:tcBorders>
            <w:vAlign w:val="bottom"/>
          </w:tcPr>
          <w:p w:rsidR="00C42116" w:rsidRDefault="00C42116">
            <w:pPr>
              <w:pStyle w:val="ConsPlusNormal"/>
              <w:jc w:val="right"/>
            </w:pPr>
            <w:r>
              <w:t>1980,0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1980,0</w:t>
            </w:r>
          </w:p>
        </w:tc>
        <w:tc>
          <w:tcPr>
            <w:tcW w:w="1264" w:type="dxa"/>
            <w:tcBorders>
              <w:top w:val="nil"/>
              <w:left w:val="nil"/>
              <w:bottom w:val="nil"/>
              <w:right w:val="nil"/>
            </w:tcBorders>
            <w:vAlign w:val="bottom"/>
          </w:tcPr>
          <w:p w:rsidR="00C42116" w:rsidRDefault="00C42116">
            <w:pPr>
              <w:pStyle w:val="ConsPlusNormal"/>
              <w:jc w:val="right"/>
            </w:pPr>
            <w:r>
              <w:t>1980,0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1980,0</w:t>
            </w:r>
          </w:p>
        </w:tc>
        <w:tc>
          <w:tcPr>
            <w:tcW w:w="1264" w:type="dxa"/>
            <w:tcBorders>
              <w:top w:val="nil"/>
              <w:left w:val="nil"/>
              <w:bottom w:val="nil"/>
              <w:right w:val="nil"/>
            </w:tcBorders>
            <w:vAlign w:val="bottom"/>
          </w:tcPr>
          <w:p w:rsidR="00C42116" w:rsidRDefault="00C42116">
            <w:pPr>
              <w:pStyle w:val="ConsPlusNormal"/>
              <w:jc w:val="right"/>
            </w:pPr>
            <w:r>
              <w:t>1980,0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w:t>
            </w: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w:t>
            </w: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w:t>
            </w: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C42116" w:rsidRDefault="00C42116">
            <w:pPr>
              <w:pStyle w:val="ConsPlusNormal"/>
              <w:jc w:val="center"/>
            </w:pPr>
            <w:r>
              <w:t>Ч330340080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92,0</w:t>
            </w: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16.4.</w:t>
            </w:r>
          </w:p>
        </w:tc>
        <w:tc>
          <w:tcPr>
            <w:tcW w:w="3005" w:type="dxa"/>
            <w:tcBorders>
              <w:top w:val="nil"/>
              <w:left w:val="nil"/>
              <w:bottom w:val="nil"/>
              <w:right w:val="nil"/>
            </w:tcBorders>
          </w:tcPr>
          <w:p w:rsidR="00C42116" w:rsidRDefault="00AB5A4C">
            <w:pPr>
              <w:pStyle w:val="ConsPlusNormal"/>
              <w:jc w:val="both"/>
            </w:pPr>
            <w:hyperlink r:id="rId113" w:history="1">
              <w:r w:rsidR="00C42116">
                <w:rPr>
                  <w:color w:val="0000FF"/>
                </w:rPr>
                <w:t>Подпрограмма</w:t>
              </w:r>
            </w:hyperlink>
            <w:r w:rsidR="00C42116">
              <w:t xml:space="preserve"> "Развитие водохозяйственного комплекса Чувашской Республики" государственной программы Чувашской Республики "Развитие </w:t>
            </w:r>
            <w:r w:rsidR="00C42116">
              <w:lastRenderedPageBreak/>
              <w:t>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C42116" w:rsidRDefault="00C42116">
            <w:pPr>
              <w:pStyle w:val="ConsPlusNormal"/>
              <w:jc w:val="center"/>
            </w:pPr>
            <w:r>
              <w:lastRenderedPageBreak/>
              <w:t>Ч340000000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374745,9</w:t>
            </w:r>
          </w:p>
        </w:tc>
        <w:tc>
          <w:tcPr>
            <w:tcW w:w="1264" w:type="dxa"/>
            <w:tcBorders>
              <w:top w:val="nil"/>
              <w:left w:val="nil"/>
              <w:bottom w:val="nil"/>
              <w:right w:val="nil"/>
            </w:tcBorders>
            <w:vAlign w:val="bottom"/>
          </w:tcPr>
          <w:p w:rsidR="00C42116" w:rsidRDefault="00C42116">
            <w:pPr>
              <w:pStyle w:val="ConsPlusNormal"/>
              <w:jc w:val="right"/>
            </w:pPr>
            <w:r>
              <w:t>309004,6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"Восстановление и экологическая реабилитация водных объектов"</w:t>
            </w:r>
          </w:p>
        </w:tc>
        <w:tc>
          <w:tcPr>
            <w:tcW w:w="1489" w:type="dxa"/>
            <w:tcBorders>
              <w:top w:val="nil"/>
              <w:left w:val="nil"/>
              <w:bottom w:val="nil"/>
              <w:right w:val="nil"/>
            </w:tcBorders>
            <w:vAlign w:val="bottom"/>
          </w:tcPr>
          <w:p w:rsidR="00C42116" w:rsidRDefault="00C42116">
            <w:pPr>
              <w:pStyle w:val="ConsPlusNormal"/>
              <w:jc w:val="center"/>
            </w:pPr>
            <w:r>
              <w:t>Ч340200000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1489" w:type="dxa"/>
            <w:tcBorders>
              <w:top w:val="nil"/>
              <w:left w:val="nil"/>
              <w:bottom w:val="nil"/>
              <w:right w:val="nil"/>
            </w:tcBorders>
            <w:vAlign w:val="bottom"/>
          </w:tcPr>
          <w:p w:rsidR="00C42116" w:rsidRDefault="00C42116">
            <w:pPr>
              <w:pStyle w:val="ConsPlusNormal"/>
              <w:jc w:val="center"/>
            </w:pPr>
            <w:r>
              <w:t>Ч340216590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Ч340216590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Ч340216590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Ч340216590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Ч340216590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1489" w:type="dxa"/>
            <w:tcBorders>
              <w:top w:val="nil"/>
              <w:left w:val="nil"/>
              <w:bottom w:val="nil"/>
              <w:right w:val="nil"/>
            </w:tcBorders>
            <w:vAlign w:val="bottom"/>
          </w:tcPr>
          <w:p w:rsidR="00C42116" w:rsidRDefault="00C42116">
            <w:pPr>
              <w:pStyle w:val="ConsPlusNormal"/>
              <w:jc w:val="center"/>
            </w:pPr>
            <w:r>
              <w:t>Ч340300000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33256,3</w:t>
            </w:r>
          </w:p>
        </w:tc>
        <w:tc>
          <w:tcPr>
            <w:tcW w:w="1264" w:type="dxa"/>
            <w:tcBorders>
              <w:top w:val="nil"/>
              <w:left w:val="nil"/>
              <w:bottom w:val="nil"/>
              <w:right w:val="nil"/>
            </w:tcBorders>
            <w:vAlign w:val="bottom"/>
          </w:tcPr>
          <w:p w:rsidR="00C42116" w:rsidRDefault="00C42116">
            <w:pPr>
              <w:pStyle w:val="ConsPlusNormal"/>
              <w:jc w:val="right"/>
            </w:pPr>
            <w:r>
              <w:t>39549,4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Мероприятия в области использования, охраны водных объектов и гидротехнических сооружений</w:t>
            </w:r>
          </w:p>
        </w:tc>
        <w:tc>
          <w:tcPr>
            <w:tcW w:w="1489" w:type="dxa"/>
            <w:tcBorders>
              <w:top w:val="nil"/>
              <w:left w:val="nil"/>
              <w:bottom w:val="nil"/>
              <w:right w:val="nil"/>
            </w:tcBorders>
            <w:vAlign w:val="bottom"/>
          </w:tcPr>
          <w:p w:rsidR="00C42116" w:rsidRDefault="00C42116">
            <w:pPr>
              <w:pStyle w:val="ConsPlusNormal"/>
              <w:jc w:val="center"/>
            </w:pPr>
            <w:r>
              <w:t>Ч340312330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20005,3</w:t>
            </w:r>
          </w:p>
        </w:tc>
        <w:tc>
          <w:tcPr>
            <w:tcW w:w="1264" w:type="dxa"/>
            <w:tcBorders>
              <w:top w:val="nil"/>
              <w:left w:val="nil"/>
              <w:bottom w:val="nil"/>
              <w:right w:val="nil"/>
            </w:tcBorders>
            <w:vAlign w:val="bottom"/>
          </w:tcPr>
          <w:p w:rsidR="00C42116" w:rsidRDefault="00C42116">
            <w:pPr>
              <w:pStyle w:val="ConsPlusNormal"/>
              <w:jc w:val="right"/>
            </w:pPr>
            <w:r>
              <w:t>20005,3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Ч340312330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2685,2</w:t>
            </w:r>
          </w:p>
        </w:tc>
        <w:tc>
          <w:tcPr>
            <w:tcW w:w="1264" w:type="dxa"/>
            <w:tcBorders>
              <w:top w:val="nil"/>
              <w:left w:val="nil"/>
              <w:bottom w:val="nil"/>
              <w:right w:val="nil"/>
            </w:tcBorders>
            <w:vAlign w:val="bottom"/>
          </w:tcPr>
          <w:p w:rsidR="00C42116" w:rsidRDefault="00C42116">
            <w:pPr>
              <w:pStyle w:val="ConsPlusNormal"/>
              <w:jc w:val="right"/>
            </w:pPr>
            <w:r>
              <w:t>2685,2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Ч340312330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2685,2</w:t>
            </w:r>
          </w:p>
        </w:tc>
        <w:tc>
          <w:tcPr>
            <w:tcW w:w="1264" w:type="dxa"/>
            <w:tcBorders>
              <w:top w:val="nil"/>
              <w:left w:val="nil"/>
              <w:bottom w:val="nil"/>
              <w:right w:val="nil"/>
            </w:tcBorders>
            <w:vAlign w:val="bottom"/>
          </w:tcPr>
          <w:p w:rsidR="00C42116" w:rsidRDefault="00C42116">
            <w:pPr>
              <w:pStyle w:val="ConsPlusNormal"/>
              <w:jc w:val="right"/>
            </w:pPr>
            <w:r>
              <w:t>2685,2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Ч340312330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2685,2</w:t>
            </w:r>
          </w:p>
        </w:tc>
        <w:tc>
          <w:tcPr>
            <w:tcW w:w="1264" w:type="dxa"/>
            <w:tcBorders>
              <w:top w:val="nil"/>
              <w:left w:val="nil"/>
              <w:bottom w:val="nil"/>
              <w:right w:val="nil"/>
            </w:tcBorders>
            <w:vAlign w:val="bottom"/>
          </w:tcPr>
          <w:p w:rsidR="00C42116" w:rsidRDefault="00C42116">
            <w:pPr>
              <w:pStyle w:val="ConsPlusNormal"/>
              <w:jc w:val="right"/>
            </w:pPr>
            <w:r>
              <w:t>2685,2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Ч340312330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2685,2</w:t>
            </w:r>
          </w:p>
        </w:tc>
        <w:tc>
          <w:tcPr>
            <w:tcW w:w="1264" w:type="dxa"/>
            <w:tcBorders>
              <w:top w:val="nil"/>
              <w:left w:val="nil"/>
              <w:bottom w:val="nil"/>
              <w:right w:val="nil"/>
            </w:tcBorders>
            <w:vAlign w:val="bottom"/>
          </w:tcPr>
          <w:p w:rsidR="00C42116" w:rsidRDefault="00C42116">
            <w:pPr>
              <w:pStyle w:val="ConsPlusNormal"/>
              <w:jc w:val="right"/>
            </w:pPr>
            <w:r>
              <w:t>2685,2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Ч340312330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17320,1</w:t>
            </w:r>
          </w:p>
        </w:tc>
        <w:tc>
          <w:tcPr>
            <w:tcW w:w="1264" w:type="dxa"/>
            <w:tcBorders>
              <w:top w:val="nil"/>
              <w:left w:val="nil"/>
              <w:bottom w:val="nil"/>
              <w:right w:val="nil"/>
            </w:tcBorders>
            <w:vAlign w:val="bottom"/>
          </w:tcPr>
          <w:p w:rsidR="00C42116" w:rsidRDefault="00C42116">
            <w:pPr>
              <w:pStyle w:val="ConsPlusNormal"/>
              <w:jc w:val="right"/>
            </w:pPr>
            <w:r>
              <w:t>17320,1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Ч340312330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17320,1</w:t>
            </w:r>
          </w:p>
        </w:tc>
        <w:tc>
          <w:tcPr>
            <w:tcW w:w="1264" w:type="dxa"/>
            <w:tcBorders>
              <w:top w:val="nil"/>
              <w:left w:val="nil"/>
              <w:bottom w:val="nil"/>
              <w:right w:val="nil"/>
            </w:tcBorders>
            <w:vAlign w:val="bottom"/>
          </w:tcPr>
          <w:p w:rsidR="00C42116" w:rsidRDefault="00C42116">
            <w:pPr>
              <w:pStyle w:val="ConsPlusNormal"/>
              <w:jc w:val="right"/>
            </w:pPr>
            <w:r>
              <w:t>17320,1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Ч340312330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17320,1</w:t>
            </w:r>
          </w:p>
        </w:tc>
        <w:tc>
          <w:tcPr>
            <w:tcW w:w="1264" w:type="dxa"/>
            <w:tcBorders>
              <w:top w:val="nil"/>
              <w:left w:val="nil"/>
              <w:bottom w:val="nil"/>
              <w:right w:val="nil"/>
            </w:tcBorders>
            <w:vAlign w:val="bottom"/>
          </w:tcPr>
          <w:p w:rsidR="00C42116" w:rsidRDefault="00C42116">
            <w:pPr>
              <w:pStyle w:val="ConsPlusNormal"/>
              <w:jc w:val="right"/>
            </w:pPr>
            <w:r>
              <w:t>17320,1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Ч340312330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17320,1</w:t>
            </w:r>
          </w:p>
        </w:tc>
        <w:tc>
          <w:tcPr>
            <w:tcW w:w="1264" w:type="dxa"/>
            <w:tcBorders>
              <w:top w:val="nil"/>
              <w:left w:val="nil"/>
              <w:bottom w:val="nil"/>
              <w:right w:val="nil"/>
            </w:tcBorders>
            <w:vAlign w:val="bottom"/>
          </w:tcPr>
          <w:p w:rsidR="00C42116" w:rsidRDefault="00C42116">
            <w:pPr>
              <w:pStyle w:val="ConsPlusNormal"/>
              <w:jc w:val="right"/>
            </w:pPr>
            <w:r>
              <w:t>17320,1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противопаводковых мероприятий</w:t>
            </w:r>
          </w:p>
        </w:tc>
        <w:tc>
          <w:tcPr>
            <w:tcW w:w="1489" w:type="dxa"/>
            <w:tcBorders>
              <w:top w:val="nil"/>
              <w:left w:val="nil"/>
              <w:bottom w:val="nil"/>
              <w:right w:val="nil"/>
            </w:tcBorders>
            <w:vAlign w:val="bottom"/>
          </w:tcPr>
          <w:p w:rsidR="00C42116" w:rsidRDefault="00C42116">
            <w:pPr>
              <w:pStyle w:val="ConsPlusNormal"/>
              <w:jc w:val="center"/>
            </w:pPr>
            <w:r>
              <w:t>Ч340313370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Ч340313370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Ч340313370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Ч340313370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Ч340313370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Ч340313400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Ч340313400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Ч340313400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Ч340313400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Ч340313400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в сфере водного хозяйства</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3232,1</w:t>
            </w:r>
          </w:p>
        </w:tc>
        <w:tc>
          <w:tcPr>
            <w:tcW w:w="1264" w:type="dxa"/>
            <w:tcBorders>
              <w:top w:val="nil"/>
              <w:left w:val="nil"/>
              <w:bottom w:val="nil"/>
              <w:right w:val="nil"/>
            </w:tcBorders>
            <w:vAlign w:val="bottom"/>
          </w:tcPr>
          <w:p w:rsidR="00C42116" w:rsidRDefault="00C42116">
            <w:pPr>
              <w:pStyle w:val="ConsPlusNormal"/>
              <w:jc w:val="right"/>
            </w:pPr>
            <w:r>
              <w:t>3232,1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2735,1</w:t>
            </w:r>
          </w:p>
        </w:tc>
        <w:tc>
          <w:tcPr>
            <w:tcW w:w="1264" w:type="dxa"/>
            <w:tcBorders>
              <w:top w:val="nil"/>
              <w:left w:val="nil"/>
              <w:bottom w:val="nil"/>
              <w:right w:val="nil"/>
            </w:tcBorders>
            <w:vAlign w:val="bottom"/>
          </w:tcPr>
          <w:p w:rsidR="00C42116" w:rsidRDefault="00C42116">
            <w:pPr>
              <w:pStyle w:val="ConsPlusNormal"/>
              <w:jc w:val="right"/>
            </w:pPr>
            <w:r>
              <w:t>2735,1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2735,1</w:t>
            </w:r>
          </w:p>
        </w:tc>
        <w:tc>
          <w:tcPr>
            <w:tcW w:w="1264" w:type="dxa"/>
            <w:tcBorders>
              <w:top w:val="nil"/>
              <w:left w:val="nil"/>
              <w:bottom w:val="nil"/>
              <w:right w:val="nil"/>
            </w:tcBorders>
            <w:vAlign w:val="bottom"/>
          </w:tcPr>
          <w:p w:rsidR="00C42116" w:rsidRDefault="00C42116">
            <w:pPr>
              <w:pStyle w:val="ConsPlusNormal"/>
              <w:jc w:val="right"/>
            </w:pPr>
            <w:r>
              <w:t>2735,1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2735,1</w:t>
            </w:r>
          </w:p>
        </w:tc>
        <w:tc>
          <w:tcPr>
            <w:tcW w:w="1264" w:type="dxa"/>
            <w:tcBorders>
              <w:top w:val="nil"/>
              <w:left w:val="nil"/>
              <w:bottom w:val="nil"/>
              <w:right w:val="nil"/>
            </w:tcBorders>
            <w:vAlign w:val="bottom"/>
          </w:tcPr>
          <w:p w:rsidR="00C42116" w:rsidRDefault="00C42116">
            <w:pPr>
              <w:pStyle w:val="ConsPlusNormal"/>
              <w:jc w:val="right"/>
            </w:pPr>
            <w:r>
              <w:t>2735,1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2735,1</w:t>
            </w:r>
          </w:p>
        </w:tc>
        <w:tc>
          <w:tcPr>
            <w:tcW w:w="1264" w:type="dxa"/>
            <w:tcBorders>
              <w:top w:val="nil"/>
              <w:left w:val="nil"/>
              <w:bottom w:val="nil"/>
              <w:right w:val="nil"/>
            </w:tcBorders>
            <w:vAlign w:val="bottom"/>
          </w:tcPr>
          <w:p w:rsidR="00C42116" w:rsidRDefault="00C42116">
            <w:pPr>
              <w:pStyle w:val="ConsPlusNormal"/>
              <w:jc w:val="right"/>
            </w:pPr>
            <w:r>
              <w:t>2735,1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436,8</w:t>
            </w:r>
          </w:p>
        </w:tc>
        <w:tc>
          <w:tcPr>
            <w:tcW w:w="1264" w:type="dxa"/>
            <w:tcBorders>
              <w:top w:val="nil"/>
              <w:left w:val="nil"/>
              <w:bottom w:val="nil"/>
              <w:right w:val="nil"/>
            </w:tcBorders>
            <w:vAlign w:val="bottom"/>
          </w:tcPr>
          <w:p w:rsidR="00C42116" w:rsidRDefault="00C42116">
            <w:pPr>
              <w:pStyle w:val="ConsPlusNormal"/>
              <w:jc w:val="right"/>
            </w:pPr>
            <w:r>
              <w:t>436,8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436,8</w:t>
            </w:r>
          </w:p>
        </w:tc>
        <w:tc>
          <w:tcPr>
            <w:tcW w:w="1264" w:type="dxa"/>
            <w:tcBorders>
              <w:top w:val="nil"/>
              <w:left w:val="nil"/>
              <w:bottom w:val="nil"/>
              <w:right w:val="nil"/>
            </w:tcBorders>
            <w:vAlign w:val="bottom"/>
          </w:tcPr>
          <w:p w:rsidR="00C42116" w:rsidRDefault="00C42116">
            <w:pPr>
              <w:pStyle w:val="ConsPlusNormal"/>
              <w:jc w:val="right"/>
            </w:pPr>
            <w:r>
              <w:t>436,8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436,8</w:t>
            </w:r>
          </w:p>
        </w:tc>
        <w:tc>
          <w:tcPr>
            <w:tcW w:w="1264" w:type="dxa"/>
            <w:tcBorders>
              <w:top w:val="nil"/>
              <w:left w:val="nil"/>
              <w:bottom w:val="nil"/>
              <w:right w:val="nil"/>
            </w:tcBorders>
            <w:vAlign w:val="bottom"/>
          </w:tcPr>
          <w:p w:rsidR="00C42116" w:rsidRDefault="00C42116">
            <w:pPr>
              <w:pStyle w:val="ConsPlusNormal"/>
              <w:jc w:val="right"/>
            </w:pPr>
            <w:r>
              <w:t>436,8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436,8</w:t>
            </w:r>
          </w:p>
        </w:tc>
        <w:tc>
          <w:tcPr>
            <w:tcW w:w="1264" w:type="dxa"/>
            <w:tcBorders>
              <w:top w:val="nil"/>
              <w:left w:val="nil"/>
              <w:bottom w:val="nil"/>
              <w:right w:val="nil"/>
            </w:tcBorders>
            <w:vAlign w:val="bottom"/>
          </w:tcPr>
          <w:p w:rsidR="00C42116" w:rsidRDefault="00C42116">
            <w:pPr>
              <w:pStyle w:val="ConsPlusNormal"/>
              <w:jc w:val="right"/>
            </w:pPr>
            <w:r>
              <w:t>436,8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w:t>
            </w: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w:t>
            </w: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w:t>
            </w: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Ч340340050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60,2</w:t>
            </w: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Ч340351280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4528,5</w:t>
            </w:r>
          </w:p>
        </w:tc>
        <w:tc>
          <w:tcPr>
            <w:tcW w:w="1264" w:type="dxa"/>
            <w:tcBorders>
              <w:top w:val="nil"/>
              <w:left w:val="nil"/>
              <w:bottom w:val="nil"/>
              <w:right w:val="nil"/>
            </w:tcBorders>
            <w:vAlign w:val="bottom"/>
          </w:tcPr>
          <w:p w:rsidR="00C42116" w:rsidRDefault="00C42116">
            <w:pPr>
              <w:pStyle w:val="ConsPlusNormal"/>
              <w:jc w:val="right"/>
            </w:pPr>
            <w:r>
              <w:t>4852,0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Ч340351280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4528,5</w:t>
            </w:r>
          </w:p>
        </w:tc>
        <w:tc>
          <w:tcPr>
            <w:tcW w:w="1264" w:type="dxa"/>
            <w:tcBorders>
              <w:top w:val="nil"/>
              <w:left w:val="nil"/>
              <w:bottom w:val="nil"/>
              <w:right w:val="nil"/>
            </w:tcBorders>
            <w:vAlign w:val="bottom"/>
          </w:tcPr>
          <w:p w:rsidR="00C42116" w:rsidRDefault="00C42116">
            <w:pPr>
              <w:pStyle w:val="ConsPlusNormal"/>
              <w:jc w:val="right"/>
            </w:pPr>
            <w:r>
              <w:t>4852,0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Ч340351280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4528,5</w:t>
            </w:r>
          </w:p>
        </w:tc>
        <w:tc>
          <w:tcPr>
            <w:tcW w:w="1264" w:type="dxa"/>
            <w:tcBorders>
              <w:top w:val="nil"/>
              <w:left w:val="nil"/>
              <w:bottom w:val="nil"/>
              <w:right w:val="nil"/>
            </w:tcBorders>
            <w:vAlign w:val="bottom"/>
          </w:tcPr>
          <w:p w:rsidR="00C42116" w:rsidRDefault="00C42116">
            <w:pPr>
              <w:pStyle w:val="ConsPlusNormal"/>
              <w:jc w:val="right"/>
            </w:pPr>
            <w:r>
              <w:t>4852,0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Ч340351280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4528,5</w:t>
            </w:r>
          </w:p>
        </w:tc>
        <w:tc>
          <w:tcPr>
            <w:tcW w:w="1264" w:type="dxa"/>
            <w:tcBorders>
              <w:top w:val="nil"/>
              <w:left w:val="nil"/>
              <w:bottom w:val="nil"/>
              <w:right w:val="nil"/>
            </w:tcBorders>
            <w:vAlign w:val="bottom"/>
          </w:tcPr>
          <w:p w:rsidR="00C42116" w:rsidRDefault="00C42116">
            <w:pPr>
              <w:pStyle w:val="ConsPlusNormal"/>
              <w:jc w:val="right"/>
            </w:pPr>
            <w:r>
              <w:t>4852,0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Ч340351280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4528,5</w:t>
            </w:r>
          </w:p>
        </w:tc>
        <w:tc>
          <w:tcPr>
            <w:tcW w:w="1264" w:type="dxa"/>
            <w:tcBorders>
              <w:top w:val="nil"/>
              <w:left w:val="nil"/>
              <w:bottom w:val="nil"/>
              <w:right w:val="nil"/>
            </w:tcBorders>
            <w:vAlign w:val="bottom"/>
          </w:tcPr>
          <w:p w:rsidR="00C42116" w:rsidRDefault="00C42116">
            <w:pPr>
              <w:pStyle w:val="ConsPlusNormal"/>
              <w:jc w:val="right"/>
            </w:pPr>
            <w:r>
              <w:t>4852,0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114" w:history="1">
              <w:r>
                <w:rPr>
                  <w:color w:val="0000FF"/>
                </w:rPr>
                <w:t>программы</w:t>
              </w:r>
            </w:hyperlink>
            <w:r>
              <w:t xml:space="preserve"> "Развитие водохозяйственного комплекса Российской Федерации в 2012 - 2020 годах"</w:t>
            </w:r>
          </w:p>
        </w:tc>
        <w:tc>
          <w:tcPr>
            <w:tcW w:w="1489" w:type="dxa"/>
            <w:tcBorders>
              <w:top w:val="nil"/>
              <w:left w:val="nil"/>
              <w:bottom w:val="nil"/>
              <w:right w:val="nil"/>
            </w:tcBorders>
            <w:vAlign w:val="bottom"/>
          </w:tcPr>
          <w:p w:rsidR="00C42116" w:rsidRDefault="00C42116">
            <w:pPr>
              <w:pStyle w:val="ConsPlusNormal"/>
              <w:jc w:val="center"/>
            </w:pPr>
            <w:r>
              <w:t>Ч3403R0160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Ч3403R0160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Ч3403R0160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Ч3403R0160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Водное хозяйство</w:t>
            </w:r>
          </w:p>
        </w:tc>
        <w:tc>
          <w:tcPr>
            <w:tcW w:w="1489" w:type="dxa"/>
            <w:tcBorders>
              <w:top w:val="nil"/>
              <w:left w:val="nil"/>
              <w:bottom w:val="nil"/>
              <w:right w:val="nil"/>
            </w:tcBorders>
            <w:vAlign w:val="bottom"/>
          </w:tcPr>
          <w:p w:rsidR="00C42116" w:rsidRDefault="00C42116">
            <w:pPr>
              <w:pStyle w:val="ConsPlusNormal"/>
              <w:jc w:val="center"/>
            </w:pPr>
            <w:r>
              <w:t>Ч3403R0160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"Оздоровление Волги"</w:t>
            </w:r>
          </w:p>
        </w:tc>
        <w:tc>
          <w:tcPr>
            <w:tcW w:w="1489" w:type="dxa"/>
            <w:tcBorders>
              <w:top w:val="nil"/>
              <w:left w:val="nil"/>
              <w:bottom w:val="nil"/>
              <w:right w:val="nil"/>
            </w:tcBorders>
            <w:vAlign w:val="bottom"/>
          </w:tcPr>
          <w:p w:rsidR="00C42116" w:rsidRDefault="00C42116">
            <w:pPr>
              <w:pStyle w:val="ConsPlusNormal"/>
              <w:jc w:val="center"/>
            </w:pPr>
            <w:r>
              <w:t>Ч34G600000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341035,5</w:t>
            </w:r>
          </w:p>
        </w:tc>
        <w:tc>
          <w:tcPr>
            <w:tcW w:w="1264" w:type="dxa"/>
            <w:tcBorders>
              <w:top w:val="nil"/>
              <w:left w:val="nil"/>
              <w:bottom w:val="nil"/>
              <w:right w:val="nil"/>
            </w:tcBorders>
            <w:vAlign w:val="bottom"/>
          </w:tcPr>
          <w:p w:rsidR="00C42116" w:rsidRDefault="00C42116">
            <w:pPr>
              <w:pStyle w:val="ConsPlusNormal"/>
              <w:jc w:val="right"/>
            </w:pPr>
            <w:r>
              <w:t>269001,1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в рамках реализации мероприятий по сокращению доли загрязненных сточных вод</w:t>
            </w:r>
          </w:p>
        </w:tc>
        <w:tc>
          <w:tcPr>
            <w:tcW w:w="1489" w:type="dxa"/>
            <w:tcBorders>
              <w:top w:val="nil"/>
              <w:left w:val="nil"/>
              <w:bottom w:val="nil"/>
              <w:right w:val="nil"/>
            </w:tcBorders>
            <w:vAlign w:val="bottom"/>
          </w:tcPr>
          <w:p w:rsidR="00C42116" w:rsidRDefault="00C42116">
            <w:pPr>
              <w:pStyle w:val="ConsPlusNormal"/>
              <w:jc w:val="center"/>
            </w:pPr>
            <w:r>
              <w:t>Ч34G650131</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177014,8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C42116" w:rsidRDefault="00C42116">
            <w:pPr>
              <w:pStyle w:val="ConsPlusNormal"/>
              <w:jc w:val="center"/>
            </w:pPr>
            <w:r>
              <w:t>Ч34G650131</w:t>
            </w:r>
          </w:p>
        </w:tc>
        <w:tc>
          <w:tcPr>
            <w:tcW w:w="624" w:type="dxa"/>
            <w:tcBorders>
              <w:top w:val="nil"/>
              <w:left w:val="nil"/>
              <w:bottom w:val="nil"/>
              <w:right w:val="nil"/>
            </w:tcBorders>
            <w:vAlign w:val="bottom"/>
          </w:tcPr>
          <w:p w:rsidR="00C42116" w:rsidRDefault="00C42116">
            <w:pPr>
              <w:pStyle w:val="ConsPlusNormal"/>
              <w:jc w:val="center"/>
            </w:pPr>
            <w:r>
              <w:t>400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177014,8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Бюджетные инвестиции</w:t>
            </w:r>
          </w:p>
        </w:tc>
        <w:tc>
          <w:tcPr>
            <w:tcW w:w="1489" w:type="dxa"/>
            <w:tcBorders>
              <w:top w:val="nil"/>
              <w:left w:val="nil"/>
              <w:bottom w:val="nil"/>
              <w:right w:val="nil"/>
            </w:tcBorders>
            <w:vAlign w:val="bottom"/>
          </w:tcPr>
          <w:p w:rsidR="00C42116" w:rsidRDefault="00C42116">
            <w:pPr>
              <w:pStyle w:val="ConsPlusNormal"/>
              <w:jc w:val="center"/>
            </w:pPr>
            <w:r>
              <w:t>Ч34G650131</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177014,8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Ч34G650131</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177014,8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Сбор, удаление отходов и очистка сточных вод</w:t>
            </w:r>
          </w:p>
        </w:tc>
        <w:tc>
          <w:tcPr>
            <w:tcW w:w="1489" w:type="dxa"/>
            <w:tcBorders>
              <w:top w:val="nil"/>
              <w:left w:val="nil"/>
              <w:bottom w:val="nil"/>
              <w:right w:val="nil"/>
            </w:tcBorders>
            <w:vAlign w:val="bottom"/>
          </w:tcPr>
          <w:p w:rsidR="00C42116" w:rsidRDefault="00C42116">
            <w:pPr>
              <w:pStyle w:val="ConsPlusNormal"/>
              <w:jc w:val="center"/>
            </w:pPr>
            <w:r>
              <w:t>Ч34G650131</w:t>
            </w:r>
          </w:p>
        </w:tc>
        <w:tc>
          <w:tcPr>
            <w:tcW w:w="624" w:type="dxa"/>
            <w:tcBorders>
              <w:top w:val="nil"/>
              <w:left w:val="nil"/>
              <w:bottom w:val="nil"/>
              <w:right w:val="nil"/>
            </w:tcBorders>
            <w:vAlign w:val="bottom"/>
          </w:tcPr>
          <w:p w:rsidR="00C42116" w:rsidRDefault="00C42116">
            <w:pPr>
              <w:pStyle w:val="ConsPlusNormal"/>
              <w:jc w:val="center"/>
            </w:pPr>
            <w:r>
              <w:t>410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177014,8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сооружений очистки дождевых стоков центральной части г. Чебоксары в рамках реализации мероприятий по сокращению доли загрязненных сточных вод</w:t>
            </w:r>
          </w:p>
        </w:tc>
        <w:tc>
          <w:tcPr>
            <w:tcW w:w="1489" w:type="dxa"/>
            <w:tcBorders>
              <w:top w:val="nil"/>
              <w:left w:val="nil"/>
              <w:bottom w:val="nil"/>
              <w:right w:val="nil"/>
            </w:tcBorders>
            <w:vAlign w:val="bottom"/>
          </w:tcPr>
          <w:p w:rsidR="00C42116" w:rsidRDefault="00C42116">
            <w:pPr>
              <w:pStyle w:val="ConsPlusNormal"/>
              <w:jc w:val="center"/>
            </w:pPr>
            <w:r>
              <w:t>Ч34G650132</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138145,4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Ч34G650132</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138145,4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Ч34G650132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138145,4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Ч34G650132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138145,4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Сбор, удаление отходов и очистка сточных вод</w:t>
            </w:r>
          </w:p>
        </w:tc>
        <w:tc>
          <w:tcPr>
            <w:tcW w:w="1489" w:type="dxa"/>
            <w:tcBorders>
              <w:top w:val="nil"/>
              <w:left w:val="nil"/>
              <w:bottom w:val="nil"/>
              <w:right w:val="nil"/>
            </w:tcBorders>
            <w:vAlign w:val="bottom"/>
          </w:tcPr>
          <w:p w:rsidR="00C42116" w:rsidRDefault="00C42116">
            <w:pPr>
              <w:pStyle w:val="ConsPlusNormal"/>
              <w:jc w:val="center"/>
            </w:pPr>
            <w:r>
              <w:t>Ч34G650132</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138145,4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Строительство ливневых очистных сооружений в мкр. "Волжский-1, -2" г. Чебоксары в рамках реализации мероприятий по сокращению доли загрязненных сточных вод</w:t>
            </w:r>
          </w:p>
        </w:tc>
        <w:tc>
          <w:tcPr>
            <w:tcW w:w="1489" w:type="dxa"/>
            <w:tcBorders>
              <w:top w:val="nil"/>
              <w:left w:val="nil"/>
              <w:bottom w:val="nil"/>
              <w:right w:val="nil"/>
            </w:tcBorders>
            <w:vAlign w:val="bottom"/>
          </w:tcPr>
          <w:p w:rsidR="00C42116" w:rsidRDefault="00C42116">
            <w:pPr>
              <w:pStyle w:val="ConsPlusNormal"/>
              <w:jc w:val="center"/>
            </w:pPr>
            <w:r>
              <w:t>Ч34G650133</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25875,3</w:t>
            </w:r>
          </w:p>
        </w:tc>
        <w:tc>
          <w:tcPr>
            <w:tcW w:w="1264" w:type="dxa"/>
            <w:tcBorders>
              <w:top w:val="nil"/>
              <w:left w:val="nil"/>
              <w:bottom w:val="nil"/>
              <w:right w:val="nil"/>
            </w:tcBorders>
            <w:vAlign w:val="bottom"/>
          </w:tcPr>
          <w:p w:rsidR="00C42116" w:rsidRDefault="00C42116">
            <w:pPr>
              <w:pStyle w:val="ConsPlusNormal"/>
              <w:jc w:val="right"/>
            </w:pPr>
            <w:r>
              <w:t>269001,1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Ч34G650133</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25875,3</w:t>
            </w:r>
          </w:p>
        </w:tc>
        <w:tc>
          <w:tcPr>
            <w:tcW w:w="1264" w:type="dxa"/>
            <w:tcBorders>
              <w:top w:val="nil"/>
              <w:left w:val="nil"/>
              <w:bottom w:val="nil"/>
              <w:right w:val="nil"/>
            </w:tcBorders>
            <w:vAlign w:val="bottom"/>
          </w:tcPr>
          <w:p w:rsidR="00C42116" w:rsidRDefault="00C42116">
            <w:pPr>
              <w:pStyle w:val="ConsPlusNormal"/>
              <w:jc w:val="right"/>
            </w:pPr>
            <w:r>
              <w:t>269001,1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Ч34G650133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25875,3</w:t>
            </w:r>
          </w:p>
        </w:tc>
        <w:tc>
          <w:tcPr>
            <w:tcW w:w="1264" w:type="dxa"/>
            <w:tcBorders>
              <w:top w:val="nil"/>
              <w:left w:val="nil"/>
              <w:bottom w:val="nil"/>
              <w:right w:val="nil"/>
            </w:tcBorders>
            <w:vAlign w:val="bottom"/>
          </w:tcPr>
          <w:p w:rsidR="00C42116" w:rsidRDefault="00C42116">
            <w:pPr>
              <w:pStyle w:val="ConsPlusNormal"/>
              <w:jc w:val="right"/>
            </w:pPr>
            <w:r>
              <w:t>269001,1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Ч34G650133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25875,3</w:t>
            </w:r>
          </w:p>
        </w:tc>
        <w:tc>
          <w:tcPr>
            <w:tcW w:w="1264" w:type="dxa"/>
            <w:tcBorders>
              <w:top w:val="nil"/>
              <w:left w:val="nil"/>
              <w:bottom w:val="nil"/>
              <w:right w:val="nil"/>
            </w:tcBorders>
            <w:vAlign w:val="bottom"/>
          </w:tcPr>
          <w:p w:rsidR="00C42116" w:rsidRDefault="00C42116">
            <w:pPr>
              <w:pStyle w:val="ConsPlusNormal"/>
              <w:jc w:val="right"/>
            </w:pPr>
            <w:r>
              <w:t>269001,1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Сбор, удаление отходов и очистка сточных вод</w:t>
            </w:r>
          </w:p>
        </w:tc>
        <w:tc>
          <w:tcPr>
            <w:tcW w:w="1489" w:type="dxa"/>
            <w:tcBorders>
              <w:top w:val="nil"/>
              <w:left w:val="nil"/>
              <w:bottom w:val="nil"/>
              <w:right w:val="nil"/>
            </w:tcBorders>
            <w:vAlign w:val="bottom"/>
          </w:tcPr>
          <w:p w:rsidR="00C42116" w:rsidRDefault="00C42116">
            <w:pPr>
              <w:pStyle w:val="ConsPlusNormal"/>
              <w:jc w:val="center"/>
            </w:pPr>
            <w:r>
              <w:t>Ч34G650133</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25875,3</w:t>
            </w:r>
          </w:p>
        </w:tc>
        <w:tc>
          <w:tcPr>
            <w:tcW w:w="1264" w:type="dxa"/>
            <w:tcBorders>
              <w:top w:val="nil"/>
              <w:left w:val="nil"/>
              <w:bottom w:val="nil"/>
              <w:right w:val="nil"/>
            </w:tcBorders>
            <w:vAlign w:val="bottom"/>
          </w:tcPr>
          <w:p w:rsidR="00C42116" w:rsidRDefault="00C42116">
            <w:pPr>
              <w:pStyle w:val="ConsPlusNormal"/>
              <w:jc w:val="right"/>
            </w:pPr>
            <w:r>
              <w:t>269001,1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16.5.</w:t>
            </w:r>
          </w:p>
        </w:tc>
        <w:tc>
          <w:tcPr>
            <w:tcW w:w="3005" w:type="dxa"/>
            <w:tcBorders>
              <w:top w:val="nil"/>
              <w:left w:val="nil"/>
              <w:bottom w:val="nil"/>
              <w:right w:val="nil"/>
            </w:tcBorders>
          </w:tcPr>
          <w:p w:rsidR="00C42116" w:rsidRDefault="00AB5A4C">
            <w:pPr>
              <w:pStyle w:val="ConsPlusNormal"/>
              <w:jc w:val="both"/>
            </w:pPr>
            <w:hyperlink r:id="rId115" w:history="1">
              <w:r w:rsidR="00C42116">
                <w:rPr>
                  <w:color w:val="0000FF"/>
                </w:rPr>
                <w:t>Подпрограмма</w:t>
              </w:r>
            </w:hyperlink>
            <w:r w:rsidR="00C42116">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C42116" w:rsidRDefault="00C42116">
            <w:pPr>
              <w:pStyle w:val="ConsPlusNormal"/>
              <w:jc w:val="center"/>
            </w:pPr>
            <w:r>
              <w:t>Ч350000000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201927,4</w:t>
            </w:r>
          </w:p>
        </w:tc>
        <w:tc>
          <w:tcPr>
            <w:tcW w:w="1264" w:type="dxa"/>
            <w:tcBorders>
              <w:top w:val="nil"/>
              <w:left w:val="nil"/>
              <w:bottom w:val="nil"/>
              <w:right w:val="nil"/>
            </w:tcBorders>
            <w:vAlign w:val="bottom"/>
          </w:tcPr>
          <w:p w:rsidR="00C42116" w:rsidRDefault="00C42116">
            <w:pPr>
              <w:pStyle w:val="ConsPlusNormal"/>
              <w:jc w:val="right"/>
            </w:pPr>
            <w:r>
              <w:t>201812,6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"Охрана и защита лесов"</w:t>
            </w:r>
          </w:p>
        </w:tc>
        <w:tc>
          <w:tcPr>
            <w:tcW w:w="1489" w:type="dxa"/>
            <w:tcBorders>
              <w:top w:val="nil"/>
              <w:left w:val="nil"/>
              <w:bottom w:val="nil"/>
              <w:right w:val="nil"/>
            </w:tcBorders>
            <w:vAlign w:val="bottom"/>
          </w:tcPr>
          <w:p w:rsidR="00C42116" w:rsidRDefault="00C42116">
            <w:pPr>
              <w:pStyle w:val="ConsPlusNormal"/>
              <w:jc w:val="center"/>
            </w:pPr>
            <w:r>
              <w:lastRenderedPageBreak/>
              <w:t>Ч350100000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50929,7</w:t>
            </w:r>
          </w:p>
        </w:tc>
        <w:tc>
          <w:tcPr>
            <w:tcW w:w="1264" w:type="dxa"/>
            <w:tcBorders>
              <w:top w:val="nil"/>
              <w:left w:val="nil"/>
              <w:bottom w:val="nil"/>
              <w:right w:val="nil"/>
            </w:tcBorders>
            <w:vAlign w:val="bottom"/>
          </w:tcPr>
          <w:p w:rsidR="00C42116" w:rsidRDefault="00C42116">
            <w:pPr>
              <w:pStyle w:val="ConsPlusNormal"/>
              <w:jc w:val="right"/>
            </w:pPr>
            <w:r>
              <w:t>50717,0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1489" w:type="dxa"/>
            <w:tcBorders>
              <w:top w:val="nil"/>
              <w:left w:val="nil"/>
              <w:bottom w:val="nil"/>
              <w:right w:val="nil"/>
            </w:tcBorders>
            <w:vAlign w:val="bottom"/>
          </w:tcPr>
          <w:p w:rsidR="00C42116" w:rsidRDefault="00C42116">
            <w:pPr>
              <w:pStyle w:val="ConsPlusNormal"/>
              <w:jc w:val="center"/>
            </w:pPr>
            <w:r>
              <w:t>Ч350140070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Ч350140070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Ч350140070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Ч350140070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Ч350140070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Ч350151290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44925,9</w:t>
            </w:r>
          </w:p>
        </w:tc>
        <w:tc>
          <w:tcPr>
            <w:tcW w:w="1264" w:type="dxa"/>
            <w:tcBorders>
              <w:top w:val="nil"/>
              <w:left w:val="nil"/>
              <w:bottom w:val="nil"/>
              <w:right w:val="nil"/>
            </w:tcBorders>
            <w:vAlign w:val="bottom"/>
          </w:tcPr>
          <w:p w:rsidR="00C42116" w:rsidRDefault="00C42116">
            <w:pPr>
              <w:pStyle w:val="ConsPlusNormal"/>
              <w:jc w:val="right"/>
            </w:pPr>
            <w:r>
              <w:t>44713,2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Ч350151290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44925,9</w:t>
            </w:r>
          </w:p>
        </w:tc>
        <w:tc>
          <w:tcPr>
            <w:tcW w:w="1264" w:type="dxa"/>
            <w:tcBorders>
              <w:top w:val="nil"/>
              <w:left w:val="nil"/>
              <w:bottom w:val="nil"/>
              <w:right w:val="nil"/>
            </w:tcBorders>
            <w:vAlign w:val="bottom"/>
          </w:tcPr>
          <w:p w:rsidR="00C42116" w:rsidRDefault="00C42116">
            <w:pPr>
              <w:pStyle w:val="ConsPlusNormal"/>
              <w:jc w:val="right"/>
            </w:pPr>
            <w:r>
              <w:t>44713,2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Ч350151290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44925,9</w:t>
            </w:r>
          </w:p>
        </w:tc>
        <w:tc>
          <w:tcPr>
            <w:tcW w:w="1264" w:type="dxa"/>
            <w:tcBorders>
              <w:top w:val="nil"/>
              <w:left w:val="nil"/>
              <w:bottom w:val="nil"/>
              <w:right w:val="nil"/>
            </w:tcBorders>
            <w:vAlign w:val="bottom"/>
          </w:tcPr>
          <w:p w:rsidR="00C42116" w:rsidRDefault="00C42116">
            <w:pPr>
              <w:pStyle w:val="ConsPlusNormal"/>
              <w:jc w:val="right"/>
            </w:pPr>
            <w:r>
              <w:t>44713,2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Ч350151290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44925,9</w:t>
            </w:r>
          </w:p>
        </w:tc>
        <w:tc>
          <w:tcPr>
            <w:tcW w:w="1264" w:type="dxa"/>
            <w:tcBorders>
              <w:top w:val="nil"/>
              <w:left w:val="nil"/>
              <w:bottom w:val="nil"/>
              <w:right w:val="nil"/>
            </w:tcBorders>
            <w:vAlign w:val="bottom"/>
          </w:tcPr>
          <w:p w:rsidR="00C42116" w:rsidRDefault="00C42116">
            <w:pPr>
              <w:pStyle w:val="ConsPlusNormal"/>
              <w:jc w:val="right"/>
            </w:pPr>
            <w:r>
              <w:t>44713,2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Ч350151290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44925,9</w:t>
            </w:r>
          </w:p>
        </w:tc>
        <w:tc>
          <w:tcPr>
            <w:tcW w:w="1264" w:type="dxa"/>
            <w:tcBorders>
              <w:top w:val="nil"/>
              <w:left w:val="nil"/>
              <w:bottom w:val="nil"/>
              <w:right w:val="nil"/>
            </w:tcBorders>
            <w:vAlign w:val="bottom"/>
          </w:tcPr>
          <w:p w:rsidR="00C42116" w:rsidRDefault="00C42116">
            <w:pPr>
              <w:pStyle w:val="ConsPlusNormal"/>
              <w:jc w:val="right"/>
            </w:pPr>
            <w:r>
              <w:t>44713,2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"Обеспечение реализации </w:t>
            </w:r>
            <w:hyperlink r:id="rId116" w:history="1">
              <w:r>
                <w:rPr>
                  <w:color w:val="0000FF"/>
                </w:rPr>
                <w:t>подпрограммы</w:t>
              </w:r>
            </w:hyperlink>
            <w:r>
              <w:t xml:space="preserve"> "Развитие лесного хозяйства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Ч350300000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18408,0</w:t>
            </w:r>
          </w:p>
        </w:tc>
        <w:tc>
          <w:tcPr>
            <w:tcW w:w="1264" w:type="dxa"/>
            <w:tcBorders>
              <w:top w:val="nil"/>
              <w:left w:val="nil"/>
              <w:bottom w:val="nil"/>
              <w:right w:val="nil"/>
            </w:tcBorders>
            <w:vAlign w:val="bottom"/>
          </w:tcPr>
          <w:p w:rsidR="00C42116" w:rsidRDefault="00C42116">
            <w:pPr>
              <w:pStyle w:val="ConsPlusNormal"/>
              <w:jc w:val="right"/>
            </w:pPr>
            <w:r>
              <w:t>19007,8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773,2</w:t>
            </w:r>
          </w:p>
        </w:tc>
        <w:tc>
          <w:tcPr>
            <w:tcW w:w="1264" w:type="dxa"/>
            <w:tcBorders>
              <w:top w:val="nil"/>
              <w:left w:val="nil"/>
              <w:bottom w:val="nil"/>
              <w:right w:val="nil"/>
            </w:tcBorders>
            <w:vAlign w:val="bottom"/>
          </w:tcPr>
          <w:p w:rsidR="00C42116" w:rsidRDefault="00C42116">
            <w:pPr>
              <w:pStyle w:val="ConsPlusNormal"/>
              <w:jc w:val="right"/>
            </w:pPr>
            <w:r>
              <w:t>773,2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lastRenderedPageBreak/>
              <w:t>Ч350300220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445,0</w:t>
            </w:r>
          </w:p>
        </w:tc>
        <w:tc>
          <w:tcPr>
            <w:tcW w:w="1264" w:type="dxa"/>
            <w:tcBorders>
              <w:top w:val="nil"/>
              <w:left w:val="nil"/>
              <w:bottom w:val="nil"/>
              <w:right w:val="nil"/>
            </w:tcBorders>
            <w:vAlign w:val="bottom"/>
          </w:tcPr>
          <w:p w:rsidR="00C42116" w:rsidRDefault="00C42116">
            <w:pPr>
              <w:pStyle w:val="ConsPlusNormal"/>
              <w:jc w:val="right"/>
            </w:pPr>
            <w:r>
              <w:t>445,0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445,0</w:t>
            </w:r>
          </w:p>
        </w:tc>
        <w:tc>
          <w:tcPr>
            <w:tcW w:w="1264" w:type="dxa"/>
            <w:tcBorders>
              <w:top w:val="nil"/>
              <w:left w:val="nil"/>
              <w:bottom w:val="nil"/>
              <w:right w:val="nil"/>
            </w:tcBorders>
            <w:vAlign w:val="bottom"/>
          </w:tcPr>
          <w:p w:rsidR="00C42116" w:rsidRDefault="00C42116">
            <w:pPr>
              <w:pStyle w:val="ConsPlusNormal"/>
              <w:jc w:val="right"/>
            </w:pPr>
            <w:r>
              <w:t>445,0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445,0</w:t>
            </w:r>
          </w:p>
        </w:tc>
        <w:tc>
          <w:tcPr>
            <w:tcW w:w="1264" w:type="dxa"/>
            <w:tcBorders>
              <w:top w:val="nil"/>
              <w:left w:val="nil"/>
              <w:bottom w:val="nil"/>
              <w:right w:val="nil"/>
            </w:tcBorders>
            <w:vAlign w:val="bottom"/>
          </w:tcPr>
          <w:p w:rsidR="00C42116" w:rsidRDefault="00C42116">
            <w:pPr>
              <w:pStyle w:val="ConsPlusNormal"/>
              <w:jc w:val="right"/>
            </w:pPr>
            <w:r>
              <w:t>445,0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445,0</w:t>
            </w:r>
          </w:p>
        </w:tc>
        <w:tc>
          <w:tcPr>
            <w:tcW w:w="1264" w:type="dxa"/>
            <w:tcBorders>
              <w:top w:val="nil"/>
              <w:left w:val="nil"/>
              <w:bottom w:val="nil"/>
              <w:right w:val="nil"/>
            </w:tcBorders>
            <w:vAlign w:val="bottom"/>
          </w:tcPr>
          <w:p w:rsidR="00C42116" w:rsidRDefault="00C42116">
            <w:pPr>
              <w:pStyle w:val="ConsPlusNormal"/>
              <w:jc w:val="right"/>
            </w:pPr>
            <w:r>
              <w:t>445,0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303,5</w:t>
            </w:r>
          </w:p>
        </w:tc>
        <w:tc>
          <w:tcPr>
            <w:tcW w:w="126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303,5</w:t>
            </w:r>
          </w:p>
        </w:tc>
        <w:tc>
          <w:tcPr>
            <w:tcW w:w="126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303,5</w:t>
            </w:r>
          </w:p>
        </w:tc>
        <w:tc>
          <w:tcPr>
            <w:tcW w:w="126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303,5</w:t>
            </w:r>
          </w:p>
        </w:tc>
        <w:tc>
          <w:tcPr>
            <w:tcW w:w="126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w:t>
            </w: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w:t>
            </w: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w:t>
            </w: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Ч350300220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24,7</w:t>
            </w: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Ч350351290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17634,8</w:t>
            </w:r>
          </w:p>
        </w:tc>
        <w:tc>
          <w:tcPr>
            <w:tcW w:w="1264" w:type="dxa"/>
            <w:tcBorders>
              <w:top w:val="nil"/>
              <w:left w:val="nil"/>
              <w:bottom w:val="nil"/>
              <w:right w:val="nil"/>
            </w:tcBorders>
            <w:vAlign w:val="bottom"/>
          </w:tcPr>
          <w:p w:rsidR="00C42116" w:rsidRDefault="00C42116">
            <w:pPr>
              <w:pStyle w:val="ConsPlusNormal"/>
              <w:jc w:val="right"/>
            </w:pPr>
            <w:r>
              <w:t>18234,6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Ч350351290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15775,2</w:t>
            </w:r>
          </w:p>
        </w:tc>
        <w:tc>
          <w:tcPr>
            <w:tcW w:w="1264" w:type="dxa"/>
            <w:tcBorders>
              <w:top w:val="nil"/>
              <w:left w:val="nil"/>
              <w:bottom w:val="nil"/>
              <w:right w:val="nil"/>
            </w:tcBorders>
            <w:vAlign w:val="bottom"/>
          </w:tcPr>
          <w:p w:rsidR="00C42116" w:rsidRDefault="00C42116">
            <w:pPr>
              <w:pStyle w:val="ConsPlusNormal"/>
              <w:jc w:val="right"/>
            </w:pPr>
            <w:r>
              <w:t>16375,0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Ч350351290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15775,2</w:t>
            </w:r>
          </w:p>
        </w:tc>
        <w:tc>
          <w:tcPr>
            <w:tcW w:w="1264" w:type="dxa"/>
            <w:tcBorders>
              <w:top w:val="nil"/>
              <w:left w:val="nil"/>
              <w:bottom w:val="nil"/>
              <w:right w:val="nil"/>
            </w:tcBorders>
            <w:vAlign w:val="bottom"/>
          </w:tcPr>
          <w:p w:rsidR="00C42116" w:rsidRDefault="00C42116">
            <w:pPr>
              <w:pStyle w:val="ConsPlusNormal"/>
              <w:jc w:val="right"/>
            </w:pPr>
            <w:r>
              <w:t>16375,0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Ч350351290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15775,2</w:t>
            </w:r>
          </w:p>
        </w:tc>
        <w:tc>
          <w:tcPr>
            <w:tcW w:w="1264" w:type="dxa"/>
            <w:tcBorders>
              <w:top w:val="nil"/>
              <w:left w:val="nil"/>
              <w:bottom w:val="nil"/>
              <w:right w:val="nil"/>
            </w:tcBorders>
            <w:vAlign w:val="bottom"/>
          </w:tcPr>
          <w:p w:rsidR="00C42116" w:rsidRDefault="00C42116">
            <w:pPr>
              <w:pStyle w:val="ConsPlusNormal"/>
              <w:jc w:val="right"/>
            </w:pPr>
            <w:r>
              <w:t>16375,0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Ч350351290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15775,2</w:t>
            </w:r>
          </w:p>
        </w:tc>
        <w:tc>
          <w:tcPr>
            <w:tcW w:w="1264" w:type="dxa"/>
            <w:tcBorders>
              <w:top w:val="nil"/>
              <w:left w:val="nil"/>
              <w:bottom w:val="nil"/>
              <w:right w:val="nil"/>
            </w:tcBorders>
            <w:vAlign w:val="bottom"/>
          </w:tcPr>
          <w:p w:rsidR="00C42116" w:rsidRDefault="00C42116">
            <w:pPr>
              <w:pStyle w:val="ConsPlusNormal"/>
              <w:jc w:val="right"/>
            </w:pPr>
            <w:r>
              <w:t>16375,0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Ч350351290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1859,6</w:t>
            </w:r>
          </w:p>
        </w:tc>
        <w:tc>
          <w:tcPr>
            <w:tcW w:w="1264" w:type="dxa"/>
            <w:tcBorders>
              <w:top w:val="nil"/>
              <w:left w:val="nil"/>
              <w:bottom w:val="nil"/>
              <w:right w:val="nil"/>
            </w:tcBorders>
            <w:vAlign w:val="bottom"/>
          </w:tcPr>
          <w:p w:rsidR="00C42116" w:rsidRDefault="00C42116">
            <w:pPr>
              <w:pStyle w:val="ConsPlusNormal"/>
              <w:jc w:val="right"/>
            </w:pPr>
            <w:r>
              <w:t>1859,6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Ч350351290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1859,6</w:t>
            </w:r>
          </w:p>
        </w:tc>
        <w:tc>
          <w:tcPr>
            <w:tcW w:w="1264" w:type="dxa"/>
            <w:tcBorders>
              <w:top w:val="nil"/>
              <w:left w:val="nil"/>
              <w:bottom w:val="nil"/>
              <w:right w:val="nil"/>
            </w:tcBorders>
            <w:vAlign w:val="bottom"/>
          </w:tcPr>
          <w:p w:rsidR="00C42116" w:rsidRDefault="00C42116">
            <w:pPr>
              <w:pStyle w:val="ConsPlusNormal"/>
              <w:jc w:val="right"/>
            </w:pPr>
            <w:r>
              <w:t>1859,6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Ч350351290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1859,6</w:t>
            </w:r>
          </w:p>
        </w:tc>
        <w:tc>
          <w:tcPr>
            <w:tcW w:w="1264" w:type="dxa"/>
            <w:tcBorders>
              <w:top w:val="nil"/>
              <w:left w:val="nil"/>
              <w:bottom w:val="nil"/>
              <w:right w:val="nil"/>
            </w:tcBorders>
            <w:vAlign w:val="bottom"/>
          </w:tcPr>
          <w:p w:rsidR="00C42116" w:rsidRDefault="00C42116">
            <w:pPr>
              <w:pStyle w:val="ConsPlusNormal"/>
              <w:jc w:val="right"/>
            </w:pPr>
            <w:r>
              <w:t>1859,6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Ч350351290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1859,6</w:t>
            </w:r>
          </w:p>
        </w:tc>
        <w:tc>
          <w:tcPr>
            <w:tcW w:w="1264" w:type="dxa"/>
            <w:tcBorders>
              <w:top w:val="nil"/>
              <w:left w:val="nil"/>
              <w:bottom w:val="nil"/>
              <w:right w:val="nil"/>
            </w:tcBorders>
            <w:vAlign w:val="bottom"/>
          </w:tcPr>
          <w:p w:rsidR="00C42116" w:rsidRDefault="00C42116">
            <w:pPr>
              <w:pStyle w:val="ConsPlusNormal"/>
              <w:jc w:val="right"/>
            </w:pPr>
            <w:r>
              <w:t>1859,6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"Обеспечение реализации </w:t>
            </w:r>
            <w:hyperlink r:id="rId117"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1489" w:type="dxa"/>
            <w:tcBorders>
              <w:top w:val="nil"/>
              <w:left w:val="nil"/>
              <w:bottom w:val="nil"/>
              <w:right w:val="nil"/>
            </w:tcBorders>
            <w:vAlign w:val="bottom"/>
          </w:tcPr>
          <w:p w:rsidR="00C42116" w:rsidRDefault="00C42116">
            <w:pPr>
              <w:pStyle w:val="ConsPlusNormal"/>
              <w:jc w:val="center"/>
            </w:pPr>
            <w:r>
              <w:t>Ч350400000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24143,6</w:t>
            </w:r>
          </w:p>
        </w:tc>
        <w:tc>
          <w:tcPr>
            <w:tcW w:w="1264" w:type="dxa"/>
            <w:tcBorders>
              <w:top w:val="nil"/>
              <w:left w:val="nil"/>
              <w:bottom w:val="nil"/>
              <w:right w:val="nil"/>
            </w:tcBorders>
            <w:vAlign w:val="bottom"/>
          </w:tcPr>
          <w:p w:rsidR="00C42116" w:rsidRDefault="00C42116">
            <w:pPr>
              <w:pStyle w:val="ConsPlusNormal"/>
              <w:jc w:val="right"/>
            </w:pPr>
            <w:r>
              <w:t>24881,6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ЧР "Лесная охрана" Минприроды Чувашии</w:t>
            </w:r>
          </w:p>
        </w:tc>
        <w:tc>
          <w:tcPr>
            <w:tcW w:w="1489" w:type="dxa"/>
            <w:tcBorders>
              <w:top w:val="nil"/>
              <w:left w:val="nil"/>
              <w:bottom w:val="nil"/>
              <w:right w:val="nil"/>
            </w:tcBorders>
            <w:vAlign w:val="bottom"/>
          </w:tcPr>
          <w:p w:rsidR="00C42116" w:rsidRDefault="00C42116">
            <w:pPr>
              <w:pStyle w:val="ConsPlusNormal"/>
              <w:jc w:val="center"/>
            </w:pPr>
            <w:r>
              <w:t>Ч350440060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94,6</w:t>
            </w:r>
          </w:p>
        </w:tc>
        <w:tc>
          <w:tcPr>
            <w:tcW w:w="1264" w:type="dxa"/>
            <w:tcBorders>
              <w:top w:val="nil"/>
              <w:left w:val="nil"/>
              <w:bottom w:val="nil"/>
              <w:right w:val="nil"/>
            </w:tcBorders>
            <w:vAlign w:val="bottom"/>
          </w:tcPr>
          <w:p w:rsidR="00C42116" w:rsidRDefault="00C42116">
            <w:pPr>
              <w:pStyle w:val="ConsPlusNormal"/>
              <w:jc w:val="right"/>
            </w:pPr>
            <w:r>
              <w:t>94,6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Ч350440060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w:t>
            </w:r>
          </w:p>
        </w:tc>
        <w:tc>
          <w:tcPr>
            <w:tcW w:w="126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Ч350440060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w:t>
            </w:r>
          </w:p>
        </w:tc>
        <w:tc>
          <w:tcPr>
            <w:tcW w:w="126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Ч350440060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w:t>
            </w:r>
          </w:p>
        </w:tc>
        <w:tc>
          <w:tcPr>
            <w:tcW w:w="126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Ч350440060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84,1</w:t>
            </w:r>
          </w:p>
        </w:tc>
        <w:tc>
          <w:tcPr>
            <w:tcW w:w="126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Ч350440060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w:t>
            </w:r>
          </w:p>
        </w:tc>
        <w:tc>
          <w:tcPr>
            <w:tcW w:w="126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Ч350440060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w:t>
            </w:r>
          </w:p>
        </w:tc>
        <w:tc>
          <w:tcPr>
            <w:tcW w:w="126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Ч350440060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w:t>
            </w:r>
          </w:p>
        </w:tc>
        <w:tc>
          <w:tcPr>
            <w:tcW w:w="126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Ч350440060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10,5</w:t>
            </w:r>
          </w:p>
        </w:tc>
        <w:tc>
          <w:tcPr>
            <w:tcW w:w="126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Ч350451290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24049,0</w:t>
            </w:r>
          </w:p>
        </w:tc>
        <w:tc>
          <w:tcPr>
            <w:tcW w:w="1264" w:type="dxa"/>
            <w:tcBorders>
              <w:top w:val="nil"/>
              <w:left w:val="nil"/>
              <w:bottom w:val="nil"/>
              <w:right w:val="nil"/>
            </w:tcBorders>
            <w:vAlign w:val="bottom"/>
          </w:tcPr>
          <w:p w:rsidR="00C42116" w:rsidRDefault="00C42116">
            <w:pPr>
              <w:pStyle w:val="ConsPlusNormal"/>
              <w:jc w:val="right"/>
            </w:pPr>
            <w:r>
              <w:t>24787,0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Ч350451290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19336,1</w:t>
            </w:r>
          </w:p>
        </w:tc>
        <w:tc>
          <w:tcPr>
            <w:tcW w:w="1264" w:type="dxa"/>
            <w:tcBorders>
              <w:top w:val="nil"/>
              <w:left w:val="nil"/>
              <w:bottom w:val="nil"/>
              <w:right w:val="nil"/>
            </w:tcBorders>
            <w:vAlign w:val="bottom"/>
          </w:tcPr>
          <w:p w:rsidR="00C42116" w:rsidRDefault="00C42116">
            <w:pPr>
              <w:pStyle w:val="ConsPlusNormal"/>
              <w:jc w:val="right"/>
            </w:pPr>
            <w:r>
              <w:t>20074,1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Ч350451290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19336,1</w:t>
            </w:r>
          </w:p>
        </w:tc>
        <w:tc>
          <w:tcPr>
            <w:tcW w:w="1264" w:type="dxa"/>
            <w:tcBorders>
              <w:top w:val="nil"/>
              <w:left w:val="nil"/>
              <w:bottom w:val="nil"/>
              <w:right w:val="nil"/>
            </w:tcBorders>
            <w:vAlign w:val="bottom"/>
          </w:tcPr>
          <w:p w:rsidR="00C42116" w:rsidRDefault="00C42116">
            <w:pPr>
              <w:pStyle w:val="ConsPlusNormal"/>
              <w:jc w:val="right"/>
            </w:pPr>
            <w:r>
              <w:t>20074,1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Ч350451290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19336,1</w:t>
            </w:r>
          </w:p>
        </w:tc>
        <w:tc>
          <w:tcPr>
            <w:tcW w:w="1264" w:type="dxa"/>
            <w:tcBorders>
              <w:top w:val="nil"/>
              <w:left w:val="nil"/>
              <w:bottom w:val="nil"/>
              <w:right w:val="nil"/>
            </w:tcBorders>
            <w:vAlign w:val="bottom"/>
          </w:tcPr>
          <w:p w:rsidR="00C42116" w:rsidRDefault="00C42116">
            <w:pPr>
              <w:pStyle w:val="ConsPlusNormal"/>
              <w:jc w:val="right"/>
            </w:pPr>
            <w:r>
              <w:t>20074,1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Ч350451290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19336,1</w:t>
            </w:r>
          </w:p>
        </w:tc>
        <w:tc>
          <w:tcPr>
            <w:tcW w:w="1264" w:type="dxa"/>
            <w:tcBorders>
              <w:top w:val="nil"/>
              <w:left w:val="nil"/>
              <w:bottom w:val="nil"/>
              <w:right w:val="nil"/>
            </w:tcBorders>
            <w:vAlign w:val="bottom"/>
          </w:tcPr>
          <w:p w:rsidR="00C42116" w:rsidRDefault="00C42116">
            <w:pPr>
              <w:pStyle w:val="ConsPlusNormal"/>
              <w:jc w:val="right"/>
            </w:pPr>
            <w:r>
              <w:t>20074,1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Ч350451290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4712,9</w:t>
            </w:r>
          </w:p>
        </w:tc>
        <w:tc>
          <w:tcPr>
            <w:tcW w:w="1264" w:type="dxa"/>
            <w:tcBorders>
              <w:top w:val="nil"/>
              <w:left w:val="nil"/>
              <w:bottom w:val="nil"/>
              <w:right w:val="nil"/>
            </w:tcBorders>
            <w:vAlign w:val="bottom"/>
          </w:tcPr>
          <w:p w:rsidR="00C42116" w:rsidRDefault="00C42116">
            <w:pPr>
              <w:pStyle w:val="ConsPlusNormal"/>
              <w:jc w:val="right"/>
            </w:pPr>
            <w:r>
              <w:t>4712,9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Ч350451290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4712,9</w:t>
            </w:r>
          </w:p>
        </w:tc>
        <w:tc>
          <w:tcPr>
            <w:tcW w:w="1264" w:type="dxa"/>
            <w:tcBorders>
              <w:top w:val="nil"/>
              <w:left w:val="nil"/>
              <w:bottom w:val="nil"/>
              <w:right w:val="nil"/>
            </w:tcBorders>
            <w:vAlign w:val="bottom"/>
          </w:tcPr>
          <w:p w:rsidR="00C42116" w:rsidRDefault="00C42116">
            <w:pPr>
              <w:pStyle w:val="ConsPlusNormal"/>
              <w:jc w:val="right"/>
            </w:pPr>
            <w:r>
              <w:t>4712,9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Ч350451290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4712,9</w:t>
            </w:r>
          </w:p>
        </w:tc>
        <w:tc>
          <w:tcPr>
            <w:tcW w:w="1264" w:type="dxa"/>
            <w:tcBorders>
              <w:top w:val="nil"/>
              <w:left w:val="nil"/>
              <w:bottom w:val="nil"/>
              <w:right w:val="nil"/>
            </w:tcBorders>
            <w:vAlign w:val="bottom"/>
          </w:tcPr>
          <w:p w:rsidR="00C42116" w:rsidRDefault="00C42116">
            <w:pPr>
              <w:pStyle w:val="ConsPlusNormal"/>
              <w:jc w:val="right"/>
            </w:pPr>
            <w:r>
              <w:t>4712,9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Ч350451290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4712,9</w:t>
            </w:r>
          </w:p>
        </w:tc>
        <w:tc>
          <w:tcPr>
            <w:tcW w:w="1264" w:type="dxa"/>
            <w:tcBorders>
              <w:top w:val="nil"/>
              <w:left w:val="nil"/>
              <w:bottom w:val="nil"/>
              <w:right w:val="nil"/>
            </w:tcBorders>
            <w:vAlign w:val="bottom"/>
          </w:tcPr>
          <w:p w:rsidR="00C42116" w:rsidRDefault="00C42116">
            <w:pPr>
              <w:pStyle w:val="ConsPlusNormal"/>
              <w:jc w:val="right"/>
            </w:pPr>
            <w:r>
              <w:t>4712,9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"Сохранение лесов"</w:t>
            </w:r>
          </w:p>
        </w:tc>
        <w:tc>
          <w:tcPr>
            <w:tcW w:w="1489" w:type="dxa"/>
            <w:tcBorders>
              <w:top w:val="nil"/>
              <w:left w:val="nil"/>
              <w:bottom w:val="nil"/>
              <w:right w:val="nil"/>
            </w:tcBorders>
            <w:vAlign w:val="bottom"/>
          </w:tcPr>
          <w:p w:rsidR="00C42116" w:rsidRDefault="00C42116">
            <w:pPr>
              <w:pStyle w:val="ConsPlusNormal"/>
              <w:jc w:val="center"/>
            </w:pPr>
            <w:r>
              <w:t>Ч35GА00000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108446,1</w:t>
            </w:r>
          </w:p>
        </w:tc>
        <w:tc>
          <w:tcPr>
            <w:tcW w:w="1264" w:type="dxa"/>
            <w:tcBorders>
              <w:top w:val="nil"/>
              <w:left w:val="nil"/>
              <w:bottom w:val="nil"/>
              <w:right w:val="nil"/>
            </w:tcBorders>
            <w:vAlign w:val="bottom"/>
          </w:tcPr>
          <w:p w:rsidR="00C42116" w:rsidRDefault="00C42116">
            <w:pPr>
              <w:pStyle w:val="ConsPlusNormal"/>
              <w:jc w:val="right"/>
            </w:pPr>
            <w:r>
              <w:t>107206,2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Увеличение площади лесовосстановления</w:t>
            </w:r>
          </w:p>
        </w:tc>
        <w:tc>
          <w:tcPr>
            <w:tcW w:w="1489" w:type="dxa"/>
            <w:tcBorders>
              <w:top w:val="nil"/>
              <w:left w:val="nil"/>
              <w:bottom w:val="nil"/>
              <w:right w:val="nil"/>
            </w:tcBorders>
            <w:vAlign w:val="bottom"/>
          </w:tcPr>
          <w:p w:rsidR="00C42116" w:rsidRDefault="00C42116">
            <w:pPr>
              <w:pStyle w:val="ConsPlusNormal"/>
              <w:jc w:val="center"/>
            </w:pPr>
            <w:r>
              <w:t>Ч35GА54290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76605,4</w:t>
            </w:r>
          </w:p>
        </w:tc>
        <w:tc>
          <w:tcPr>
            <w:tcW w:w="1264" w:type="dxa"/>
            <w:tcBorders>
              <w:top w:val="nil"/>
              <w:left w:val="nil"/>
              <w:bottom w:val="nil"/>
              <w:right w:val="nil"/>
            </w:tcBorders>
            <w:vAlign w:val="bottom"/>
          </w:tcPr>
          <w:p w:rsidR="00C42116" w:rsidRDefault="00C42116">
            <w:pPr>
              <w:pStyle w:val="ConsPlusNormal"/>
              <w:jc w:val="right"/>
            </w:pPr>
            <w:r>
              <w:t>75789,5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Ч35GА54290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76605,4</w:t>
            </w:r>
          </w:p>
        </w:tc>
        <w:tc>
          <w:tcPr>
            <w:tcW w:w="1264" w:type="dxa"/>
            <w:tcBorders>
              <w:top w:val="nil"/>
              <w:left w:val="nil"/>
              <w:bottom w:val="nil"/>
              <w:right w:val="nil"/>
            </w:tcBorders>
            <w:vAlign w:val="bottom"/>
          </w:tcPr>
          <w:p w:rsidR="00C42116" w:rsidRDefault="00C42116">
            <w:pPr>
              <w:pStyle w:val="ConsPlusNormal"/>
              <w:jc w:val="right"/>
            </w:pPr>
            <w:r>
              <w:t>75789,5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Ч35GА54290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76605,4</w:t>
            </w:r>
          </w:p>
        </w:tc>
        <w:tc>
          <w:tcPr>
            <w:tcW w:w="1264" w:type="dxa"/>
            <w:tcBorders>
              <w:top w:val="nil"/>
              <w:left w:val="nil"/>
              <w:bottom w:val="nil"/>
              <w:right w:val="nil"/>
            </w:tcBorders>
            <w:vAlign w:val="bottom"/>
          </w:tcPr>
          <w:p w:rsidR="00C42116" w:rsidRDefault="00C42116">
            <w:pPr>
              <w:pStyle w:val="ConsPlusNormal"/>
              <w:jc w:val="right"/>
            </w:pPr>
            <w:r>
              <w:t>75789,5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Ч35GА54290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76605,4</w:t>
            </w:r>
          </w:p>
        </w:tc>
        <w:tc>
          <w:tcPr>
            <w:tcW w:w="1264" w:type="dxa"/>
            <w:tcBorders>
              <w:top w:val="nil"/>
              <w:left w:val="nil"/>
              <w:bottom w:val="nil"/>
              <w:right w:val="nil"/>
            </w:tcBorders>
            <w:vAlign w:val="bottom"/>
          </w:tcPr>
          <w:p w:rsidR="00C42116" w:rsidRDefault="00C42116">
            <w:pPr>
              <w:pStyle w:val="ConsPlusNormal"/>
              <w:jc w:val="right"/>
            </w:pPr>
            <w:r>
              <w:t>75789,5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Ч35GА54290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76605,4</w:t>
            </w:r>
          </w:p>
        </w:tc>
        <w:tc>
          <w:tcPr>
            <w:tcW w:w="1264" w:type="dxa"/>
            <w:tcBorders>
              <w:top w:val="nil"/>
              <w:left w:val="nil"/>
              <w:bottom w:val="nil"/>
              <w:right w:val="nil"/>
            </w:tcBorders>
            <w:vAlign w:val="bottom"/>
          </w:tcPr>
          <w:p w:rsidR="00C42116" w:rsidRDefault="00C42116">
            <w:pPr>
              <w:pStyle w:val="ConsPlusNormal"/>
              <w:jc w:val="right"/>
            </w:pPr>
            <w:r>
              <w:t>75789,5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489" w:type="dxa"/>
            <w:tcBorders>
              <w:top w:val="nil"/>
              <w:left w:val="nil"/>
              <w:bottom w:val="nil"/>
              <w:right w:val="nil"/>
            </w:tcBorders>
            <w:vAlign w:val="bottom"/>
          </w:tcPr>
          <w:p w:rsidR="00C42116" w:rsidRDefault="00C42116">
            <w:pPr>
              <w:pStyle w:val="ConsPlusNormal"/>
              <w:jc w:val="center"/>
            </w:pPr>
            <w:r>
              <w:t>Ч35GА54300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670,7</w:t>
            </w:r>
          </w:p>
        </w:tc>
        <w:tc>
          <w:tcPr>
            <w:tcW w:w="1264" w:type="dxa"/>
            <w:tcBorders>
              <w:top w:val="nil"/>
              <w:left w:val="nil"/>
              <w:bottom w:val="nil"/>
              <w:right w:val="nil"/>
            </w:tcBorders>
            <w:vAlign w:val="bottom"/>
          </w:tcPr>
          <w:p w:rsidR="00C42116" w:rsidRDefault="00C42116">
            <w:pPr>
              <w:pStyle w:val="ConsPlusNormal"/>
              <w:jc w:val="right"/>
            </w:pPr>
            <w:r>
              <w:t>722,3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Ч35GА54300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670,7</w:t>
            </w:r>
          </w:p>
        </w:tc>
        <w:tc>
          <w:tcPr>
            <w:tcW w:w="1264" w:type="dxa"/>
            <w:tcBorders>
              <w:top w:val="nil"/>
              <w:left w:val="nil"/>
              <w:bottom w:val="nil"/>
              <w:right w:val="nil"/>
            </w:tcBorders>
            <w:vAlign w:val="bottom"/>
          </w:tcPr>
          <w:p w:rsidR="00C42116" w:rsidRDefault="00C42116">
            <w:pPr>
              <w:pStyle w:val="ConsPlusNormal"/>
              <w:jc w:val="right"/>
            </w:pPr>
            <w:r>
              <w:t>722,3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Ч35GА54300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670,7</w:t>
            </w:r>
          </w:p>
        </w:tc>
        <w:tc>
          <w:tcPr>
            <w:tcW w:w="1264" w:type="dxa"/>
            <w:tcBorders>
              <w:top w:val="nil"/>
              <w:left w:val="nil"/>
              <w:bottom w:val="nil"/>
              <w:right w:val="nil"/>
            </w:tcBorders>
            <w:vAlign w:val="bottom"/>
          </w:tcPr>
          <w:p w:rsidR="00C42116" w:rsidRDefault="00C42116">
            <w:pPr>
              <w:pStyle w:val="ConsPlusNormal"/>
              <w:jc w:val="right"/>
            </w:pPr>
            <w:r>
              <w:t>722,3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Ч35GА54300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670,7</w:t>
            </w:r>
          </w:p>
        </w:tc>
        <w:tc>
          <w:tcPr>
            <w:tcW w:w="1264" w:type="dxa"/>
            <w:tcBorders>
              <w:top w:val="nil"/>
              <w:left w:val="nil"/>
              <w:bottom w:val="nil"/>
              <w:right w:val="nil"/>
            </w:tcBorders>
            <w:vAlign w:val="bottom"/>
          </w:tcPr>
          <w:p w:rsidR="00C42116" w:rsidRDefault="00C42116">
            <w:pPr>
              <w:pStyle w:val="ConsPlusNormal"/>
              <w:jc w:val="right"/>
            </w:pPr>
            <w:r>
              <w:t>722,3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Ч35GА54300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670,7</w:t>
            </w:r>
          </w:p>
        </w:tc>
        <w:tc>
          <w:tcPr>
            <w:tcW w:w="1264" w:type="dxa"/>
            <w:tcBorders>
              <w:top w:val="nil"/>
              <w:left w:val="nil"/>
              <w:bottom w:val="nil"/>
              <w:right w:val="nil"/>
            </w:tcBorders>
            <w:vAlign w:val="bottom"/>
          </w:tcPr>
          <w:p w:rsidR="00C42116" w:rsidRDefault="00C42116">
            <w:pPr>
              <w:pStyle w:val="ConsPlusNormal"/>
              <w:jc w:val="right"/>
            </w:pPr>
            <w:r>
              <w:t>722,3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Формирование запаса лесных семян для лесовосстановления</w:t>
            </w:r>
          </w:p>
        </w:tc>
        <w:tc>
          <w:tcPr>
            <w:tcW w:w="1489" w:type="dxa"/>
            <w:tcBorders>
              <w:top w:val="nil"/>
              <w:left w:val="nil"/>
              <w:bottom w:val="nil"/>
              <w:right w:val="nil"/>
            </w:tcBorders>
            <w:vAlign w:val="bottom"/>
          </w:tcPr>
          <w:p w:rsidR="00C42116" w:rsidRDefault="00C42116">
            <w:pPr>
              <w:pStyle w:val="ConsPlusNormal"/>
              <w:jc w:val="center"/>
            </w:pPr>
            <w:r>
              <w:t>Ч35GА54310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Ч35GА54310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Ч35GА54310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Ч35GА54310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Ч35GА54310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475,6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Оснащение специализированных </w:t>
            </w:r>
            <w:r>
              <w:lastRenderedPageBreak/>
              <w:t>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489" w:type="dxa"/>
            <w:tcBorders>
              <w:top w:val="nil"/>
              <w:left w:val="nil"/>
              <w:bottom w:val="nil"/>
              <w:right w:val="nil"/>
            </w:tcBorders>
            <w:vAlign w:val="bottom"/>
          </w:tcPr>
          <w:p w:rsidR="00C42116" w:rsidRDefault="00C42116">
            <w:pPr>
              <w:pStyle w:val="ConsPlusNormal"/>
              <w:jc w:val="center"/>
            </w:pPr>
            <w:r>
              <w:lastRenderedPageBreak/>
              <w:t>Ч35GА54320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30694,4</w:t>
            </w: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Ч35GА54320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30694,4</w:t>
            </w: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Ч35GА54320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30694,4</w:t>
            </w: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Ч35GА54320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30694,4</w:t>
            </w: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Лесное хозяйство</w:t>
            </w:r>
          </w:p>
        </w:tc>
        <w:tc>
          <w:tcPr>
            <w:tcW w:w="1489" w:type="dxa"/>
            <w:tcBorders>
              <w:top w:val="nil"/>
              <w:left w:val="nil"/>
              <w:bottom w:val="nil"/>
              <w:right w:val="nil"/>
            </w:tcBorders>
            <w:vAlign w:val="bottom"/>
          </w:tcPr>
          <w:p w:rsidR="00C42116" w:rsidRDefault="00C42116">
            <w:pPr>
              <w:pStyle w:val="ConsPlusNormal"/>
              <w:jc w:val="center"/>
            </w:pPr>
            <w:r>
              <w:t>Ч35GА54320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30694,4</w:t>
            </w: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16.6.</w:t>
            </w:r>
          </w:p>
        </w:tc>
        <w:tc>
          <w:tcPr>
            <w:tcW w:w="3005" w:type="dxa"/>
            <w:tcBorders>
              <w:top w:val="nil"/>
              <w:left w:val="nil"/>
              <w:bottom w:val="nil"/>
              <w:right w:val="nil"/>
            </w:tcBorders>
          </w:tcPr>
          <w:p w:rsidR="00C42116" w:rsidRDefault="00AB5A4C">
            <w:pPr>
              <w:pStyle w:val="ConsPlusNormal"/>
              <w:jc w:val="both"/>
            </w:pPr>
            <w:hyperlink r:id="rId118" w:history="1">
              <w:r w:rsidR="00C42116">
                <w:rPr>
                  <w:color w:val="0000FF"/>
                </w:rPr>
                <w:t>Подпрограмма</w:t>
              </w:r>
            </w:hyperlink>
            <w:r w:rsidR="00C42116">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C42116" w:rsidRDefault="00C42116">
            <w:pPr>
              <w:pStyle w:val="ConsPlusNormal"/>
              <w:jc w:val="center"/>
            </w:pPr>
            <w:r>
              <w:t>Ч360000000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142431,8</w:t>
            </w:r>
          </w:p>
        </w:tc>
        <w:tc>
          <w:tcPr>
            <w:tcW w:w="1264" w:type="dxa"/>
            <w:tcBorders>
              <w:top w:val="nil"/>
              <w:left w:val="nil"/>
              <w:bottom w:val="nil"/>
              <w:right w:val="nil"/>
            </w:tcBorders>
            <w:vAlign w:val="bottom"/>
          </w:tcPr>
          <w:p w:rsidR="00C42116" w:rsidRDefault="00C42116">
            <w:pPr>
              <w:pStyle w:val="ConsPlusNormal"/>
              <w:jc w:val="right"/>
            </w:pPr>
            <w:r>
              <w:t>21631,0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489" w:type="dxa"/>
            <w:tcBorders>
              <w:top w:val="nil"/>
              <w:left w:val="nil"/>
              <w:bottom w:val="nil"/>
              <w:right w:val="nil"/>
            </w:tcBorders>
            <w:vAlign w:val="bottom"/>
          </w:tcPr>
          <w:p w:rsidR="00C42116" w:rsidRDefault="00C42116">
            <w:pPr>
              <w:pStyle w:val="ConsPlusNormal"/>
              <w:jc w:val="center"/>
            </w:pPr>
            <w:r>
              <w:t>Ч360200000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Мероприятия по обеспечению ртутной безопасности: сбор и демеркуризация ртутьсодержащих отходов</w:t>
            </w:r>
          </w:p>
        </w:tc>
        <w:tc>
          <w:tcPr>
            <w:tcW w:w="1489" w:type="dxa"/>
            <w:tcBorders>
              <w:top w:val="nil"/>
              <w:left w:val="nil"/>
              <w:bottom w:val="nil"/>
              <w:right w:val="nil"/>
            </w:tcBorders>
            <w:vAlign w:val="bottom"/>
          </w:tcPr>
          <w:p w:rsidR="00C42116" w:rsidRDefault="00C42116">
            <w:pPr>
              <w:pStyle w:val="ConsPlusNormal"/>
              <w:jc w:val="center"/>
            </w:pPr>
            <w:r>
              <w:t>Ч360213130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Ч360213130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Ч360213130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Ч360213130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Ч360213130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"Чистая страна"</w:t>
            </w:r>
          </w:p>
        </w:tc>
        <w:tc>
          <w:tcPr>
            <w:tcW w:w="1489" w:type="dxa"/>
            <w:tcBorders>
              <w:top w:val="nil"/>
              <w:left w:val="nil"/>
              <w:bottom w:val="nil"/>
              <w:right w:val="nil"/>
            </w:tcBorders>
            <w:vAlign w:val="bottom"/>
          </w:tcPr>
          <w:p w:rsidR="00C42116" w:rsidRDefault="00C42116">
            <w:pPr>
              <w:pStyle w:val="ConsPlusNormal"/>
              <w:jc w:val="center"/>
            </w:pPr>
            <w:r>
              <w:t>Ч36G100000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125007,9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Ликвидация несанкционированных свалок в границах городов и наиболее опасных объектов накопленного экологического вреда окружающей среде</w:t>
            </w:r>
          </w:p>
        </w:tc>
        <w:tc>
          <w:tcPr>
            <w:tcW w:w="1489" w:type="dxa"/>
            <w:tcBorders>
              <w:top w:val="nil"/>
              <w:left w:val="nil"/>
              <w:bottom w:val="nil"/>
              <w:right w:val="nil"/>
            </w:tcBorders>
            <w:vAlign w:val="bottom"/>
          </w:tcPr>
          <w:p w:rsidR="00C42116" w:rsidRDefault="00C42116">
            <w:pPr>
              <w:pStyle w:val="ConsPlusNormal"/>
              <w:jc w:val="center"/>
            </w:pPr>
            <w:r>
              <w:t>Ч36G152420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125007,9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Ч36G152420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125007,9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Ч36G152420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125007,9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Ч36G152420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125007,9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Ч36G152420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125007,9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"Комплексная система обращения с твердыми коммунальными отходами"</w:t>
            </w:r>
          </w:p>
        </w:tc>
        <w:tc>
          <w:tcPr>
            <w:tcW w:w="1489" w:type="dxa"/>
            <w:tcBorders>
              <w:top w:val="nil"/>
              <w:left w:val="nil"/>
              <w:bottom w:val="nil"/>
              <w:right w:val="nil"/>
            </w:tcBorders>
            <w:vAlign w:val="bottom"/>
          </w:tcPr>
          <w:p w:rsidR="00C42116" w:rsidRDefault="00C42116">
            <w:pPr>
              <w:pStyle w:val="ConsPlusNormal"/>
              <w:jc w:val="center"/>
            </w:pPr>
            <w:r>
              <w:t>Ч36G200000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21331,0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1489" w:type="dxa"/>
            <w:tcBorders>
              <w:top w:val="nil"/>
              <w:left w:val="nil"/>
              <w:bottom w:val="nil"/>
              <w:right w:val="nil"/>
            </w:tcBorders>
            <w:vAlign w:val="bottom"/>
          </w:tcPr>
          <w:p w:rsidR="00C42116" w:rsidRDefault="00C42116">
            <w:pPr>
              <w:pStyle w:val="ConsPlusNormal"/>
              <w:jc w:val="center"/>
            </w:pPr>
            <w:r>
              <w:t>Ч36G252970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21331,0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Ч36G252970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21331,0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Ч36G252970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21331,0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Охрана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Ч36G252970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21331,0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C42116" w:rsidRDefault="00C42116">
            <w:pPr>
              <w:pStyle w:val="ConsPlusNormal"/>
              <w:jc w:val="center"/>
            </w:pPr>
            <w:r>
              <w:t>Ч36G252970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06</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21331,0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16.7.</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19"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C42116" w:rsidRDefault="00C42116">
            <w:pPr>
              <w:pStyle w:val="ConsPlusNormal"/>
              <w:jc w:val="center"/>
            </w:pPr>
            <w:r>
              <w:t>Ч3Э0000000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Ч3Э0100000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15763,4</w:t>
            </w:r>
          </w:p>
        </w:tc>
        <w:tc>
          <w:tcPr>
            <w:tcW w:w="1264" w:type="dxa"/>
            <w:tcBorders>
              <w:top w:val="nil"/>
              <w:left w:val="nil"/>
              <w:bottom w:val="nil"/>
              <w:right w:val="nil"/>
            </w:tcBorders>
            <w:vAlign w:val="bottom"/>
          </w:tcPr>
          <w:p w:rsidR="00C42116" w:rsidRDefault="00C42116">
            <w:pPr>
              <w:pStyle w:val="ConsPlusNormal"/>
              <w:jc w:val="right"/>
            </w:pPr>
            <w:r>
              <w:t>15763,4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15763,4</w:t>
            </w:r>
          </w:p>
        </w:tc>
        <w:tc>
          <w:tcPr>
            <w:tcW w:w="1264" w:type="dxa"/>
            <w:tcBorders>
              <w:top w:val="nil"/>
              <w:left w:val="nil"/>
              <w:bottom w:val="nil"/>
              <w:right w:val="nil"/>
            </w:tcBorders>
            <w:vAlign w:val="bottom"/>
          </w:tcPr>
          <w:p w:rsidR="00C42116" w:rsidRDefault="00C42116">
            <w:pPr>
              <w:pStyle w:val="ConsPlusNormal"/>
              <w:jc w:val="right"/>
            </w:pPr>
            <w:r>
              <w:t>15763,4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15763,4</w:t>
            </w:r>
          </w:p>
        </w:tc>
        <w:tc>
          <w:tcPr>
            <w:tcW w:w="1264" w:type="dxa"/>
            <w:tcBorders>
              <w:top w:val="nil"/>
              <w:left w:val="nil"/>
              <w:bottom w:val="nil"/>
              <w:right w:val="nil"/>
            </w:tcBorders>
            <w:vAlign w:val="bottom"/>
          </w:tcPr>
          <w:p w:rsidR="00C42116" w:rsidRDefault="00C42116">
            <w:pPr>
              <w:pStyle w:val="ConsPlusNormal"/>
              <w:jc w:val="right"/>
            </w:pPr>
            <w:r>
              <w:t>15763,4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15763,4</w:t>
            </w:r>
          </w:p>
        </w:tc>
        <w:tc>
          <w:tcPr>
            <w:tcW w:w="1264" w:type="dxa"/>
            <w:tcBorders>
              <w:top w:val="nil"/>
              <w:left w:val="nil"/>
              <w:bottom w:val="nil"/>
              <w:right w:val="nil"/>
            </w:tcBorders>
            <w:vAlign w:val="bottom"/>
          </w:tcPr>
          <w:p w:rsidR="00C42116" w:rsidRDefault="00C42116">
            <w:pPr>
              <w:pStyle w:val="ConsPlusNormal"/>
              <w:jc w:val="right"/>
            </w:pPr>
            <w:r>
              <w:t>15763,4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480,6</w:t>
            </w:r>
          </w:p>
        </w:tc>
        <w:tc>
          <w:tcPr>
            <w:tcW w:w="126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480,6</w:t>
            </w:r>
          </w:p>
        </w:tc>
        <w:tc>
          <w:tcPr>
            <w:tcW w:w="126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480,6</w:t>
            </w:r>
          </w:p>
        </w:tc>
        <w:tc>
          <w:tcPr>
            <w:tcW w:w="126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480,6</w:t>
            </w:r>
          </w:p>
        </w:tc>
        <w:tc>
          <w:tcPr>
            <w:tcW w:w="126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0,1</w:t>
            </w: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0,1</w:t>
            </w: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0,1</w:t>
            </w: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Ч3Э0100190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0,1</w:t>
            </w: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17.</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12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Ч400000000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1329365,8</w:t>
            </w:r>
          </w:p>
        </w:tc>
        <w:tc>
          <w:tcPr>
            <w:tcW w:w="1264" w:type="dxa"/>
            <w:tcBorders>
              <w:top w:val="nil"/>
              <w:left w:val="nil"/>
              <w:bottom w:val="nil"/>
              <w:right w:val="nil"/>
            </w:tcBorders>
            <w:vAlign w:val="bottom"/>
          </w:tcPr>
          <w:p w:rsidR="00C42116" w:rsidRDefault="00C42116">
            <w:pPr>
              <w:pStyle w:val="ConsPlusNormal"/>
              <w:jc w:val="right"/>
            </w:pPr>
            <w:r>
              <w:t>1282423,5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17.1.</w:t>
            </w:r>
          </w:p>
        </w:tc>
        <w:tc>
          <w:tcPr>
            <w:tcW w:w="3005" w:type="dxa"/>
            <w:tcBorders>
              <w:top w:val="nil"/>
              <w:left w:val="nil"/>
              <w:bottom w:val="nil"/>
              <w:right w:val="nil"/>
            </w:tcBorders>
          </w:tcPr>
          <w:p w:rsidR="00C42116" w:rsidRDefault="00AB5A4C">
            <w:pPr>
              <w:pStyle w:val="ConsPlusNormal"/>
              <w:jc w:val="both"/>
            </w:pPr>
            <w:hyperlink r:id="rId121"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Ч410000000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1153025,3</w:t>
            </w:r>
          </w:p>
        </w:tc>
        <w:tc>
          <w:tcPr>
            <w:tcW w:w="1264" w:type="dxa"/>
            <w:tcBorders>
              <w:top w:val="nil"/>
              <w:left w:val="nil"/>
              <w:bottom w:val="nil"/>
              <w:right w:val="nil"/>
            </w:tcBorders>
            <w:vAlign w:val="bottom"/>
          </w:tcPr>
          <w:p w:rsidR="00C42116" w:rsidRDefault="00C42116">
            <w:pPr>
              <w:pStyle w:val="ConsPlusNormal"/>
              <w:jc w:val="right"/>
            </w:pPr>
            <w:r>
              <w:t>1106083,0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1489" w:type="dxa"/>
            <w:tcBorders>
              <w:top w:val="nil"/>
              <w:left w:val="nil"/>
              <w:bottom w:val="nil"/>
              <w:right w:val="nil"/>
            </w:tcBorders>
            <w:vAlign w:val="bottom"/>
          </w:tcPr>
          <w:p w:rsidR="00C42116" w:rsidRDefault="00C42116">
            <w:pPr>
              <w:pStyle w:val="ConsPlusNormal"/>
              <w:jc w:val="center"/>
            </w:pPr>
            <w:r>
              <w:t>Ч410100000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Резервный фонд Кабинета Министров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Ч410113430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Ч410113430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средства</w:t>
            </w:r>
          </w:p>
        </w:tc>
        <w:tc>
          <w:tcPr>
            <w:tcW w:w="1489" w:type="dxa"/>
            <w:tcBorders>
              <w:top w:val="nil"/>
              <w:left w:val="nil"/>
              <w:bottom w:val="nil"/>
              <w:right w:val="nil"/>
            </w:tcBorders>
            <w:vAlign w:val="bottom"/>
          </w:tcPr>
          <w:p w:rsidR="00C42116" w:rsidRDefault="00C42116">
            <w:pPr>
              <w:pStyle w:val="ConsPlusNormal"/>
              <w:jc w:val="center"/>
            </w:pPr>
            <w:r>
              <w:t>Ч410113430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Ч410113430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Резервные фонды</w:t>
            </w:r>
          </w:p>
        </w:tc>
        <w:tc>
          <w:tcPr>
            <w:tcW w:w="1489" w:type="dxa"/>
            <w:tcBorders>
              <w:top w:val="nil"/>
              <w:left w:val="nil"/>
              <w:bottom w:val="nil"/>
              <w:right w:val="nil"/>
            </w:tcBorders>
            <w:vAlign w:val="bottom"/>
          </w:tcPr>
          <w:p w:rsidR="00C42116" w:rsidRDefault="00C42116">
            <w:pPr>
              <w:pStyle w:val="ConsPlusNormal"/>
              <w:jc w:val="center"/>
            </w:pPr>
            <w:r>
              <w:t>Ч410113430</w:t>
            </w:r>
          </w:p>
        </w:tc>
        <w:tc>
          <w:tcPr>
            <w:tcW w:w="624" w:type="dxa"/>
            <w:tcBorders>
              <w:top w:val="nil"/>
              <w:left w:val="nil"/>
              <w:bottom w:val="nil"/>
              <w:right w:val="nil"/>
            </w:tcBorders>
            <w:vAlign w:val="bottom"/>
          </w:tcPr>
          <w:p w:rsidR="00C42116" w:rsidRDefault="00C42116">
            <w:pPr>
              <w:pStyle w:val="ConsPlusNormal"/>
              <w:jc w:val="center"/>
            </w:pPr>
            <w:r>
              <w:t>870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11</w:t>
            </w: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Ч410300000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Прочие выплаты по обязательствам Чувашской </w:t>
            </w:r>
            <w:r>
              <w:lastRenderedPageBreak/>
              <w:t>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Ч410313450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Ч410313450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Исполнение судебных актов</w:t>
            </w:r>
          </w:p>
        </w:tc>
        <w:tc>
          <w:tcPr>
            <w:tcW w:w="1489" w:type="dxa"/>
            <w:tcBorders>
              <w:top w:val="nil"/>
              <w:left w:val="nil"/>
              <w:bottom w:val="nil"/>
              <w:right w:val="nil"/>
            </w:tcBorders>
            <w:vAlign w:val="bottom"/>
          </w:tcPr>
          <w:p w:rsidR="00C42116" w:rsidRDefault="00C42116">
            <w:pPr>
              <w:pStyle w:val="ConsPlusNormal"/>
              <w:jc w:val="center"/>
            </w:pPr>
            <w:r>
              <w:t>Ч410313450</w:t>
            </w:r>
          </w:p>
        </w:tc>
        <w:tc>
          <w:tcPr>
            <w:tcW w:w="624" w:type="dxa"/>
            <w:tcBorders>
              <w:top w:val="nil"/>
              <w:left w:val="nil"/>
              <w:bottom w:val="nil"/>
              <w:right w:val="nil"/>
            </w:tcBorders>
            <w:vAlign w:val="bottom"/>
          </w:tcPr>
          <w:p w:rsidR="00C42116" w:rsidRDefault="00C42116">
            <w:pPr>
              <w:pStyle w:val="ConsPlusNormal"/>
              <w:jc w:val="center"/>
            </w:pPr>
            <w:r>
              <w:t>830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Ч410313450</w:t>
            </w:r>
          </w:p>
        </w:tc>
        <w:tc>
          <w:tcPr>
            <w:tcW w:w="624" w:type="dxa"/>
            <w:tcBorders>
              <w:top w:val="nil"/>
              <w:left w:val="nil"/>
              <w:bottom w:val="nil"/>
              <w:right w:val="nil"/>
            </w:tcBorders>
            <w:vAlign w:val="bottom"/>
          </w:tcPr>
          <w:p w:rsidR="00C42116" w:rsidRDefault="00C42116">
            <w:pPr>
              <w:pStyle w:val="ConsPlusNormal"/>
              <w:jc w:val="center"/>
            </w:pPr>
            <w:r>
              <w:t>830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Ч410313450</w:t>
            </w:r>
          </w:p>
        </w:tc>
        <w:tc>
          <w:tcPr>
            <w:tcW w:w="624" w:type="dxa"/>
            <w:tcBorders>
              <w:top w:val="nil"/>
              <w:left w:val="nil"/>
              <w:bottom w:val="nil"/>
              <w:right w:val="nil"/>
            </w:tcBorders>
            <w:vAlign w:val="bottom"/>
          </w:tcPr>
          <w:p w:rsidR="00C42116" w:rsidRDefault="00C42116">
            <w:pPr>
              <w:pStyle w:val="ConsPlusNormal"/>
              <w:jc w:val="center"/>
            </w:pPr>
            <w:r>
              <w:t>830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1489" w:type="dxa"/>
            <w:tcBorders>
              <w:top w:val="nil"/>
              <w:left w:val="nil"/>
              <w:bottom w:val="nil"/>
              <w:right w:val="nil"/>
            </w:tcBorders>
            <w:vAlign w:val="bottom"/>
          </w:tcPr>
          <w:p w:rsidR="00C42116" w:rsidRDefault="00C42116">
            <w:pPr>
              <w:pStyle w:val="ConsPlusNormal"/>
              <w:jc w:val="center"/>
            </w:pPr>
            <w:r>
              <w:t>Ч410400000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552120,8</w:t>
            </w:r>
          </w:p>
        </w:tc>
        <w:tc>
          <w:tcPr>
            <w:tcW w:w="1264" w:type="dxa"/>
            <w:tcBorders>
              <w:top w:val="nil"/>
              <w:left w:val="nil"/>
              <w:bottom w:val="nil"/>
              <w:right w:val="nil"/>
            </w:tcBorders>
            <w:vAlign w:val="bottom"/>
          </w:tcPr>
          <w:p w:rsidR="00C42116" w:rsidRDefault="00C42116">
            <w:pPr>
              <w:pStyle w:val="ConsPlusNormal"/>
              <w:jc w:val="right"/>
            </w:pPr>
            <w:r>
              <w:t>505178,5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Ч410451180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Ч410451180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Ч410451180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оборона</w:t>
            </w:r>
          </w:p>
        </w:tc>
        <w:tc>
          <w:tcPr>
            <w:tcW w:w="1489" w:type="dxa"/>
            <w:tcBorders>
              <w:top w:val="nil"/>
              <w:left w:val="nil"/>
              <w:bottom w:val="nil"/>
              <w:right w:val="nil"/>
            </w:tcBorders>
            <w:vAlign w:val="bottom"/>
          </w:tcPr>
          <w:p w:rsidR="00C42116" w:rsidRDefault="00C42116">
            <w:pPr>
              <w:pStyle w:val="ConsPlusNormal"/>
              <w:jc w:val="center"/>
            </w:pPr>
            <w:r>
              <w:t>Ч410451180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Мобилизационная и вневойсковая подготовка</w:t>
            </w:r>
          </w:p>
        </w:tc>
        <w:tc>
          <w:tcPr>
            <w:tcW w:w="1489" w:type="dxa"/>
            <w:tcBorders>
              <w:top w:val="nil"/>
              <w:left w:val="nil"/>
              <w:bottom w:val="nil"/>
              <w:right w:val="nil"/>
            </w:tcBorders>
            <w:vAlign w:val="bottom"/>
          </w:tcPr>
          <w:p w:rsidR="00C42116" w:rsidRDefault="00C42116">
            <w:pPr>
              <w:pStyle w:val="ConsPlusNormal"/>
              <w:jc w:val="center"/>
            </w:pPr>
            <w:r>
              <w:t>Ч410451180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02</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Дотации на выравнивание бюджетной обеспеченности муниципальных районов (городских округов)</w:t>
            </w:r>
          </w:p>
        </w:tc>
        <w:tc>
          <w:tcPr>
            <w:tcW w:w="1489" w:type="dxa"/>
            <w:tcBorders>
              <w:top w:val="nil"/>
              <w:left w:val="nil"/>
              <w:bottom w:val="nil"/>
              <w:right w:val="nil"/>
            </w:tcBorders>
            <w:vAlign w:val="bottom"/>
          </w:tcPr>
          <w:p w:rsidR="00C42116" w:rsidRDefault="00C42116">
            <w:pPr>
              <w:pStyle w:val="ConsPlusNormal"/>
              <w:jc w:val="center"/>
            </w:pPr>
            <w:r>
              <w:t>Ч4104Д0030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Ч4104Д0030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Дотации</w:t>
            </w:r>
          </w:p>
        </w:tc>
        <w:tc>
          <w:tcPr>
            <w:tcW w:w="1489" w:type="dxa"/>
            <w:tcBorders>
              <w:top w:val="nil"/>
              <w:left w:val="nil"/>
              <w:bottom w:val="nil"/>
              <w:right w:val="nil"/>
            </w:tcBorders>
            <w:vAlign w:val="bottom"/>
          </w:tcPr>
          <w:p w:rsidR="00C42116" w:rsidRDefault="00C42116">
            <w:pPr>
              <w:pStyle w:val="ConsPlusNormal"/>
              <w:jc w:val="center"/>
            </w:pPr>
            <w:r>
              <w:t>Ч4104Д0030</w:t>
            </w:r>
          </w:p>
        </w:tc>
        <w:tc>
          <w:tcPr>
            <w:tcW w:w="624" w:type="dxa"/>
            <w:tcBorders>
              <w:top w:val="nil"/>
              <w:left w:val="nil"/>
              <w:bottom w:val="nil"/>
              <w:right w:val="nil"/>
            </w:tcBorders>
            <w:vAlign w:val="bottom"/>
          </w:tcPr>
          <w:p w:rsidR="00C42116" w:rsidRDefault="00C42116">
            <w:pPr>
              <w:pStyle w:val="ConsPlusNormal"/>
              <w:jc w:val="center"/>
            </w:pPr>
            <w:r>
              <w:t>510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Ч4104Д0030</w:t>
            </w:r>
          </w:p>
        </w:tc>
        <w:tc>
          <w:tcPr>
            <w:tcW w:w="624" w:type="dxa"/>
            <w:tcBorders>
              <w:top w:val="nil"/>
              <w:left w:val="nil"/>
              <w:bottom w:val="nil"/>
              <w:right w:val="nil"/>
            </w:tcBorders>
            <w:vAlign w:val="bottom"/>
          </w:tcPr>
          <w:p w:rsidR="00C42116" w:rsidRDefault="00C42116">
            <w:pPr>
              <w:pStyle w:val="ConsPlusNormal"/>
              <w:jc w:val="center"/>
            </w:pPr>
            <w:r>
              <w:t>510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Дотации на выравнивание бюджетной обеспеченности </w:t>
            </w:r>
            <w:r>
              <w:lastRenderedPageBreak/>
              <w:t>субъектов Российской Федерации и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lastRenderedPageBreak/>
              <w:t>Ч4104Д0030</w:t>
            </w:r>
          </w:p>
        </w:tc>
        <w:tc>
          <w:tcPr>
            <w:tcW w:w="624" w:type="dxa"/>
            <w:tcBorders>
              <w:top w:val="nil"/>
              <w:left w:val="nil"/>
              <w:bottom w:val="nil"/>
              <w:right w:val="nil"/>
            </w:tcBorders>
            <w:vAlign w:val="bottom"/>
          </w:tcPr>
          <w:p w:rsidR="00C42116" w:rsidRDefault="00C42116">
            <w:pPr>
              <w:pStyle w:val="ConsPlusNormal"/>
              <w:jc w:val="center"/>
            </w:pPr>
            <w:r>
              <w:t>510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1489" w:type="dxa"/>
            <w:tcBorders>
              <w:top w:val="nil"/>
              <w:left w:val="nil"/>
              <w:bottom w:val="nil"/>
              <w:right w:val="nil"/>
            </w:tcBorders>
            <w:vAlign w:val="bottom"/>
          </w:tcPr>
          <w:p w:rsidR="00C42116" w:rsidRDefault="00C42116">
            <w:pPr>
              <w:pStyle w:val="ConsPlusNormal"/>
              <w:jc w:val="center"/>
            </w:pPr>
            <w:r>
              <w:t>Ч4104Д0070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Ч4104Д0070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Ч4104Д0070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Ч4104Д0070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C42116" w:rsidRDefault="00C42116">
            <w:pPr>
              <w:pStyle w:val="ConsPlusNormal"/>
              <w:jc w:val="center"/>
            </w:pPr>
            <w:r>
              <w:t>Ч4104Д0070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1489" w:type="dxa"/>
            <w:tcBorders>
              <w:top w:val="nil"/>
              <w:left w:val="nil"/>
              <w:bottom w:val="nil"/>
              <w:right w:val="nil"/>
            </w:tcBorders>
            <w:vAlign w:val="bottom"/>
          </w:tcPr>
          <w:p w:rsidR="00C42116" w:rsidRDefault="00C42116">
            <w:pPr>
              <w:pStyle w:val="ConsPlusNormal"/>
              <w:jc w:val="center"/>
            </w:pPr>
            <w:r>
              <w:t>Ч410500000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539843,9</w:t>
            </w:r>
          </w:p>
        </w:tc>
        <w:tc>
          <w:tcPr>
            <w:tcW w:w="1264" w:type="dxa"/>
            <w:tcBorders>
              <w:top w:val="nil"/>
              <w:left w:val="nil"/>
              <w:bottom w:val="nil"/>
              <w:right w:val="nil"/>
            </w:tcBorders>
            <w:vAlign w:val="bottom"/>
          </w:tcPr>
          <w:p w:rsidR="00C42116" w:rsidRDefault="00C42116">
            <w:pPr>
              <w:pStyle w:val="ConsPlusNormal"/>
              <w:jc w:val="right"/>
            </w:pPr>
            <w:r>
              <w:t>539843,9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Выполнение обязательств по выплате агентских комиссий и вознаграждения</w:t>
            </w:r>
          </w:p>
        </w:tc>
        <w:tc>
          <w:tcPr>
            <w:tcW w:w="1489" w:type="dxa"/>
            <w:tcBorders>
              <w:top w:val="nil"/>
              <w:left w:val="nil"/>
              <w:bottom w:val="nil"/>
              <w:right w:val="nil"/>
            </w:tcBorders>
            <w:vAlign w:val="bottom"/>
          </w:tcPr>
          <w:p w:rsidR="00C42116" w:rsidRDefault="00C42116">
            <w:pPr>
              <w:pStyle w:val="ConsPlusNormal"/>
              <w:jc w:val="center"/>
            </w:pPr>
            <w:r>
              <w:t>Ч410513470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Ч410513470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Ч410513470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Ч410513470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Ч410513470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Государственные гарантии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Ч410513480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Ч410513480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89" w:type="dxa"/>
            <w:tcBorders>
              <w:top w:val="nil"/>
              <w:left w:val="nil"/>
              <w:bottom w:val="nil"/>
              <w:right w:val="nil"/>
            </w:tcBorders>
            <w:vAlign w:val="bottom"/>
          </w:tcPr>
          <w:p w:rsidR="00C42116" w:rsidRDefault="00C42116">
            <w:pPr>
              <w:pStyle w:val="ConsPlusNormal"/>
              <w:jc w:val="center"/>
            </w:pPr>
            <w:r>
              <w:t>Ч410513480</w:t>
            </w:r>
          </w:p>
        </w:tc>
        <w:tc>
          <w:tcPr>
            <w:tcW w:w="624" w:type="dxa"/>
            <w:tcBorders>
              <w:top w:val="nil"/>
              <w:left w:val="nil"/>
              <w:bottom w:val="nil"/>
              <w:right w:val="nil"/>
            </w:tcBorders>
            <w:vAlign w:val="bottom"/>
          </w:tcPr>
          <w:p w:rsidR="00C42116" w:rsidRDefault="00C42116">
            <w:pPr>
              <w:pStyle w:val="ConsPlusNormal"/>
              <w:jc w:val="center"/>
            </w:pPr>
            <w:r>
              <w:t>840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Ч410513480</w:t>
            </w:r>
          </w:p>
        </w:tc>
        <w:tc>
          <w:tcPr>
            <w:tcW w:w="624" w:type="dxa"/>
            <w:tcBorders>
              <w:top w:val="nil"/>
              <w:left w:val="nil"/>
              <w:bottom w:val="nil"/>
              <w:right w:val="nil"/>
            </w:tcBorders>
            <w:vAlign w:val="bottom"/>
          </w:tcPr>
          <w:p w:rsidR="00C42116" w:rsidRDefault="00C42116">
            <w:pPr>
              <w:pStyle w:val="ConsPlusNormal"/>
              <w:jc w:val="center"/>
            </w:pPr>
            <w:r>
              <w:t>840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Ч410513480</w:t>
            </w:r>
          </w:p>
        </w:tc>
        <w:tc>
          <w:tcPr>
            <w:tcW w:w="624" w:type="dxa"/>
            <w:tcBorders>
              <w:top w:val="nil"/>
              <w:left w:val="nil"/>
              <w:bottom w:val="nil"/>
              <w:right w:val="nil"/>
            </w:tcBorders>
            <w:vAlign w:val="bottom"/>
          </w:tcPr>
          <w:p w:rsidR="00C42116" w:rsidRDefault="00C42116">
            <w:pPr>
              <w:pStyle w:val="ConsPlusNormal"/>
              <w:jc w:val="center"/>
            </w:pPr>
            <w:r>
              <w:t>840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Процентные платежи по государственному долгу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Ч410513490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Обслуживание государственного (муниципального) долга</w:t>
            </w:r>
          </w:p>
        </w:tc>
        <w:tc>
          <w:tcPr>
            <w:tcW w:w="1489" w:type="dxa"/>
            <w:tcBorders>
              <w:top w:val="nil"/>
              <w:left w:val="nil"/>
              <w:bottom w:val="nil"/>
              <w:right w:val="nil"/>
            </w:tcBorders>
            <w:vAlign w:val="bottom"/>
          </w:tcPr>
          <w:p w:rsidR="00C42116" w:rsidRDefault="00C42116">
            <w:pPr>
              <w:pStyle w:val="ConsPlusNormal"/>
              <w:jc w:val="center"/>
            </w:pPr>
            <w:r>
              <w:t>Ч410513490</w:t>
            </w:r>
          </w:p>
        </w:tc>
        <w:tc>
          <w:tcPr>
            <w:tcW w:w="624" w:type="dxa"/>
            <w:tcBorders>
              <w:top w:val="nil"/>
              <w:left w:val="nil"/>
              <w:bottom w:val="nil"/>
              <w:right w:val="nil"/>
            </w:tcBorders>
            <w:vAlign w:val="bottom"/>
          </w:tcPr>
          <w:p w:rsidR="00C42116" w:rsidRDefault="00C42116">
            <w:pPr>
              <w:pStyle w:val="ConsPlusNormal"/>
              <w:jc w:val="center"/>
            </w:pPr>
            <w:r>
              <w:t>700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Обслуживание государственного долга субъекта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Ч410513490</w:t>
            </w:r>
          </w:p>
        </w:tc>
        <w:tc>
          <w:tcPr>
            <w:tcW w:w="624" w:type="dxa"/>
            <w:tcBorders>
              <w:top w:val="nil"/>
              <w:left w:val="nil"/>
              <w:bottom w:val="nil"/>
              <w:right w:val="nil"/>
            </w:tcBorders>
            <w:vAlign w:val="bottom"/>
          </w:tcPr>
          <w:p w:rsidR="00C42116" w:rsidRDefault="00C42116">
            <w:pPr>
              <w:pStyle w:val="ConsPlusNormal"/>
              <w:jc w:val="center"/>
            </w:pPr>
            <w:r>
              <w:t>720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Обслуживание государственного и муниципального долга</w:t>
            </w:r>
          </w:p>
        </w:tc>
        <w:tc>
          <w:tcPr>
            <w:tcW w:w="1489" w:type="dxa"/>
            <w:tcBorders>
              <w:top w:val="nil"/>
              <w:left w:val="nil"/>
              <w:bottom w:val="nil"/>
              <w:right w:val="nil"/>
            </w:tcBorders>
            <w:vAlign w:val="bottom"/>
          </w:tcPr>
          <w:p w:rsidR="00C42116" w:rsidRDefault="00C42116">
            <w:pPr>
              <w:pStyle w:val="ConsPlusNormal"/>
              <w:jc w:val="center"/>
            </w:pPr>
            <w:r>
              <w:t>Ч410513490</w:t>
            </w:r>
          </w:p>
        </w:tc>
        <w:tc>
          <w:tcPr>
            <w:tcW w:w="624" w:type="dxa"/>
            <w:tcBorders>
              <w:top w:val="nil"/>
              <w:left w:val="nil"/>
              <w:bottom w:val="nil"/>
              <w:right w:val="nil"/>
            </w:tcBorders>
            <w:vAlign w:val="bottom"/>
          </w:tcPr>
          <w:p w:rsidR="00C42116" w:rsidRDefault="00C42116">
            <w:pPr>
              <w:pStyle w:val="ConsPlusNormal"/>
              <w:jc w:val="center"/>
            </w:pPr>
            <w:r>
              <w:t>720</w:t>
            </w:r>
          </w:p>
        </w:tc>
        <w:tc>
          <w:tcPr>
            <w:tcW w:w="397" w:type="dxa"/>
            <w:tcBorders>
              <w:top w:val="nil"/>
              <w:left w:val="nil"/>
              <w:bottom w:val="nil"/>
              <w:right w:val="nil"/>
            </w:tcBorders>
            <w:vAlign w:val="bottom"/>
          </w:tcPr>
          <w:p w:rsidR="00C42116" w:rsidRDefault="00C42116">
            <w:pPr>
              <w:pStyle w:val="ConsPlusNormal"/>
              <w:jc w:val="center"/>
            </w:pPr>
            <w:r>
              <w:t>13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Обслуживание государственного внутреннего и муниципального долга</w:t>
            </w:r>
          </w:p>
        </w:tc>
        <w:tc>
          <w:tcPr>
            <w:tcW w:w="1489" w:type="dxa"/>
            <w:tcBorders>
              <w:top w:val="nil"/>
              <w:left w:val="nil"/>
              <w:bottom w:val="nil"/>
              <w:right w:val="nil"/>
            </w:tcBorders>
            <w:vAlign w:val="bottom"/>
          </w:tcPr>
          <w:p w:rsidR="00C42116" w:rsidRDefault="00C42116">
            <w:pPr>
              <w:pStyle w:val="ConsPlusNormal"/>
              <w:jc w:val="center"/>
            </w:pPr>
            <w:r>
              <w:t>Ч410513490</w:t>
            </w:r>
          </w:p>
        </w:tc>
        <w:tc>
          <w:tcPr>
            <w:tcW w:w="624" w:type="dxa"/>
            <w:tcBorders>
              <w:top w:val="nil"/>
              <w:left w:val="nil"/>
              <w:bottom w:val="nil"/>
              <w:right w:val="nil"/>
            </w:tcBorders>
            <w:vAlign w:val="bottom"/>
          </w:tcPr>
          <w:p w:rsidR="00C42116" w:rsidRDefault="00C42116">
            <w:pPr>
              <w:pStyle w:val="ConsPlusNormal"/>
              <w:jc w:val="center"/>
            </w:pPr>
            <w:r>
              <w:t>720</w:t>
            </w:r>
          </w:p>
        </w:tc>
        <w:tc>
          <w:tcPr>
            <w:tcW w:w="397" w:type="dxa"/>
            <w:tcBorders>
              <w:top w:val="nil"/>
              <w:left w:val="nil"/>
              <w:bottom w:val="nil"/>
              <w:right w:val="nil"/>
            </w:tcBorders>
            <w:vAlign w:val="bottom"/>
          </w:tcPr>
          <w:p w:rsidR="00C42116" w:rsidRDefault="00C42116">
            <w:pPr>
              <w:pStyle w:val="ConsPlusNormal"/>
              <w:jc w:val="center"/>
            </w:pPr>
            <w:r>
              <w:t>13</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Присвоение и поддержание кредитного рейтинга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Ч410514590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Ч410514590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Ч410514590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Ч410514590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Ч410514590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17.2.</w:t>
            </w:r>
          </w:p>
        </w:tc>
        <w:tc>
          <w:tcPr>
            <w:tcW w:w="3005" w:type="dxa"/>
            <w:tcBorders>
              <w:top w:val="nil"/>
              <w:left w:val="nil"/>
              <w:bottom w:val="nil"/>
              <w:right w:val="nil"/>
            </w:tcBorders>
          </w:tcPr>
          <w:p w:rsidR="00C42116" w:rsidRDefault="00AB5A4C">
            <w:pPr>
              <w:pStyle w:val="ConsPlusNormal"/>
              <w:jc w:val="both"/>
            </w:pPr>
            <w:hyperlink r:id="rId122" w:history="1">
              <w:r w:rsidR="00C42116">
                <w:rPr>
                  <w:color w:val="0000FF"/>
                </w:rPr>
                <w:t>Подпрограмма</w:t>
              </w:r>
            </w:hyperlink>
            <w:r w:rsidR="00C42116">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Ч420000000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1489" w:type="dxa"/>
            <w:tcBorders>
              <w:top w:val="nil"/>
              <w:left w:val="nil"/>
              <w:bottom w:val="nil"/>
              <w:right w:val="nil"/>
            </w:tcBorders>
            <w:vAlign w:val="bottom"/>
          </w:tcPr>
          <w:p w:rsidR="00C42116" w:rsidRDefault="00C42116">
            <w:pPr>
              <w:pStyle w:val="ConsPlusNormal"/>
              <w:jc w:val="center"/>
            </w:pPr>
            <w:r>
              <w:t>Ч420100000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1489" w:type="dxa"/>
            <w:tcBorders>
              <w:top w:val="nil"/>
              <w:left w:val="nil"/>
              <w:bottom w:val="nil"/>
              <w:right w:val="nil"/>
            </w:tcBorders>
            <w:vAlign w:val="bottom"/>
          </w:tcPr>
          <w:p w:rsidR="00C42116" w:rsidRDefault="00C42116">
            <w:pPr>
              <w:pStyle w:val="ConsPlusNormal"/>
              <w:jc w:val="center"/>
            </w:pPr>
            <w:r>
              <w:t>Ч420113500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Ч420113500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Ч420113500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Ч420113500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C42116" w:rsidRDefault="00C42116">
            <w:pPr>
              <w:pStyle w:val="ConsPlusNormal"/>
              <w:jc w:val="center"/>
            </w:pPr>
            <w:r>
              <w:t>Ч420113500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17.3.</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23"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Ч4Э0000000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167143,6</w:t>
            </w:r>
          </w:p>
        </w:tc>
        <w:tc>
          <w:tcPr>
            <w:tcW w:w="1264" w:type="dxa"/>
            <w:tcBorders>
              <w:top w:val="nil"/>
              <w:left w:val="nil"/>
              <w:bottom w:val="nil"/>
              <w:right w:val="nil"/>
            </w:tcBorders>
            <w:vAlign w:val="bottom"/>
          </w:tcPr>
          <w:p w:rsidR="00C42116" w:rsidRDefault="00C42116">
            <w:pPr>
              <w:pStyle w:val="ConsPlusNormal"/>
              <w:jc w:val="right"/>
            </w:pPr>
            <w:r>
              <w:t>167143,6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lastRenderedPageBreak/>
              <w:t>Ч4Э0100000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167143,6</w:t>
            </w:r>
          </w:p>
        </w:tc>
        <w:tc>
          <w:tcPr>
            <w:tcW w:w="1264" w:type="dxa"/>
            <w:tcBorders>
              <w:top w:val="nil"/>
              <w:left w:val="nil"/>
              <w:bottom w:val="nil"/>
              <w:right w:val="nil"/>
            </w:tcBorders>
            <w:vAlign w:val="bottom"/>
          </w:tcPr>
          <w:p w:rsidR="00C42116" w:rsidRDefault="00C42116">
            <w:pPr>
              <w:pStyle w:val="ConsPlusNormal"/>
              <w:jc w:val="right"/>
            </w:pPr>
            <w:r>
              <w:t>167143,6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167143,6</w:t>
            </w:r>
          </w:p>
        </w:tc>
        <w:tc>
          <w:tcPr>
            <w:tcW w:w="1264" w:type="dxa"/>
            <w:tcBorders>
              <w:top w:val="nil"/>
              <w:left w:val="nil"/>
              <w:bottom w:val="nil"/>
              <w:right w:val="nil"/>
            </w:tcBorders>
            <w:vAlign w:val="bottom"/>
          </w:tcPr>
          <w:p w:rsidR="00C42116" w:rsidRDefault="00C42116">
            <w:pPr>
              <w:pStyle w:val="ConsPlusNormal"/>
              <w:jc w:val="right"/>
            </w:pPr>
            <w:r>
              <w:t>167143,6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137854,6</w:t>
            </w:r>
          </w:p>
        </w:tc>
        <w:tc>
          <w:tcPr>
            <w:tcW w:w="1264" w:type="dxa"/>
            <w:tcBorders>
              <w:top w:val="nil"/>
              <w:left w:val="nil"/>
              <w:bottom w:val="nil"/>
              <w:right w:val="nil"/>
            </w:tcBorders>
            <w:vAlign w:val="bottom"/>
          </w:tcPr>
          <w:p w:rsidR="00C42116" w:rsidRDefault="00C42116">
            <w:pPr>
              <w:pStyle w:val="ConsPlusNormal"/>
              <w:jc w:val="right"/>
            </w:pPr>
            <w:r>
              <w:t>137854,6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137854,6</w:t>
            </w:r>
          </w:p>
        </w:tc>
        <w:tc>
          <w:tcPr>
            <w:tcW w:w="1264" w:type="dxa"/>
            <w:tcBorders>
              <w:top w:val="nil"/>
              <w:left w:val="nil"/>
              <w:bottom w:val="nil"/>
              <w:right w:val="nil"/>
            </w:tcBorders>
            <w:vAlign w:val="bottom"/>
          </w:tcPr>
          <w:p w:rsidR="00C42116" w:rsidRDefault="00C42116">
            <w:pPr>
              <w:pStyle w:val="ConsPlusNormal"/>
              <w:jc w:val="right"/>
            </w:pPr>
            <w:r>
              <w:t>137854,6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113455,1</w:t>
            </w:r>
          </w:p>
        </w:tc>
        <w:tc>
          <w:tcPr>
            <w:tcW w:w="1264" w:type="dxa"/>
            <w:tcBorders>
              <w:top w:val="nil"/>
              <w:left w:val="nil"/>
              <w:bottom w:val="nil"/>
              <w:right w:val="nil"/>
            </w:tcBorders>
            <w:vAlign w:val="bottom"/>
          </w:tcPr>
          <w:p w:rsidR="00C42116" w:rsidRDefault="00C42116">
            <w:pPr>
              <w:pStyle w:val="ConsPlusNormal"/>
              <w:jc w:val="right"/>
            </w:pPr>
            <w:r>
              <w:t>113455,1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113455,1</w:t>
            </w:r>
          </w:p>
        </w:tc>
        <w:tc>
          <w:tcPr>
            <w:tcW w:w="1264" w:type="dxa"/>
            <w:tcBorders>
              <w:top w:val="nil"/>
              <w:left w:val="nil"/>
              <w:bottom w:val="nil"/>
              <w:right w:val="nil"/>
            </w:tcBorders>
            <w:vAlign w:val="bottom"/>
          </w:tcPr>
          <w:p w:rsidR="00C42116" w:rsidRDefault="00C42116">
            <w:pPr>
              <w:pStyle w:val="ConsPlusNormal"/>
              <w:jc w:val="right"/>
            </w:pPr>
            <w:r>
              <w:t>113455,1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24399,5</w:t>
            </w:r>
          </w:p>
        </w:tc>
        <w:tc>
          <w:tcPr>
            <w:tcW w:w="1264" w:type="dxa"/>
            <w:tcBorders>
              <w:top w:val="nil"/>
              <w:left w:val="nil"/>
              <w:bottom w:val="nil"/>
              <w:right w:val="nil"/>
            </w:tcBorders>
            <w:vAlign w:val="bottom"/>
          </w:tcPr>
          <w:p w:rsidR="00C42116" w:rsidRDefault="00C42116">
            <w:pPr>
              <w:pStyle w:val="ConsPlusNormal"/>
              <w:jc w:val="right"/>
            </w:pPr>
            <w:r>
              <w:t>24399,5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24399,5</w:t>
            </w:r>
          </w:p>
        </w:tc>
        <w:tc>
          <w:tcPr>
            <w:tcW w:w="1264" w:type="dxa"/>
            <w:tcBorders>
              <w:top w:val="nil"/>
              <w:left w:val="nil"/>
              <w:bottom w:val="nil"/>
              <w:right w:val="nil"/>
            </w:tcBorders>
            <w:vAlign w:val="bottom"/>
          </w:tcPr>
          <w:p w:rsidR="00C42116" w:rsidRDefault="00C42116">
            <w:pPr>
              <w:pStyle w:val="ConsPlusNormal"/>
              <w:jc w:val="right"/>
            </w:pPr>
            <w:r>
              <w:t>24399,5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28881,5</w:t>
            </w:r>
          </w:p>
        </w:tc>
        <w:tc>
          <w:tcPr>
            <w:tcW w:w="1264" w:type="dxa"/>
            <w:tcBorders>
              <w:top w:val="nil"/>
              <w:left w:val="nil"/>
              <w:bottom w:val="nil"/>
              <w:right w:val="nil"/>
            </w:tcBorders>
            <w:vAlign w:val="bottom"/>
          </w:tcPr>
          <w:p w:rsidR="00C42116" w:rsidRDefault="00C42116">
            <w:pPr>
              <w:pStyle w:val="ConsPlusNormal"/>
              <w:jc w:val="right"/>
            </w:pPr>
            <w:r>
              <w:t>28881,5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28881,5</w:t>
            </w:r>
          </w:p>
        </w:tc>
        <w:tc>
          <w:tcPr>
            <w:tcW w:w="1264" w:type="dxa"/>
            <w:tcBorders>
              <w:top w:val="nil"/>
              <w:left w:val="nil"/>
              <w:bottom w:val="nil"/>
              <w:right w:val="nil"/>
            </w:tcBorders>
            <w:vAlign w:val="bottom"/>
          </w:tcPr>
          <w:p w:rsidR="00C42116" w:rsidRDefault="00C42116">
            <w:pPr>
              <w:pStyle w:val="ConsPlusNormal"/>
              <w:jc w:val="right"/>
            </w:pPr>
            <w:r>
              <w:t>28881,5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28179,1</w:t>
            </w:r>
          </w:p>
        </w:tc>
        <w:tc>
          <w:tcPr>
            <w:tcW w:w="1264" w:type="dxa"/>
            <w:tcBorders>
              <w:top w:val="nil"/>
              <w:left w:val="nil"/>
              <w:bottom w:val="nil"/>
              <w:right w:val="nil"/>
            </w:tcBorders>
            <w:vAlign w:val="bottom"/>
          </w:tcPr>
          <w:p w:rsidR="00C42116" w:rsidRDefault="00C42116">
            <w:pPr>
              <w:pStyle w:val="ConsPlusNormal"/>
              <w:jc w:val="right"/>
            </w:pPr>
            <w:r>
              <w:t>28179,1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28179,1</w:t>
            </w:r>
          </w:p>
        </w:tc>
        <w:tc>
          <w:tcPr>
            <w:tcW w:w="1264" w:type="dxa"/>
            <w:tcBorders>
              <w:top w:val="nil"/>
              <w:left w:val="nil"/>
              <w:bottom w:val="nil"/>
              <w:right w:val="nil"/>
            </w:tcBorders>
            <w:vAlign w:val="bottom"/>
          </w:tcPr>
          <w:p w:rsidR="00C42116" w:rsidRDefault="00C42116">
            <w:pPr>
              <w:pStyle w:val="ConsPlusNormal"/>
              <w:jc w:val="right"/>
            </w:pPr>
            <w:r>
              <w:t>28179,1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702,4</w:t>
            </w:r>
          </w:p>
        </w:tc>
        <w:tc>
          <w:tcPr>
            <w:tcW w:w="1264" w:type="dxa"/>
            <w:tcBorders>
              <w:top w:val="nil"/>
              <w:left w:val="nil"/>
              <w:bottom w:val="nil"/>
              <w:right w:val="nil"/>
            </w:tcBorders>
            <w:vAlign w:val="bottom"/>
          </w:tcPr>
          <w:p w:rsidR="00C42116" w:rsidRDefault="00C42116">
            <w:pPr>
              <w:pStyle w:val="ConsPlusNormal"/>
              <w:jc w:val="right"/>
            </w:pPr>
            <w:r>
              <w:t>702,4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702,4</w:t>
            </w:r>
          </w:p>
        </w:tc>
        <w:tc>
          <w:tcPr>
            <w:tcW w:w="1264" w:type="dxa"/>
            <w:tcBorders>
              <w:top w:val="nil"/>
              <w:left w:val="nil"/>
              <w:bottom w:val="nil"/>
              <w:right w:val="nil"/>
            </w:tcBorders>
            <w:vAlign w:val="bottom"/>
          </w:tcPr>
          <w:p w:rsidR="00C42116" w:rsidRDefault="00C42116">
            <w:pPr>
              <w:pStyle w:val="ConsPlusNormal"/>
              <w:jc w:val="right"/>
            </w:pPr>
            <w:r>
              <w:t>702,4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267,5</w:t>
            </w:r>
          </w:p>
        </w:tc>
        <w:tc>
          <w:tcPr>
            <w:tcW w:w="1264" w:type="dxa"/>
            <w:tcBorders>
              <w:top w:val="nil"/>
              <w:left w:val="nil"/>
              <w:bottom w:val="nil"/>
              <w:right w:val="nil"/>
            </w:tcBorders>
            <w:vAlign w:val="bottom"/>
          </w:tcPr>
          <w:p w:rsidR="00C42116" w:rsidRDefault="00C42116">
            <w:pPr>
              <w:pStyle w:val="ConsPlusNormal"/>
              <w:jc w:val="right"/>
            </w:pPr>
            <w:r>
              <w:t>267,5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267,5</w:t>
            </w:r>
          </w:p>
        </w:tc>
        <w:tc>
          <w:tcPr>
            <w:tcW w:w="1264" w:type="dxa"/>
            <w:tcBorders>
              <w:top w:val="nil"/>
              <w:left w:val="nil"/>
              <w:bottom w:val="nil"/>
              <w:right w:val="nil"/>
            </w:tcBorders>
            <w:vAlign w:val="bottom"/>
          </w:tcPr>
          <w:p w:rsidR="00C42116" w:rsidRDefault="00C42116">
            <w:pPr>
              <w:pStyle w:val="ConsPlusNormal"/>
              <w:jc w:val="right"/>
            </w:pPr>
            <w:r>
              <w:t>267,5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265,9</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265,9</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w:t>
            </w: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Ч4Э0100190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w:t>
            </w: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124" w:history="1">
              <w:r>
                <w:rPr>
                  <w:color w:val="0000FF"/>
                </w:rPr>
                <w:t>программа</w:t>
              </w:r>
            </w:hyperlink>
            <w:r>
              <w:t xml:space="preserve">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C42116" w:rsidRDefault="00C42116">
            <w:pPr>
              <w:pStyle w:val="ConsPlusNormal"/>
              <w:jc w:val="center"/>
            </w:pPr>
            <w:r>
              <w:t>Ч500000000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622205,8</w:t>
            </w:r>
          </w:p>
        </w:tc>
        <w:tc>
          <w:tcPr>
            <w:tcW w:w="1264" w:type="dxa"/>
            <w:tcBorders>
              <w:top w:val="nil"/>
              <w:left w:val="nil"/>
              <w:bottom w:val="nil"/>
              <w:right w:val="nil"/>
            </w:tcBorders>
            <w:vAlign w:val="bottom"/>
          </w:tcPr>
          <w:p w:rsidR="00C42116" w:rsidRDefault="00C42116">
            <w:pPr>
              <w:pStyle w:val="ConsPlusNormal"/>
              <w:jc w:val="right"/>
            </w:pPr>
            <w:r>
              <w:t>613733,7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18.1.</w:t>
            </w:r>
          </w:p>
        </w:tc>
        <w:tc>
          <w:tcPr>
            <w:tcW w:w="3005" w:type="dxa"/>
            <w:tcBorders>
              <w:top w:val="nil"/>
              <w:left w:val="nil"/>
              <w:bottom w:val="nil"/>
              <w:right w:val="nil"/>
            </w:tcBorders>
          </w:tcPr>
          <w:p w:rsidR="00C42116" w:rsidRDefault="00AB5A4C">
            <w:pPr>
              <w:pStyle w:val="ConsPlusNormal"/>
              <w:jc w:val="both"/>
            </w:pPr>
            <w:hyperlink r:id="rId125" w:history="1">
              <w:r w:rsidR="00C42116">
                <w:rPr>
                  <w:color w:val="0000FF"/>
                </w:rPr>
                <w:t>Подпрограмма</w:t>
              </w:r>
            </w:hyperlink>
            <w:r w:rsidR="00C42116">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C42116" w:rsidRDefault="00C42116">
            <w:pPr>
              <w:pStyle w:val="ConsPlusNormal"/>
              <w:jc w:val="center"/>
            </w:pPr>
            <w:r>
              <w:t>Ч510000000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w:t>
            </w:r>
          </w:p>
        </w:tc>
        <w:tc>
          <w:tcPr>
            <w:tcW w:w="126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"Организация антикоррупционной </w:t>
            </w:r>
            <w:r>
              <w:lastRenderedPageBreak/>
              <w:t>пропаганды и просвещения"</w:t>
            </w:r>
          </w:p>
        </w:tc>
        <w:tc>
          <w:tcPr>
            <w:tcW w:w="1489" w:type="dxa"/>
            <w:tcBorders>
              <w:top w:val="nil"/>
              <w:left w:val="nil"/>
              <w:bottom w:val="nil"/>
              <w:right w:val="nil"/>
            </w:tcBorders>
            <w:vAlign w:val="bottom"/>
          </w:tcPr>
          <w:p w:rsidR="00C42116" w:rsidRDefault="00C42116">
            <w:pPr>
              <w:pStyle w:val="ConsPlusNormal"/>
              <w:jc w:val="center"/>
            </w:pPr>
            <w:r>
              <w:lastRenderedPageBreak/>
              <w:t>Ч510800000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w:t>
            </w:r>
          </w:p>
        </w:tc>
        <w:tc>
          <w:tcPr>
            <w:tcW w:w="126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конкурсов антикоррупционной направленности</w:t>
            </w:r>
          </w:p>
        </w:tc>
        <w:tc>
          <w:tcPr>
            <w:tcW w:w="1489" w:type="dxa"/>
            <w:tcBorders>
              <w:top w:val="nil"/>
              <w:left w:val="nil"/>
              <w:bottom w:val="nil"/>
              <w:right w:val="nil"/>
            </w:tcBorders>
            <w:vAlign w:val="bottom"/>
          </w:tcPr>
          <w:p w:rsidR="00C42116" w:rsidRDefault="00C42116">
            <w:pPr>
              <w:pStyle w:val="ConsPlusNormal"/>
              <w:jc w:val="center"/>
            </w:pPr>
            <w:r>
              <w:t>Ч510813670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Ч510813670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Ч510813670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Ч510813670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Ч510813670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Ч510813680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Ч510813680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Ч510813680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Ч510813680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Ч510813680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18.2.</w:t>
            </w:r>
          </w:p>
        </w:tc>
        <w:tc>
          <w:tcPr>
            <w:tcW w:w="3005" w:type="dxa"/>
            <w:tcBorders>
              <w:top w:val="nil"/>
              <w:left w:val="nil"/>
              <w:bottom w:val="nil"/>
              <w:right w:val="nil"/>
            </w:tcBorders>
          </w:tcPr>
          <w:p w:rsidR="00C42116" w:rsidRDefault="00AB5A4C">
            <w:pPr>
              <w:pStyle w:val="ConsPlusNormal"/>
              <w:jc w:val="both"/>
            </w:pPr>
            <w:hyperlink r:id="rId126" w:history="1">
              <w:r w:rsidR="00C42116">
                <w:rPr>
                  <w:color w:val="0000FF"/>
                </w:rPr>
                <w:t>Подпрограмма</w:t>
              </w:r>
            </w:hyperlink>
            <w:r w:rsidR="00C42116">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w:t>
            </w:r>
            <w:r w:rsidR="00C42116">
              <w:lastRenderedPageBreak/>
              <w:t>"Развитие потенциала государственного управления"</w:t>
            </w:r>
          </w:p>
        </w:tc>
        <w:tc>
          <w:tcPr>
            <w:tcW w:w="1489" w:type="dxa"/>
            <w:tcBorders>
              <w:top w:val="nil"/>
              <w:left w:val="nil"/>
              <w:bottom w:val="nil"/>
              <w:right w:val="nil"/>
            </w:tcBorders>
            <w:vAlign w:val="bottom"/>
          </w:tcPr>
          <w:p w:rsidR="00C42116" w:rsidRDefault="00C42116">
            <w:pPr>
              <w:pStyle w:val="ConsPlusNormal"/>
              <w:jc w:val="center"/>
            </w:pPr>
            <w:r>
              <w:lastRenderedPageBreak/>
              <w:t>Ч520000000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1589,4</w:t>
            </w:r>
          </w:p>
        </w:tc>
        <w:tc>
          <w:tcPr>
            <w:tcW w:w="1264" w:type="dxa"/>
            <w:tcBorders>
              <w:top w:val="nil"/>
              <w:left w:val="nil"/>
              <w:bottom w:val="nil"/>
              <w:right w:val="nil"/>
            </w:tcBorders>
            <w:vAlign w:val="bottom"/>
          </w:tcPr>
          <w:p w:rsidR="00C42116" w:rsidRDefault="00C42116">
            <w:pPr>
              <w:pStyle w:val="ConsPlusNormal"/>
              <w:jc w:val="right"/>
            </w:pPr>
            <w:r>
              <w:t>1589,4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Ч520200000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1589,4</w:t>
            </w:r>
          </w:p>
        </w:tc>
        <w:tc>
          <w:tcPr>
            <w:tcW w:w="1264" w:type="dxa"/>
            <w:tcBorders>
              <w:top w:val="nil"/>
              <w:left w:val="nil"/>
              <w:bottom w:val="nil"/>
              <w:right w:val="nil"/>
            </w:tcBorders>
            <w:vAlign w:val="bottom"/>
          </w:tcPr>
          <w:p w:rsidR="00C42116" w:rsidRDefault="00C42116">
            <w:pPr>
              <w:pStyle w:val="ConsPlusNormal"/>
              <w:jc w:val="right"/>
            </w:pPr>
            <w:r>
              <w:t>1589,4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1589,4</w:t>
            </w:r>
          </w:p>
        </w:tc>
        <w:tc>
          <w:tcPr>
            <w:tcW w:w="1264" w:type="dxa"/>
            <w:tcBorders>
              <w:top w:val="nil"/>
              <w:left w:val="nil"/>
              <w:bottom w:val="nil"/>
              <w:right w:val="nil"/>
            </w:tcBorders>
            <w:vAlign w:val="bottom"/>
          </w:tcPr>
          <w:p w:rsidR="00C42116" w:rsidRDefault="00C42116">
            <w:pPr>
              <w:pStyle w:val="ConsPlusNormal"/>
              <w:jc w:val="right"/>
            </w:pPr>
            <w:r>
              <w:t>1589,4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lastRenderedPageBreak/>
              <w:t>Ч520213690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375,6</w:t>
            </w: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375,6</w:t>
            </w: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375,6</w:t>
            </w: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375,6</w:t>
            </w: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708,6</w:t>
            </w:r>
          </w:p>
        </w:tc>
        <w:tc>
          <w:tcPr>
            <w:tcW w:w="1264" w:type="dxa"/>
            <w:tcBorders>
              <w:top w:val="nil"/>
              <w:left w:val="nil"/>
              <w:bottom w:val="nil"/>
              <w:right w:val="nil"/>
            </w:tcBorders>
            <w:vAlign w:val="bottom"/>
          </w:tcPr>
          <w:p w:rsidR="00C42116" w:rsidRDefault="00C42116">
            <w:pPr>
              <w:pStyle w:val="ConsPlusNormal"/>
              <w:jc w:val="right"/>
            </w:pPr>
            <w:r>
              <w:t>708,6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708,6</w:t>
            </w:r>
          </w:p>
        </w:tc>
        <w:tc>
          <w:tcPr>
            <w:tcW w:w="1264" w:type="dxa"/>
            <w:tcBorders>
              <w:top w:val="nil"/>
              <w:left w:val="nil"/>
              <w:bottom w:val="nil"/>
              <w:right w:val="nil"/>
            </w:tcBorders>
            <w:vAlign w:val="bottom"/>
          </w:tcPr>
          <w:p w:rsidR="00C42116" w:rsidRDefault="00C42116">
            <w:pPr>
              <w:pStyle w:val="ConsPlusNormal"/>
              <w:jc w:val="right"/>
            </w:pPr>
            <w:r>
              <w:t>708,6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708,6</w:t>
            </w:r>
          </w:p>
        </w:tc>
        <w:tc>
          <w:tcPr>
            <w:tcW w:w="1264" w:type="dxa"/>
            <w:tcBorders>
              <w:top w:val="nil"/>
              <w:left w:val="nil"/>
              <w:bottom w:val="nil"/>
              <w:right w:val="nil"/>
            </w:tcBorders>
            <w:vAlign w:val="bottom"/>
          </w:tcPr>
          <w:p w:rsidR="00C42116" w:rsidRDefault="00C42116">
            <w:pPr>
              <w:pStyle w:val="ConsPlusNormal"/>
              <w:jc w:val="right"/>
            </w:pPr>
            <w:r>
              <w:t>708,6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708,6</w:t>
            </w:r>
          </w:p>
        </w:tc>
        <w:tc>
          <w:tcPr>
            <w:tcW w:w="1264" w:type="dxa"/>
            <w:tcBorders>
              <w:top w:val="nil"/>
              <w:left w:val="nil"/>
              <w:bottom w:val="nil"/>
              <w:right w:val="nil"/>
            </w:tcBorders>
            <w:vAlign w:val="bottom"/>
          </w:tcPr>
          <w:p w:rsidR="00C42116" w:rsidRDefault="00C42116">
            <w:pPr>
              <w:pStyle w:val="ConsPlusNormal"/>
              <w:jc w:val="right"/>
            </w:pPr>
            <w:r>
              <w:t>708,6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Ч520213690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18.3.</w:t>
            </w:r>
          </w:p>
        </w:tc>
        <w:tc>
          <w:tcPr>
            <w:tcW w:w="3005" w:type="dxa"/>
            <w:tcBorders>
              <w:top w:val="nil"/>
              <w:left w:val="nil"/>
              <w:bottom w:val="nil"/>
              <w:right w:val="nil"/>
            </w:tcBorders>
          </w:tcPr>
          <w:p w:rsidR="00C42116" w:rsidRDefault="00AB5A4C">
            <w:pPr>
              <w:pStyle w:val="ConsPlusNormal"/>
              <w:jc w:val="both"/>
            </w:pPr>
            <w:hyperlink r:id="rId127" w:history="1">
              <w:r w:rsidR="00C42116">
                <w:rPr>
                  <w:color w:val="0000FF"/>
                </w:rPr>
                <w:t>Подпрограмма</w:t>
              </w:r>
            </w:hyperlink>
            <w:r w:rsidR="00C42116">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C42116" w:rsidRDefault="00C42116">
            <w:pPr>
              <w:pStyle w:val="ConsPlusNormal"/>
              <w:jc w:val="center"/>
            </w:pPr>
            <w:r>
              <w:t>Ч530000000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Ч530200000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Переподготовка и повышение квалификации кадров для муниципальной службы</w:t>
            </w:r>
          </w:p>
        </w:tc>
        <w:tc>
          <w:tcPr>
            <w:tcW w:w="1489" w:type="dxa"/>
            <w:tcBorders>
              <w:top w:val="nil"/>
              <w:left w:val="nil"/>
              <w:bottom w:val="nil"/>
              <w:right w:val="nil"/>
            </w:tcBorders>
            <w:vAlign w:val="bottom"/>
          </w:tcPr>
          <w:p w:rsidR="00C42116" w:rsidRDefault="00C42116">
            <w:pPr>
              <w:pStyle w:val="ConsPlusNormal"/>
              <w:jc w:val="center"/>
            </w:pPr>
            <w:r>
              <w:t>Ч530213710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Ч530213710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Ч530213710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Ч530213710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Ч530213710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18.4.</w:t>
            </w:r>
          </w:p>
        </w:tc>
        <w:tc>
          <w:tcPr>
            <w:tcW w:w="3005" w:type="dxa"/>
            <w:tcBorders>
              <w:top w:val="nil"/>
              <w:left w:val="nil"/>
              <w:bottom w:val="nil"/>
              <w:right w:val="nil"/>
            </w:tcBorders>
          </w:tcPr>
          <w:p w:rsidR="00C42116" w:rsidRDefault="00AB5A4C">
            <w:pPr>
              <w:pStyle w:val="ConsPlusNormal"/>
              <w:jc w:val="both"/>
            </w:pPr>
            <w:hyperlink r:id="rId128" w:history="1">
              <w:r w:rsidR="00C42116">
                <w:rPr>
                  <w:color w:val="0000FF"/>
                </w:rPr>
                <w:t>Подпрограмма</w:t>
              </w:r>
            </w:hyperlink>
            <w:r w:rsidR="00C42116">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C42116" w:rsidRDefault="00C42116">
            <w:pPr>
              <w:pStyle w:val="ConsPlusNormal"/>
              <w:jc w:val="center"/>
            </w:pPr>
            <w:r>
              <w:t>Ч540000000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194585,5</w:t>
            </w:r>
          </w:p>
        </w:tc>
        <w:tc>
          <w:tcPr>
            <w:tcW w:w="1264" w:type="dxa"/>
            <w:tcBorders>
              <w:top w:val="nil"/>
              <w:left w:val="nil"/>
              <w:bottom w:val="nil"/>
              <w:right w:val="nil"/>
            </w:tcBorders>
            <w:vAlign w:val="bottom"/>
          </w:tcPr>
          <w:p w:rsidR="00C42116" w:rsidRDefault="00C42116">
            <w:pPr>
              <w:pStyle w:val="ConsPlusNormal"/>
              <w:jc w:val="right"/>
            </w:pPr>
            <w:r>
              <w:t>186113,4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489" w:type="dxa"/>
            <w:tcBorders>
              <w:top w:val="nil"/>
              <w:left w:val="nil"/>
              <w:bottom w:val="nil"/>
              <w:right w:val="nil"/>
            </w:tcBorders>
            <w:vAlign w:val="bottom"/>
          </w:tcPr>
          <w:p w:rsidR="00C42116" w:rsidRDefault="00C42116">
            <w:pPr>
              <w:pStyle w:val="ConsPlusNormal"/>
              <w:jc w:val="center"/>
            </w:pPr>
            <w:r>
              <w:t>Ч540100000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118117,5</w:t>
            </w:r>
          </w:p>
        </w:tc>
        <w:tc>
          <w:tcPr>
            <w:tcW w:w="1264" w:type="dxa"/>
            <w:tcBorders>
              <w:top w:val="nil"/>
              <w:left w:val="nil"/>
              <w:bottom w:val="nil"/>
              <w:right w:val="nil"/>
            </w:tcBorders>
            <w:vAlign w:val="bottom"/>
          </w:tcPr>
          <w:p w:rsidR="00C42116" w:rsidRDefault="00C42116">
            <w:pPr>
              <w:pStyle w:val="ConsPlusNormal"/>
              <w:jc w:val="right"/>
            </w:pPr>
            <w:r>
              <w:t>118136,0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Организационное обеспечение деятельности мировых судей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116849,0</w:t>
            </w:r>
          </w:p>
        </w:tc>
        <w:tc>
          <w:tcPr>
            <w:tcW w:w="1264" w:type="dxa"/>
            <w:tcBorders>
              <w:top w:val="nil"/>
              <w:left w:val="nil"/>
              <w:bottom w:val="nil"/>
              <w:right w:val="nil"/>
            </w:tcBorders>
            <w:vAlign w:val="bottom"/>
          </w:tcPr>
          <w:p w:rsidR="00C42116" w:rsidRDefault="00C42116">
            <w:pPr>
              <w:pStyle w:val="ConsPlusNormal"/>
              <w:jc w:val="right"/>
            </w:pPr>
            <w:r>
              <w:t>116849,0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74721,0</w:t>
            </w:r>
          </w:p>
        </w:tc>
        <w:tc>
          <w:tcPr>
            <w:tcW w:w="1264" w:type="dxa"/>
            <w:tcBorders>
              <w:top w:val="nil"/>
              <w:left w:val="nil"/>
              <w:bottom w:val="nil"/>
              <w:right w:val="nil"/>
            </w:tcBorders>
            <w:vAlign w:val="bottom"/>
          </w:tcPr>
          <w:p w:rsidR="00C42116" w:rsidRDefault="00C42116">
            <w:pPr>
              <w:pStyle w:val="ConsPlusNormal"/>
              <w:jc w:val="right"/>
            </w:pPr>
            <w:r>
              <w:t>74721,0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74721,0</w:t>
            </w:r>
          </w:p>
        </w:tc>
        <w:tc>
          <w:tcPr>
            <w:tcW w:w="1264" w:type="dxa"/>
            <w:tcBorders>
              <w:top w:val="nil"/>
              <w:left w:val="nil"/>
              <w:bottom w:val="nil"/>
              <w:right w:val="nil"/>
            </w:tcBorders>
            <w:vAlign w:val="bottom"/>
          </w:tcPr>
          <w:p w:rsidR="00C42116" w:rsidRDefault="00C42116">
            <w:pPr>
              <w:pStyle w:val="ConsPlusNormal"/>
              <w:jc w:val="right"/>
            </w:pPr>
            <w:r>
              <w:t>74721,0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74721,0</w:t>
            </w:r>
          </w:p>
        </w:tc>
        <w:tc>
          <w:tcPr>
            <w:tcW w:w="1264" w:type="dxa"/>
            <w:tcBorders>
              <w:top w:val="nil"/>
              <w:left w:val="nil"/>
              <w:bottom w:val="nil"/>
              <w:right w:val="nil"/>
            </w:tcBorders>
            <w:vAlign w:val="bottom"/>
          </w:tcPr>
          <w:p w:rsidR="00C42116" w:rsidRDefault="00C42116">
            <w:pPr>
              <w:pStyle w:val="ConsPlusNormal"/>
              <w:jc w:val="right"/>
            </w:pPr>
            <w:r>
              <w:t>74721,0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Судебная система</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74721,0</w:t>
            </w:r>
          </w:p>
        </w:tc>
        <w:tc>
          <w:tcPr>
            <w:tcW w:w="1264" w:type="dxa"/>
            <w:tcBorders>
              <w:top w:val="nil"/>
              <w:left w:val="nil"/>
              <w:bottom w:val="nil"/>
              <w:right w:val="nil"/>
            </w:tcBorders>
            <w:vAlign w:val="bottom"/>
          </w:tcPr>
          <w:p w:rsidR="00C42116" w:rsidRDefault="00C42116">
            <w:pPr>
              <w:pStyle w:val="ConsPlusNormal"/>
              <w:jc w:val="right"/>
            </w:pPr>
            <w:r>
              <w:t>74721,0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41962,0</w:t>
            </w:r>
          </w:p>
        </w:tc>
        <w:tc>
          <w:tcPr>
            <w:tcW w:w="1264" w:type="dxa"/>
            <w:tcBorders>
              <w:top w:val="nil"/>
              <w:left w:val="nil"/>
              <w:bottom w:val="nil"/>
              <w:right w:val="nil"/>
            </w:tcBorders>
            <w:vAlign w:val="bottom"/>
          </w:tcPr>
          <w:p w:rsidR="00C42116" w:rsidRDefault="00C42116">
            <w:pPr>
              <w:pStyle w:val="ConsPlusNormal"/>
              <w:jc w:val="right"/>
            </w:pPr>
            <w:r>
              <w:t>41962,0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41962,0</w:t>
            </w:r>
          </w:p>
        </w:tc>
        <w:tc>
          <w:tcPr>
            <w:tcW w:w="1264" w:type="dxa"/>
            <w:tcBorders>
              <w:top w:val="nil"/>
              <w:left w:val="nil"/>
              <w:bottom w:val="nil"/>
              <w:right w:val="nil"/>
            </w:tcBorders>
            <w:vAlign w:val="bottom"/>
          </w:tcPr>
          <w:p w:rsidR="00C42116" w:rsidRDefault="00C42116">
            <w:pPr>
              <w:pStyle w:val="ConsPlusNormal"/>
              <w:jc w:val="right"/>
            </w:pPr>
            <w:r>
              <w:t>41962,0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41962,0</w:t>
            </w:r>
          </w:p>
        </w:tc>
        <w:tc>
          <w:tcPr>
            <w:tcW w:w="1264" w:type="dxa"/>
            <w:tcBorders>
              <w:top w:val="nil"/>
              <w:left w:val="nil"/>
              <w:bottom w:val="nil"/>
              <w:right w:val="nil"/>
            </w:tcBorders>
            <w:vAlign w:val="bottom"/>
          </w:tcPr>
          <w:p w:rsidR="00C42116" w:rsidRDefault="00C42116">
            <w:pPr>
              <w:pStyle w:val="ConsPlusNormal"/>
              <w:jc w:val="right"/>
            </w:pPr>
            <w:r>
              <w:t>41962,0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Судебная система</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41962,0</w:t>
            </w:r>
          </w:p>
        </w:tc>
        <w:tc>
          <w:tcPr>
            <w:tcW w:w="1264" w:type="dxa"/>
            <w:tcBorders>
              <w:top w:val="nil"/>
              <w:left w:val="nil"/>
              <w:bottom w:val="nil"/>
              <w:right w:val="nil"/>
            </w:tcBorders>
            <w:vAlign w:val="bottom"/>
          </w:tcPr>
          <w:p w:rsidR="00C42116" w:rsidRDefault="00C42116">
            <w:pPr>
              <w:pStyle w:val="ConsPlusNormal"/>
              <w:jc w:val="right"/>
            </w:pPr>
            <w:r>
              <w:t>41962,0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166,0</w:t>
            </w: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166,0</w:t>
            </w: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166,0</w:t>
            </w: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Судебная система</w:t>
            </w:r>
          </w:p>
        </w:tc>
        <w:tc>
          <w:tcPr>
            <w:tcW w:w="1489" w:type="dxa"/>
            <w:tcBorders>
              <w:top w:val="nil"/>
              <w:left w:val="nil"/>
              <w:bottom w:val="nil"/>
              <w:right w:val="nil"/>
            </w:tcBorders>
            <w:vAlign w:val="bottom"/>
          </w:tcPr>
          <w:p w:rsidR="00C42116" w:rsidRDefault="00C42116">
            <w:pPr>
              <w:pStyle w:val="ConsPlusNormal"/>
              <w:jc w:val="center"/>
            </w:pPr>
            <w:r>
              <w:t>Ч540100250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166,0</w:t>
            </w: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надлежащих условий для размещения судебных участков мировых судей</w:t>
            </w:r>
          </w:p>
        </w:tc>
        <w:tc>
          <w:tcPr>
            <w:tcW w:w="1489" w:type="dxa"/>
            <w:tcBorders>
              <w:top w:val="nil"/>
              <w:left w:val="nil"/>
              <w:bottom w:val="nil"/>
              <w:right w:val="nil"/>
            </w:tcBorders>
            <w:vAlign w:val="bottom"/>
          </w:tcPr>
          <w:p w:rsidR="00C42116" w:rsidRDefault="00C42116">
            <w:pPr>
              <w:pStyle w:val="ConsPlusNormal"/>
              <w:jc w:val="center"/>
            </w:pPr>
            <w:r>
              <w:t>Ч540117880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Ч540117880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Ч540117880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Ч540117880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Судебная система</w:t>
            </w:r>
          </w:p>
        </w:tc>
        <w:tc>
          <w:tcPr>
            <w:tcW w:w="1489" w:type="dxa"/>
            <w:tcBorders>
              <w:top w:val="nil"/>
              <w:left w:val="nil"/>
              <w:bottom w:val="nil"/>
              <w:right w:val="nil"/>
            </w:tcBorders>
            <w:vAlign w:val="bottom"/>
          </w:tcPr>
          <w:p w:rsidR="00C42116" w:rsidRDefault="00C42116">
            <w:pPr>
              <w:pStyle w:val="ConsPlusNormal"/>
              <w:jc w:val="center"/>
            </w:pPr>
            <w:r>
              <w:t>Ч540117880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w:t>
            </w:r>
            <w:r>
              <w:lastRenderedPageBreak/>
              <w:t>Федерации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lastRenderedPageBreak/>
              <w:t>Ч540151200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Ч540151200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Ч540151200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Ч540151200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Судебная система</w:t>
            </w:r>
          </w:p>
        </w:tc>
        <w:tc>
          <w:tcPr>
            <w:tcW w:w="1489" w:type="dxa"/>
            <w:tcBorders>
              <w:top w:val="nil"/>
              <w:left w:val="nil"/>
              <w:bottom w:val="nil"/>
              <w:right w:val="nil"/>
            </w:tcBorders>
            <w:vAlign w:val="bottom"/>
          </w:tcPr>
          <w:p w:rsidR="00C42116" w:rsidRDefault="00C42116">
            <w:pPr>
              <w:pStyle w:val="ConsPlusNormal"/>
              <w:jc w:val="center"/>
            </w:pPr>
            <w:r>
              <w:t>Ч540151200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489" w:type="dxa"/>
            <w:tcBorders>
              <w:top w:val="nil"/>
              <w:left w:val="nil"/>
              <w:bottom w:val="nil"/>
              <w:right w:val="nil"/>
            </w:tcBorders>
            <w:vAlign w:val="bottom"/>
          </w:tcPr>
          <w:p w:rsidR="00C42116" w:rsidRDefault="00C42116">
            <w:pPr>
              <w:pStyle w:val="ConsPlusNormal"/>
              <w:jc w:val="center"/>
            </w:pPr>
            <w:r>
              <w:t>Ч540200000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73807,4</w:t>
            </w:r>
          </w:p>
        </w:tc>
        <w:tc>
          <w:tcPr>
            <w:tcW w:w="1264" w:type="dxa"/>
            <w:tcBorders>
              <w:top w:val="nil"/>
              <w:left w:val="nil"/>
              <w:bottom w:val="nil"/>
              <w:right w:val="nil"/>
            </w:tcBorders>
            <w:vAlign w:val="bottom"/>
          </w:tcPr>
          <w:p w:rsidR="00C42116" w:rsidRDefault="00C42116">
            <w:pPr>
              <w:pStyle w:val="ConsPlusNormal"/>
              <w:jc w:val="right"/>
            </w:pPr>
            <w:r>
              <w:t>65316,8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1489" w:type="dxa"/>
            <w:tcBorders>
              <w:top w:val="nil"/>
              <w:left w:val="nil"/>
              <w:bottom w:val="nil"/>
              <w:right w:val="nil"/>
            </w:tcBorders>
            <w:vAlign w:val="bottom"/>
          </w:tcPr>
          <w:p w:rsidR="00C42116" w:rsidRDefault="00C42116">
            <w:pPr>
              <w:pStyle w:val="ConsPlusNormal"/>
              <w:jc w:val="center"/>
            </w:pPr>
            <w:r>
              <w:t>Ч540200260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Ч540200260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Ч540200260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Ч540200260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Ч540200260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29" w:history="1">
              <w:r>
                <w:rPr>
                  <w:color w:val="0000FF"/>
                </w:rPr>
                <w:t>пунктом 1 статьи 4</w:t>
              </w:r>
            </w:hyperlink>
            <w:r>
              <w:t xml:space="preserve"> Федерального закона от 15 </w:t>
            </w:r>
            <w:r>
              <w:lastRenderedPageBreak/>
              <w:t>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lastRenderedPageBreak/>
              <w:t>Ч540259300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73114,9</w:t>
            </w:r>
          </w:p>
        </w:tc>
        <w:tc>
          <w:tcPr>
            <w:tcW w:w="1264" w:type="dxa"/>
            <w:tcBorders>
              <w:top w:val="nil"/>
              <w:left w:val="nil"/>
              <w:bottom w:val="nil"/>
              <w:right w:val="nil"/>
            </w:tcBorders>
            <w:vAlign w:val="bottom"/>
          </w:tcPr>
          <w:p w:rsidR="00C42116" w:rsidRDefault="00C42116">
            <w:pPr>
              <w:pStyle w:val="ConsPlusNormal"/>
              <w:jc w:val="right"/>
            </w:pPr>
            <w:r>
              <w:t>64624,3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5513,0</w:t>
            </w:r>
          </w:p>
        </w:tc>
        <w:tc>
          <w:tcPr>
            <w:tcW w:w="1264" w:type="dxa"/>
            <w:tcBorders>
              <w:top w:val="nil"/>
              <w:left w:val="nil"/>
              <w:bottom w:val="nil"/>
              <w:right w:val="nil"/>
            </w:tcBorders>
            <w:vAlign w:val="bottom"/>
          </w:tcPr>
          <w:p w:rsidR="00C42116" w:rsidRDefault="00C42116">
            <w:pPr>
              <w:pStyle w:val="ConsPlusNormal"/>
              <w:jc w:val="right"/>
            </w:pPr>
            <w:r>
              <w:t>5513,0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5513,0</w:t>
            </w:r>
          </w:p>
        </w:tc>
        <w:tc>
          <w:tcPr>
            <w:tcW w:w="1264" w:type="dxa"/>
            <w:tcBorders>
              <w:top w:val="nil"/>
              <w:left w:val="nil"/>
              <w:bottom w:val="nil"/>
              <w:right w:val="nil"/>
            </w:tcBorders>
            <w:vAlign w:val="bottom"/>
          </w:tcPr>
          <w:p w:rsidR="00C42116" w:rsidRDefault="00C42116">
            <w:pPr>
              <w:pStyle w:val="ConsPlusNormal"/>
              <w:jc w:val="right"/>
            </w:pPr>
            <w:r>
              <w:t>5513,0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5513,0</w:t>
            </w:r>
          </w:p>
        </w:tc>
        <w:tc>
          <w:tcPr>
            <w:tcW w:w="1264" w:type="dxa"/>
            <w:tcBorders>
              <w:top w:val="nil"/>
              <w:left w:val="nil"/>
              <w:bottom w:val="nil"/>
              <w:right w:val="nil"/>
            </w:tcBorders>
            <w:vAlign w:val="bottom"/>
          </w:tcPr>
          <w:p w:rsidR="00C42116" w:rsidRDefault="00C42116">
            <w:pPr>
              <w:pStyle w:val="ConsPlusNormal"/>
              <w:jc w:val="right"/>
            </w:pPr>
            <w:r>
              <w:t>5513,0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5513,0</w:t>
            </w:r>
          </w:p>
        </w:tc>
        <w:tc>
          <w:tcPr>
            <w:tcW w:w="1264" w:type="dxa"/>
            <w:tcBorders>
              <w:top w:val="nil"/>
              <w:left w:val="nil"/>
              <w:bottom w:val="nil"/>
              <w:right w:val="nil"/>
            </w:tcBorders>
            <w:vAlign w:val="bottom"/>
          </w:tcPr>
          <w:p w:rsidR="00C42116" w:rsidRDefault="00C42116">
            <w:pPr>
              <w:pStyle w:val="ConsPlusNormal"/>
              <w:jc w:val="right"/>
            </w:pPr>
            <w:r>
              <w:t>5513,0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13608,5</w:t>
            </w:r>
          </w:p>
        </w:tc>
        <w:tc>
          <w:tcPr>
            <w:tcW w:w="1264" w:type="dxa"/>
            <w:tcBorders>
              <w:top w:val="nil"/>
              <w:left w:val="nil"/>
              <w:bottom w:val="nil"/>
              <w:right w:val="nil"/>
            </w:tcBorders>
            <w:vAlign w:val="bottom"/>
          </w:tcPr>
          <w:p w:rsidR="00C42116" w:rsidRDefault="00C42116">
            <w:pPr>
              <w:pStyle w:val="ConsPlusNormal"/>
              <w:jc w:val="right"/>
            </w:pPr>
            <w:r>
              <w:t>15552,7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13608,5</w:t>
            </w:r>
          </w:p>
        </w:tc>
        <w:tc>
          <w:tcPr>
            <w:tcW w:w="1264" w:type="dxa"/>
            <w:tcBorders>
              <w:top w:val="nil"/>
              <w:left w:val="nil"/>
              <w:bottom w:val="nil"/>
              <w:right w:val="nil"/>
            </w:tcBorders>
            <w:vAlign w:val="bottom"/>
          </w:tcPr>
          <w:p w:rsidR="00C42116" w:rsidRDefault="00C42116">
            <w:pPr>
              <w:pStyle w:val="ConsPlusNormal"/>
              <w:jc w:val="right"/>
            </w:pPr>
            <w:r>
              <w:t>15552,7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13608,5</w:t>
            </w:r>
          </w:p>
        </w:tc>
        <w:tc>
          <w:tcPr>
            <w:tcW w:w="1264" w:type="dxa"/>
            <w:tcBorders>
              <w:top w:val="nil"/>
              <w:left w:val="nil"/>
              <w:bottom w:val="nil"/>
              <w:right w:val="nil"/>
            </w:tcBorders>
            <w:vAlign w:val="bottom"/>
          </w:tcPr>
          <w:p w:rsidR="00C42116" w:rsidRDefault="00C42116">
            <w:pPr>
              <w:pStyle w:val="ConsPlusNormal"/>
              <w:jc w:val="right"/>
            </w:pPr>
            <w:r>
              <w:t>15552,7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13608,5</w:t>
            </w:r>
          </w:p>
        </w:tc>
        <w:tc>
          <w:tcPr>
            <w:tcW w:w="1264" w:type="dxa"/>
            <w:tcBorders>
              <w:top w:val="nil"/>
              <w:left w:val="nil"/>
              <w:bottom w:val="nil"/>
              <w:right w:val="nil"/>
            </w:tcBorders>
            <w:vAlign w:val="bottom"/>
          </w:tcPr>
          <w:p w:rsidR="00C42116" w:rsidRDefault="00C42116">
            <w:pPr>
              <w:pStyle w:val="ConsPlusNormal"/>
              <w:jc w:val="right"/>
            </w:pPr>
            <w:r>
              <w:t>15552,7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53976,9</w:t>
            </w:r>
          </w:p>
        </w:tc>
        <w:tc>
          <w:tcPr>
            <w:tcW w:w="1264" w:type="dxa"/>
            <w:tcBorders>
              <w:top w:val="nil"/>
              <w:left w:val="nil"/>
              <w:bottom w:val="nil"/>
              <w:right w:val="nil"/>
            </w:tcBorders>
            <w:vAlign w:val="bottom"/>
          </w:tcPr>
          <w:p w:rsidR="00C42116" w:rsidRDefault="00C42116">
            <w:pPr>
              <w:pStyle w:val="ConsPlusNormal"/>
              <w:jc w:val="right"/>
            </w:pPr>
            <w:r>
              <w:t>43542,1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Субвенции</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53976,9</w:t>
            </w:r>
          </w:p>
        </w:tc>
        <w:tc>
          <w:tcPr>
            <w:tcW w:w="1264" w:type="dxa"/>
            <w:tcBorders>
              <w:top w:val="nil"/>
              <w:left w:val="nil"/>
              <w:bottom w:val="nil"/>
              <w:right w:val="nil"/>
            </w:tcBorders>
            <w:vAlign w:val="bottom"/>
          </w:tcPr>
          <w:p w:rsidR="00C42116" w:rsidRDefault="00C42116">
            <w:pPr>
              <w:pStyle w:val="ConsPlusNormal"/>
              <w:jc w:val="right"/>
            </w:pPr>
            <w:r>
              <w:t>43542,1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53976,9</w:t>
            </w:r>
          </w:p>
        </w:tc>
        <w:tc>
          <w:tcPr>
            <w:tcW w:w="1264" w:type="dxa"/>
            <w:tcBorders>
              <w:top w:val="nil"/>
              <w:left w:val="nil"/>
              <w:bottom w:val="nil"/>
              <w:right w:val="nil"/>
            </w:tcBorders>
            <w:vAlign w:val="bottom"/>
          </w:tcPr>
          <w:p w:rsidR="00C42116" w:rsidRDefault="00C42116">
            <w:pPr>
              <w:pStyle w:val="ConsPlusNormal"/>
              <w:jc w:val="right"/>
            </w:pPr>
            <w:r>
              <w:t>43542,1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530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53976,9</w:t>
            </w:r>
          </w:p>
        </w:tc>
        <w:tc>
          <w:tcPr>
            <w:tcW w:w="1264" w:type="dxa"/>
            <w:tcBorders>
              <w:top w:val="nil"/>
              <w:left w:val="nil"/>
              <w:bottom w:val="nil"/>
              <w:right w:val="nil"/>
            </w:tcBorders>
            <w:vAlign w:val="bottom"/>
          </w:tcPr>
          <w:p w:rsidR="00C42116" w:rsidRDefault="00C42116">
            <w:pPr>
              <w:pStyle w:val="ConsPlusNormal"/>
              <w:jc w:val="right"/>
            </w:pPr>
            <w:r>
              <w:t>43542,1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w:t>
            </w: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w:t>
            </w: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w:t>
            </w: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Ч540259300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16,5</w:t>
            </w: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оказания бесплатной юридической помощи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Ч540400000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1460,6</w:t>
            </w:r>
          </w:p>
        </w:tc>
        <w:tc>
          <w:tcPr>
            <w:tcW w:w="1264" w:type="dxa"/>
            <w:tcBorders>
              <w:top w:val="nil"/>
              <w:left w:val="nil"/>
              <w:bottom w:val="nil"/>
              <w:right w:val="nil"/>
            </w:tcBorders>
            <w:vAlign w:val="bottom"/>
          </w:tcPr>
          <w:p w:rsidR="00C42116" w:rsidRDefault="00C42116">
            <w:pPr>
              <w:pStyle w:val="ConsPlusNormal"/>
              <w:jc w:val="right"/>
            </w:pPr>
            <w:r>
              <w:t>1460,6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отдельных категорий граждан бесплатной юридической помощью</w:t>
            </w:r>
          </w:p>
        </w:tc>
        <w:tc>
          <w:tcPr>
            <w:tcW w:w="1489" w:type="dxa"/>
            <w:tcBorders>
              <w:top w:val="nil"/>
              <w:left w:val="nil"/>
              <w:bottom w:val="nil"/>
              <w:right w:val="nil"/>
            </w:tcBorders>
            <w:vAlign w:val="bottom"/>
          </w:tcPr>
          <w:p w:rsidR="00C42116" w:rsidRDefault="00C42116">
            <w:pPr>
              <w:pStyle w:val="ConsPlusNormal"/>
              <w:jc w:val="center"/>
            </w:pPr>
            <w:r>
              <w:t>Ч540413750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Ч540413750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Ч540413750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Ч540413750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Ч540413750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Ч540418910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Ч540418910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C42116" w:rsidRDefault="00C42116">
            <w:pPr>
              <w:pStyle w:val="ConsPlusNormal"/>
              <w:jc w:val="center"/>
            </w:pPr>
            <w:r>
              <w:t>Ч540418910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Ч540418910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Ч540418910</w:t>
            </w:r>
          </w:p>
        </w:tc>
        <w:tc>
          <w:tcPr>
            <w:tcW w:w="624" w:type="dxa"/>
            <w:tcBorders>
              <w:top w:val="nil"/>
              <w:left w:val="nil"/>
              <w:bottom w:val="nil"/>
              <w:right w:val="nil"/>
            </w:tcBorders>
            <w:vAlign w:val="bottom"/>
          </w:tcPr>
          <w:p w:rsidR="00C42116" w:rsidRDefault="00C42116">
            <w:pPr>
              <w:pStyle w:val="ConsPlusNormal"/>
              <w:jc w:val="center"/>
            </w:pPr>
            <w:r>
              <w:t>630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1489" w:type="dxa"/>
            <w:tcBorders>
              <w:top w:val="nil"/>
              <w:left w:val="nil"/>
              <w:bottom w:val="nil"/>
              <w:right w:val="nil"/>
            </w:tcBorders>
            <w:vAlign w:val="bottom"/>
          </w:tcPr>
          <w:p w:rsidR="00C42116" w:rsidRDefault="00C42116">
            <w:pPr>
              <w:pStyle w:val="ConsPlusNormal"/>
              <w:jc w:val="center"/>
            </w:pPr>
            <w:r>
              <w:t>Ч540700000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Поощрение победителей регионального этапа Всероссийского конкурса "Лучшая муниципальная практика"</w:t>
            </w:r>
          </w:p>
        </w:tc>
        <w:tc>
          <w:tcPr>
            <w:tcW w:w="1489" w:type="dxa"/>
            <w:tcBorders>
              <w:top w:val="nil"/>
              <w:left w:val="nil"/>
              <w:bottom w:val="nil"/>
              <w:right w:val="nil"/>
            </w:tcBorders>
            <w:vAlign w:val="bottom"/>
          </w:tcPr>
          <w:p w:rsidR="00C42116" w:rsidRDefault="00C42116">
            <w:pPr>
              <w:pStyle w:val="ConsPlusNormal"/>
              <w:jc w:val="center"/>
            </w:pPr>
            <w:r>
              <w:t>Ч540717600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Ч540717600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Ч540717600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C42116" w:rsidRDefault="00C42116">
            <w:pPr>
              <w:pStyle w:val="ConsPlusNormal"/>
              <w:jc w:val="center"/>
            </w:pPr>
            <w:r>
              <w:t>Ч540717600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C42116" w:rsidRDefault="00C42116">
            <w:pPr>
              <w:pStyle w:val="ConsPlusNormal"/>
              <w:jc w:val="center"/>
            </w:pPr>
            <w:r>
              <w:t>Ч540717600</w:t>
            </w:r>
          </w:p>
        </w:tc>
        <w:tc>
          <w:tcPr>
            <w:tcW w:w="624" w:type="dxa"/>
            <w:tcBorders>
              <w:top w:val="nil"/>
              <w:left w:val="nil"/>
              <w:bottom w:val="nil"/>
              <w:right w:val="nil"/>
            </w:tcBorders>
            <w:vAlign w:val="bottom"/>
          </w:tcPr>
          <w:p w:rsidR="00C42116" w:rsidRDefault="00C42116">
            <w:pPr>
              <w:pStyle w:val="ConsPlusNormal"/>
              <w:jc w:val="center"/>
            </w:pPr>
            <w:r>
              <w:t>540</w:t>
            </w:r>
          </w:p>
        </w:tc>
        <w:tc>
          <w:tcPr>
            <w:tcW w:w="397" w:type="dxa"/>
            <w:tcBorders>
              <w:top w:val="nil"/>
              <w:left w:val="nil"/>
              <w:bottom w:val="nil"/>
              <w:right w:val="nil"/>
            </w:tcBorders>
            <w:vAlign w:val="bottom"/>
          </w:tcPr>
          <w:p w:rsidR="00C42116" w:rsidRDefault="00C42116">
            <w:pPr>
              <w:pStyle w:val="ConsPlusNormal"/>
              <w:jc w:val="center"/>
            </w:pPr>
            <w:r>
              <w:t>14</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18.5.</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30" w:history="1">
              <w:r>
                <w:rPr>
                  <w:color w:val="0000FF"/>
                </w:rPr>
                <w:t>программы</w:t>
              </w:r>
            </w:hyperlink>
            <w:r>
              <w:t xml:space="preserve">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C42116" w:rsidRDefault="00C42116">
            <w:pPr>
              <w:pStyle w:val="ConsPlusNormal"/>
              <w:jc w:val="center"/>
            </w:pPr>
            <w:r>
              <w:t>Ч5Э0000000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425715,1</w:t>
            </w:r>
          </w:p>
        </w:tc>
        <w:tc>
          <w:tcPr>
            <w:tcW w:w="1264" w:type="dxa"/>
            <w:tcBorders>
              <w:top w:val="nil"/>
              <w:left w:val="nil"/>
              <w:bottom w:val="nil"/>
              <w:right w:val="nil"/>
            </w:tcBorders>
            <w:vAlign w:val="bottom"/>
          </w:tcPr>
          <w:p w:rsidR="00C42116" w:rsidRDefault="00C42116">
            <w:pPr>
              <w:pStyle w:val="ConsPlusNormal"/>
              <w:jc w:val="right"/>
            </w:pPr>
            <w:r>
              <w:t>425715,1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Ч5Э0100000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425715,1</w:t>
            </w:r>
          </w:p>
        </w:tc>
        <w:tc>
          <w:tcPr>
            <w:tcW w:w="1264" w:type="dxa"/>
            <w:tcBorders>
              <w:top w:val="nil"/>
              <w:left w:val="nil"/>
              <w:bottom w:val="nil"/>
              <w:right w:val="nil"/>
            </w:tcBorders>
            <w:vAlign w:val="bottom"/>
          </w:tcPr>
          <w:p w:rsidR="00C42116" w:rsidRDefault="00C42116">
            <w:pPr>
              <w:pStyle w:val="ConsPlusNormal"/>
              <w:jc w:val="right"/>
            </w:pPr>
            <w:r>
              <w:t>425715,1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256920,7</w:t>
            </w:r>
          </w:p>
        </w:tc>
        <w:tc>
          <w:tcPr>
            <w:tcW w:w="1264" w:type="dxa"/>
            <w:tcBorders>
              <w:top w:val="nil"/>
              <w:left w:val="nil"/>
              <w:bottom w:val="nil"/>
              <w:right w:val="nil"/>
            </w:tcBorders>
            <w:vAlign w:val="bottom"/>
          </w:tcPr>
          <w:p w:rsidR="00C42116" w:rsidRDefault="00C42116">
            <w:pPr>
              <w:pStyle w:val="ConsPlusNormal"/>
              <w:jc w:val="right"/>
            </w:pPr>
            <w:r>
              <w:t>256920,7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lastRenderedPageBreak/>
              <w:t>Ч5Э0100190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239386,9</w:t>
            </w:r>
          </w:p>
        </w:tc>
        <w:tc>
          <w:tcPr>
            <w:tcW w:w="1264" w:type="dxa"/>
            <w:tcBorders>
              <w:top w:val="nil"/>
              <w:left w:val="nil"/>
              <w:bottom w:val="nil"/>
              <w:right w:val="nil"/>
            </w:tcBorders>
            <w:vAlign w:val="bottom"/>
          </w:tcPr>
          <w:p w:rsidR="00C42116" w:rsidRDefault="00C42116">
            <w:pPr>
              <w:pStyle w:val="ConsPlusNormal"/>
              <w:jc w:val="right"/>
            </w:pPr>
            <w:r>
              <w:t>239386,9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239386,9</w:t>
            </w:r>
          </w:p>
        </w:tc>
        <w:tc>
          <w:tcPr>
            <w:tcW w:w="1264" w:type="dxa"/>
            <w:tcBorders>
              <w:top w:val="nil"/>
              <w:left w:val="nil"/>
              <w:bottom w:val="nil"/>
              <w:right w:val="nil"/>
            </w:tcBorders>
            <w:vAlign w:val="bottom"/>
          </w:tcPr>
          <w:p w:rsidR="00C42116" w:rsidRDefault="00C42116">
            <w:pPr>
              <w:pStyle w:val="ConsPlusNormal"/>
              <w:jc w:val="right"/>
            </w:pPr>
            <w:r>
              <w:t>239386,9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194870,8</w:t>
            </w:r>
          </w:p>
        </w:tc>
        <w:tc>
          <w:tcPr>
            <w:tcW w:w="1264" w:type="dxa"/>
            <w:tcBorders>
              <w:top w:val="nil"/>
              <w:left w:val="nil"/>
              <w:bottom w:val="nil"/>
              <w:right w:val="nil"/>
            </w:tcBorders>
            <w:vAlign w:val="bottom"/>
          </w:tcPr>
          <w:p w:rsidR="00C42116" w:rsidRDefault="00C42116">
            <w:pPr>
              <w:pStyle w:val="ConsPlusNormal"/>
              <w:jc w:val="right"/>
            </w:pPr>
            <w:r>
              <w:t>194870,8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64178,8</w:t>
            </w:r>
          </w:p>
        </w:tc>
        <w:tc>
          <w:tcPr>
            <w:tcW w:w="1264" w:type="dxa"/>
            <w:tcBorders>
              <w:top w:val="nil"/>
              <w:left w:val="nil"/>
              <w:bottom w:val="nil"/>
              <w:right w:val="nil"/>
            </w:tcBorders>
            <w:vAlign w:val="bottom"/>
          </w:tcPr>
          <w:p w:rsidR="00C42116" w:rsidRDefault="00C42116">
            <w:pPr>
              <w:pStyle w:val="ConsPlusNormal"/>
              <w:jc w:val="right"/>
            </w:pPr>
            <w:r>
              <w:t>64178,8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95342,3</w:t>
            </w:r>
          </w:p>
        </w:tc>
        <w:tc>
          <w:tcPr>
            <w:tcW w:w="1264" w:type="dxa"/>
            <w:tcBorders>
              <w:top w:val="nil"/>
              <w:left w:val="nil"/>
              <w:bottom w:val="nil"/>
              <w:right w:val="nil"/>
            </w:tcBorders>
            <w:vAlign w:val="bottom"/>
          </w:tcPr>
          <w:p w:rsidR="00C42116" w:rsidRDefault="00C42116">
            <w:pPr>
              <w:pStyle w:val="ConsPlusNormal"/>
              <w:jc w:val="right"/>
            </w:pPr>
            <w:r>
              <w:t>95342,3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проведения выборов и референдумов</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19049,9</w:t>
            </w:r>
          </w:p>
        </w:tc>
        <w:tc>
          <w:tcPr>
            <w:tcW w:w="1264" w:type="dxa"/>
            <w:tcBorders>
              <w:top w:val="nil"/>
              <w:left w:val="nil"/>
              <w:bottom w:val="nil"/>
              <w:right w:val="nil"/>
            </w:tcBorders>
            <w:vAlign w:val="bottom"/>
          </w:tcPr>
          <w:p w:rsidR="00C42116" w:rsidRDefault="00C42116">
            <w:pPr>
              <w:pStyle w:val="ConsPlusNormal"/>
              <w:jc w:val="right"/>
            </w:pPr>
            <w:r>
              <w:t>19049,9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16299,8</w:t>
            </w:r>
          </w:p>
        </w:tc>
        <w:tc>
          <w:tcPr>
            <w:tcW w:w="1264" w:type="dxa"/>
            <w:tcBorders>
              <w:top w:val="nil"/>
              <w:left w:val="nil"/>
              <w:bottom w:val="nil"/>
              <w:right w:val="nil"/>
            </w:tcBorders>
            <w:vAlign w:val="bottom"/>
          </w:tcPr>
          <w:p w:rsidR="00C42116" w:rsidRDefault="00C42116">
            <w:pPr>
              <w:pStyle w:val="ConsPlusNormal"/>
              <w:jc w:val="right"/>
            </w:pPr>
            <w:r>
              <w:t>16299,8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44516,1</w:t>
            </w:r>
          </w:p>
        </w:tc>
        <w:tc>
          <w:tcPr>
            <w:tcW w:w="1264" w:type="dxa"/>
            <w:tcBorders>
              <w:top w:val="nil"/>
              <w:left w:val="nil"/>
              <w:bottom w:val="nil"/>
              <w:right w:val="nil"/>
            </w:tcBorders>
            <w:vAlign w:val="bottom"/>
          </w:tcPr>
          <w:p w:rsidR="00C42116" w:rsidRDefault="00C42116">
            <w:pPr>
              <w:pStyle w:val="ConsPlusNormal"/>
              <w:jc w:val="right"/>
            </w:pPr>
            <w:r>
              <w:t>44516,1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44516,1</w:t>
            </w:r>
          </w:p>
        </w:tc>
        <w:tc>
          <w:tcPr>
            <w:tcW w:w="1264" w:type="dxa"/>
            <w:tcBorders>
              <w:top w:val="nil"/>
              <w:left w:val="nil"/>
              <w:bottom w:val="nil"/>
              <w:right w:val="nil"/>
            </w:tcBorders>
            <w:vAlign w:val="bottom"/>
          </w:tcPr>
          <w:p w:rsidR="00C42116" w:rsidRDefault="00C42116">
            <w:pPr>
              <w:pStyle w:val="ConsPlusNormal"/>
              <w:jc w:val="right"/>
            </w:pPr>
            <w:r>
              <w:t>44516,1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16966,5</w:t>
            </w:r>
          </w:p>
        </w:tc>
        <w:tc>
          <w:tcPr>
            <w:tcW w:w="1264" w:type="dxa"/>
            <w:tcBorders>
              <w:top w:val="nil"/>
              <w:left w:val="nil"/>
              <w:bottom w:val="nil"/>
              <w:right w:val="nil"/>
            </w:tcBorders>
            <w:vAlign w:val="bottom"/>
          </w:tcPr>
          <w:p w:rsidR="00C42116" w:rsidRDefault="00C42116">
            <w:pPr>
              <w:pStyle w:val="ConsPlusNormal"/>
              <w:jc w:val="right"/>
            </w:pPr>
            <w:r>
              <w:t>16966,5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16966,5</w:t>
            </w:r>
          </w:p>
        </w:tc>
        <w:tc>
          <w:tcPr>
            <w:tcW w:w="1264" w:type="dxa"/>
            <w:tcBorders>
              <w:top w:val="nil"/>
              <w:left w:val="nil"/>
              <w:bottom w:val="nil"/>
              <w:right w:val="nil"/>
            </w:tcBorders>
            <w:vAlign w:val="bottom"/>
          </w:tcPr>
          <w:p w:rsidR="00C42116" w:rsidRDefault="00C42116">
            <w:pPr>
              <w:pStyle w:val="ConsPlusNormal"/>
              <w:jc w:val="right"/>
            </w:pPr>
            <w:r>
              <w:t>16966,5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15338,5</w:t>
            </w:r>
          </w:p>
        </w:tc>
        <w:tc>
          <w:tcPr>
            <w:tcW w:w="1264" w:type="dxa"/>
            <w:tcBorders>
              <w:top w:val="nil"/>
              <w:left w:val="nil"/>
              <w:bottom w:val="nil"/>
              <w:right w:val="nil"/>
            </w:tcBorders>
            <w:vAlign w:val="bottom"/>
          </w:tcPr>
          <w:p w:rsidR="00C42116" w:rsidRDefault="00C42116">
            <w:pPr>
              <w:pStyle w:val="ConsPlusNormal"/>
              <w:jc w:val="right"/>
            </w:pPr>
            <w:r>
              <w:t>15338,5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Функционирование законодательных (представительных) органов </w:t>
            </w:r>
            <w:r>
              <w:lastRenderedPageBreak/>
              <w:t>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lastRenderedPageBreak/>
              <w:t>Ч5Э0100190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4903,1</w:t>
            </w:r>
          </w:p>
        </w:tc>
        <w:tc>
          <w:tcPr>
            <w:tcW w:w="1264" w:type="dxa"/>
            <w:tcBorders>
              <w:top w:val="nil"/>
              <w:left w:val="nil"/>
              <w:bottom w:val="nil"/>
              <w:right w:val="nil"/>
            </w:tcBorders>
            <w:vAlign w:val="bottom"/>
          </w:tcPr>
          <w:p w:rsidR="00C42116" w:rsidRDefault="00C42116">
            <w:pPr>
              <w:pStyle w:val="ConsPlusNormal"/>
              <w:jc w:val="right"/>
            </w:pPr>
            <w:r>
              <w:t>4903,1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6407,1</w:t>
            </w:r>
          </w:p>
        </w:tc>
        <w:tc>
          <w:tcPr>
            <w:tcW w:w="1264" w:type="dxa"/>
            <w:tcBorders>
              <w:top w:val="nil"/>
              <w:left w:val="nil"/>
              <w:bottom w:val="nil"/>
              <w:right w:val="nil"/>
            </w:tcBorders>
            <w:vAlign w:val="bottom"/>
          </w:tcPr>
          <w:p w:rsidR="00C42116" w:rsidRDefault="00C42116">
            <w:pPr>
              <w:pStyle w:val="ConsPlusNormal"/>
              <w:jc w:val="right"/>
            </w:pPr>
            <w:r>
              <w:t>6407,1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проведения выборов и референдумов</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184,4</w:t>
            </w:r>
          </w:p>
        </w:tc>
        <w:tc>
          <w:tcPr>
            <w:tcW w:w="1264" w:type="dxa"/>
            <w:tcBorders>
              <w:top w:val="nil"/>
              <w:left w:val="nil"/>
              <w:bottom w:val="nil"/>
              <w:right w:val="nil"/>
            </w:tcBorders>
            <w:vAlign w:val="bottom"/>
          </w:tcPr>
          <w:p w:rsidR="00C42116" w:rsidRDefault="00C42116">
            <w:pPr>
              <w:pStyle w:val="ConsPlusNormal"/>
              <w:jc w:val="right"/>
            </w:pPr>
            <w:r>
              <w:t>184,4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3843,9</w:t>
            </w:r>
          </w:p>
        </w:tc>
        <w:tc>
          <w:tcPr>
            <w:tcW w:w="1264" w:type="dxa"/>
            <w:tcBorders>
              <w:top w:val="nil"/>
              <w:left w:val="nil"/>
              <w:bottom w:val="nil"/>
              <w:right w:val="nil"/>
            </w:tcBorders>
            <w:vAlign w:val="bottom"/>
          </w:tcPr>
          <w:p w:rsidR="00C42116" w:rsidRDefault="00C42116">
            <w:pPr>
              <w:pStyle w:val="ConsPlusNormal"/>
              <w:jc w:val="right"/>
            </w:pPr>
            <w:r>
              <w:t>3843,9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1628,0</w:t>
            </w:r>
          </w:p>
        </w:tc>
        <w:tc>
          <w:tcPr>
            <w:tcW w:w="1264" w:type="dxa"/>
            <w:tcBorders>
              <w:top w:val="nil"/>
              <w:left w:val="nil"/>
              <w:bottom w:val="nil"/>
              <w:right w:val="nil"/>
            </w:tcBorders>
            <w:vAlign w:val="bottom"/>
          </w:tcPr>
          <w:p w:rsidR="00C42116" w:rsidRDefault="00C42116">
            <w:pPr>
              <w:pStyle w:val="ConsPlusNormal"/>
              <w:jc w:val="right"/>
            </w:pPr>
            <w:r>
              <w:t>1628,0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1628,0</w:t>
            </w:r>
          </w:p>
        </w:tc>
        <w:tc>
          <w:tcPr>
            <w:tcW w:w="1264" w:type="dxa"/>
            <w:tcBorders>
              <w:top w:val="nil"/>
              <w:left w:val="nil"/>
              <w:bottom w:val="nil"/>
              <w:right w:val="nil"/>
            </w:tcBorders>
            <w:vAlign w:val="bottom"/>
          </w:tcPr>
          <w:p w:rsidR="00C42116" w:rsidRDefault="00C42116">
            <w:pPr>
              <w:pStyle w:val="ConsPlusNormal"/>
              <w:jc w:val="right"/>
            </w:pPr>
            <w:r>
              <w:t>1628,0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146,0</w:t>
            </w:r>
          </w:p>
        </w:tc>
        <w:tc>
          <w:tcPr>
            <w:tcW w:w="1264" w:type="dxa"/>
            <w:tcBorders>
              <w:top w:val="nil"/>
              <w:left w:val="nil"/>
              <w:bottom w:val="nil"/>
              <w:right w:val="nil"/>
            </w:tcBorders>
            <w:vAlign w:val="bottom"/>
          </w:tcPr>
          <w:p w:rsidR="00C42116" w:rsidRDefault="00C42116">
            <w:pPr>
              <w:pStyle w:val="ConsPlusNormal"/>
              <w:jc w:val="right"/>
            </w:pPr>
            <w:r>
              <w:t>146,0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146,0</w:t>
            </w:r>
          </w:p>
        </w:tc>
        <w:tc>
          <w:tcPr>
            <w:tcW w:w="1264" w:type="dxa"/>
            <w:tcBorders>
              <w:top w:val="nil"/>
              <w:left w:val="nil"/>
              <w:bottom w:val="nil"/>
              <w:right w:val="nil"/>
            </w:tcBorders>
            <w:vAlign w:val="bottom"/>
          </w:tcPr>
          <w:p w:rsidR="00C42116" w:rsidRDefault="00C42116">
            <w:pPr>
              <w:pStyle w:val="ConsPlusNormal"/>
              <w:jc w:val="right"/>
            </w:pPr>
            <w:r>
              <w:t>146,0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421,3</w:t>
            </w:r>
          </w:p>
        </w:tc>
        <w:tc>
          <w:tcPr>
            <w:tcW w:w="1264" w:type="dxa"/>
            <w:tcBorders>
              <w:top w:val="nil"/>
              <w:left w:val="nil"/>
              <w:bottom w:val="nil"/>
              <w:right w:val="nil"/>
            </w:tcBorders>
            <w:vAlign w:val="bottom"/>
          </w:tcPr>
          <w:p w:rsidR="00C42116" w:rsidRDefault="00C42116">
            <w:pPr>
              <w:pStyle w:val="ConsPlusNormal"/>
              <w:jc w:val="right"/>
            </w:pPr>
            <w:r>
              <w:t>421,3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421,3</w:t>
            </w:r>
          </w:p>
        </w:tc>
        <w:tc>
          <w:tcPr>
            <w:tcW w:w="1264" w:type="dxa"/>
            <w:tcBorders>
              <w:top w:val="nil"/>
              <w:left w:val="nil"/>
              <w:bottom w:val="nil"/>
              <w:right w:val="nil"/>
            </w:tcBorders>
            <w:vAlign w:val="bottom"/>
          </w:tcPr>
          <w:p w:rsidR="00C42116" w:rsidRDefault="00C42116">
            <w:pPr>
              <w:pStyle w:val="ConsPlusNormal"/>
              <w:jc w:val="right"/>
            </w:pPr>
            <w:r>
              <w:t>421,3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395,8</w:t>
            </w:r>
          </w:p>
        </w:tc>
        <w:tc>
          <w:tcPr>
            <w:tcW w:w="1264" w:type="dxa"/>
            <w:tcBorders>
              <w:top w:val="nil"/>
              <w:left w:val="nil"/>
              <w:bottom w:val="nil"/>
              <w:right w:val="nil"/>
            </w:tcBorders>
            <w:vAlign w:val="bottom"/>
          </w:tcPr>
          <w:p w:rsidR="00C42116" w:rsidRDefault="00C42116">
            <w:pPr>
              <w:pStyle w:val="ConsPlusNormal"/>
              <w:jc w:val="right"/>
            </w:pPr>
            <w:r>
              <w:t>395,8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13,4</w:t>
            </w: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56,3</w:t>
            </w:r>
          </w:p>
        </w:tc>
        <w:tc>
          <w:tcPr>
            <w:tcW w:w="1264" w:type="dxa"/>
            <w:tcBorders>
              <w:top w:val="nil"/>
              <w:left w:val="nil"/>
              <w:bottom w:val="nil"/>
              <w:right w:val="nil"/>
            </w:tcBorders>
            <w:vAlign w:val="bottom"/>
          </w:tcPr>
          <w:p w:rsidR="00C42116" w:rsidRDefault="00C42116">
            <w:pPr>
              <w:pStyle w:val="ConsPlusNormal"/>
              <w:jc w:val="right"/>
            </w:pPr>
            <w:r>
              <w:t>56,3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проведения выборов и референдумов</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9,1</w:t>
            </w:r>
          </w:p>
        </w:tc>
        <w:tc>
          <w:tcPr>
            <w:tcW w:w="1264" w:type="dxa"/>
            <w:tcBorders>
              <w:top w:val="nil"/>
              <w:left w:val="nil"/>
              <w:bottom w:val="nil"/>
              <w:right w:val="nil"/>
            </w:tcBorders>
            <w:vAlign w:val="bottom"/>
          </w:tcPr>
          <w:p w:rsidR="00C42116" w:rsidRDefault="00C42116">
            <w:pPr>
              <w:pStyle w:val="ConsPlusNormal"/>
              <w:jc w:val="right"/>
            </w:pPr>
            <w:r>
              <w:t>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317,0</w:t>
            </w:r>
          </w:p>
        </w:tc>
        <w:tc>
          <w:tcPr>
            <w:tcW w:w="1264" w:type="dxa"/>
            <w:tcBorders>
              <w:top w:val="nil"/>
              <w:left w:val="nil"/>
              <w:bottom w:val="nil"/>
              <w:right w:val="nil"/>
            </w:tcBorders>
            <w:vAlign w:val="bottom"/>
          </w:tcPr>
          <w:p w:rsidR="00C42116" w:rsidRDefault="00C42116">
            <w:pPr>
              <w:pStyle w:val="ConsPlusNormal"/>
              <w:jc w:val="right"/>
            </w:pPr>
            <w:r>
              <w:t>317,0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w:t>
            </w:r>
          </w:p>
        </w:tc>
        <w:tc>
          <w:tcPr>
            <w:tcW w:w="1264" w:type="dxa"/>
            <w:tcBorders>
              <w:top w:val="nil"/>
              <w:left w:val="nil"/>
              <w:bottom w:val="nil"/>
              <w:right w:val="nil"/>
            </w:tcBorders>
            <w:vAlign w:val="bottom"/>
          </w:tcPr>
          <w:p w:rsidR="00C42116" w:rsidRDefault="00C42116">
            <w:pPr>
              <w:pStyle w:val="ConsPlusNormal"/>
              <w:jc w:val="right"/>
            </w:pPr>
            <w:r>
              <w:t>25,5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Органы юстиции</w:t>
            </w:r>
          </w:p>
        </w:tc>
        <w:tc>
          <w:tcPr>
            <w:tcW w:w="1489" w:type="dxa"/>
            <w:tcBorders>
              <w:top w:val="nil"/>
              <w:left w:val="nil"/>
              <w:bottom w:val="nil"/>
              <w:right w:val="nil"/>
            </w:tcBorders>
            <w:vAlign w:val="bottom"/>
          </w:tcPr>
          <w:p w:rsidR="00C42116" w:rsidRDefault="00C42116">
            <w:pPr>
              <w:pStyle w:val="ConsPlusNormal"/>
              <w:jc w:val="center"/>
            </w:pPr>
            <w:r>
              <w:t>Ч5Э0100190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03</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25,5</w:t>
            </w:r>
          </w:p>
        </w:tc>
        <w:tc>
          <w:tcPr>
            <w:tcW w:w="1264" w:type="dxa"/>
            <w:tcBorders>
              <w:top w:val="nil"/>
              <w:left w:val="nil"/>
              <w:bottom w:val="nil"/>
              <w:right w:val="nil"/>
            </w:tcBorders>
            <w:vAlign w:val="bottom"/>
          </w:tcPr>
          <w:p w:rsidR="00C42116" w:rsidRDefault="00C42116">
            <w:pPr>
              <w:pStyle w:val="ConsPlusNormal"/>
              <w:jc w:val="right"/>
            </w:pPr>
            <w:r>
              <w:t>25,5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(оказание услуг) государственных учреждений</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151033,4</w:t>
            </w:r>
          </w:p>
        </w:tc>
        <w:tc>
          <w:tcPr>
            <w:tcW w:w="1264" w:type="dxa"/>
            <w:tcBorders>
              <w:top w:val="nil"/>
              <w:left w:val="nil"/>
              <w:bottom w:val="nil"/>
              <w:right w:val="nil"/>
            </w:tcBorders>
            <w:vAlign w:val="bottom"/>
          </w:tcPr>
          <w:p w:rsidR="00C42116" w:rsidRDefault="00C42116">
            <w:pPr>
              <w:pStyle w:val="ConsPlusNormal"/>
              <w:jc w:val="right"/>
            </w:pPr>
            <w:r>
              <w:t>151033,4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23984,0</w:t>
            </w:r>
          </w:p>
        </w:tc>
        <w:tc>
          <w:tcPr>
            <w:tcW w:w="1264" w:type="dxa"/>
            <w:tcBorders>
              <w:top w:val="nil"/>
              <w:left w:val="nil"/>
              <w:bottom w:val="nil"/>
              <w:right w:val="nil"/>
            </w:tcBorders>
            <w:vAlign w:val="bottom"/>
          </w:tcPr>
          <w:p w:rsidR="00C42116" w:rsidRDefault="00C42116">
            <w:pPr>
              <w:pStyle w:val="ConsPlusNormal"/>
              <w:jc w:val="right"/>
            </w:pPr>
            <w:r>
              <w:t>23984,0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23984,0</w:t>
            </w:r>
          </w:p>
        </w:tc>
        <w:tc>
          <w:tcPr>
            <w:tcW w:w="1264" w:type="dxa"/>
            <w:tcBorders>
              <w:top w:val="nil"/>
              <w:left w:val="nil"/>
              <w:bottom w:val="nil"/>
              <w:right w:val="nil"/>
            </w:tcBorders>
            <w:vAlign w:val="bottom"/>
          </w:tcPr>
          <w:p w:rsidR="00C42116" w:rsidRDefault="00C42116">
            <w:pPr>
              <w:pStyle w:val="ConsPlusNormal"/>
              <w:jc w:val="right"/>
            </w:pPr>
            <w:r>
              <w:t>23984,0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23984,0</w:t>
            </w:r>
          </w:p>
        </w:tc>
        <w:tc>
          <w:tcPr>
            <w:tcW w:w="1264" w:type="dxa"/>
            <w:tcBorders>
              <w:top w:val="nil"/>
              <w:left w:val="nil"/>
              <w:bottom w:val="nil"/>
              <w:right w:val="nil"/>
            </w:tcBorders>
            <w:vAlign w:val="bottom"/>
          </w:tcPr>
          <w:p w:rsidR="00C42116" w:rsidRDefault="00C42116">
            <w:pPr>
              <w:pStyle w:val="ConsPlusNormal"/>
              <w:jc w:val="right"/>
            </w:pPr>
            <w:r>
              <w:t>23984,0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23984,0</w:t>
            </w:r>
          </w:p>
        </w:tc>
        <w:tc>
          <w:tcPr>
            <w:tcW w:w="1264" w:type="dxa"/>
            <w:tcBorders>
              <w:top w:val="nil"/>
              <w:left w:val="nil"/>
              <w:bottom w:val="nil"/>
              <w:right w:val="nil"/>
            </w:tcBorders>
            <w:vAlign w:val="bottom"/>
          </w:tcPr>
          <w:p w:rsidR="00C42116" w:rsidRDefault="00C42116">
            <w:pPr>
              <w:pStyle w:val="ConsPlusNormal"/>
              <w:jc w:val="right"/>
            </w:pPr>
            <w:r>
              <w:t>23984,0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Ч5Э0100590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64414,2</w:t>
            </w:r>
          </w:p>
        </w:tc>
        <w:tc>
          <w:tcPr>
            <w:tcW w:w="1264" w:type="dxa"/>
            <w:tcBorders>
              <w:top w:val="nil"/>
              <w:left w:val="nil"/>
              <w:bottom w:val="nil"/>
              <w:right w:val="nil"/>
            </w:tcBorders>
            <w:vAlign w:val="bottom"/>
          </w:tcPr>
          <w:p w:rsidR="00C42116" w:rsidRDefault="00C42116">
            <w:pPr>
              <w:pStyle w:val="ConsPlusNormal"/>
              <w:jc w:val="right"/>
            </w:pPr>
            <w:r>
              <w:t>64414,2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64414,2</w:t>
            </w:r>
          </w:p>
        </w:tc>
        <w:tc>
          <w:tcPr>
            <w:tcW w:w="1264" w:type="dxa"/>
            <w:tcBorders>
              <w:top w:val="nil"/>
              <w:left w:val="nil"/>
              <w:bottom w:val="nil"/>
              <w:right w:val="nil"/>
            </w:tcBorders>
            <w:vAlign w:val="bottom"/>
          </w:tcPr>
          <w:p w:rsidR="00C42116" w:rsidRDefault="00C42116">
            <w:pPr>
              <w:pStyle w:val="ConsPlusNormal"/>
              <w:jc w:val="right"/>
            </w:pPr>
            <w:r>
              <w:t>64414,2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64414,2</w:t>
            </w:r>
          </w:p>
        </w:tc>
        <w:tc>
          <w:tcPr>
            <w:tcW w:w="1264" w:type="dxa"/>
            <w:tcBorders>
              <w:top w:val="nil"/>
              <w:left w:val="nil"/>
              <w:bottom w:val="nil"/>
              <w:right w:val="nil"/>
            </w:tcBorders>
            <w:vAlign w:val="bottom"/>
          </w:tcPr>
          <w:p w:rsidR="00C42116" w:rsidRDefault="00C42116">
            <w:pPr>
              <w:pStyle w:val="ConsPlusNormal"/>
              <w:jc w:val="right"/>
            </w:pPr>
            <w:r>
              <w:t>64414,2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64414,2</w:t>
            </w:r>
          </w:p>
        </w:tc>
        <w:tc>
          <w:tcPr>
            <w:tcW w:w="1264" w:type="dxa"/>
            <w:tcBorders>
              <w:top w:val="nil"/>
              <w:left w:val="nil"/>
              <w:bottom w:val="nil"/>
              <w:right w:val="nil"/>
            </w:tcBorders>
            <w:vAlign w:val="bottom"/>
          </w:tcPr>
          <w:p w:rsidR="00C42116" w:rsidRDefault="00C42116">
            <w:pPr>
              <w:pStyle w:val="ConsPlusNormal"/>
              <w:jc w:val="right"/>
            </w:pPr>
            <w:r>
              <w:t>64414,2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46688,4</w:t>
            </w:r>
          </w:p>
        </w:tc>
        <w:tc>
          <w:tcPr>
            <w:tcW w:w="1264" w:type="dxa"/>
            <w:tcBorders>
              <w:top w:val="nil"/>
              <w:left w:val="nil"/>
              <w:bottom w:val="nil"/>
              <w:right w:val="nil"/>
            </w:tcBorders>
            <w:vAlign w:val="bottom"/>
          </w:tcPr>
          <w:p w:rsidR="00C42116" w:rsidRDefault="00C42116">
            <w:pPr>
              <w:pStyle w:val="ConsPlusNormal"/>
              <w:jc w:val="right"/>
            </w:pPr>
            <w:r>
              <w:t>46688,4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46688,4</w:t>
            </w:r>
          </w:p>
        </w:tc>
        <w:tc>
          <w:tcPr>
            <w:tcW w:w="1264" w:type="dxa"/>
            <w:tcBorders>
              <w:top w:val="nil"/>
              <w:left w:val="nil"/>
              <w:bottom w:val="nil"/>
              <w:right w:val="nil"/>
            </w:tcBorders>
            <w:vAlign w:val="bottom"/>
          </w:tcPr>
          <w:p w:rsidR="00C42116" w:rsidRDefault="00C42116">
            <w:pPr>
              <w:pStyle w:val="ConsPlusNormal"/>
              <w:jc w:val="right"/>
            </w:pPr>
            <w:r>
              <w:t>46688,4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44827,5</w:t>
            </w:r>
          </w:p>
        </w:tc>
        <w:tc>
          <w:tcPr>
            <w:tcW w:w="1264" w:type="dxa"/>
            <w:tcBorders>
              <w:top w:val="nil"/>
              <w:left w:val="nil"/>
              <w:bottom w:val="nil"/>
              <w:right w:val="nil"/>
            </w:tcBorders>
            <w:vAlign w:val="bottom"/>
          </w:tcPr>
          <w:p w:rsidR="00C42116" w:rsidRDefault="00C42116">
            <w:pPr>
              <w:pStyle w:val="ConsPlusNormal"/>
              <w:jc w:val="right"/>
            </w:pPr>
            <w:r>
              <w:t>44827,5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44827,5</w:t>
            </w:r>
          </w:p>
        </w:tc>
        <w:tc>
          <w:tcPr>
            <w:tcW w:w="1264" w:type="dxa"/>
            <w:tcBorders>
              <w:top w:val="nil"/>
              <w:left w:val="nil"/>
              <w:bottom w:val="nil"/>
              <w:right w:val="nil"/>
            </w:tcBorders>
            <w:vAlign w:val="bottom"/>
          </w:tcPr>
          <w:p w:rsidR="00C42116" w:rsidRDefault="00C42116">
            <w:pPr>
              <w:pStyle w:val="ConsPlusNormal"/>
              <w:jc w:val="right"/>
            </w:pPr>
            <w:r>
              <w:t>44827,5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15946,8</w:t>
            </w: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15946,8</w:t>
            </w: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15946,8</w:t>
            </w: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Ч5Э0100590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15946,8</w:t>
            </w: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w:t>
            </w:r>
            <w:r>
              <w:lastRenderedPageBreak/>
              <w:t>самоуправления</w:t>
            </w:r>
          </w:p>
        </w:tc>
        <w:tc>
          <w:tcPr>
            <w:tcW w:w="1489" w:type="dxa"/>
            <w:tcBorders>
              <w:top w:val="nil"/>
              <w:left w:val="nil"/>
              <w:bottom w:val="nil"/>
              <w:right w:val="nil"/>
            </w:tcBorders>
            <w:vAlign w:val="bottom"/>
          </w:tcPr>
          <w:p w:rsidR="00C42116" w:rsidRDefault="00C42116">
            <w:pPr>
              <w:pStyle w:val="ConsPlusNormal"/>
              <w:jc w:val="center"/>
            </w:pPr>
            <w:r>
              <w:lastRenderedPageBreak/>
              <w:t>Ч5Э0113760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Ч5Э0113760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Ч5Э0113760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Ч5Э0113760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Ч5Э0113760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Выполнение других обязательств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Ч5Э0113770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Ч5Э0113770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Ч5Э0113770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Ч5Э0113770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Ч5Э0113770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Общественной палаты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2658,4</w:t>
            </w:r>
          </w:p>
        </w:tc>
        <w:tc>
          <w:tcPr>
            <w:tcW w:w="1264" w:type="dxa"/>
            <w:tcBorders>
              <w:top w:val="nil"/>
              <w:left w:val="nil"/>
              <w:bottom w:val="nil"/>
              <w:right w:val="nil"/>
            </w:tcBorders>
            <w:vAlign w:val="bottom"/>
          </w:tcPr>
          <w:p w:rsidR="00C42116" w:rsidRDefault="00C42116">
            <w:pPr>
              <w:pStyle w:val="ConsPlusNormal"/>
              <w:jc w:val="right"/>
            </w:pPr>
            <w:r>
              <w:t>2658,4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lastRenderedPageBreak/>
              <w:t>Ч5Э0140710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1922,7</w:t>
            </w:r>
          </w:p>
        </w:tc>
        <w:tc>
          <w:tcPr>
            <w:tcW w:w="1264" w:type="dxa"/>
            <w:tcBorders>
              <w:top w:val="nil"/>
              <w:left w:val="nil"/>
              <w:bottom w:val="nil"/>
              <w:right w:val="nil"/>
            </w:tcBorders>
            <w:vAlign w:val="bottom"/>
          </w:tcPr>
          <w:p w:rsidR="00C42116" w:rsidRDefault="00C42116">
            <w:pPr>
              <w:pStyle w:val="ConsPlusNormal"/>
              <w:jc w:val="right"/>
            </w:pPr>
            <w:r>
              <w:t>1922,7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1922,7</w:t>
            </w:r>
          </w:p>
        </w:tc>
        <w:tc>
          <w:tcPr>
            <w:tcW w:w="1264" w:type="dxa"/>
            <w:tcBorders>
              <w:top w:val="nil"/>
              <w:left w:val="nil"/>
              <w:bottom w:val="nil"/>
              <w:right w:val="nil"/>
            </w:tcBorders>
            <w:vAlign w:val="bottom"/>
          </w:tcPr>
          <w:p w:rsidR="00C42116" w:rsidRDefault="00C42116">
            <w:pPr>
              <w:pStyle w:val="ConsPlusNormal"/>
              <w:jc w:val="right"/>
            </w:pPr>
            <w:r>
              <w:t>1922,7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1922,7</w:t>
            </w:r>
          </w:p>
        </w:tc>
        <w:tc>
          <w:tcPr>
            <w:tcW w:w="1264" w:type="dxa"/>
            <w:tcBorders>
              <w:top w:val="nil"/>
              <w:left w:val="nil"/>
              <w:bottom w:val="nil"/>
              <w:right w:val="nil"/>
            </w:tcBorders>
            <w:vAlign w:val="bottom"/>
          </w:tcPr>
          <w:p w:rsidR="00C42116" w:rsidRDefault="00C42116">
            <w:pPr>
              <w:pStyle w:val="ConsPlusNormal"/>
              <w:jc w:val="right"/>
            </w:pPr>
            <w:r>
              <w:t>1922,7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110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1922,7</w:t>
            </w:r>
          </w:p>
        </w:tc>
        <w:tc>
          <w:tcPr>
            <w:tcW w:w="1264" w:type="dxa"/>
            <w:tcBorders>
              <w:top w:val="nil"/>
              <w:left w:val="nil"/>
              <w:bottom w:val="nil"/>
              <w:right w:val="nil"/>
            </w:tcBorders>
            <w:vAlign w:val="bottom"/>
          </w:tcPr>
          <w:p w:rsidR="00C42116" w:rsidRDefault="00C42116">
            <w:pPr>
              <w:pStyle w:val="ConsPlusNormal"/>
              <w:jc w:val="right"/>
            </w:pPr>
            <w:r>
              <w:t>1922,7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733,7</w:t>
            </w:r>
          </w:p>
        </w:tc>
        <w:tc>
          <w:tcPr>
            <w:tcW w:w="126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733,7</w:t>
            </w:r>
          </w:p>
        </w:tc>
        <w:tc>
          <w:tcPr>
            <w:tcW w:w="126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733,7</w:t>
            </w:r>
          </w:p>
        </w:tc>
        <w:tc>
          <w:tcPr>
            <w:tcW w:w="126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733,7</w:t>
            </w:r>
          </w:p>
        </w:tc>
        <w:tc>
          <w:tcPr>
            <w:tcW w:w="126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Ч5Э0140710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lastRenderedPageBreak/>
              <w:t>администраций</w:t>
            </w:r>
          </w:p>
        </w:tc>
        <w:tc>
          <w:tcPr>
            <w:tcW w:w="1489" w:type="dxa"/>
            <w:tcBorders>
              <w:top w:val="nil"/>
              <w:left w:val="nil"/>
              <w:bottom w:val="nil"/>
              <w:right w:val="nil"/>
            </w:tcBorders>
            <w:vAlign w:val="bottom"/>
          </w:tcPr>
          <w:p w:rsidR="00C42116" w:rsidRDefault="00C42116">
            <w:pPr>
              <w:pStyle w:val="ConsPlusNormal"/>
              <w:jc w:val="center"/>
            </w:pPr>
            <w:r>
              <w:lastRenderedPageBreak/>
              <w:t>Ч5Э0140710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7989,7</w:t>
            </w:r>
          </w:p>
        </w:tc>
        <w:tc>
          <w:tcPr>
            <w:tcW w:w="1264" w:type="dxa"/>
            <w:tcBorders>
              <w:top w:val="nil"/>
              <w:left w:val="nil"/>
              <w:bottom w:val="nil"/>
              <w:right w:val="nil"/>
            </w:tcBorders>
            <w:vAlign w:val="bottom"/>
          </w:tcPr>
          <w:p w:rsidR="00C42116" w:rsidRDefault="00C42116">
            <w:pPr>
              <w:pStyle w:val="ConsPlusNormal"/>
              <w:jc w:val="right"/>
            </w:pPr>
            <w:r>
              <w:t>7989,7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4636,2</w:t>
            </w:r>
          </w:p>
        </w:tc>
        <w:tc>
          <w:tcPr>
            <w:tcW w:w="1264" w:type="dxa"/>
            <w:tcBorders>
              <w:top w:val="nil"/>
              <w:left w:val="nil"/>
              <w:bottom w:val="nil"/>
              <w:right w:val="nil"/>
            </w:tcBorders>
            <w:vAlign w:val="bottom"/>
          </w:tcPr>
          <w:p w:rsidR="00C42116" w:rsidRDefault="00C42116">
            <w:pPr>
              <w:pStyle w:val="ConsPlusNormal"/>
              <w:jc w:val="right"/>
            </w:pPr>
            <w:r>
              <w:t>4636,2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4636,2</w:t>
            </w:r>
          </w:p>
        </w:tc>
        <w:tc>
          <w:tcPr>
            <w:tcW w:w="1264" w:type="dxa"/>
            <w:tcBorders>
              <w:top w:val="nil"/>
              <w:left w:val="nil"/>
              <w:bottom w:val="nil"/>
              <w:right w:val="nil"/>
            </w:tcBorders>
            <w:vAlign w:val="bottom"/>
          </w:tcPr>
          <w:p w:rsidR="00C42116" w:rsidRDefault="00C42116">
            <w:pPr>
              <w:pStyle w:val="ConsPlusNormal"/>
              <w:jc w:val="right"/>
            </w:pPr>
            <w:r>
              <w:t>4636,2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4636,2</w:t>
            </w:r>
          </w:p>
        </w:tc>
        <w:tc>
          <w:tcPr>
            <w:tcW w:w="1264" w:type="dxa"/>
            <w:tcBorders>
              <w:top w:val="nil"/>
              <w:left w:val="nil"/>
              <w:bottom w:val="nil"/>
              <w:right w:val="nil"/>
            </w:tcBorders>
            <w:vAlign w:val="bottom"/>
          </w:tcPr>
          <w:p w:rsidR="00C42116" w:rsidRDefault="00C42116">
            <w:pPr>
              <w:pStyle w:val="ConsPlusNormal"/>
              <w:jc w:val="right"/>
            </w:pPr>
            <w:r>
              <w:t>4636,2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4636,2</w:t>
            </w:r>
          </w:p>
        </w:tc>
        <w:tc>
          <w:tcPr>
            <w:tcW w:w="1264" w:type="dxa"/>
            <w:tcBorders>
              <w:top w:val="nil"/>
              <w:left w:val="nil"/>
              <w:bottom w:val="nil"/>
              <w:right w:val="nil"/>
            </w:tcBorders>
            <w:vAlign w:val="bottom"/>
          </w:tcPr>
          <w:p w:rsidR="00C42116" w:rsidRDefault="00C42116">
            <w:pPr>
              <w:pStyle w:val="ConsPlusNormal"/>
              <w:jc w:val="right"/>
            </w:pPr>
            <w:r>
              <w:t>4636,2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3342,0</w:t>
            </w:r>
          </w:p>
        </w:tc>
        <w:tc>
          <w:tcPr>
            <w:tcW w:w="1264" w:type="dxa"/>
            <w:tcBorders>
              <w:top w:val="nil"/>
              <w:left w:val="nil"/>
              <w:bottom w:val="nil"/>
              <w:right w:val="nil"/>
            </w:tcBorders>
            <w:vAlign w:val="bottom"/>
          </w:tcPr>
          <w:p w:rsidR="00C42116" w:rsidRDefault="00C42116">
            <w:pPr>
              <w:pStyle w:val="ConsPlusNormal"/>
              <w:jc w:val="right"/>
            </w:pPr>
            <w:r>
              <w:t>3342,0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3342,0</w:t>
            </w:r>
          </w:p>
        </w:tc>
        <w:tc>
          <w:tcPr>
            <w:tcW w:w="1264" w:type="dxa"/>
            <w:tcBorders>
              <w:top w:val="nil"/>
              <w:left w:val="nil"/>
              <w:bottom w:val="nil"/>
              <w:right w:val="nil"/>
            </w:tcBorders>
            <w:vAlign w:val="bottom"/>
          </w:tcPr>
          <w:p w:rsidR="00C42116" w:rsidRDefault="00C42116">
            <w:pPr>
              <w:pStyle w:val="ConsPlusNormal"/>
              <w:jc w:val="right"/>
            </w:pPr>
            <w:r>
              <w:t>3342,0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3342,0</w:t>
            </w:r>
          </w:p>
        </w:tc>
        <w:tc>
          <w:tcPr>
            <w:tcW w:w="1264" w:type="dxa"/>
            <w:tcBorders>
              <w:top w:val="nil"/>
              <w:left w:val="nil"/>
              <w:bottom w:val="nil"/>
              <w:right w:val="nil"/>
            </w:tcBorders>
            <w:vAlign w:val="bottom"/>
          </w:tcPr>
          <w:p w:rsidR="00C42116" w:rsidRDefault="00C42116">
            <w:pPr>
              <w:pStyle w:val="ConsPlusNormal"/>
              <w:jc w:val="right"/>
            </w:pPr>
            <w:r>
              <w:t>3342,0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3342,0</w:t>
            </w:r>
          </w:p>
        </w:tc>
        <w:tc>
          <w:tcPr>
            <w:tcW w:w="1264" w:type="dxa"/>
            <w:tcBorders>
              <w:top w:val="nil"/>
              <w:left w:val="nil"/>
              <w:bottom w:val="nil"/>
              <w:right w:val="nil"/>
            </w:tcBorders>
            <w:vAlign w:val="bottom"/>
          </w:tcPr>
          <w:p w:rsidR="00C42116" w:rsidRDefault="00C42116">
            <w:pPr>
              <w:pStyle w:val="ConsPlusNormal"/>
              <w:jc w:val="right"/>
            </w:pPr>
            <w:r>
              <w:t>3342,0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бюджетные </w:t>
            </w:r>
            <w:r>
              <w:lastRenderedPageBreak/>
              <w:t>ассигнования</w:t>
            </w:r>
          </w:p>
        </w:tc>
        <w:tc>
          <w:tcPr>
            <w:tcW w:w="1489" w:type="dxa"/>
            <w:tcBorders>
              <w:top w:val="nil"/>
              <w:left w:val="nil"/>
              <w:bottom w:val="nil"/>
              <w:right w:val="nil"/>
            </w:tcBorders>
            <w:vAlign w:val="bottom"/>
          </w:tcPr>
          <w:p w:rsidR="00C42116" w:rsidRDefault="00C42116">
            <w:pPr>
              <w:pStyle w:val="ConsPlusNormal"/>
              <w:jc w:val="center"/>
            </w:pPr>
            <w:r>
              <w:lastRenderedPageBreak/>
              <w:t>Ч5Э0151410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w:t>
            </w:r>
          </w:p>
        </w:tc>
        <w:tc>
          <w:tcPr>
            <w:tcW w:w="1264" w:type="dxa"/>
            <w:tcBorders>
              <w:top w:val="nil"/>
              <w:left w:val="nil"/>
              <w:bottom w:val="nil"/>
              <w:right w:val="nil"/>
            </w:tcBorders>
            <w:vAlign w:val="bottom"/>
          </w:tcPr>
          <w:p w:rsidR="00C42116" w:rsidRDefault="00C42116">
            <w:pPr>
              <w:pStyle w:val="ConsPlusNormal"/>
              <w:jc w:val="right"/>
            </w:pPr>
            <w:r>
              <w:t>11,5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w:t>
            </w:r>
          </w:p>
        </w:tc>
        <w:tc>
          <w:tcPr>
            <w:tcW w:w="1264" w:type="dxa"/>
            <w:tcBorders>
              <w:top w:val="nil"/>
              <w:left w:val="nil"/>
              <w:bottom w:val="nil"/>
              <w:right w:val="nil"/>
            </w:tcBorders>
            <w:vAlign w:val="bottom"/>
          </w:tcPr>
          <w:p w:rsidR="00C42116" w:rsidRDefault="00C42116">
            <w:pPr>
              <w:pStyle w:val="ConsPlusNormal"/>
              <w:jc w:val="right"/>
            </w:pPr>
            <w:r>
              <w:t>11,5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w:t>
            </w:r>
          </w:p>
        </w:tc>
        <w:tc>
          <w:tcPr>
            <w:tcW w:w="1264" w:type="dxa"/>
            <w:tcBorders>
              <w:top w:val="nil"/>
              <w:left w:val="nil"/>
              <w:bottom w:val="nil"/>
              <w:right w:val="nil"/>
            </w:tcBorders>
            <w:vAlign w:val="bottom"/>
          </w:tcPr>
          <w:p w:rsidR="00C42116" w:rsidRDefault="00C42116">
            <w:pPr>
              <w:pStyle w:val="ConsPlusNormal"/>
              <w:jc w:val="right"/>
            </w:pPr>
            <w:r>
              <w:t>11,5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t>Ч5Э0151410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11,5</w:t>
            </w:r>
          </w:p>
        </w:tc>
        <w:tc>
          <w:tcPr>
            <w:tcW w:w="1264" w:type="dxa"/>
            <w:tcBorders>
              <w:top w:val="nil"/>
              <w:left w:val="nil"/>
              <w:bottom w:val="nil"/>
              <w:right w:val="nil"/>
            </w:tcBorders>
            <w:vAlign w:val="bottom"/>
          </w:tcPr>
          <w:p w:rsidR="00C42116" w:rsidRDefault="00C42116">
            <w:pPr>
              <w:pStyle w:val="ConsPlusNormal"/>
              <w:jc w:val="right"/>
            </w:pPr>
            <w:r>
              <w:t>11,5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1489" w:type="dxa"/>
            <w:tcBorders>
              <w:top w:val="nil"/>
              <w:left w:val="nil"/>
              <w:bottom w:val="nil"/>
              <w:right w:val="nil"/>
            </w:tcBorders>
            <w:vAlign w:val="bottom"/>
          </w:tcPr>
          <w:p w:rsidR="00C42116" w:rsidRDefault="00C42116">
            <w:pPr>
              <w:pStyle w:val="ConsPlusNormal"/>
              <w:jc w:val="center"/>
            </w:pPr>
            <w:r>
              <w:t>Ч5Э0151420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3657,3</w:t>
            </w:r>
          </w:p>
        </w:tc>
        <w:tc>
          <w:tcPr>
            <w:tcW w:w="1264" w:type="dxa"/>
            <w:tcBorders>
              <w:top w:val="nil"/>
              <w:left w:val="nil"/>
              <w:bottom w:val="nil"/>
              <w:right w:val="nil"/>
            </w:tcBorders>
            <w:vAlign w:val="bottom"/>
          </w:tcPr>
          <w:p w:rsidR="00C42116" w:rsidRDefault="00C42116">
            <w:pPr>
              <w:pStyle w:val="ConsPlusNormal"/>
              <w:jc w:val="right"/>
            </w:pPr>
            <w:r>
              <w:t>3657,3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Ч5Э0151420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2651,2</w:t>
            </w:r>
          </w:p>
        </w:tc>
        <w:tc>
          <w:tcPr>
            <w:tcW w:w="1264" w:type="dxa"/>
            <w:tcBorders>
              <w:top w:val="nil"/>
              <w:left w:val="nil"/>
              <w:bottom w:val="nil"/>
              <w:right w:val="nil"/>
            </w:tcBorders>
            <w:vAlign w:val="bottom"/>
          </w:tcPr>
          <w:p w:rsidR="00C42116" w:rsidRDefault="00C42116">
            <w:pPr>
              <w:pStyle w:val="ConsPlusNormal"/>
              <w:jc w:val="right"/>
            </w:pPr>
            <w:r>
              <w:t>2651,2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Ч5Э0151420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2651,2</w:t>
            </w:r>
          </w:p>
        </w:tc>
        <w:tc>
          <w:tcPr>
            <w:tcW w:w="1264" w:type="dxa"/>
            <w:tcBorders>
              <w:top w:val="nil"/>
              <w:left w:val="nil"/>
              <w:bottom w:val="nil"/>
              <w:right w:val="nil"/>
            </w:tcBorders>
            <w:vAlign w:val="bottom"/>
          </w:tcPr>
          <w:p w:rsidR="00C42116" w:rsidRDefault="00C42116">
            <w:pPr>
              <w:pStyle w:val="ConsPlusNormal"/>
              <w:jc w:val="right"/>
            </w:pPr>
            <w:r>
              <w:t>2651,2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Ч5Э0151420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2651,2</w:t>
            </w:r>
          </w:p>
        </w:tc>
        <w:tc>
          <w:tcPr>
            <w:tcW w:w="1264" w:type="dxa"/>
            <w:tcBorders>
              <w:top w:val="nil"/>
              <w:left w:val="nil"/>
              <w:bottom w:val="nil"/>
              <w:right w:val="nil"/>
            </w:tcBorders>
            <w:vAlign w:val="bottom"/>
          </w:tcPr>
          <w:p w:rsidR="00C42116" w:rsidRDefault="00C42116">
            <w:pPr>
              <w:pStyle w:val="ConsPlusNormal"/>
              <w:jc w:val="right"/>
            </w:pPr>
            <w:r>
              <w:t>2651,2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t>Ч5Э0151420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2651,2</w:t>
            </w:r>
          </w:p>
        </w:tc>
        <w:tc>
          <w:tcPr>
            <w:tcW w:w="1264" w:type="dxa"/>
            <w:tcBorders>
              <w:top w:val="nil"/>
              <w:left w:val="nil"/>
              <w:bottom w:val="nil"/>
              <w:right w:val="nil"/>
            </w:tcBorders>
            <w:vAlign w:val="bottom"/>
          </w:tcPr>
          <w:p w:rsidR="00C42116" w:rsidRDefault="00C42116">
            <w:pPr>
              <w:pStyle w:val="ConsPlusNormal"/>
              <w:jc w:val="right"/>
            </w:pPr>
            <w:r>
              <w:t>2651,2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Ч5Э0151420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1006,1</w:t>
            </w:r>
          </w:p>
        </w:tc>
        <w:tc>
          <w:tcPr>
            <w:tcW w:w="1264" w:type="dxa"/>
            <w:tcBorders>
              <w:top w:val="nil"/>
              <w:left w:val="nil"/>
              <w:bottom w:val="nil"/>
              <w:right w:val="nil"/>
            </w:tcBorders>
            <w:vAlign w:val="bottom"/>
          </w:tcPr>
          <w:p w:rsidR="00C42116" w:rsidRDefault="00C42116">
            <w:pPr>
              <w:pStyle w:val="ConsPlusNormal"/>
              <w:jc w:val="right"/>
            </w:pPr>
            <w:r>
              <w:t>1006,1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Ч5Э0151420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1006,1</w:t>
            </w:r>
          </w:p>
        </w:tc>
        <w:tc>
          <w:tcPr>
            <w:tcW w:w="1264" w:type="dxa"/>
            <w:tcBorders>
              <w:top w:val="nil"/>
              <w:left w:val="nil"/>
              <w:bottom w:val="nil"/>
              <w:right w:val="nil"/>
            </w:tcBorders>
            <w:vAlign w:val="bottom"/>
          </w:tcPr>
          <w:p w:rsidR="00C42116" w:rsidRDefault="00C42116">
            <w:pPr>
              <w:pStyle w:val="ConsPlusNormal"/>
              <w:jc w:val="right"/>
            </w:pPr>
            <w:r>
              <w:t>1006,1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Ч5Э0151420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1006,1</w:t>
            </w:r>
          </w:p>
        </w:tc>
        <w:tc>
          <w:tcPr>
            <w:tcW w:w="1264" w:type="dxa"/>
            <w:tcBorders>
              <w:top w:val="nil"/>
              <w:left w:val="nil"/>
              <w:bottom w:val="nil"/>
              <w:right w:val="nil"/>
            </w:tcBorders>
            <w:vAlign w:val="bottom"/>
          </w:tcPr>
          <w:p w:rsidR="00C42116" w:rsidRDefault="00C42116">
            <w:pPr>
              <w:pStyle w:val="ConsPlusNormal"/>
              <w:jc w:val="right"/>
            </w:pPr>
            <w:r>
              <w:t>1006,1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C42116" w:rsidRDefault="00C42116">
            <w:pPr>
              <w:pStyle w:val="ConsPlusNormal"/>
              <w:jc w:val="center"/>
            </w:pPr>
            <w:r>
              <w:t>Ч5Э0151420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1006,1</w:t>
            </w:r>
          </w:p>
        </w:tc>
        <w:tc>
          <w:tcPr>
            <w:tcW w:w="1264" w:type="dxa"/>
            <w:tcBorders>
              <w:top w:val="nil"/>
              <w:left w:val="nil"/>
              <w:bottom w:val="nil"/>
              <w:right w:val="nil"/>
            </w:tcBorders>
            <w:vAlign w:val="bottom"/>
          </w:tcPr>
          <w:p w:rsidR="00C42116" w:rsidRDefault="00C42116">
            <w:pPr>
              <w:pStyle w:val="ConsPlusNormal"/>
              <w:jc w:val="right"/>
            </w:pPr>
            <w:r>
              <w:t>1006,1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Информационное сопровождение деятельности органов государственной власти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Ч5Э0198735</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Ч5Э0198735</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Ч5Э0198735</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Ч5Э0198735</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C42116" w:rsidRDefault="00C42116">
            <w:pPr>
              <w:pStyle w:val="ConsPlusNormal"/>
              <w:jc w:val="center"/>
            </w:pPr>
            <w:r>
              <w:t>Ч5Э0198735</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131" w:history="1">
              <w:r>
                <w:rPr>
                  <w:color w:val="0000FF"/>
                </w:rPr>
                <w:t>программа</w:t>
              </w:r>
            </w:hyperlink>
            <w:r>
              <w:t xml:space="preserve"> Чувашской Республики "Цифровое общество Чувашии"</w:t>
            </w:r>
          </w:p>
        </w:tc>
        <w:tc>
          <w:tcPr>
            <w:tcW w:w="1489" w:type="dxa"/>
            <w:tcBorders>
              <w:top w:val="nil"/>
              <w:left w:val="nil"/>
              <w:bottom w:val="nil"/>
              <w:right w:val="nil"/>
            </w:tcBorders>
            <w:vAlign w:val="bottom"/>
          </w:tcPr>
          <w:p w:rsidR="00C42116" w:rsidRDefault="00C42116">
            <w:pPr>
              <w:pStyle w:val="ConsPlusNormal"/>
              <w:jc w:val="center"/>
            </w:pPr>
            <w:r>
              <w:t>Ч600000000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260111,5</w:t>
            </w:r>
          </w:p>
        </w:tc>
        <w:tc>
          <w:tcPr>
            <w:tcW w:w="1264" w:type="dxa"/>
            <w:tcBorders>
              <w:top w:val="nil"/>
              <w:left w:val="nil"/>
              <w:bottom w:val="nil"/>
              <w:right w:val="nil"/>
            </w:tcBorders>
            <w:vAlign w:val="bottom"/>
          </w:tcPr>
          <w:p w:rsidR="00C42116" w:rsidRDefault="00C42116">
            <w:pPr>
              <w:pStyle w:val="ConsPlusNormal"/>
              <w:jc w:val="right"/>
            </w:pPr>
            <w:r>
              <w:t>205797,4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19.1.</w:t>
            </w:r>
          </w:p>
        </w:tc>
        <w:tc>
          <w:tcPr>
            <w:tcW w:w="3005" w:type="dxa"/>
            <w:tcBorders>
              <w:top w:val="nil"/>
              <w:left w:val="nil"/>
              <w:bottom w:val="nil"/>
              <w:right w:val="nil"/>
            </w:tcBorders>
          </w:tcPr>
          <w:p w:rsidR="00C42116" w:rsidRDefault="00AB5A4C">
            <w:pPr>
              <w:pStyle w:val="ConsPlusNormal"/>
              <w:jc w:val="both"/>
            </w:pPr>
            <w:hyperlink r:id="rId132"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C42116" w:rsidRDefault="00C42116">
            <w:pPr>
              <w:pStyle w:val="ConsPlusNormal"/>
              <w:jc w:val="center"/>
            </w:pPr>
            <w:r>
              <w:t>Ч610000000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29701,1</w:t>
            </w:r>
          </w:p>
        </w:tc>
        <w:tc>
          <w:tcPr>
            <w:tcW w:w="1264" w:type="dxa"/>
            <w:tcBorders>
              <w:top w:val="nil"/>
              <w:left w:val="nil"/>
              <w:bottom w:val="nil"/>
              <w:right w:val="nil"/>
            </w:tcBorders>
            <w:vAlign w:val="bottom"/>
          </w:tcPr>
          <w:p w:rsidR="00C42116" w:rsidRDefault="00C42116">
            <w:pPr>
              <w:pStyle w:val="ConsPlusNormal"/>
              <w:jc w:val="right"/>
            </w:pPr>
            <w:r>
              <w:t>35549,7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электронного правительства"</w:t>
            </w:r>
          </w:p>
        </w:tc>
        <w:tc>
          <w:tcPr>
            <w:tcW w:w="1489" w:type="dxa"/>
            <w:tcBorders>
              <w:top w:val="nil"/>
              <w:left w:val="nil"/>
              <w:bottom w:val="nil"/>
              <w:right w:val="nil"/>
            </w:tcBorders>
            <w:vAlign w:val="bottom"/>
          </w:tcPr>
          <w:p w:rsidR="00C42116" w:rsidRDefault="00C42116">
            <w:pPr>
              <w:pStyle w:val="ConsPlusNormal"/>
              <w:jc w:val="center"/>
            </w:pPr>
            <w:r>
              <w:t>Ч610100000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24707,5</w:t>
            </w:r>
          </w:p>
        </w:tc>
        <w:tc>
          <w:tcPr>
            <w:tcW w:w="1264" w:type="dxa"/>
            <w:tcBorders>
              <w:top w:val="nil"/>
              <w:left w:val="nil"/>
              <w:bottom w:val="nil"/>
              <w:right w:val="nil"/>
            </w:tcBorders>
            <w:vAlign w:val="bottom"/>
          </w:tcPr>
          <w:p w:rsidR="00C42116" w:rsidRDefault="00C42116">
            <w:pPr>
              <w:pStyle w:val="ConsPlusNormal"/>
              <w:jc w:val="right"/>
            </w:pPr>
            <w:r>
              <w:t>24757,5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Создание, модернизация и </w:t>
            </w:r>
            <w:r>
              <w:lastRenderedPageBreak/>
              <w:t>эксплуатация системы электронного документооборота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lastRenderedPageBreak/>
              <w:t>Ч610113220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Ч610113220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Ч610113220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Ч610113220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Ч610113220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1489" w:type="dxa"/>
            <w:tcBorders>
              <w:top w:val="nil"/>
              <w:left w:val="nil"/>
              <w:bottom w:val="nil"/>
              <w:right w:val="nil"/>
            </w:tcBorders>
            <w:vAlign w:val="bottom"/>
          </w:tcPr>
          <w:p w:rsidR="00C42116" w:rsidRDefault="00C42116">
            <w:pPr>
              <w:pStyle w:val="ConsPlusNormal"/>
              <w:jc w:val="center"/>
            </w:pPr>
            <w:r>
              <w:t>Ч610113240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Ч610113240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Ч610113240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Ч610113240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Ч610113240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w:t>
            </w:r>
            <w:r>
              <w:lastRenderedPageBreak/>
              <w:t>основных функций (услуг)</w:t>
            </w:r>
          </w:p>
        </w:tc>
        <w:tc>
          <w:tcPr>
            <w:tcW w:w="1489" w:type="dxa"/>
            <w:tcBorders>
              <w:top w:val="nil"/>
              <w:left w:val="nil"/>
              <w:bottom w:val="nil"/>
              <w:right w:val="nil"/>
            </w:tcBorders>
            <w:vAlign w:val="bottom"/>
          </w:tcPr>
          <w:p w:rsidR="00C42116" w:rsidRDefault="00C42116">
            <w:pPr>
              <w:pStyle w:val="ConsPlusNormal"/>
              <w:jc w:val="center"/>
            </w:pPr>
            <w:r>
              <w:lastRenderedPageBreak/>
              <w:t>Ч610113820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6066,4</w:t>
            </w:r>
          </w:p>
        </w:tc>
        <w:tc>
          <w:tcPr>
            <w:tcW w:w="1264" w:type="dxa"/>
            <w:tcBorders>
              <w:top w:val="nil"/>
              <w:left w:val="nil"/>
              <w:bottom w:val="nil"/>
              <w:right w:val="nil"/>
            </w:tcBorders>
            <w:vAlign w:val="bottom"/>
          </w:tcPr>
          <w:p w:rsidR="00C42116" w:rsidRDefault="00C42116">
            <w:pPr>
              <w:pStyle w:val="ConsPlusNormal"/>
              <w:jc w:val="right"/>
            </w:pPr>
            <w:r>
              <w:t>6116,4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Ч610113820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6066,4</w:t>
            </w:r>
          </w:p>
        </w:tc>
        <w:tc>
          <w:tcPr>
            <w:tcW w:w="1264" w:type="dxa"/>
            <w:tcBorders>
              <w:top w:val="nil"/>
              <w:left w:val="nil"/>
              <w:bottom w:val="nil"/>
              <w:right w:val="nil"/>
            </w:tcBorders>
            <w:vAlign w:val="bottom"/>
          </w:tcPr>
          <w:p w:rsidR="00C42116" w:rsidRDefault="00C42116">
            <w:pPr>
              <w:pStyle w:val="ConsPlusNormal"/>
              <w:jc w:val="right"/>
            </w:pPr>
            <w:r>
              <w:t>6116,4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Ч610113820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6066,4</w:t>
            </w:r>
          </w:p>
        </w:tc>
        <w:tc>
          <w:tcPr>
            <w:tcW w:w="1264" w:type="dxa"/>
            <w:tcBorders>
              <w:top w:val="nil"/>
              <w:left w:val="nil"/>
              <w:bottom w:val="nil"/>
              <w:right w:val="nil"/>
            </w:tcBorders>
            <w:vAlign w:val="bottom"/>
          </w:tcPr>
          <w:p w:rsidR="00C42116" w:rsidRDefault="00C42116">
            <w:pPr>
              <w:pStyle w:val="ConsPlusNormal"/>
              <w:jc w:val="right"/>
            </w:pPr>
            <w:r>
              <w:t>6116,4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Ч610113820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6066,4</w:t>
            </w:r>
          </w:p>
        </w:tc>
        <w:tc>
          <w:tcPr>
            <w:tcW w:w="1264" w:type="dxa"/>
            <w:tcBorders>
              <w:top w:val="nil"/>
              <w:left w:val="nil"/>
              <w:bottom w:val="nil"/>
              <w:right w:val="nil"/>
            </w:tcBorders>
            <w:vAlign w:val="bottom"/>
          </w:tcPr>
          <w:p w:rsidR="00C42116" w:rsidRDefault="00C42116">
            <w:pPr>
              <w:pStyle w:val="ConsPlusNormal"/>
              <w:jc w:val="right"/>
            </w:pPr>
            <w:r>
              <w:t>6116,4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Ч610113820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6066,4</w:t>
            </w:r>
          </w:p>
        </w:tc>
        <w:tc>
          <w:tcPr>
            <w:tcW w:w="1264" w:type="dxa"/>
            <w:tcBorders>
              <w:top w:val="nil"/>
              <w:left w:val="nil"/>
              <w:bottom w:val="nil"/>
              <w:right w:val="nil"/>
            </w:tcBorders>
            <w:vAlign w:val="bottom"/>
          </w:tcPr>
          <w:p w:rsidR="00C42116" w:rsidRDefault="00C42116">
            <w:pPr>
              <w:pStyle w:val="ConsPlusNormal"/>
              <w:jc w:val="right"/>
            </w:pPr>
            <w:r>
              <w:t>6116,4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механизмов получения государственных и муниципальных услуг в электронном виде</w:t>
            </w:r>
          </w:p>
        </w:tc>
        <w:tc>
          <w:tcPr>
            <w:tcW w:w="1489" w:type="dxa"/>
            <w:tcBorders>
              <w:top w:val="nil"/>
              <w:left w:val="nil"/>
              <w:bottom w:val="nil"/>
              <w:right w:val="nil"/>
            </w:tcBorders>
            <w:vAlign w:val="bottom"/>
          </w:tcPr>
          <w:p w:rsidR="00C42116" w:rsidRDefault="00C42116">
            <w:pPr>
              <w:pStyle w:val="ConsPlusNormal"/>
              <w:jc w:val="center"/>
            </w:pPr>
            <w:r>
              <w:t>Ч610113890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Ч610113890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Ч610113890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Ч610113890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Ч610113890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1489" w:type="dxa"/>
            <w:tcBorders>
              <w:top w:val="nil"/>
              <w:left w:val="nil"/>
              <w:bottom w:val="nil"/>
              <w:right w:val="nil"/>
            </w:tcBorders>
            <w:vAlign w:val="bottom"/>
          </w:tcPr>
          <w:p w:rsidR="00C42116" w:rsidRDefault="00C42116">
            <w:pPr>
              <w:pStyle w:val="ConsPlusNormal"/>
              <w:jc w:val="center"/>
            </w:pPr>
            <w:r>
              <w:t>Ч610200000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w:t>
            </w:r>
            <w:r>
              <w:lastRenderedPageBreak/>
              <w:t>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1489" w:type="dxa"/>
            <w:tcBorders>
              <w:top w:val="nil"/>
              <w:left w:val="nil"/>
              <w:bottom w:val="nil"/>
              <w:right w:val="nil"/>
            </w:tcBorders>
            <w:vAlign w:val="bottom"/>
          </w:tcPr>
          <w:p w:rsidR="00C42116" w:rsidRDefault="00C42116">
            <w:pPr>
              <w:pStyle w:val="ConsPlusNormal"/>
              <w:jc w:val="center"/>
            </w:pPr>
            <w:r>
              <w:lastRenderedPageBreak/>
              <w:t>Ч610214890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Ч610214890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Ч610214890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Ч610214890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Ч610214890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Ч610300000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1489" w:type="dxa"/>
            <w:tcBorders>
              <w:top w:val="nil"/>
              <w:left w:val="nil"/>
              <w:bottom w:val="nil"/>
              <w:right w:val="nil"/>
            </w:tcBorders>
            <w:vAlign w:val="bottom"/>
          </w:tcPr>
          <w:p w:rsidR="00C42116" w:rsidRDefault="00C42116">
            <w:pPr>
              <w:pStyle w:val="ConsPlusNormal"/>
              <w:jc w:val="center"/>
            </w:pPr>
            <w:r>
              <w:t>Ч610314110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Ч610314110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Ч610314110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Ч610314110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Другие общегосударственные </w:t>
            </w:r>
            <w:r>
              <w:lastRenderedPageBreak/>
              <w:t>вопросы</w:t>
            </w:r>
          </w:p>
        </w:tc>
        <w:tc>
          <w:tcPr>
            <w:tcW w:w="1489" w:type="dxa"/>
            <w:tcBorders>
              <w:top w:val="nil"/>
              <w:left w:val="nil"/>
              <w:bottom w:val="nil"/>
              <w:right w:val="nil"/>
            </w:tcBorders>
            <w:vAlign w:val="bottom"/>
          </w:tcPr>
          <w:p w:rsidR="00C42116" w:rsidRDefault="00C42116">
            <w:pPr>
              <w:pStyle w:val="ConsPlusNormal"/>
              <w:jc w:val="center"/>
            </w:pPr>
            <w:r>
              <w:lastRenderedPageBreak/>
              <w:t>Ч610314110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"Цифровое государственное управление"</w:t>
            </w:r>
          </w:p>
        </w:tc>
        <w:tc>
          <w:tcPr>
            <w:tcW w:w="1489" w:type="dxa"/>
            <w:tcBorders>
              <w:top w:val="nil"/>
              <w:left w:val="nil"/>
              <w:bottom w:val="nil"/>
              <w:right w:val="nil"/>
            </w:tcBorders>
            <w:vAlign w:val="bottom"/>
          </w:tcPr>
          <w:p w:rsidR="00C42116" w:rsidRDefault="00C42116">
            <w:pPr>
              <w:pStyle w:val="ConsPlusNormal"/>
              <w:jc w:val="center"/>
            </w:pPr>
            <w:r>
              <w:t>Ч61D600000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Поддержка региональных проектов в сфере информационных технологий</w:t>
            </w:r>
          </w:p>
        </w:tc>
        <w:tc>
          <w:tcPr>
            <w:tcW w:w="1489" w:type="dxa"/>
            <w:tcBorders>
              <w:top w:val="nil"/>
              <w:left w:val="nil"/>
              <w:bottom w:val="nil"/>
              <w:right w:val="nil"/>
            </w:tcBorders>
            <w:vAlign w:val="bottom"/>
          </w:tcPr>
          <w:p w:rsidR="00C42116" w:rsidRDefault="00C42116">
            <w:pPr>
              <w:pStyle w:val="ConsPlusNormal"/>
              <w:jc w:val="center"/>
            </w:pPr>
            <w:r>
              <w:t>Ч61D650280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Ч61D650280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Ч61D650280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Ч61D650280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Ч61D650280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19.2.</w:t>
            </w:r>
          </w:p>
        </w:tc>
        <w:tc>
          <w:tcPr>
            <w:tcW w:w="3005" w:type="dxa"/>
            <w:tcBorders>
              <w:top w:val="nil"/>
              <w:left w:val="nil"/>
              <w:bottom w:val="nil"/>
              <w:right w:val="nil"/>
            </w:tcBorders>
          </w:tcPr>
          <w:p w:rsidR="00C42116" w:rsidRDefault="00AB5A4C">
            <w:pPr>
              <w:pStyle w:val="ConsPlusNormal"/>
              <w:jc w:val="both"/>
            </w:pPr>
            <w:hyperlink r:id="rId133" w:history="1">
              <w:r w:rsidR="00C42116">
                <w:rPr>
                  <w:color w:val="0000FF"/>
                </w:rPr>
                <w:t>Подпрограмма</w:t>
              </w:r>
            </w:hyperlink>
            <w:r w:rsidR="00C42116">
              <w:t xml:space="preserve"> "Информационная инфраструктура"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C42116" w:rsidRDefault="00C42116">
            <w:pPr>
              <w:pStyle w:val="ConsPlusNormal"/>
              <w:jc w:val="center"/>
            </w:pPr>
            <w:r>
              <w:t>Ч620000000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93238,4</w:t>
            </w:r>
          </w:p>
        </w:tc>
        <w:tc>
          <w:tcPr>
            <w:tcW w:w="1264" w:type="dxa"/>
            <w:tcBorders>
              <w:top w:val="nil"/>
              <w:left w:val="nil"/>
              <w:bottom w:val="nil"/>
              <w:right w:val="nil"/>
            </w:tcBorders>
            <w:vAlign w:val="bottom"/>
          </w:tcPr>
          <w:p w:rsidR="00C42116" w:rsidRDefault="00C42116">
            <w:pPr>
              <w:pStyle w:val="ConsPlusNormal"/>
              <w:jc w:val="right"/>
            </w:pPr>
            <w:r>
              <w:t>33125,7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инфраструктуры передачи, обработки и хранения данных"</w:t>
            </w:r>
          </w:p>
        </w:tc>
        <w:tc>
          <w:tcPr>
            <w:tcW w:w="1489" w:type="dxa"/>
            <w:tcBorders>
              <w:top w:val="nil"/>
              <w:left w:val="nil"/>
              <w:bottom w:val="nil"/>
              <w:right w:val="nil"/>
            </w:tcBorders>
            <w:vAlign w:val="bottom"/>
          </w:tcPr>
          <w:p w:rsidR="00C42116" w:rsidRDefault="00C42116">
            <w:pPr>
              <w:pStyle w:val="ConsPlusNormal"/>
              <w:jc w:val="center"/>
            </w:pPr>
            <w:r>
              <w:t>Ч620200000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91905,7</w:t>
            </w:r>
          </w:p>
        </w:tc>
        <w:tc>
          <w:tcPr>
            <w:tcW w:w="1264" w:type="dxa"/>
            <w:tcBorders>
              <w:top w:val="nil"/>
              <w:left w:val="nil"/>
              <w:bottom w:val="nil"/>
              <w:right w:val="nil"/>
            </w:tcBorders>
            <w:vAlign w:val="bottom"/>
          </w:tcPr>
          <w:p w:rsidR="00C42116" w:rsidRDefault="00C42116">
            <w:pPr>
              <w:pStyle w:val="ConsPlusNormal"/>
              <w:jc w:val="right"/>
            </w:pPr>
            <w:r>
              <w:t>31793,0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Развитие Республиканского центра обработки данных</w:t>
            </w:r>
          </w:p>
        </w:tc>
        <w:tc>
          <w:tcPr>
            <w:tcW w:w="1489" w:type="dxa"/>
            <w:tcBorders>
              <w:top w:val="nil"/>
              <w:left w:val="nil"/>
              <w:bottom w:val="nil"/>
              <w:right w:val="nil"/>
            </w:tcBorders>
            <w:vAlign w:val="bottom"/>
          </w:tcPr>
          <w:p w:rsidR="00C42116" w:rsidRDefault="00C42116">
            <w:pPr>
              <w:pStyle w:val="ConsPlusNormal"/>
              <w:jc w:val="center"/>
            </w:pPr>
            <w:r>
              <w:t>Ч620217490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Ч620217490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Ч620217490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Ч620217490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Ч620217490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70089,7</w:t>
            </w:r>
          </w:p>
        </w:tc>
        <w:tc>
          <w:tcPr>
            <w:tcW w:w="1264" w:type="dxa"/>
            <w:tcBorders>
              <w:top w:val="nil"/>
              <w:left w:val="nil"/>
              <w:bottom w:val="nil"/>
              <w:right w:val="nil"/>
            </w:tcBorders>
            <w:vAlign w:val="bottom"/>
          </w:tcPr>
          <w:p w:rsidR="00C42116" w:rsidRDefault="00C42116">
            <w:pPr>
              <w:pStyle w:val="ConsPlusNormal"/>
              <w:jc w:val="right"/>
            </w:pPr>
            <w:r>
              <w:t>9977,0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7927,0</w:t>
            </w:r>
          </w:p>
        </w:tc>
        <w:tc>
          <w:tcPr>
            <w:tcW w:w="1264" w:type="dxa"/>
            <w:tcBorders>
              <w:top w:val="nil"/>
              <w:left w:val="nil"/>
              <w:bottom w:val="nil"/>
              <w:right w:val="nil"/>
            </w:tcBorders>
            <w:vAlign w:val="bottom"/>
          </w:tcPr>
          <w:p w:rsidR="00C42116" w:rsidRDefault="00C42116">
            <w:pPr>
              <w:pStyle w:val="ConsPlusNormal"/>
              <w:jc w:val="right"/>
            </w:pPr>
            <w:r>
              <w:t>5464,6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7927,0</w:t>
            </w:r>
          </w:p>
        </w:tc>
        <w:tc>
          <w:tcPr>
            <w:tcW w:w="1264" w:type="dxa"/>
            <w:tcBorders>
              <w:top w:val="nil"/>
              <w:left w:val="nil"/>
              <w:bottom w:val="nil"/>
              <w:right w:val="nil"/>
            </w:tcBorders>
            <w:vAlign w:val="bottom"/>
          </w:tcPr>
          <w:p w:rsidR="00C42116" w:rsidRDefault="00C42116">
            <w:pPr>
              <w:pStyle w:val="ConsPlusNormal"/>
              <w:jc w:val="right"/>
            </w:pPr>
            <w:r>
              <w:t>5464,6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3630,9</w:t>
            </w:r>
          </w:p>
        </w:tc>
        <w:tc>
          <w:tcPr>
            <w:tcW w:w="1264" w:type="dxa"/>
            <w:tcBorders>
              <w:top w:val="nil"/>
              <w:left w:val="nil"/>
              <w:bottom w:val="nil"/>
              <w:right w:val="nil"/>
            </w:tcBorders>
            <w:vAlign w:val="bottom"/>
          </w:tcPr>
          <w:p w:rsidR="00C42116" w:rsidRDefault="00C42116">
            <w:pPr>
              <w:pStyle w:val="ConsPlusNormal"/>
              <w:jc w:val="right"/>
            </w:pPr>
            <w:r>
              <w:t>918,1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3630,9</w:t>
            </w:r>
          </w:p>
        </w:tc>
        <w:tc>
          <w:tcPr>
            <w:tcW w:w="1264" w:type="dxa"/>
            <w:tcBorders>
              <w:top w:val="nil"/>
              <w:left w:val="nil"/>
              <w:bottom w:val="nil"/>
              <w:right w:val="nil"/>
            </w:tcBorders>
            <w:vAlign w:val="bottom"/>
          </w:tcPr>
          <w:p w:rsidR="00C42116" w:rsidRDefault="00C42116">
            <w:pPr>
              <w:pStyle w:val="ConsPlusNormal"/>
              <w:jc w:val="right"/>
            </w:pPr>
            <w:r>
              <w:t>918,1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Здравоохранение</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4296,1</w:t>
            </w:r>
          </w:p>
        </w:tc>
        <w:tc>
          <w:tcPr>
            <w:tcW w:w="1264" w:type="dxa"/>
            <w:tcBorders>
              <w:top w:val="nil"/>
              <w:left w:val="nil"/>
              <w:bottom w:val="nil"/>
              <w:right w:val="nil"/>
            </w:tcBorders>
            <w:vAlign w:val="bottom"/>
          </w:tcPr>
          <w:p w:rsidR="00C42116" w:rsidRDefault="00C42116">
            <w:pPr>
              <w:pStyle w:val="ConsPlusNormal"/>
              <w:jc w:val="right"/>
            </w:pPr>
            <w:r>
              <w:t>4546,5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09</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4296,1</w:t>
            </w:r>
          </w:p>
        </w:tc>
        <w:tc>
          <w:tcPr>
            <w:tcW w:w="1264" w:type="dxa"/>
            <w:tcBorders>
              <w:top w:val="nil"/>
              <w:left w:val="nil"/>
              <w:bottom w:val="nil"/>
              <w:right w:val="nil"/>
            </w:tcBorders>
            <w:vAlign w:val="bottom"/>
          </w:tcPr>
          <w:p w:rsidR="00C42116" w:rsidRDefault="00C42116">
            <w:pPr>
              <w:pStyle w:val="ConsPlusNormal"/>
              <w:jc w:val="right"/>
            </w:pPr>
            <w:r>
              <w:t>4546,5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Межбюджетные трансферты</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500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56866,1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56866,1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56866,1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520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56866,1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5296,6</w:t>
            </w:r>
          </w:p>
        </w:tc>
        <w:tc>
          <w:tcPr>
            <w:tcW w:w="1264" w:type="dxa"/>
            <w:tcBorders>
              <w:top w:val="nil"/>
              <w:left w:val="nil"/>
              <w:bottom w:val="nil"/>
              <w:right w:val="nil"/>
            </w:tcBorders>
            <w:vAlign w:val="bottom"/>
          </w:tcPr>
          <w:p w:rsidR="00C42116" w:rsidRDefault="00C42116">
            <w:pPr>
              <w:pStyle w:val="ConsPlusNormal"/>
              <w:jc w:val="right"/>
            </w:pPr>
            <w:r>
              <w:t>4512,4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5296,6</w:t>
            </w:r>
          </w:p>
        </w:tc>
        <w:tc>
          <w:tcPr>
            <w:tcW w:w="1264" w:type="dxa"/>
            <w:tcBorders>
              <w:top w:val="nil"/>
              <w:left w:val="nil"/>
              <w:bottom w:val="nil"/>
              <w:right w:val="nil"/>
            </w:tcBorders>
            <w:vAlign w:val="bottom"/>
          </w:tcPr>
          <w:p w:rsidR="00C42116" w:rsidRDefault="00C42116">
            <w:pPr>
              <w:pStyle w:val="ConsPlusNormal"/>
              <w:jc w:val="right"/>
            </w:pPr>
            <w:r>
              <w:t>4512,4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2871,4</w:t>
            </w:r>
          </w:p>
        </w:tc>
        <w:tc>
          <w:tcPr>
            <w:tcW w:w="1264" w:type="dxa"/>
            <w:tcBorders>
              <w:top w:val="nil"/>
              <w:left w:val="nil"/>
              <w:bottom w:val="nil"/>
              <w:right w:val="nil"/>
            </w:tcBorders>
            <w:vAlign w:val="bottom"/>
          </w:tcPr>
          <w:p w:rsidR="00C42116" w:rsidRDefault="00C42116">
            <w:pPr>
              <w:pStyle w:val="ConsPlusNormal"/>
              <w:jc w:val="right"/>
            </w:pPr>
            <w:r>
              <w:t>2912,2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2871,4</w:t>
            </w:r>
          </w:p>
        </w:tc>
        <w:tc>
          <w:tcPr>
            <w:tcW w:w="1264" w:type="dxa"/>
            <w:tcBorders>
              <w:top w:val="nil"/>
              <w:left w:val="nil"/>
              <w:bottom w:val="nil"/>
              <w:right w:val="nil"/>
            </w:tcBorders>
            <w:vAlign w:val="bottom"/>
          </w:tcPr>
          <w:p w:rsidR="00C42116" w:rsidRDefault="00C42116">
            <w:pPr>
              <w:pStyle w:val="ConsPlusNormal"/>
              <w:jc w:val="right"/>
            </w:pPr>
            <w:r>
              <w:t>2912,2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1123,6</w:t>
            </w:r>
          </w:p>
        </w:tc>
        <w:tc>
          <w:tcPr>
            <w:tcW w:w="1264" w:type="dxa"/>
            <w:tcBorders>
              <w:top w:val="nil"/>
              <w:left w:val="nil"/>
              <w:bottom w:val="nil"/>
              <w:right w:val="nil"/>
            </w:tcBorders>
            <w:vAlign w:val="bottom"/>
          </w:tcPr>
          <w:p w:rsidR="00C42116" w:rsidRDefault="00C42116">
            <w:pPr>
              <w:pStyle w:val="ConsPlusNormal"/>
              <w:jc w:val="right"/>
            </w:pPr>
            <w:r>
              <w:t>1123,6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1123,6</w:t>
            </w:r>
          </w:p>
        </w:tc>
        <w:tc>
          <w:tcPr>
            <w:tcW w:w="1264" w:type="dxa"/>
            <w:tcBorders>
              <w:top w:val="nil"/>
              <w:left w:val="nil"/>
              <w:bottom w:val="nil"/>
              <w:right w:val="nil"/>
            </w:tcBorders>
            <w:vAlign w:val="bottom"/>
          </w:tcPr>
          <w:p w:rsidR="00C42116" w:rsidRDefault="00C42116">
            <w:pPr>
              <w:pStyle w:val="ConsPlusNormal"/>
              <w:jc w:val="right"/>
            </w:pPr>
            <w:r>
              <w:t>1123,6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Культура, кинематография</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08</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Физическая культура и спорт</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476,6</w:t>
            </w:r>
          </w:p>
        </w:tc>
        <w:tc>
          <w:tcPr>
            <w:tcW w:w="1264" w:type="dxa"/>
            <w:tcBorders>
              <w:top w:val="nil"/>
              <w:left w:val="nil"/>
              <w:bottom w:val="nil"/>
              <w:right w:val="nil"/>
            </w:tcBorders>
            <w:vAlign w:val="bottom"/>
          </w:tcPr>
          <w:p w:rsidR="00C42116" w:rsidRDefault="00C42116">
            <w:pPr>
              <w:pStyle w:val="ConsPlusNormal"/>
              <w:jc w:val="right"/>
            </w:pPr>
            <w:r>
              <w:t>476,6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C42116" w:rsidRDefault="00C42116">
            <w:pPr>
              <w:pStyle w:val="ConsPlusNormal"/>
              <w:jc w:val="center"/>
            </w:pPr>
            <w:r>
              <w:t>Ч620217510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11</w:t>
            </w:r>
          </w:p>
        </w:tc>
        <w:tc>
          <w:tcPr>
            <w:tcW w:w="397"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476,6</w:t>
            </w:r>
          </w:p>
        </w:tc>
        <w:tc>
          <w:tcPr>
            <w:tcW w:w="1264" w:type="dxa"/>
            <w:tcBorders>
              <w:top w:val="nil"/>
              <w:left w:val="nil"/>
              <w:bottom w:val="nil"/>
              <w:right w:val="nil"/>
            </w:tcBorders>
            <w:vAlign w:val="bottom"/>
          </w:tcPr>
          <w:p w:rsidR="00C42116" w:rsidRDefault="00C42116">
            <w:pPr>
              <w:pStyle w:val="ConsPlusNormal"/>
              <w:jc w:val="right"/>
            </w:pPr>
            <w:r>
              <w:t>476,6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Ч620240770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19841,0</w:t>
            </w:r>
          </w:p>
        </w:tc>
        <w:tc>
          <w:tcPr>
            <w:tcW w:w="1264" w:type="dxa"/>
            <w:tcBorders>
              <w:top w:val="nil"/>
              <w:left w:val="nil"/>
              <w:bottom w:val="nil"/>
              <w:right w:val="nil"/>
            </w:tcBorders>
            <w:vAlign w:val="bottom"/>
          </w:tcPr>
          <w:p w:rsidR="00C42116" w:rsidRDefault="00C42116">
            <w:pPr>
              <w:pStyle w:val="ConsPlusNormal"/>
              <w:jc w:val="right"/>
            </w:pPr>
            <w:r>
              <w:t>19841,0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Ч620240770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19841,0</w:t>
            </w:r>
          </w:p>
        </w:tc>
        <w:tc>
          <w:tcPr>
            <w:tcW w:w="1264" w:type="dxa"/>
            <w:tcBorders>
              <w:top w:val="nil"/>
              <w:left w:val="nil"/>
              <w:bottom w:val="nil"/>
              <w:right w:val="nil"/>
            </w:tcBorders>
            <w:vAlign w:val="bottom"/>
          </w:tcPr>
          <w:p w:rsidR="00C42116" w:rsidRDefault="00C42116">
            <w:pPr>
              <w:pStyle w:val="ConsPlusNormal"/>
              <w:jc w:val="right"/>
            </w:pPr>
            <w:r>
              <w:t>19841,0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Ч620240770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19841,0</w:t>
            </w:r>
          </w:p>
        </w:tc>
        <w:tc>
          <w:tcPr>
            <w:tcW w:w="1264" w:type="dxa"/>
            <w:tcBorders>
              <w:top w:val="nil"/>
              <w:left w:val="nil"/>
              <w:bottom w:val="nil"/>
              <w:right w:val="nil"/>
            </w:tcBorders>
            <w:vAlign w:val="bottom"/>
          </w:tcPr>
          <w:p w:rsidR="00C42116" w:rsidRDefault="00C42116">
            <w:pPr>
              <w:pStyle w:val="ConsPlusNormal"/>
              <w:jc w:val="right"/>
            </w:pPr>
            <w:r>
              <w:t>19841,0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Ч620240770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19841,0</w:t>
            </w:r>
          </w:p>
        </w:tc>
        <w:tc>
          <w:tcPr>
            <w:tcW w:w="1264" w:type="dxa"/>
            <w:tcBorders>
              <w:top w:val="nil"/>
              <w:left w:val="nil"/>
              <w:bottom w:val="nil"/>
              <w:right w:val="nil"/>
            </w:tcBorders>
            <w:vAlign w:val="bottom"/>
          </w:tcPr>
          <w:p w:rsidR="00C42116" w:rsidRDefault="00C42116">
            <w:pPr>
              <w:pStyle w:val="ConsPlusNormal"/>
              <w:jc w:val="right"/>
            </w:pPr>
            <w:r>
              <w:t>19841,0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Ч620240770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19841,0</w:t>
            </w:r>
          </w:p>
        </w:tc>
        <w:tc>
          <w:tcPr>
            <w:tcW w:w="1264" w:type="dxa"/>
            <w:tcBorders>
              <w:top w:val="nil"/>
              <w:left w:val="nil"/>
              <w:bottom w:val="nil"/>
              <w:right w:val="nil"/>
            </w:tcBorders>
            <w:vAlign w:val="bottom"/>
          </w:tcPr>
          <w:p w:rsidR="00C42116" w:rsidRDefault="00C42116">
            <w:pPr>
              <w:pStyle w:val="ConsPlusNormal"/>
              <w:jc w:val="right"/>
            </w:pPr>
            <w:r>
              <w:t>19841,0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"Информационная инфраструктура"</w:t>
            </w:r>
          </w:p>
        </w:tc>
        <w:tc>
          <w:tcPr>
            <w:tcW w:w="1489" w:type="dxa"/>
            <w:tcBorders>
              <w:top w:val="nil"/>
              <w:left w:val="nil"/>
              <w:bottom w:val="nil"/>
              <w:right w:val="nil"/>
            </w:tcBorders>
            <w:vAlign w:val="bottom"/>
          </w:tcPr>
          <w:p w:rsidR="00C42116" w:rsidRDefault="00C42116">
            <w:pPr>
              <w:pStyle w:val="ConsPlusNormal"/>
              <w:jc w:val="center"/>
            </w:pPr>
            <w:r>
              <w:t>Ч62D200000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1489" w:type="dxa"/>
            <w:tcBorders>
              <w:top w:val="nil"/>
              <w:left w:val="nil"/>
              <w:bottom w:val="nil"/>
              <w:right w:val="nil"/>
            </w:tcBorders>
            <w:vAlign w:val="bottom"/>
          </w:tcPr>
          <w:p w:rsidR="00C42116" w:rsidRDefault="00C42116">
            <w:pPr>
              <w:pStyle w:val="ConsPlusNormal"/>
              <w:jc w:val="center"/>
            </w:pPr>
            <w:r>
              <w:t>Ч62D217520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Ч62D217520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Ч62D217520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Ч62D217520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Ч62D217520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19.3.</w:t>
            </w:r>
          </w:p>
        </w:tc>
        <w:tc>
          <w:tcPr>
            <w:tcW w:w="3005" w:type="dxa"/>
            <w:tcBorders>
              <w:top w:val="nil"/>
              <w:left w:val="nil"/>
              <w:bottom w:val="nil"/>
              <w:right w:val="nil"/>
            </w:tcBorders>
          </w:tcPr>
          <w:p w:rsidR="00C42116" w:rsidRDefault="00AB5A4C">
            <w:pPr>
              <w:pStyle w:val="ConsPlusNormal"/>
              <w:jc w:val="both"/>
            </w:pPr>
            <w:hyperlink r:id="rId134" w:history="1">
              <w:r w:rsidR="00C42116">
                <w:rPr>
                  <w:color w:val="0000FF"/>
                </w:rPr>
                <w:t>Подпрограмма</w:t>
              </w:r>
            </w:hyperlink>
            <w:r w:rsidR="00C42116">
              <w:t xml:space="preserve"> "Информационная безопасность"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C42116" w:rsidRDefault="00C42116">
            <w:pPr>
              <w:pStyle w:val="ConsPlusNormal"/>
              <w:jc w:val="center"/>
            </w:pPr>
            <w:r>
              <w:t>Ч630000000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4790,2</w:t>
            </w:r>
          </w:p>
        </w:tc>
        <w:tc>
          <w:tcPr>
            <w:tcW w:w="1264" w:type="dxa"/>
            <w:tcBorders>
              <w:top w:val="nil"/>
              <w:left w:val="nil"/>
              <w:bottom w:val="nil"/>
              <w:right w:val="nil"/>
            </w:tcBorders>
            <w:vAlign w:val="bottom"/>
          </w:tcPr>
          <w:p w:rsidR="00C42116" w:rsidRDefault="00C42116">
            <w:pPr>
              <w:pStyle w:val="ConsPlusNormal"/>
              <w:jc w:val="right"/>
            </w:pPr>
            <w:r>
              <w:t>4740,2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"Информационная безопасность"</w:t>
            </w:r>
          </w:p>
        </w:tc>
        <w:tc>
          <w:tcPr>
            <w:tcW w:w="1489" w:type="dxa"/>
            <w:tcBorders>
              <w:top w:val="nil"/>
              <w:left w:val="nil"/>
              <w:bottom w:val="nil"/>
              <w:right w:val="nil"/>
            </w:tcBorders>
            <w:vAlign w:val="bottom"/>
          </w:tcPr>
          <w:p w:rsidR="00C42116" w:rsidRDefault="00C42116">
            <w:pPr>
              <w:pStyle w:val="ConsPlusNormal"/>
              <w:jc w:val="center"/>
            </w:pPr>
            <w:r>
              <w:t>Ч63D400000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4790,2</w:t>
            </w:r>
          </w:p>
        </w:tc>
        <w:tc>
          <w:tcPr>
            <w:tcW w:w="1264" w:type="dxa"/>
            <w:tcBorders>
              <w:top w:val="nil"/>
              <w:left w:val="nil"/>
              <w:bottom w:val="nil"/>
              <w:right w:val="nil"/>
            </w:tcBorders>
            <w:vAlign w:val="bottom"/>
          </w:tcPr>
          <w:p w:rsidR="00C42116" w:rsidRDefault="00C42116">
            <w:pPr>
              <w:pStyle w:val="ConsPlusNormal"/>
              <w:jc w:val="right"/>
            </w:pPr>
            <w:r>
              <w:t>4740,2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1489" w:type="dxa"/>
            <w:tcBorders>
              <w:top w:val="nil"/>
              <w:left w:val="nil"/>
              <w:bottom w:val="nil"/>
              <w:right w:val="nil"/>
            </w:tcBorders>
            <w:vAlign w:val="bottom"/>
          </w:tcPr>
          <w:p w:rsidR="00C42116" w:rsidRDefault="00C42116">
            <w:pPr>
              <w:pStyle w:val="ConsPlusNormal"/>
              <w:jc w:val="center"/>
            </w:pPr>
            <w:r>
              <w:t>Ч63D413850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4790,2</w:t>
            </w:r>
          </w:p>
        </w:tc>
        <w:tc>
          <w:tcPr>
            <w:tcW w:w="1264" w:type="dxa"/>
            <w:tcBorders>
              <w:top w:val="nil"/>
              <w:left w:val="nil"/>
              <w:bottom w:val="nil"/>
              <w:right w:val="nil"/>
            </w:tcBorders>
            <w:vAlign w:val="bottom"/>
          </w:tcPr>
          <w:p w:rsidR="00C42116" w:rsidRDefault="00C42116">
            <w:pPr>
              <w:pStyle w:val="ConsPlusNormal"/>
              <w:jc w:val="right"/>
            </w:pPr>
            <w:r>
              <w:t>4740,2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Ч63D413850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4330,4</w:t>
            </w:r>
          </w:p>
        </w:tc>
        <w:tc>
          <w:tcPr>
            <w:tcW w:w="1264" w:type="dxa"/>
            <w:tcBorders>
              <w:top w:val="nil"/>
              <w:left w:val="nil"/>
              <w:bottom w:val="nil"/>
              <w:right w:val="nil"/>
            </w:tcBorders>
            <w:vAlign w:val="bottom"/>
          </w:tcPr>
          <w:p w:rsidR="00C42116" w:rsidRDefault="00C42116">
            <w:pPr>
              <w:pStyle w:val="ConsPlusNormal"/>
              <w:jc w:val="right"/>
            </w:pPr>
            <w:r>
              <w:t>4280,4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Ч63D413850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4330,4</w:t>
            </w:r>
          </w:p>
        </w:tc>
        <w:tc>
          <w:tcPr>
            <w:tcW w:w="1264" w:type="dxa"/>
            <w:tcBorders>
              <w:top w:val="nil"/>
              <w:left w:val="nil"/>
              <w:bottom w:val="nil"/>
              <w:right w:val="nil"/>
            </w:tcBorders>
            <w:vAlign w:val="bottom"/>
          </w:tcPr>
          <w:p w:rsidR="00C42116" w:rsidRDefault="00C42116">
            <w:pPr>
              <w:pStyle w:val="ConsPlusNormal"/>
              <w:jc w:val="right"/>
            </w:pPr>
            <w:r>
              <w:t>4280,4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Ч63D413850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4330,4</w:t>
            </w:r>
          </w:p>
        </w:tc>
        <w:tc>
          <w:tcPr>
            <w:tcW w:w="1264" w:type="dxa"/>
            <w:tcBorders>
              <w:top w:val="nil"/>
              <w:left w:val="nil"/>
              <w:bottom w:val="nil"/>
              <w:right w:val="nil"/>
            </w:tcBorders>
            <w:vAlign w:val="bottom"/>
          </w:tcPr>
          <w:p w:rsidR="00C42116" w:rsidRDefault="00C42116">
            <w:pPr>
              <w:pStyle w:val="ConsPlusNormal"/>
              <w:jc w:val="right"/>
            </w:pPr>
            <w:r>
              <w:t>4280,4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Ч63D413850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4330,4</w:t>
            </w:r>
          </w:p>
        </w:tc>
        <w:tc>
          <w:tcPr>
            <w:tcW w:w="1264" w:type="dxa"/>
            <w:tcBorders>
              <w:top w:val="nil"/>
              <w:left w:val="nil"/>
              <w:bottom w:val="nil"/>
              <w:right w:val="nil"/>
            </w:tcBorders>
            <w:vAlign w:val="bottom"/>
          </w:tcPr>
          <w:p w:rsidR="00C42116" w:rsidRDefault="00C42116">
            <w:pPr>
              <w:pStyle w:val="ConsPlusNormal"/>
              <w:jc w:val="right"/>
            </w:pPr>
            <w:r>
              <w:t>4280,4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Ч63D413850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459,8</w:t>
            </w:r>
          </w:p>
        </w:tc>
        <w:tc>
          <w:tcPr>
            <w:tcW w:w="1264" w:type="dxa"/>
            <w:tcBorders>
              <w:top w:val="nil"/>
              <w:left w:val="nil"/>
              <w:bottom w:val="nil"/>
              <w:right w:val="nil"/>
            </w:tcBorders>
            <w:vAlign w:val="bottom"/>
          </w:tcPr>
          <w:p w:rsidR="00C42116" w:rsidRDefault="00C42116">
            <w:pPr>
              <w:pStyle w:val="ConsPlusNormal"/>
              <w:jc w:val="right"/>
            </w:pPr>
            <w:r>
              <w:t>459,8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489" w:type="dxa"/>
            <w:tcBorders>
              <w:top w:val="nil"/>
              <w:left w:val="nil"/>
              <w:bottom w:val="nil"/>
              <w:right w:val="nil"/>
            </w:tcBorders>
            <w:vAlign w:val="bottom"/>
          </w:tcPr>
          <w:p w:rsidR="00C42116" w:rsidRDefault="00C42116">
            <w:pPr>
              <w:pStyle w:val="ConsPlusNormal"/>
              <w:jc w:val="center"/>
            </w:pPr>
            <w:r>
              <w:t>Ч63D413850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459,8</w:t>
            </w:r>
          </w:p>
        </w:tc>
        <w:tc>
          <w:tcPr>
            <w:tcW w:w="1264" w:type="dxa"/>
            <w:tcBorders>
              <w:top w:val="nil"/>
              <w:left w:val="nil"/>
              <w:bottom w:val="nil"/>
              <w:right w:val="nil"/>
            </w:tcBorders>
            <w:vAlign w:val="bottom"/>
          </w:tcPr>
          <w:p w:rsidR="00C42116" w:rsidRDefault="00C42116">
            <w:pPr>
              <w:pStyle w:val="ConsPlusNormal"/>
              <w:jc w:val="right"/>
            </w:pPr>
            <w:r>
              <w:t>459,8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Ч63D413850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459,8</w:t>
            </w:r>
          </w:p>
        </w:tc>
        <w:tc>
          <w:tcPr>
            <w:tcW w:w="1264" w:type="dxa"/>
            <w:tcBorders>
              <w:top w:val="nil"/>
              <w:left w:val="nil"/>
              <w:bottom w:val="nil"/>
              <w:right w:val="nil"/>
            </w:tcBorders>
            <w:vAlign w:val="bottom"/>
          </w:tcPr>
          <w:p w:rsidR="00C42116" w:rsidRDefault="00C42116">
            <w:pPr>
              <w:pStyle w:val="ConsPlusNormal"/>
              <w:jc w:val="right"/>
            </w:pPr>
            <w:r>
              <w:t>459,8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C42116" w:rsidRDefault="00C42116">
            <w:pPr>
              <w:pStyle w:val="ConsPlusNormal"/>
              <w:jc w:val="center"/>
            </w:pPr>
            <w:r>
              <w:t>Ч63D413850</w:t>
            </w:r>
          </w:p>
        </w:tc>
        <w:tc>
          <w:tcPr>
            <w:tcW w:w="624" w:type="dxa"/>
            <w:tcBorders>
              <w:top w:val="nil"/>
              <w:left w:val="nil"/>
              <w:bottom w:val="nil"/>
              <w:right w:val="nil"/>
            </w:tcBorders>
            <w:vAlign w:val="bottom"/>
          </w:tcPr>
          <w:p w:rsidR="00C42116" w:rsidRDefault="00C42116">
            <w:pPr>
              <w:pStyle w:val="ConsPlusNormal"/>
              <w:jc w:val="center"/>
            </w:pPr>
            <w:r>
              <w:t>610</w:t>
            </w:r>
          </w:p>
        </w:tc>
        <w:tc>
          <w:tcPr>
            <w:tcW w:w="397" w:type="dxa"/>
            <w:tcBorders>
              <w:top w:val="nil"/>
              <w:left w:val="nil"/>
              <w:bottom w:val="nil"/>
              <w:right w:val="nil"/>
            </w:tcBorders>
            <w:vAlign w:val="bottom"/>
          </w:tcPr>
          <w:p w:rsidR="00C42116" w:rsidRDefault="00C42116">
            <w:pPr>
              <w:pStyle w:val="ConsPlusNormal"/>
              <w:jc w:val="center"/>
            </w:pPr>
            <w:r>
              <w:t>01</w:t>
            </w:r>
          </w:p>
        </w:tc>
        <w:tc>
          <w:tcPr>
            <w:tcW w:w="397"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459,8</w:t>
            </w:r>
          </w:p>
        </w:tc>
        <w:tc>
          <w:tcPr>
            <w:tcW w:w="1264" w:type="dxa"/>
            <w:tcBorders>
              <w:top w:val="nil"/>
              <w:left w:val="nil"/>
              <w:bottom w:val="nil"/>
              <w:right w:val="nil"/>
            </w:tcBorders>
            <w:vAlign w:val="bottom"/>
          </w:tcPr>
          <w:p w:rsidR="00C42116" w:rsidRDefault="00C42116">
            <w:pPr>
              <w:pStyle w:val="ConsPlusNormal"/>
              <w:jc w:val="right"/>
            </w:pPr>
            <w:r>
              <w:t>459,8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19.4.</w:t>
            </w:r>
          </w:p>
        </w:tc>
        <w:tc>
          <w:tcPr>
            <w:tcW w:w="3005" w:type="dxa"/>
            <w:tcBorders>
              <w:top w:val="nil"/>
              <w:left w:val="nil"/>
              <w:bottom w:val="nil"/>
              <w:right w:val="nil"/>
            </w:tcBorders>
          </w:tcPr>
          <w:p w:rsidR="00C42116" w:rsidRDefault="00AB5A4C">
            <w:pPr>
              <w:pStyle w:val="ConsPlusNormal"/>
              <w:jc w:val="both"/>
            </w:pPr>
            <w:hyperlink r:id="rId135"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C42116" w:rsidRDefault="00C42116">
            <w:pPr>
              <w:pStyle w:val="ConsPlusNormal"/>
              <w:jc w:val="center"/>
            </w:pPr>
            <w:r>
              <w:t>Ч640000000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111397,4</w:t>
            </w:r>
          </w:p>
        </w:tc>
        <w:tc>
          <w:tcPr>
            <w:tcW w:w="1264" w:type="dxa"/>
            <w:tcBorders>
              <w:top w:val="nil"/>
              <w:left w:val="nil"/>
              <w:bottom w:val="nil"/>
              <w:right w:val="nil"/>
            </w:tcBorders>
            <w:vAlign w:val="bottom"/>
          </w:tcPr>
          <w:p w:rsidR="00C42116" w:rsidRDefault="00C42116">
            <w:pPr>
              <w:pStyle w:val="ConsPlusNormal"/>
              <w:jc w:val="right"/>
            </w:pPr>
            <w:r>
              <w:t>111397,4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средств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106082,0</w:t>
            </w:r>
          </w:p>
        </w:tc>
        <w:tc>
          <w:tcPr>
            <w:tcW w:w="1264" w:type="dxa"/>
            <w:tcBorders>
              <w:top w:val="nil"/>
              <w:left w:val="nil"/>
              <w:bottom w:val="nil"/>
              <w:right w:val="nil"/>
            </w:tcBorders>
            <w:vAlign w:val="bottom"/>
          </w:tcPr>
          <w:p w:rsidR="00C42116" w:rsidRDefault="00C42116">
            <w:pPr>
              <w:pStyle w:val="ConsPlusNormal"/>
              <w:jc w:val="right"/>
            </w:pPr>
            <w:r>
              <w:t>106082,0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телерадиокомпаний и телеорганизаций</w:t>
            </w:r>
          </w:p>
        </w:tc>
        <w:tc>
          <w:tcPr>
            <w:tcW w:w="1489" w:type="dxa"/>
            <w:tcBorders>
              <w:top w:val="nil"/>
              <w:left w:val="nil"/>
              <w:bottom w:val="nil"/>
              <w:right w:val="nil"/>
            </w:tcBorders>
            <w:vAlign w:val="bottom"/>
          </w:tcPr>
          <w:p w:rsidR="00C42116" w:rsidRDefault="00C42116">
            <w:pPr>
              <w:pStyle w:val="ConsPlusNormal"/>
              <w:jc w:val="center"/>
            </w:pPr>
            <w:r>
              <w:t>Ч640140480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Ч640140480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Ч640140480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Ч640140480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Телевидение и радиовещание</w:t>
            </w:r>
          </w:p>
        </w:tc>
        <w:tc>
          <w:tcPr>
            <w:tcW w:w="1489" w:type="dxa"/>
            <w:tcBorders>
              <w:top w:val="nil"/>
              <w:left w:val="nil"/>
              <w:bottom w:val="nil"/>
              <w:right w:val="nil"/>
            </w:tcBorders>
            <w:vAlign w:val="bottom"/>
          </w:tcPr>
          <w:p w:rsidR="00C42116" w:rsidRDefault="00C42116">
            <w:pPr>
              <w:pStyle w:val="ConsPlusNormal"/>
              <w:jc w:val="center"/>
            </w:pPr>
            <w:r>
              <w:t>Ч640140480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1489" w:type="dxa"/>
            <w:tcBorders>
              <w:top w:val="nil"/>
              <w:left w:val="nil"/>
              <w:bottom w:val="nil"/>
              <w:right w:val="nil"/>
            </w:tcBorders>
            <w:vAlign w:val="bottom"/>
          </w:tcPr>
          <w:p w:rsidR="00C42116" w:rsidRDefault="00C42116">
            <w:pPr>
              <w:pStyle w:val="ConsPlusNormal"/>
              <w:jc w:val="center"/>
            </w:pPr>
            <w:r>
              <w:t>Ч640140490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Ч640140490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Ч640140490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Ч640140490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Ч640140490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"Информационная политика"</w:t>
            </w:r>
          </w:p>
        </w:tc>
        <w:tc>
          <w:tcPr>
            <w:tcW w:w="1489" w:type="dxa"/>
            <w:tcBorders>
              <w:top w:val="nil"/>
              <w:left w:val="nil"/>
              <w:bottom w:val="nil"/>
              <w:right w:val="nil"/>
            </w:tcBorders>
            <w:vAlign w:val="bottom"/>
          </w:tcPr>
          <w:p w:rsidR="00C42116" w:rsidRDefault="00C42116">
            <w:pPr>
              <w:pStyle w:val="ConsPlusNormal"/>
              <w:jc w:val="center"/>
            </w:pPr>
            <w:r>
              <w:t>Ч640200000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5315,4</w:t>
            </w:r>
          </w:p>
        </w:tc>
        <w:tc>
          <w:tcPr>
            <w:tcW w:w="1264" w:type="dxa"/>
            <w:tcBorders>
              <w:top w:val="nil"/>
              <w:left w:val="nil"/>
              <w:bottom w:val="nil"/>
              <w:right w:val="nil"/>
            </w:tcBorders>
            <w:vAlign w:val="bottom"/>
          </w:tcPr>
          <w:p w:rsidR="00C42116" w:rsidRDefault="00C42116">
            <w:pPr>
              <w:pStyle w:val="ConsPlusNormal"/>
              <w:jc w:val="right"/>
            </w:pPr>
            <w:r>
              <w:t>5315,4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Ч640213940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Ч640213940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Ч640213940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Ч640213940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Телевидение и радиовещание</w:t>
            </w:r>
          </w:p>
        </w:tc>
        <w:tc>
          <w:tcPr>
            <w:tcW w:w="1489" w:type="dxa"/>
            <w:tcBorders>
              <w:top w:val="nil"/>
              <w:left w:val="nil"/>
              <w:bottom w:val="nil"/>
              <w:right w:val="nil"/>
            </w:tcBorders>
            <w:vAlign w:val="bottom"/>
          </w:tcPr>
          <w:p w:rsidR="00C42116" w:rsidRDefault="00C42116">
            <w:pPr>
              <w:pStyle w:val="ConsPlusNormal"/>
              <w:jc w:val="center"/>
            </w:pPr>
            <w:r>
              <w:t>Ч640213940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Ч640213950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Ч640213950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Ч640213950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Ч640213950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Ч640213950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блогосферы</w:t>
            </w:r>
          </w:p>
        </w:tc>
        <w:tc>
          <w:tcPr>
            <w:tcW w:w="1489" w:type="dxa"/>
            <w:tcBorders>
              <w:top w:val="nil"/>
              <w:left w:val="nil"/>
              <w:bottom w:val="nil"/>
              <w:right w:val="nil"/>
            </w:tcBorders>
            <w:vAlign w:val="bottom"/>
          </w:tcPr>
          <w:p w:rsidR="00C42116" w:rsidRDefault="00C42116">
            <w:pPr>
              <w:pStyle w:val="ConsPlusNormal"/>
              <w:jc w:val="center"/>
            </w:pPr>
            <w:r>
              <w:t>Ч640217410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Ч640217410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Ч640217410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Ч640217410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средств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Ч640217410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Ч640217480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Ч640217480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Ч640217480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Средства массовой информации</w:t>
            </w:r>
          </w:p>
        </w:tc>
        <w:tc>
          <w:tcPr>
            <w:tcW w:w="1489" w:type="dxa"/>
            <w:tcBorders>
              <w:top w:val="nil"/>
              <w:left w:val="nil"/>
              <w:bottom w:val="nil"/>
              <w:right w:val="nil"/>
            </w:tcBorders>
            <w:vAlign w:val="bottom"/>
          </w:tcPr>
          <w:p w:rsidR="00C42116" w:rsidRDefault="00C42116">
            <w:pPr>
              <w:pStyle w:val="ConsPlusNormal"/>
              <w:jc w:val="center"/>
            </w:pPr>
            <w:r>
              <w:t>Ч640217480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C42116" w:rsidRDefault="00C42116">
            <w:pPr>
              <w:pStyle w:val="ConsPlusNormal"/>
              <w:jc w:val="center"/>
            </w:pPr>
            <w:r>
              <w:t>Ч640217480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12</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19.5.</w:t>
            </w:r>
          </w:p>
        </w:tc>
        <w:tc>
          <w:tcPr>
            <w:tcW w:w="3005"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36" w:history="1">
              <w:r>
                <w:rPr>
                  <w:color w:val="0000FF"/>
                </w:rPr>
                <w:t>программы</w:t>
              </w:r>
            </w:hyperlink>
            <w:r>
              <w:t xml:space="preserve"> Чувашской Республики "Цифровое общество Чувашии"</w:t>
            </w:r>
          </w:p>
        </w:tc>
        <w:tc>
          <w:tcPr>
            <w:tcW w:w="1489" w:type="dxa"/>
            <w:tcBorders>
              <w:top w:val="nil"/>
              <w:left w:val="nil"/>
              <w:bottom w:val="nil"/>
              <w:right w:val="nil"/>
            </w:tcBorders>
            <w:vAlign w:val="bottom"/>
          </w:tcPr>
          <w:p w:rsidR="00C42116" w:rsidRDefault="00C42116">
            <w:pPr>
              <w:pStyle w:val="ConsPlusNormal"/>
              <w:jc w:val="center"/>
            </w:pPr>
            <w:r>
              <w:t>Ч6Э0000000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C42116" w:rsidRDefault="00C42116">
            <w:pPr>
              <w:pStyle w:val="ConsPlusNormal"/>
              <w:jc w:val="center"/>
            </w:pPr>
            <w:r>
              <w:t>Ч6Э0100000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100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20754,4</w:t>
            </w:r>
          </w:p>
        </w:tc>
        <w:tc>
          <w:tcPr>
            <w:tcW w:w="1264" w:type="dxa"/>
            <w:tcBorders>
              <w:top w:val="nil"/>
              <w:left w:val="nil"/>
              <w:bottom w:val="nil"/>
              <w:right w:val="nil"/>
            </w:tcBorders>
            <w:vAlign w:val="bottom"/>
          </w:tcPr>
          <w:p w:rsidR="00C42116" w:rsidRDefault="00C42116">
            <w:pPr>
              <w:pStyle w:val="ConsPlusNormal"/>
              <w:jc w:val="right"/>
            </w:pPr>
            <w:r>
              <w:t>20754,4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20754,4</w:t>
            </w:r>
          </w:p>
        </w:tc>
        <w:tc>
          <w:tcPr>
            <w:tcW w:w="1264" w:type="dxa"/>
            <w:tcBorders>
              <w:top w:val="nil"/>
              <w:left w:val="nil"/>
              <w:bottom w:val="nil"/>
              <w:right w:val="nil"/>
            </w:tcBorders>
            <w:vAlign w:val="bottom"/>
          </w:tcPr>
          <w:p w:rsidR="00C42116" w:rsidRDefault="00C42116">
            <w:pPr>
              <w:pStyle w:val="ConsPlusNormal"/>
              <w:jc w:val="right"/>
            </w:pPr>
            <w:r>
              <w:t>20754,4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20754,4</w:t>
            </w:r>
          </w:p>
        </w:tc>
        <w:tc>
          <w:tcPr>
            <w:tcW w:w="1264" w:type="dxa"/>
            <w:tcBorders>
              <w:top w:val="nil"/>
              <w:left w:val="nil"/>
              <w:bottom w:val="nil"/>
              <w:right w:val="nil"/>
            </w:tcBorders>
            <w:vAlign w:val="bottom"/>
          </w:tcPr>
          <w:p w:rsidR="00C42116" w:rsidRDefault="00C42116">
            <w:pPr>
              <w:pStyle w:val="ConsPlusNormal"/>
              <w:jc w:val="right"/>
            </w:pPr>
            <w:r>
              <w:t>20754,4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120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20754,4</w:t>
            </w:r>
          </w:p>
        </w:tc>
        <w:tc>
          <w:tcPr>
            <w:tcW w:w="1264" w:type="dxa"/>
            <w:tcBorders>
              <w:top w:val="nil"/>
              <w:left w:val="nil"/>
              <w:bottom w:val="nil"/>
              <w:right w:val="nil"/>
            </w:tcBorders>
            <w:vAlign w:val="bottom"/>
          </w:tcPr>
          <w:p w:rsidR="00C42116" w:rsidRDefault="00C42116">
            <w:pPr>
              <w:pStyle w:val="ConsPlusNormal"/>
              <w:jc w:val="right"/>
            </w:pPr>
            <w:r>
              <w:t>20754,4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179,9</w:t>
            </w:r>
          </w:p>
        </w:tc>
        <w:tc>
          <w:tcPr>
            <w:tcW w:w="126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179,9</w:t>
            </w:r>
          </w:p>
        </w:tc>
        <w:tc>
          <w:tcPr>
            <w:tcW w:w="126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179,9</w:t>
            </w:r>
          </w:p>
        </w:tc>
        <w:tc>
          <w:tcPr>
            <w:tcW w:w="126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179,9</w:t>
            </w:r>
          </w:p>
        </w:tc>
        <w:tc>
          <w:tcPr>
            <w:tcW w:w="126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50,1</w:t>
            </w: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50,1</w:t>
            </w: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50,1</w:t>
            </w: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Ч6Э0100190</w:t>
            </w:r>
          </w:p>
        </w:tc>
        <w:tc>
          <w:tcPr>
            <w:tcW w:w="624" w:type="dxa"/>
            <w:tcBorders>
              <w:top w:val="nil"/>
              <w:left w:val="nil"/>
              <w:bottom w:val="nil"/>
              <w:right w:val="nil"/>
            </w:tcBorders>
            <w:vAlign w:val="bottom"/>
          </w:tcPr>
          <w:p w:rsidR="00C42116" w:rsidRDefault="00C42116">
            <w:pPr>
              <w:pStyle w:val="ConsPlusNormal"/>
              <w:jc w:val="center"/>
            </w:pPr>
            <w:r>
              <w:t>850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50,1</w:t>
            </w: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20.</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137" w:history="1">
              <w:r>
                <w:rPr>
                  <w:color w:val="0000FF"/>
                </w:rPr>
                <w:t>программа</w:t>
              </w:r>
            </w:hyperlink>
            <w:r>
              <w:t xml:space="preserve">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C42116" w:rsidRDefault="00C42116">
            <w:pPr>
              <w:pStyle w:val="ConsPlusNormal"/>
              <w:jc w:val="center"/>
            </w:pPr>
            <w:r>
              <w:t>Ч700000000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17945,1</w:t>
            </w:r>
          </w:p>
        </w:tc>
        <w:tc>
          <w:tcPr>
            <w:tcW w:w="1264" w:type="dxa"/>
            <w:tcBorders>
              <w:top w:val="nil"/>
              <w:left w:val="nil"/>
              <w:bottom w:val="nil"/>
              <w:right w:val="nil"/>
            </w:tcBorders>
            <w:vAlign w:val="bottom"/>
          </w:tcPr>
          <w:p w:rsidR="00C42116" w:rsidRDefault="00C42116">
            <w:pPr>
              <w:pStyle w:val="ConsPlusNormal"/>
              <w:jc w:val="right"/>
            </w:pPr>
            <w:r>
              <w:t>17945,1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20.1.</w:t>
            </w:r>
          </w:p>
        </w:tc>
        <w:tc>
          <w:tcPr>
            <w:tcW w:w="3005" w:type="dxa"/>
            <w:tcBorders>
              <w:top w:val="nil"/>
              <w:left w:val="nil"/>
              <w:bottom w:val="nil"/>
              <w:right w:val="nil"/>
            </w:tcBorders>
          </w:tcPr>
          <w:p w:rsidR="00C42116" w:rsidRDefault="00AB5A4C">
            <w:pPr>
              <w:pStyle w:val="ConsPlusNormal"/>
              <w:jc w:val="both"/>
            </w:pPr>
            <w:hyperlink r:id="rId138" w:history="1">
              <w:r w:rsidR="00C42116">
                <w:rPr>
                  <w:color w:val="0000FF"/>
                </w:rPr>
                <w:t>Подпрограмма</w:t>
              </w:r>
            </w:hyperlink>
            <w:r w:rsidR="00C42116">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C42116" w:rsidRDefault="00C42116">
            <w:pPr>
              <w:pStyle w:val="ConsPlusNormal"/>
              <w:jc w:val="center"/>
            </w:pPr>
            <w:r>
              <w:t>Ч710000000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12355,9</w:t>
            </w:r>
          </w:p>
        </w:tc>
        <w:tc>
          <w:tcPr>
            <w:tcW w:w="1264" w:type="dxa"/>
            <w:tcBorders>
              <w:top w:val="nil"/>
              <w:left w:val="nil"/>
              <w:bottom w:val="nil"/>
              <w:right w:val="nil"/>
            </w:tcBorders>
            <w:vAlign w:val="bottom"/>
          </w:tcPr>
          <w:p w:rsidR="00C42116" w:rsidRDefault="00C42116">
            <w:pPr>
              <w:pStyle w:val="ConsPlusNormal"/>
              <w:jc w:val="right"/>
            </w:pPr>
            <w:r>
              <w:t>12355,9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"Повышение инновационной активности в Чувашской Республике"</w:t>
            </w:r>
          </w:p>
        </w:tc>
        <w:tc>
          <w:tcPr>
            <w:tcW w:w="1489" w:type="dxa"/>
            <w:tcBorders>
              <w:top w:val="nil"/>
              <w:left w:val="nil"/>
              <w:bottom w:val="nil"/>
              <w:right w:val="nil"/>
            </w:tcBorders>
            <w:vAlign w:val="bottom"/>
          </w:tcPr>
          <w:p w:rsidR="00C42116" w:rsidRDefault="00C42116">
            <w:pPr>
              <w:pStyle w:val="ConsPlusNormal"/>
              <w:jc w:val="center"/>
            </w:pPr>
            <w:r>
              <w:t>Ч710100000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1489" w:type="dxa"/>
            <w:tcBorders>
              <w:top w:val="nil"/>
              <w:left w:val="nil"/>
              <w:bottom w:val="nil"/>
              <w:right w:val="nil"/>
            </w:tcBorders>
            <w:vAlign w:val="bottom"/>
          </w:tcPr>
          <w:p w:rsidR="00C42116" w:rsidRDefault="00C42116">
            <w:pPr>
              <w:pStyle w:val="ConsPlusNormal"/>
              <w:jc w:val="center"/>
            </w:pPr>
            <w:r>
              <w:t>Ч710114620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Ч710114620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Ч710114620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Ч710114620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Ч710114620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1489" w:type="dxa"/>
            <w:tcBorders>
              <w:top w:val="nil"/>
              <w:left w:val="nil"/>
              <w:bottom w:val="nil"/>
              <w:right w:val="nil"/>
            </w:tcBorders>
            <w:vAlign w:val="bottom"/>
          </w:tcPr>
          <w:p w:rsidR="00C42116" w:rsidRDefault="00C42116">
            <w:pPr>
              <w:pStyle w:val="ConsPlusNormal"/>
              <w:jc w:val="center"/>
            </w:pPr>
            <w:r>
              <w:t>Ч710400000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Организация и (или) участие в выставочно-ярмарочных мероприятиях по инновационной тематике на территории Чувашской </w:t>
            </w:r>
            <w:r>
              <w:lastRenderedPageBreak/>
              <w:t>Республики и за ее пределами</w:t>
            </w:r>
          </w:p>
        </w:tc>
        <w:tc>
          <w:tcPr>
            <w:tcW w:w="1489" w:type="dxa"/>
            <w:tcBorders>
              <w:top w:val="nil"/>
              <w:left w:val="nil"/>
              <w:bottom w:val="nil"/>
              <w:right w:val="nil"/>
            </w:tcBorders>
            <w:vAlign w:val="bottom"/>
          </w:tcPr>
          <w:p w:rsidR="00C42116" w:rsidRDefault="00C42116">
            <w:pPr>
              <w:pStyle w:val="ConsPlusNormal"/>
              <w:jc w:val="center"/>
            </w:pPr>
            <w:r>
              <w:lastRenderedPageBreak/>
              <w:t>Ч710414630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Ч710414630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Ч710414630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Ч710414630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Ч710414630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1489" w:type="dxa"/>
            <w:tcBorders>
              <w:top w:val="nil"/>
              <w:left w:val="nil"/>
              <w:bottom w:val="nil"/>
              <w:right w:val="nil"/>
            </w:tcBorders>
            <w:vAlign w:val="bottom"/>
          </w:tcPr>
          <w:p w:rsidR="00C42116" w:rsidRDefault="00C42116">
            <w:pPr>
              <w:pStyle w:val="ConsPlusNormal"/>
              <w:jc w:val="center"/>
            </w:pPr>
            <w:r>
              <w:t>Ч710600000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Содействие развитию промышленного производства и повышение инвестиционной привлекательности региона</w:t>
            </w:r>
          </w:p>
        </w:tc>
        <w:tc>
          <w:tcPr>
            <w:tcW w:w="1489" w:type="dxa"/>
            <w:tcBorders>
              <w:top w:val="nil"/>
              <w:left w:val="nil"/>
              <w:bottom w:val="nil"/>
              <w:right w:val="nil"/>
            </w:tcBorders>
            <w:vAlign w:val="bottom"/>
          </w:tcPr>
          <w:p w:rsidR="00C42116" w:rsidRDefault="00C42116">
            <w:pPr>
              <w:pStyle w:val="ConsPlusNormal"/>
              <w:jc w:val="center"/>
            </w:pPr>
            <w:r>
              <w:t>Ч710616340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Ч710616340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Ч710616340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Ч710616340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Ч710616340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1489" w:type="dxa"/>
            <w:tcBorders>
              <w:top w:val="nil"/>
              <w:left w:val="nil"/>
              <w:bottom w:val="nil"/>
              <w:right w:val="nil"/>
            </w:tcBorders>
            <w:vAlign w:val="bottom"/>
          </w:tcPr>
          <w:p w:rsidR="00C42116" w:rsidRDefault="00C42116">
            <w:pPr>
              <w:pStyle w:val="ConsPlusNormal"/>
              <w:jc w:val="center"/>
            </w:pPr>
            <w:r>
              <w:t>Ч71L200000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6161,5</w:t>
            </w:r>
          </w:p>
        </w:tc>
        <w:tc>
          <w:tcPr>
            <w:tcW w:w="1264" w:type="dxa"/>
            <w:tcBorders>
              <w:top w:val="nil"/>
              <w:left w:val="nil"/>
              <w:bottom w:val="nil"/>
              <w:right w:val="nil"/>
            </w:tcBorders>
            <w:vAlign w:val="bottom"/>
          </w:tcPr>
          <w:p w:rsidR="00C42116" w:rsidRDefault="00C42116">
            <w:pPr>
              <w:pStyle w:val="ConsPlusNormal"/>
              <w:jc w:val="right"/>
            </w:pPr>
            <w:r>
              <w:t>6161,5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Создание республиканского центра компетенций в сфере производительности труда</w:t>
            </w:r>
          </w:p>
        </w:tc>
        <w:tc>
          <w:tcPr>
            <w:tcW w:w="1489" w:type="dxa"/>
            <w:tcBorders>
              <w:top w:val="nil"/>
              <w:left w:val="nil"/>
              <w:bottom w:val="nil"/>
              <w:right w:val="nil"/>
            </w:tcBorders>
            <w:vAlign w:val="bottom"/>
          </w:tcPr>
          <w:p w:rsidR="00C42116" w:rsidRDefault="00C42116">
            <w:pPr>
              <w:pStyle w:val="ConsPlusNormal"/>
              <w:jc w:val="center"/>
            </w:pPr>
            <w:r>
              <w:t>Ч71L219360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6161,5</w:t>
            </w:r>
          </w:p>
        </w:tc>
        <w:tc>
          <w:tcPr>
            <w:tcW w:w="1264" w:type="dxa"/>
            <w:tcBorders>
              <w:top w:val="nil"/>
              <w:left w:val="nil"/>
              <w:bottom w:val="nil"/>
              <w:right w:val="nil"/>
            </w:tcBorders>
            <w:vAlign w:val="bottom"/>
          </w:tcPr>
          <w:p w:rsidR="00C42116" w:rsidRDefault="00C42116">
            <w:pPr>
              <w:pStyle w:val="ConsPlusNormal"/>
              <w:jc w:val="right"/>
            </w:pPr>
            <w:r>
              <w:t>6161,5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Ч71L219360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6161,5</w:t>
            </w:r>
          </w:p>
        </w:tc>
        <w:tc>
          <w:tcPr>
            <w:tcW w:w="1264" w:type="dxa"/>
            <w:tcBorders>
              <w:top w:val="nil"/>
              <w:left w:val="nil"/>
              <w:bottom w:val="nil"/>
              <w:right w:val="nil"/>
            </w:tcBorders>
            <w:vAlign w:val="bottom"/>
          </w:tcPr>
          <w:p w:rsidR="00C42116" w:rsidRDefault="00C42116">
            <w:pPr>
              <w:pStyle w:val="ConsPlusNormal"/>
              <w:jc w:val="right"/>
            </w:pPr>
            <w:r>
              <w:t>6161,5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Ч71L219360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6161,5</w:t>
            </w:r>
          </w:p>
        </w:tc>
        <w:tc>
          <w:tcPr>
            <w:tcW w:w="1264" w:type="dxa"/>
            <w:tcBorders>
              <w:top w:val="nil"/>
              <w:left w:val="nil"/>
              <w:bottom w:val="nil"/>
              <w:right w:val="nil"/>
            </w:tcBorders>
            <w:vAlign w:val="bottom"/>
          </w:tcPr>
          <w:p w:rsidR="00C42116" w:rsidRDefault="00C42116">
            <w:pPr>
              <w:pStyle w:val="ConsPlusNormal"/>
              <w:jc w:val="right"/>
            </w:pPr>
            <w:r>
              <w:t>6161,5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Образование</w:t>
            </w:r>
          </w:p>
        </w:tc>
        <w:tc>
          <w:tcPr>
            <w:tcW w:w="1489" w:type="dxa"/>
            <w:tcBorders>
              <w:top w:val="nil"/>
              <w:left w:val="nil"/>
              <w:bottom w:val="nil"/>
              <w:right w:val="nil"/>
            </w:tcBorders>
            <w:vAlign w:val="bottom"/>
          </w:tcPr>
          <w:p w:rsidR="00C42116" w:rsidRDefault="00C42116">
            <w:pPr>
              <w:pStyle w:val="ConsPlusNormal"/>
              <w:jc w:val="center"/>
            </w:pPr>
            <w:r>
              <w:t>Ч71L219360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6161,5</w:t>
            </w:r>
          </w:p>
        </w:tc>
        <w:tc>
          <w:tcPr>
            <w:tcW w:w="1264" w:type="dxa"/>
            <w:tcBorders>
              <w:top w:val="nil"/>
              <w:left w:val="nil"/>
              <w:bottom w:val="nil"/>
              <w:right w:val="nil"/>
            </w:tcBorders>
            <w:vAlign w:val="bottom"/>
          </w:tcPr>
          <w:p w:rsidR="00C42116" w:rsidRDefault="00C42116">
            <w:pPr>
              <w:pStyle w:val="ConsPlusNormal"/>
              <w:jc w:val="right"/>
            </w:pPr>
            <w:r>
              <w:t>6161,5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C42116" w:rsidRDefault="00C42116">
            <w:pPr>
              <w:pStyle w:val="ConsPlusNormal"/>
              <w:jc w:val="center"/>
            </w:pPr>
            <w:r>
              <w:t>Ч71L219360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07</w:t>
            </w:r>
          </w:p>
        </w:tc>
        <w:tc>
          <w:tcPr>
            <w:tcW w:w="397"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6161,5</w:t>
            </w:r>
          </w:p>
        </w:tc>
        <w:tc>
          <w:tcPr>
            <w:tcW w:w="1264" w:type="dxa"/>
            <w:tcBorders>
              <w:top w:val="nil"/>
              <w:left w:val="nil"/>
              <w:bottom w:val="nil"/>
              <w:right w:val="nil"/>
            </w:tcBorders>
            <w:vAlign w:val="bottom"/>
          </w:tcPr>
          <w:p w:rsidR="00C42116" w:rsidRDefault="00C42116">
            <w:pPr>
              <w:pStyle w:val="ConsPlusNormal"/>
              <w:jc w:val="right"/>
            </w:pPr>
            <w:r>
              <w:t>6161,5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20.2.</w:t>
            </w:r>
          </w:p>
        </w:tc>
        <w:tc>
          <w:tcPr>
            <w:tcW w:w="3005" w:type="dxa"/>
            <w:tcBorders>
              <w:top w:val="nil"/>
              <w:left w:val="nil"/>
              <w:bottom w:val="nil"/>
              <w:right w:val="nil"/>
            </w:tcBorders>
          </w:tcPr>
          <w:p w:rsidR="00C42116" w:rsidRDefault="00AB5A4C">
            <w:pPr>
              <w:pStyle w:val="ConsPlusNormal"/>
              <w:jc w:val="both"/>
            </w:pPr>
            <w:hyperlink r:id="rId139" w:history="1">
              <w:r w:rsidR="00C42116">
                <w:rPr>
                  <w:color w:val="0000FF"/>
                </w:rPr>
                <w:t>Подпрограмма</w:t>
              </w:r>
            </w:hyperlink>
            <w:r w:rsidR="00C42116">
              <w:t xml:space="preserve"> "Качество" государственной программы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C42116" w:rsidRDefault="00C42116">
            <w:pPr>
              <w:pStyle w:val="ConsPlusNormal"/>
              <w:jc w:val="center"/>
            </w:pPr>
            <w:r>
              <w:t>Ч720000000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w:t>
            </w:r>
          </w:p>
        </w:tc>
        <w:tc>
          <w:tcPr>
            <w:tcW w:w="1264" w:type="dxa"/>
            <w:tcBorders>
              <w:top w:val="nil"/>
              <w:left w:val="nil"/>
              <w:bottom w:val="nil"/>
              <w:right w:val="nil"/>
            </w:tcBorders>
            <w:vAlign w:val="bottom"/>
          </w:tcPr>
          <w:p w:rsidR="00C42116" w:rsidRDefault="00C42116">
            <w:pPr>
              <w:pStyle w:val="ConsPlusNormal"/>
              <w:jc w:val="right"/>
            </w:pPr>
            <w:r>
              <w:t>330,0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"Создание и стимулирование внедрения системных основ менеджмента качества"</w:t>
            </w:r>
          </w:p>
        </w:tc>
        <w:tc>
          <w:tcPr>
            <w:tcW w:w="1489" w:type="dxa"/>
            <w:tcBorders>
              <w:top w:val="nil"/>
              <w:left w:val="nil"/>
              <w:bottom w:val="nil"/>
              <w:right w:val="nil"/>
            </w:tcBorders>
            <w:vAlign w:val="bottom"/>
          </w:tcPr>
          <w:p w:rsidR="00C42116" w:rsidRDefault="00C42116">
            <w:pPr>
              <w:pStyle w:val="ConsPlusNormal"/>
              <w:jc w:val="center"/>
            </w:pPr>
            <w:r>
              <w:t>Ч720100000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конкурса "Марка качества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Ч720114700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Ч720114700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Ч720114700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Ч720114700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Ч720114700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1489" w:type="dxa"/>
            <w:tcBorders>
              <w:top w:val="nil"/>
              <w:left w:val="nil"/>
              <w:bottom w:val="nil"/>
              <w:right w:val="nil"/>
            </w:tcBorders>
            <w:vAlign w:val="bottom"/>
          </w:tcPr>
          <w:p w:rsidR="00C42116" w:rsidRDefault="00C42116">
            <w:pPr>
              <w:pStyle w:val="ConsPlusNormal"/>
              <w:jc w:val="center"/>
            </w:pPr>
            <w:r>
              <w:t>Ч720117460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Ч720117460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lastRenderedPageBreak/>
              <w:t>Ч720117460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Ч720117460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Ч720117460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"Вовлечение целевой аудитории в процессы постоянного повышения качества"</w:t>
            </w:r>
          </w:p>
        </w:tc>
        <w:tc>
          <w:tcPr>
            <w:tcW w:w="1489" w:type="dxa"/>
            <w:tcBorders>
              <w:top w:val="nil"/>
              <w:left w:val="nil"/>
              <w:bottom w:val="nil"/>
              <w:right w:val="nil"/>
            </w:tcBorders>
            <w:vAlign w:val="bottom"/>
          </w:tcPr>
          <w:p w:rsidR="00C42116" w:rsidRDefault="00C42116">
            <w:pPr>
              <w:pStyle w:val="ConsPlusNormal"/>
              <w:jc w:val="center"/>
            </w:pPr>
            <w:r>
              <w:t>Ч720200000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1489" w:type="dxa"/>
            <w:tcBorders>
              <w:top w:val="nil"/>
              <w:left w:val="nil"/>
              <w:bottom w:val="nil"/>
              <w:right w:val="nil"/>
            </w:tcBorders>
            <w:vAlign w:val="bottom"/>
          </w:tcPr>
          <w:p w:rsidR="00C42116" w:rsidRDefault="00C42116">
            <w:pPr>
              <w:pStyle w:val="ConsPlusNormal"/>
              <w:jc w:val="center"/>
            </w:pPr>
            <w:r>
              <w:t>Ч720214710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Ч720214710</w:t>
            </w:r>
          </w:p>
        </w:tc>
        <w:tc>
          <w:tcPr>
            <w:tcW w:w="624" w:type="dxa"/>
            <w:tcBorders>
              <w:top w:val="nil"/>
              <w:left w:val="nil"/>
              <w:bottom w:val="nil"/>
              <w:right w:val="nil"/>
            </w:tcBorders>
            <w:vAlign w:val="bottom"/>
          </w:tcPr>
          <w:p w:rsidR="00C42116" w:rsidRDefault="00C42116">
            <w:pPr>
              <w:pStyle w:val="ConsPlusNormal"/>
              <w:jc w:val="center"/>
            </w:pPr>
            <w:r>
              <w:t>200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C42116" w:rsidRDefault="00C42116">
            <w:pPr>
              <w:pStyle w:val="ConsPlusNormal"/>
              <w:jc w:val="center"/>
            </w:pPr>
            <w:r>
              <w:t>Ч720214710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Ч720214710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C42116" w:rsidRDefault="00C42116">
            <w:pPr>
              <w:pStyle w:val="ConsPlusNormal"/>
              <w:jc w:val="center"/>
            </w:pPr>
            <w:r>
              <w:t>Ч720214710</w:t>
            </w:r>
          </w:p>
        </w:tc>
        <w:tc>
          <w:tcPr>
            <w:tcW w:w="624" w:type="dxa"/>
            <w:tcBorders>
              <w:top w:val="nil"/>
              <w:left w:val="nil"/>
              <w:bottom w:val="nil"/>
              <w:right w:val="nil"/>
            </w:tcBorders>
            <w:vAlign w:val="bottom"/>
          </w:tcPr>
          <w:p w:rsidR="00C42116" w:rsidRDefault="00C42116">
            <w:pPr>
              <w:pStyle w:val="ConsPlusNormal"/>
              <w:jc w:val="center"/>
            </w:pPr>
            <w:r>
              <w:t>240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20.3.</w:t>
            </w:r>
          </w:p>
        </w:tc>
        <w:tc>
          <w:tcPr>
            <w:tcW w:w="3005" w:type="dxa"/>
            <w:tcBorders>
              <w:top w:val="nil"/>
              <w:left w:val="nil"/>
              <w:bottom w:val="nil"/>
              <w:right w:val="nil"/>
            </w:tcBorders>
          </w:tcPr>
          <w:p w:rsidR="00C42116" w:rsidRDefault="00AB5A4C">
            <w:pPr>
              <w:pStyle w:val="ConsPlusNormal"/>
              <w:jc w:val="both"/>
            </w:pPr>
            <w:hyperlink r:id="rId140" w:history="1">
              <w:r w:rsidR="00C42116">
                <w:rPr>
                  <w:color w:val="0000FF"/>
                </w:rPr>
                <w:t>Подпрограмма</w:t>
              </w:r>
            </w:hyperlink>
            <w:r w:rsidR="00C42116">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C42116" w:rsidRDefault="00C42116">
            <w:pPr>
              <w:pStyle w:val="ConsPlusNormal"/>
              <w:jc w:val="center"/>
            </w:pPr>
            <w:r>
              <w:t>Ч740000000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5259,2</w:t>
            </w:r>
          </w:p>
        </w:tc>
        <w:tc>
          <w:tcPr>
            <w:tcW w:w="1264" w:type="dxa"/>
            <w:tcBorders>
              <w:top w:val="nil"/>
              <w:left w:val="nil"/>
              <w:bottom w:val="nil"/>
              <w:right w:val="nil"/>
            </w:tcBorders>
            <w:vAlign w:val="bottom"/>
          </w:tcPr>
          <w:p w:rsidR="00C42116" w:rsidRDefault="00C42116">
            <w:pPr>
              <w:pStyle w:val="ConsPlusNormal"/>
              <w:jc w:val="right"/>
            </w:pPr>
            <w:r>
              <w:t>5259,2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"Организационные мероприятия"</w:t>
            </w:r>
          </w:p>
        </w:tc>
        <w:tc>
          <w:tcPr>
            <w:tcW w:w="1489" w:type="dxa"/>
            <w:tcBorders>
              <w:top w:val="nil"/>
              <w:left w:val="nil"/>
              <w:bottom w:val="nil"/>
              <w:right w:val="nil"/>
            </w:tcBorders>
            <w:vAlign w:val="bottom"/>
          </w:tcPr>
          <w:p w:rsidR="00C42116" w:rsidRDefault="00C42116">
            <w:pPr>
              <w:pStyle w:val="ConsPlusNormal"/>
              <w:jc w:val="center"/>
            </w:pPr>
            <w:r>
              <w:t>Ч740100000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осуществляющих функции в сфере энергетики</w:t>
            </w:r>
          </w:p>
        </w:tc>
        <w:tc>
          <w:tcPr>
            <w:tcW w:w="1489" w:type="dxa"/>
            <w:tcBorders>
              <w:top w:val="nil"/>
              <w:left w:val="nil"/>
              <w:bottom w:val="nil"/>
              <w:right w:val="nil"/>
            </w:tcBorders>
            <w:vAlign w:val="bottom"/>
          </w:tcPr>
          <w:p w:rsidR="00C42116" w:rsidRDefault="00C42116">
            <w:pPr>
              <w:pStyle w:val="ConsPlusNormal"/>
              <w:jc w:val="center"/>
            </w:pPr>
            <w:r>
              <w:t>Ч740140470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lastRenderedPageBreak/>
              <w:t>Ч740140470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Ч740140470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Ч740140470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Ч740140470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Основное мероприятие "Энергоэффективность в жилищно-коммунальном хозяйстве и жилищном фонде"</w:t>
            </w:r>
          </w:p>
        </w:tc>
        <w:tc>
          <w:tcPr>
            <w:tcW w:w="1489" w:type="dxa"/>
            <w:tcBorders>
              <w:top w:val="nil"/>
              <w:left w:val="nil"/>
              <w:bottom w:val="nil"/>
              <w:right w:val="nil"/>
            </w:tcBorders>
            <w:vAlign w:val="bottom"/>
          </w:tcPr>
          <w:p w:rsidR="00C42116" w:rsidRDefault="00C42116">
            <w:pPr>
              <w:pStyle w:val="ConsPlusNormal"/>
              <w:jc w:val="center"/>
            </w:pPr>
            <w:r>
              <w:t>Ч740300000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1489" w:type="dxa"/>
            <w:tcBorders>
              <w:top w:val="nil"/>
              <w:left w:val="nil"/>
              <w:bottom w:val="nil"/>
              <w:right w:val="nil"/>
            </w:tcBorders>
            <w:vAlign w:val="bottom"/>
          </w:tcPr>
          <w:p w:rsidR="00C42116" w:rsidRDefault="00C42116">
            <w:pPr>
              <w:pStyle w:val="ConsPlusNormal"/>
              <w:jc w:val="center"/>
            </w:pPr>
            <w:r>
              <w:t>Ч740312910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C42116" w:rsidRDefault="00C42116">
            <w:pPr>
              <w:pStyle w:val="ConsPlusNormal"/>
              <w:jc w:val="center"/>
            </w:pPr>
            <w:r>
              <w:t>Ч740312910</w:t>
            </w:r>
          </w:p>
        </w:tc>
        <w:tc>
          <w:tcPr>
            <w:tcW w:w="624" w:type="dxa"/>
            <w:tcBorders>
              <w:top w:val="nil"/>
              <w:left w:val="nil"/>
              <w:bottom w:val="nil"/>
              <w:right w:val="nil"/>
            </w:tcBorders>
            <w:vAlign w:val="bottom"/>
          </w:tcPr>
          <w:p w:rsidR="00C42116" w:rsidRDefault="00C42116">
            <w:pPr>
              <w:pStyle w:val="ConsPlusNormal"/>
              <w:jc w:val="center"/>
            </w:pPr>
            <w:r>
              <w:t>600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489" w:type="dxa"/>
            <w:tcBorders>
              <w:top w:val="nil"/>
              <w:left w:val="nil"/>
              <w:bottom w:val="nil"/>
              <w:right w:val="nil"/>
            </w:tcBorders>
            <w:vAlign w:val="bottom"/>
          </w:tcPr>
          <w:p w:rsidR="00C42116" w:rsidRDefault="00C42116">
            <w:pPr>
              <w:pStyle w:val="ConsPlusNormal"/>
              <w:jc w:val="center"/>
            </w:pPr>
            <w:r>
              <w:t>Ч740312910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Жилищно-коммунальное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Ч740312910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Коммунальное хозяйство</w:t>
            </w:r>
          </w:p>
        </w:tc>
        <w:tc>
          <w:tcPr>
            <w:tcW w:w="1489" w:type="dxa"/>
            <w:tcBorders>
              <w:top w:val="nil"/>
              <w:left w:val="nil"/>
              <w:bottom w:val="nil"/>
              <w:right w:val="nil"/>
            </w:tcBorders>
            <w:vAlign w:val="bottom"/>
          </w:tcPr>
          <w:p w:rsidR="00C42116" w:rsidRDefault="00C42116">
            <w:pPr>
              <w:pStyle w:val="ConsPlusNormal"/>
              <w:jc w:val="center"/>
            </w:pPr>
            <w:r>
              <w:t>Ч740312910</w:t>
            </w:r>
          </w:p>
        </w:tc>
        <w:tc>
          <w:tcPr>
            <w:tcW w:w="624" w:type="dxa"/>
            <w:tcBorders>
              <w:top w:val="nil"/>
              <w:left w:val="nil"/>
              <w:bottom w:val="nil"/>
              <w:right w:val="nil"/>
            </w:tcBorders>
            <w:vAlign w:val="bottom"/>
          </w:tcPr>
          <w:p w:rsidR="00C42116" w:rsidRDefault="00C42116">
            <w:pPr>
              <w:pStyle w:val="ConsPlusNormal"/>
              <w:jc w:val="center"/>
            </w:pPr>
            <w:r>
              <w:t>620</w:t>
            </w:r>
          </w:p>
        </w:tc>
        <w:tc>
          <w:tcPr>
            <w:tcW w:w="397" w:type="dxa"/>
            <w:tcBorders>
              <w:top w:val="nil"/>
              <w:left w:val="nil"/>
              <w:bottom w:val="nil"/>
              <w:right w:val="nil"/>
            </w:tcBorders>
            <w:vAlign w:val="bottom"/>
          </w:tcPr>
          <w:p w:rsidR="00C42116" w:rsidRDefault="00C42116">
            <w:pPr>
              <w:pStyle w:val="ConsPlusNormal"/>
              <w:jc w:val="center"/>
            </w:pPr>
            <w:r>
              <w:t>05</w:t>
            </w:r>
          </w:p>
        </w:tc>
        <w:tc>
          <w:tcPr>
            <w:tcW w:w="397"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21.</w:t>
            </w:r>
          </w:p>
        </w:tc>
        <w:tc>
          <w:tcPr>
            <w:tcW w:w="3005" w:type="dxa"/>
            <w:tcBorders>
              <w:top w:val="nil"/>
              <w:left w:val="nil"/>
              <w:bottom w:val="nil"/>
              <w:right w:val="nil"/>
            </w:tcBorders>
          </w:tcPr>
          <w:p w:rsidR="00C42116" w:rsidRDefault="00C42116">
            <w:pPr>
              <w:pStyle w:val="ConsPlusNormal"/>
              <w:jc w:val="both"/>
            </w:pPr>
            <w:r>
              <w:t xml:space="preserve">Государственная </w:t>
            </w:r>
            <w:hyperlink r:id="rId141" w:history="1">
              <w:r>
                <w:rPr>
                  <w:color w:val="0000FF"/>
                </w:rPr>
                <w:t>программа</w:t>
              </w:r>
            </w:hyperlink>
            <w:r>
              <w:t xml:space="preserve"> Чувашской Республики "Доступная среда"</w:t>
            </w:r>
          </w:p>
        </w:tc>
        <w:tc>
          <w:tcPr>
            <w:tcW w:w="1489" w:type="dxa"/>
            <w:tcBorders>
              <w:top w:val="nil"/>
              <w:left w:val="nil"/>
              <w:bottom w:val="nil"/>
              <w:right w:val="nil"/>
            </w:tcBorders>
            <w:vAlign w:val="bottom"/>
          </w:tcPr>
          <w:p w:rsidR="00C42116" w:rsidRDefault="00C42116">
            <w:pPr>
              <w:pStyle w:val="ConsPlusNormal"/>
              <w:jc w:val="center"/>
            </w:pPr>
            <w:r>
              <w:t>Ч800000000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3420,0</w:t>
            </w:r>
          </w:p>
        </w:tc>
        <w:tc>
          <w:tcPr>
            <w:tcW w:w="1264" w:type="dxa"/>
            <w:tcBorders>
              <w:top w:val="nil"/>
              <w:left w:val="nil"/>
              <w:bottom w:val="nil"/>
              <w:right w:val="nil"/>
            </w:tcBorders>
            <w:vAlign w:val="bottom"/>
          </w:tcPr>
          <w:p w:rsidR="00C42116" w:rsidRDefault="00C42116">
            <w:pPr>
              <w:pStyle w:val="ConsPlusNormal"/>
              <w:jc w:val="right"/>
            </w:pPr>
            <w:r>
              <w:t>3420,0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21.1.</w:t>
            </w:r>
          </w:p>
        </w:tc>
        <w:tc>
          <w:tcPr>
            <w:tcW w:w="3005" w:type="dxa"/>
            <w:tcBorders>
              <w:top w:val="nil"/>
              <w:left w:val="nil"/>
              <w:bottom w:val="nil"/>
              <w:right w:val="nil"/>
            </w:tcBorders>
          </w:tcPr>
          <w:p w:rsidR="00C42116" w:rsidRDefault="00AB5A4C">
            <w:pPr>
              <w:pStyle w:val="ConsPlusNormal"/>
              <w:jc w:val="both"/>
            </w:pPr>
            <w:hyperlink r:id="rId142"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1489" w:type="dxa"/>
            <w:tcBorders>
              <w:top w:val="nil"/>
              <w:left w:val="nil"/>
              <w:bottom w:val="nil"/>
              <w:right w:val="nil"/>
            </w:tcBorders>
            <w:vAlign w:val="bottom"/>
          </w:tcPr>
          <w:p w:rsidR="00C42116" w:rsidRDefault="00C42116">
            <w:pPr>
              <w:pStyle w:val="ConsPlusNormal"/>
              <w:jc w:val="center"/>
            </w:pPr>
            <w:r>
              <w:t>Ч810000000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3420,0</w:t>
            </w:r>
          </w:p>
        </w:tc>
        <w:tc>
          <w:tcPr>
            <w:tcW w:w="1264" w:type="dxa"/>
            <w:tcBorders>
              <w:top w:val="nil"/>
              <w:left w:val="nil"/>
              <w:bottom w:val="nil"/>
              <w:right w:val="nil"/>
            </w:tcBorders>
            <w:vAlign w:val="bottom"/>
          </w:tcPr>
          <w:p w:rsidR="00C42116" w:rsidRDefault="00C42116">
            <w:pPr>
              <w:pStyle w:val="ConsPlusNormal"/>
              <w:jc w:val="right"/>
            </w:pPr>
            <w:r>
              <w:t>3420,0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 xml:space="preserve">Основное мероприятие "Повышение доступности и </w:t>
            </w:r>
            <w:r>
              <w:lastRenderedPageBreak/>
              <w:t>качества реабилитационных услуг (развитие системы реабилитации, абилитации и социальной интеграции инвалидов)"</w:t>
            </w:r>
          </w:p>
        </w:tc>
        <w:tc>
          <w:tcPr>
            <w:tcW w:w="1489" w:type="dxa"/>
            <w:tcBorders>
              <w:top w:val="nil"/>
              <w:left w:val="nil"/>
              <w:bottom w:val="nil"/>
              <w:right w:val="nil"/>
            </w:tcBorders>
            <w:vAlign w:val="bottom"/>
          </w:tcPr>
          <w:p w:rsidR="00C42116" w:rsidRDefault="00C42116">
            <w:pPr>
              <w:pStyle w:val="ConsPlusNormal"/>
              <w:jc w:val="center"/>
            </w:pPr>
            <w:r>
              <w:lastRenderedPageBreak/>
              <w:t>Ч810300000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3420,0</w:t>
            </w:r>
          </w:p>
        </w:tc>
        <w:tc>
          <w:tcPr>
            <w:tcW w:w="1264" w:type="dxa"/>
            <w:tcBorders>
              <w:top w:val="nil"/>
              <w:left w:val="nil"/>
              <w:bottom w:val="nil"/>
              <w:right w:val="nil"/>
            </w:tcBorders>
            <w:vAlign w:val="bottom"/>
          </w:tcPr>
          <w:p w:rsidR="00C42116" w:rsidRDefault="00C42116">
            <w:pPr>
              <w:pStyle w:val="ConsPlusNormal"/>
              <w:jc w:val="right"/>
            </w:pPr>
            <w:r>
              <w:t>3420,0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1489" w:type="dxa"/>
            <w:tcBorders>
              <w:top w:val="nil"/>
              <w:left w:val="nil"/>
              <w:bottom w:val="nil"/>
              <w:right w:val="nil"/>
            </w:tcBorders>
            <w:vAlign w:val="bottom"/>
          </w:tcPr>
          <w:p w:rsidR="00C42116" w:rsidRDefault="00C42116">
            <w:pPr>
              <w:pStyle w:val="ConsPlusNormal"/>
              <w:jc w:val="center"/>
            </w:pPr>
            <w:r>
              <w:t>Ч810310700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C42116" w:rsidRDefault="00C42116">
            <w:pPr>
              <w:pStyle w:val="ConsPlusNormal"/>
              <w:jc w:val="center"/>
            </w:pPr>
            <w:r>
              <w:t>Ч810310700</w:t>
            </w:r>
          </w:p>
        </w:tc>
        <w:tc>
          <w:tcPr>
            <w:tcW w:w="624" w:type="dxa"/>
            <w:tcBorders>
              <w:top w:val="nil"/>
              <w:left w:val="nil"/>
              <w:bottom w:val="nil"/>
              <w:right w:val="nil"/>
            </w:tcBorders>
            <w:vAlign w:val="bottom"/>
          </w:tcPr>
          <w:p w:rsidR="00C42116" w:rsidRDefault="00C42116">
            <w:pPr>
              <w:pStyle w:val="ConsPlusNormal"/>
              <w:jc w:val="center"/>
            </w:pPr>
            <w:r>
              <w:t>300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C42116" w:rsidRDefault="00C42116">
            <w:pPr>
              <w:pStyle w:val="ConsPlusNormal"/>
              <w:jc w:val="center"/>
            </w:pPr>
            <w:r>
              <w:t>Ч810310700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Социальная политика</w:t>
            </w:r>
          </w:p>
        </w:tc>
        <w:tc>
          <w:tcPr>
            <w:tcW w:w="1489" w:type="dxa"/>
            <w:tcBorders>
              <w:top w:val="nil"/>
              <w:left w:val="nil"/>
              <w:bottom w:val="nil"/>
              <w:right w:val="nil"/>
            </w:tcBorders>
            <w:vAlign w:val="bottom"/>
          </w:tcPr>
          <w:p w:rsidR="00C42116" w:rsidRDefault="00C42116">
            <w:pPr>
              <w:pStyle w:val="ConsPlusNormal"/>
              <w:jc w:val="center"/>
            </w:pPr>
            <w:r>
              <w:t>Ч810310700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C42116" w:rsidRDefault="00C42116">
            <w:pPr>
              <w:pStyle w:val="ConsPlusNormal"/>
              <w:jc w:val="center"/>
            </w:pPr>
            <w:r>
              <w:t>Ч810310700</w:t>
            </w:r>
          </w:p>
        </w:tc>
        <w:tc>
          <w:tcPr>
            <w:tcW w:w="624" w:type="dxa"/>
            <w:tcBorders>
              <w:top w:val="nil"/>
              <w:left w:val="nil"/>
              <w:bottom w:val="nil"/>
              <w:right w:val="nil"/>
            </w:tcBorders>
            <w:vAlign w:val="bottom"/>
          </w:tcPr>
          <w:p w:rsidR="00C42116" w:rsidRDefault="00C42116">
            <w:pPr>
              <w:pStyle w:val="ConsPlusNormal"/>
              <w:jc w:val="center"/>
            </w:pPr>
            <w:r>
              <w:t>320</w:t>
            </w:r>
          </w:p>
        </w:tc>
        <w:tc>
          <w:tcPr>
            <w:tcW w:w="397" w:type="dxa"/>
            <w:tcBorders>
              <w:top w:val="nil"/>
              <w:left w:val="nil"/>
              <w:bottom w:val="nil"/>
              <w:right w:val="nil"/>
            </w:tcBorders>
            <w:vAlign w:val="bottom"/>
          </w:tcPr>
          <w:p w:rsidR="00C42116" w:rsidRDefault="00C42116">
            <w:pPr>
              <w:pStyle w:val="ConsPlusNormal"/>
              <w:jc w:val="center"/>
            </w:pPr>
            <w:r>
              <w:t>10</w:t>
            </w:r>
          </w:p>
        </w:tc>
        <w:tc>
          <w:tcPr>
            <w:tcW w:w="397"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Реализация мероприятия по сохранению рабочих мест для инвалидов</w:t>
            </w:r>
          </w:p>
        </w:tc>
        <w:tc>
          <w:tcPr>
            <w:tcW w:w="1489" w:type="dxa"/>
            <w:tcBorders>
              <w:top w:val="nil"/>
              <w:left w:val="nil"/>
              <w:bottom w:val="nil"/>
              <w:right w:val="nil"/>
            </w:tcBorders>
            <w:vAlign w:val="bottom"/>
          </w:tcPr>
          <w:p w:rsidR="00C42116" w:rsidRDefault="00C42116">
            <w:pPr>
              <w:pStyle w:val="ConsPlusNormal"/>
              <w:jc w:val="center"/>
            </w:pPr>
            <w:r>
              <w:t>Ч810310890</w:t>
            </w:r>
          </w:p>
        </w:tc>
        <w:tc>
          <w:tcPr>
            <w:tcW w:w="624"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Иные бюджетные ассигнования</w:t>
            </w:r>
          </w:p>
        </w:tc>
        <w:tc>
          <w:tcPr>
            <w:tcW w:w="1489" w:type="dxa"/>
            <w:tcBorders>
              <w:top w:val="nil"/>
              <w:left w:val="nil"/>
              <w:bottom w:val="nil"/>
              <w:right w:val="nil"/>
            </w:tcBorders>
            <w:vAlign w:val="bottom"/>
          </w:tcPr>
          <w:p w:rsidR="00C42116" w:rsidRDefault="00C42116">
            <w:pPr>
              <w:pStyle w:val="ConsPlusNormal"/>
              <w:jc w:val="center"/>
            </w:pPr>
            <w:r>
              <w:t>Ч810310890</w:t>
            </w:r>
          </w:p>
        </w:tc>
        <w:tc>
          <w:tcPr>
            <w:tcW w:w="624" w:type="dxa"/>
            <w:tcBorders>
              <w:top w:val="nil"/>
              <w:left w:val="nil"/>
              <w:bottom w:val="nil"/>
              <w:right w:val="nil"/>
            </w:tcBorders>
            <w:vAlign w:val="bottom"/>
          </w:tcPr>
          <w:p w:rsidR="00C42116" w:rsidRDefault="00C42116">
            <w:pPr>
              <w:pStyle w:val="ConsPlusNormal"/>
              <w:jc w:val="center"/>
            </w:pPr>
            <w:r>
              <w:t>800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C42116" w:rsidRDefault="00C42116">
            <w:pPr>
              <w:pStyle w:val="ConsPlusNormal"/>
              <w:jc w:val="center"/>
            </w:pPr>
            <w:r>
              <w:t>Ч810310890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pP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Национальная экономика</w:t>
            </w:r>
          </w:p>
        </w:tc>
        <w:tc>
          <w:tcPr>
            <w:tcW w:w="1489" w:type="dxa"/>
            <w:tcBorders>
              <w:top w:val="nil"/>
              <w:left w:val="nil"/>
              <w:bottom w:val="nil"/>
              <w:right w:val="nil"/>
            </w:tcBorders>
            <w:vAlign w:val="bottom"/>
          </w:tcPr>
          <w:p w:rsidR="00C42116" w:rsidRDefault="00C42116">
            <w:pPr>
              <w:pStyle w:val="ConsPlusNormal"/>
              <w:jc w:val="center"/>
            </w:pPr>
            <w:r>
              <w:t>Ч810310890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005" w:type="dxa"/>
            <w:tcBorders>
              <w:top w:val="nil"/>
              <w:left w:val="nil"/>
              <w:bottom w:val="nil"/>
              <w:right w:val="nil"/>
            </w:tcBorders>
          </w:tcPr>
          <w:p w:rsidR="00C42116" w:rsidRDefault="00C42116">
            <w:pPr>
              <w:pStyle w:val="ConsPlusNormal"/>
              <w:jc w:val="both"/>
            </w:pPr>
            <w:r>
              <w:t>Общеэкономические вопросы</w:t>
            </w:r>
          </w:p>
        </w:tc>
        <w:tc>
          <w:tcPr>
            <w:tcW w:w="1489" w:type="dxa"/>
            <w:tcBorders>
              <w:top w:val="nil"/>
              <w:left w:val="nil"/>
              <w:bottom w:val="nil"/>
              <w:right w:val="nil"/>
            </w:tcBorders>
            <w:vAlign w:val="bottom"/>
          </w:tcPr>
          <w:p w:rsidR="00C42116" w:rsidRDefault="00C42116">
            <w:pPr>
              <w:pStyle w:val="ConsPlusNormal"/>
              <w:jc w:val="center"/>
            </w:pPr>
            <w:r>
              <w:t>Ч810310890</w:t>
            </w:r>
          </w:p>
        </w:tc>
        <w:tc>
          <w:tcPr>
            <w:tcW w:w="624" w:type="dxa"/>
            <w:tcBorders>
              <w:top w:val="nil"/>
              <w:left w:val="nil"/>
              <w:bottom w:val="nil"/>
              <w:right w:val="nil"/>
            </w:tcBorders>
            <w:vAlign w:val="bottom"/>
          </w:tcPr>
          <w:p w:rsidR="00C42116" w:rsidRDefault="00C42116">
            <w:pPr>
              <w:pStyle w:val="ConsPlusNormal"/>
              <w:jc w:val="center"/>
            </w:pPr>
            <w:r>
              <w:t>810</w:t>
            </w:r>
          </w:p>
        </w:tc>
        <w:tc>
          <w:tcPr>
            <w:tcW w:w="397" w:type="dxa"/>
            <w:tcBorders>
              <w:top w:val="nil"/>
              <w:left w:val="nil"/>
              <w:bottom w:val="nil"/>
              <w:right w:val="nil"/>
            </w:tcBorders>
            <w:vAlign w:val="bottom"/>
          </w:tcPr>
          <w:p w:rsidR="00C42116" w:rsidRDefault="00C42116">
            <w:pPr>
              <w:pStyle w:val="ConsPlusNormal"/>
              <w:jc w:val="center"/>
            </w:pPr>
            <w:r>
              <w:t>04</w:t>
            </w:r>
          </w:p>
        </w:tc>
        <w:tc>
          <w:tcPr>
            <w:tcW w:w="397"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bl>
    <w:p w:rsidR="00C42116" w:rsidRDefault="00C42116">
      <w:pPr>
        <w:pStyle w:val="ConsPlusNormal"/>
        <w:jc w:val="both"/>
      </w:pPr>
    </w:p>
    <w:p w:rsidR="00C42116" w:rsidRDefault="00C42116">
      <w:pPr>
        <w:pStyle w:val="ConsPlusNormal"/>
        <w:jc w:val="both"/>
      </w:pPr>
      <w:bookmarkStart w:id="1" w:name="_GoBack"/>
      <w:bookmarkEnd w:id="1"/>
    </w:p>
    <w:sectPr w:rsidR="00C42116" w:rsidSect="00AB5A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116"/>
    <w:rsid w:val="006712D3"/>
    <w:rsid w:val="00826DE3"/>
    <w:rsid w:val="00A6048C"/>
    <w:rsid w:val="00AB5A4C"/>
    <w:rsid w:val="00BA7AB5"/>
    <w:rsid w:val="00C42116"/>
    <w:rsid w:val="00E36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30D4C1B0912281D47DAD0339D7072B04171C20768524C615BE70671ECD7C927C58E24B21CAC51F893D3CD99DFA9229577B0C7C52F96E707B6153FCFi4EEJ" TargetMode="External"/><Relationship Id="rId117" Type="http://schemas.openxmlformats.org/officeDocument/2006/relationships/hyperlink" Target="consultantplus://offline/ref=CF74BE6CE9FAB44AF02F9ABCA57630E5C475E2DFB89636D3EE1031C7C3C145164D623CB91C532A9AD48890412693731F46C0D5D2ED340EAACCDE3B9Cj7E9J" TargetMode="External"/><Relationship Id="rId21" Type="http://schemas.openxmlformats.org/officeDocument/2006/relationships/hyperlink" Target="consultantplus://offline/ref=630D4C1B0912281D47DAD0339D7072B04171C20768524C655DE20671ECD7C927C58E24B21CAC51F893D4CF98DEA9229577B0C7C52F96E707B6153FCFi4EEJ" TargetMode="External"/><Relationship Id="rId42" Type="http://schemas.openxmlformats.org/officeDocument/2006/relationships/hyperlink" Target="consultantplus://offline/ref=630D4C1B0912281D47DACE3E8B1C2CB44A789F026E54443000B00026B387CF7297CE7AEB5EEE42F996CCCC99DBiAEBJ" TargetMode="External"/><Relationship Id="rId47" Type="http://schemas.openxmlformats.org/officeDocument/2006/relationships/hyperlink" Target="consultantplus://offline/ref=630D4C1B0912281D47DACE3E8B1C2CB44A7A9D08695A443000B00026B387CF7285CE22E75BE057ADC2969B94DBA468C436FBC8C428i8E1J" TargetMode="External"/><Relationship Id="rId63" Type="http://schemas.openxmlformats.org/officeDocument/2006/relationships/hyperlink" Target="consultantplus://offline/ref=630D4C1B0912281D47DAD0339D7072B04171C20768524C6559E30671ECD7C927C58E24B21CAC51F893D2CE98D8A9229577B0C7C52F96E707B6153FCFi4EEJ" TargetMode="External"/><Relationship Id="rId68" Type="http://schemas.openxmlformats.org/officeDocument/2006/relationships/hyperlink" Target="consultantplus://offline/ref=630D4C1B0912281D47DAD0339D7072B04171C20768524C6559E30671ECD7C927C58E24B21CAC51F893D2CE98D8A9229577B0C7C52F96E707B6153FCFi4EEJ" TargetMode="External"/><Relationship Id="rId84" Type="http://schemas.openxmlformats.org/officeDocument/2006/relationships/hyperlink" Target="consultantplus://offline/ref=CF74BE6CE9FAB44AF02F9ABCA57630E5C475E2DFB8973ED2EA1831C7C3C145164D623CB91C532A9AD5899A402A93731F46C0D5D2ED340EAACCDE3B9Cj7E9J" TargetMode="External"/><Relationship Id="rId89" Type="http://schemas.openxmlformats.org/officeDocument/2006/relationships/hyperlink" Target="consultantplus://offline/ref=CF74BE6CE9FAB44AF02F9ABCA57630E5C475E2DFB8973ED2EA1831C7C3C145164D623CB91C532A9AD48899482693731F46C0D5D2ED340EAACCDE3B9Cj7E9J" TargetMode="External"/><Relationship Id="rId112" Type="http://schemas.openxmlformats.org/officeDocument/2006/relationships/hyperlink" Target="consultantplus://offline/ref=CF74BE6CE9FAB44AF02F84B1B31A6EE1CE77BED5B89E3482B54C37909C9143430D223AEC5F172498D381CC1966CD2A4F048BD8D6F5280EAEjDEBJ" TargetMode="External"/><Relationship Id="rId133" Type="http://schemas.openxmlformats.org/officeDocument/2006/relationships/hyperlink" Target="consultantplus://offline/ref=CF74BE6CE9FAB44AF02F9ABCA57630E5C475E2DFB89638D3EF1831C7C3C145164D623CB91C532A9AD58B904E2093731F46C0D5D2ED340EAACCDE3B9Cj7E9J" TargetMode="External"/><Relationship Id="rId138" Type="http://schemas.openxmlformats.org/officeDocument/2006/relationships/hyperlink" Target="consultantplus://offline/ref=CF74BE6CE9FAB44AF02F9ABCA57630E5C475E2DFB89636D2EF1131C7C3C145164D623CB91C532A9AD5889B482193731F46C0D5D2ED340EAACCDE3B9Cj7E9J" TargetMode="External"/><Relationship Id="rId16" Type="http://schemas.openxmlformats.org/officeDocument/2006/relationships/hyperlink" Target="consultantplus://offline/ref=9AAD2C6B2811AE71C29EDFC2B6F25F58E418E9B92FCEE414FEACB5C48DB35F06A4FCDA3DFEE51A5729101514104AED493AC7866A2DD6404FhFECJ" TargetMode="External"/><Relationship Id="rId107" Type="http://schemas.openxmlformats.org/officeDocument/2006/relationships/hyperlink" Target="consultantplus://offline/ref=CF74BE6CE9FAB44AF02F9ABCA57630E5C475E2DFB89636D3EE1031C7C3C145164D623CB91C532A9AD5899B4E2793731F46C0D5D2ED340EAACCDE3B9Cj7E9J" TargetMode="External"/><Relationship Id="rId11" Type="http://schemas.openxmlformats.org/officeDocument/2006/relationships/hyperlink" Target="consultantplus://offline/ref=9AAD2C6B2811AE71C29EC1CFA09E015CEF11B5B42FC8E84AAAFDB393D2E35953E4BCDC68BDA11757201A41425114B419788C8B6E35CA404BEB4C4684h7EEJ" TargetMode="External"/><Relationship Id="rId32" Type="http://schemas.openxmlformats.org/officeDocument/2006/relationships/hyperlink" Target="consultantplus://offline/ref=630D4C1B0912281D47DAD0339D7072B04171C20768524E625FE30671ECD7C927C58E24B21CAC51F892D6CC9FDEA9229577B0C7C52F96E707B6153FCFi4EEJ" TargetMode="External"/><Relationship Id="rId37" Type="http://schemas.openxmlformats.org/officeDocument/2006/relationships/hyperlink" Target="consultantplus://offline/ref=630D4C1B0912281D47DAD0339D7072B04171C20768524E625FE30671ECD7C927C58E24B21CAC51F893D2CE98D8A9229577B0C7C52F96E707B6153FCFi4EEJ" TargetMode="External"/><Relationship Id="rId53" Type="http://schemas.openxmlformats.org/officeDocument/2006/relationships/hyperlink" Target="consultantplus://offline/ref=630D4C1B0912281D47DACE3E8B1C2CB44A7B940D6D51443000B00026B387CF7285CE22E75DE957ADC2969B94DBA468C436FBC8C428i8E1J" TargetMode="External"/><Relationship Id="rId58" Type="http://schemas.openxmlformats.org/officeDocument/2006/relationships/hyperlink" Target="consultantplus://offline/ref=630D4C1B0912281D47DAD0339D7072B04171C20768524C6E5DE20671ECD7C927C58E24B21CAC51F893D2CE98D8A9229577B0C7C52F96E707B6153FCFi4EEJ" TargetMode="External"/><Relationship Id="rId74" Type="http://schemas.openxmlformats.org/officeDocument/2006/relationships/hyperlink" Target="consultantplus://offline/ref=630D4C1B0912281D47DAD0339D7072B04171C20768524E6758E00671ECD7C927C58E24B21CAC51F891D1CC9ADCA9229577B0C7C52F96E707B6153FCFi4EEJ" TargetMode="External"/><Relationship Id="rId79" Type="http://schemas.openxmlformats.org/officeDocument/2006/relationships/hyperlink" Target="consultantplus://offline/ref=630D4C1B0912281D47DAD0339D7072B04171C207685347615FE50671ECD7C927C58E24B21CAC51F893D3CD9CD2A9229577B0C7C52F96E707B6153FCFi4EEJ" TargetMode="External"/><Relationship Id="rId102" Type="http://schemas.openxmlformats.org/officeDocument/2006/relationships/hyperlink" Target="consultantplus://offline/ref=CF74BE6CE9FAB44AF02F9ABCA57630E5C475E2DFB8973FD7E81931C7C3C145164D623CB91C532A9AD588904F2A93731F46C0D5D2ED340EAACCDE3B9Cj7E9J" TargetMode="External"/><Relationship Id="rId123" Type="http://schemas.openxmlformats.org/officeDocument/2006/relationships/hyperlink" Target="consultantplus://offline/ref=CF74BE6CE9FAB44AF02F9ABCA57630E5C475E2DFB8973DD5E91031C7C3C145164D623CB91C532A9AD58A98492093731F46C0D5D2ED340EAACCDE3B9Cj7E9J" TargetMode="External"/><Relationship Id="rId128" Type="http://schemas.openxmlformats.org/officeDocument/2006/relationships/hyperlink" Target="consultantplus://offline/ref=CF74BE6CE9FAB44AF02F9ABCA57630E5C475E2DFB8973CD7E81F31C7C3C145164D623CB91C532A9AD588914A2593731F46C0D5D2ED340EAACCDE3B9Cj7E9J" TargetMode="External"/><Relationship Id="rId144" Type="http://schemas.openxmlformats.org/officeDocument/2006/relationships/theme" Target="theme/theme1.xml"/><Relationship Id="rId5" Type="http://schemas.openxmlformats.org/officeDocument/2006/relationships/hyperlink" Target="consultantplus://offline/ref=9AAD2C6B2811AE71C29EC1CFA09E015CEF11B5B42FC9EC45ABFDB393D2E35953E4BCDC68BDA11757241B44465614B419788C8B6E35CA404BEB4C4684h7EEJ" TargetMode="External"/><Relationship Id="rId90" Type="http://schemas.openxmlformats.org/officeDocument/2006/relationships/hyperlink" Target="consultantplus://offline/ref=CF74BE6CE9FAB44AF02F9ABCA57630E5C475E2DFB8973ED2EA1831C7C3C145164D623CB91C532A9AD48B9C402393731F46C0D5D2ED340EAACCDE3B9Cj7E9J" TargetMode="External"/><Relationship Id="rId95" Type="http://schemas.openxmlformats.org/officeDocument/2006/relationships/hyperlink" Target="consultantplus://offline/ref=CF74BE6CE9FAB44AF02F9ABCA57630E5C475E2DFB8973ED7E11E31C7C3C145164D623CB91C532A9AD58E9B4D2A93731F46C0D5D2ED340EAACCDE3B9Cj7E9J" TargetMode="External"/><Relationship Id="rId22" Type="http://schemas.openxmlformats.org/officeDocument/2006/relationships/hyperlink" Target="consultantplus://offline/ref=630D4C1B0912281D47DAD0339D7072B04171C20768524C655DE20671ECD7C927C58E24B21CAC51F893DBCE9EDAA9229577B0C7C52F96E707B6153FCFi4EEJ" TargetMode="External"/><Relationship Id="rId27" Type="http://schemas.openxmlformats.org/officeDocument/2006/relationships/hyperlink" Target="consultantplus://offline/ref=630D4C1B0912281D47DAD0339D7072B04171C20768524E625FE30671ECD7C927C58E24B21CAC51F893D2CE98D8A9229577B0C7C52F96E707B6153FCFi4EEJ" TargetMode="External"/><Relationship Id="rId43" Type="http://schemas.openxmlformats.org/officeDocument/2006/relationships/hyperlink" Target="consultantplus://offline/ref=630D4C1B0912281D47DAD0339D7072B04171C20768524E6655EC0671ECD7C927C58E24B21CAC51F893D1CB9ADFA9229577B0C7C52F96E707B6153FCFi4EEJ" TargetMode="External"/><Relationship Id="rId48" Type="http://schemas.openxmlformats.org/officeDocument/2006/relationships/hyperlink" Target="consultantplus://offline/ref=630D4C1B0912281D47DAD0339D7072B04171C20768524E6655EC0671ECD7C927C58E24B21CAC51F893D2CE98D8A9229577B0C7C52F96E707B6153FCFi4EEJ" TargetMode="External"/><Relationship Id="rId64" Type="http://schemas.openxmlformats.org/officeDocument/2006/relationships/hyperlink" Target="consultantplus://offline/ref=630D4C1B0912281D47DAD0339D7072B04171C20768524C6559E30671ECD7C927C58E24B21CAC51F892D3CF90DCA9229577B0C7C52F96E707B6153FCFi4EEJ" TargetMode="External"/><Relationship Id="rId69" Type="http://schemas.openxmlformats.org/officeDocument/2006/relationships/hyperlink" Target="consultantplus://offline/ref=630D4C1B0912281D47DAD0339D7072B04171C20768524E6758E00671ECD7C927C58E24B21CAC51F893D2CE98D8A9229577B0C7C52F96E707B6153FCFi4EEJ" TargetMode="External"/><Relationship Id="rId113" Type="http://schemas.openxmlformats.org/officeDocument/2006/relationships/hyperlink" Target="consultantplus://offline/ref=CF74BE6CE9FAB44AF02F9ABCA57630E5C475E2DFB89636D3EE1031C7C3C145164D623CB91C532A9AD58D984F2693731F46C0D5D2ED340EAACCDE3B9Cj7E9J" TargetMode="External"/><Relationship Id="rId118" Type="http://schemas.openxmlformats.org/officeDocument/2006/relationships/hyperlink" Target="consultantplus://offline/ref=CF74BE6CE9FAB44AF02F9ABCA57630E5C475E2DFB89636D3EE1031C7C3C145164D623CB91C532A9AD48C994F2593731F46C0D5D2ED340EAACCDE3B9Cj7E9J" TargetMode="External"/><Relationship Id="rId134" Type="http://schemas.openxmlformats.org/officeDocument/2006/relationships/hyperlink" Target="consultantplus://offline/ref=CF74BE6CE9FAB44AF02F9ABCA57630E5C475E2DFB89638D3EF1831C7C3C145164D623CB91C532A9AD5889C4C2593731F46C0D5D2ED340EAACCDE3B9Cj7E9J" TargetMode="External"/><Relationship Id="rId139" Type="http://schemas.openxmlformats.org/officeDocument/2006/relationships/hyperlink" Target="consultantplus://offline/ref=CF74BE6CE9FAB44AF02F9ABCA57630E5C475E2DFB89636D2EF1131C7C3C145164D623CB91C532A9AD583914C2493731F46C0D5D2ED340EAACCDE3B9Cj7E9J" TargetMode="External"/><Relationship Id="rId8" Type="http://schemas.openxmlformats.org/officeDocument/2006/relationships/hyperlink" Target="consultantplus://offline/ref=9AAD2C6B2811AE71C29EC1CFA09E015CEF11B5B42FC9EF41A3FAB393D2E35953E4BCDC68BDA11757201944465114B419788C8B6E35CA404BEB4C4684h7EEJ" TargetMode="External"/><Relationship Id="rId51" Type="http://schemas.openxmlformats.org/officeDocument/2006/relationships/hyperlink" Target="consultantplus://offline/ref=630D4C1B0912281D47DAD0339D7072B04171C20768524C6E5DE20671ECD7C927C58E24B21CAC51F893D2CE98D8A9229577B0C7C52F96E707B6153FCFi4EEJ" TargetMode="External"/><Relationship Id="rId72" Type="http://schemas.openxmlformats.org/officeDocument/2006/relationships/hyperlink" Target="consultantplus://offline/ref=630D4C1B0912281D47DAD0339D7072B04171C20768524E6758E00671ECD7C927C58E24B21CAC51F891D3CE9CDAA9229577B0C7C52F96E707B6153FCFi4EEJ" TargetMode="External"/><Relationship Id="rId80" Type="http://schemas.openxmlformats.org/officeDocument/2006/relationships/hyperlink" Target="consultantplus://offline/ref=630D4C1B0912281D47DAD0339D7072B04171C207685347615FE50671ECD7C927C58E24B21CAC51F893D0C69AD9A9229577B0C7C52F96E707B6153FCFi4EEJ" TargetMode="External"/><Relationship Id="rId85" Type="http://schemas.openxmlformats.org/officeDocument/2006/relationships/hyperlink" Target="consultantplus://offline/ref=CF74BE6CE9FAB44AF02F9ABCA57630E5C475E2DFB8973ED2EA1831C7C3C145164D623CB91C532A9AD5899F4F2693731F46C0D5D2ED340EAACCDE3B9Cj7E9J" TargetMode="External"/><Relationship Id="rId93" Type="http://schemas.openxmlformats.org/officeDocument/2006/relationships/hyperlink" Target="consultantplus://offline/ref=CF74BE6CE9FAB44AF02F9ABCA57630E5C475E2DFB8973ED7E11E31C7C3C145164D623CB91C532A9AD58A98492093731F46C0D5D2ED340EAACCDE3B9Cj7E9J" TargetMode="External"/><Relationship Id="rId98" Type="http://schemas.openxmlformats.org/officeDocument/2006/relationships/hyperlink" Target="consultantplus://offline/ref=CF74BE6CE9FAB44AF02F9ABCA57630E5C475E2DFB8973ED7E11E31C7C3C145164D623CB91C532A9AD4889A412393731F46C0D5D2ED340EAACCDE3B9Cj7E9J" TargetMode="External"/><Relationship Id="rId121" Type="http://schemas.openxmlformats.org/officeDocument/2006/relationships/hyperlink" Target="consultantplus://offline/ref=CF74BE6CE9FAB44AF02F9ABCA57630E5C475E2DFB8973DD5E91031C7C3C145164D623CB91C532A9AD58B9C4E2793731F46C0D5D2ED340EAACCDE3B9Cj7E9J" TargetMode="External"/><Relationship Id="rId142" Type="http://schemas.openxmlformats.org/officeDocument/2006/relationships/hyperlink" Target="consultantplus://offline/ref=CF74BE6CE9FAB44AF02F9ABCA57630E5C475E2DFB89636D0E11E31C7C3C145164D623CB91C532A9AD58B9E4D2B93731F46C0D5D2ED340EAACCDE3B9Cj7E9J" TargetMode="External"/><Relationship Id="rId3" Type="http://schemas.openxmlformats.org/officeDocument/2006/relationships/settings" Target="settings.xml"/><Relationship Id="rId12" Type="http://schemas.openxmlformats.org/officeDocument/2006/relationships/hyperlink" Target="consultantplus://offline/ref=9AAD2C6B2811AE71C29EC1CFA09E015CEF11B5B42FC9EC4BA3FFB393D2E35953E4BCDC68BDA11757201B45405314B419788C8B6E35CA404BEB4C4684h7EEJ" TargetMode="External"/><Relationship Id="rId17" Type="http://schemas.openxmlformats.org/officeDocument/2006/relationships/hyperlink" Target="consultantplus://offline/ref=630D4C1B0912281D47DAD0339D7072B04171C2076853486E54E10671ECD7C927C58E24B21CAC51F893D6CE9BD9A9229577B0C7C52F96E707B6153FCFi4EEJ" TargetMode="External"/><Relationship Id="rId25" Type="http://schemas.openxmlformats.org/officeDocument/2006/relationships/hyperlink" Target="consultantplus://offline/ref=630D4C1B0912281D47DAD0339D7072B04171C20768524C615BE70671ECD7C927C58E24B21CAC51F893D2CB9FDDA9229577B0C7C52F96E707B6153FCFi4EEJ" TargetMode="External"/><Relationship Id="rId33" Type="http://schemas.openxmlformats.org/officeDocument/2006/relationships/hyperlink" Target="consultantplus://offline/ref=630D4C1B0912281D47DAD0339D7072B04171C20768524E625FE30671ECD7C927C58E24B21CAC51F892D7CC98D3A9229577B0C7C52F96E707B6153FCFi4EEJ" TargetMode="External"/><Relationship Id="rId38" Type="http://schemas.openxmlformats.org/officeDocument/2006/relationships/hyperlink" Target="consultantplus://offline/ref=630D4C1B0912281D47DAD0339D7072B04171C20768524E6655EC0671ECD7C927C58E24B21CAC51F893D2CE98D8A9229577B0C7C52F96E707B6153FCFi4EEJ" TargetMode="External"/><Relationship Id="rId46" Type="http://schemas.openxmlformats.org/officeDocument/2006/relationships/hyperlink" Target="consultantplus://offline/ref=630D4C1B0912281D47DACE3E8B1C2CB44A7A9F0C6A57443000B00026B387CF7297CE7AEB5EEE42F996CCCC99DBiAEBJ" TargetMode="External"/><Relationship Id="rId59" Type="http://schemas.openxmlformats.org/officeDocument/2006/relationships/hyperlink" Target="consultantplus://offline/ref=630D4C1B0912281D47DAD0339D7072B04171C2076853466358E50671ECD7C927C58E24B21CAC51F893D2CE98D8A9229577B0C7C52F96E707B6153FCFi4EEJ" TargetMode="External"/><Relationship Id="rId67" Type="http://schemas.openxmlformats.org/officeDocument/2006/relationships/hyperlink" Target="consultantplus://offline/ref=630D4C1B0912281D47DAD0339D7072B04171C20768524C6559E30671ECD7C927C58E24B21CAC51F892D5CA9BD3A9229577B0C7C52F96E707B6153FCFi4EEJ" TargetMode="External"/><Relationship Id="rId103" Type="http://schemas.openxmlformats.org/officeDocument/2006/relationships/hyperlink" Target="consultantplus://offline/ref=CF74BE6CE9FAB44AF02F9ABCA57630E5C475E2DFB8973FD7E81931C7C3C145164D623CB91C532A9AD58C9D4D2793731F46C0D5D2ED340EAACCDE3B9Cj7E9J" TargetMode="External"/><Relationship Id="rId108" Type="http://schemas.openxmlformats.org/officeDocument/2006/relationships/hyperlink" Target="consultantplus://offline/ref=CF74BE6CE9FAB44AF02F9ABCA57630E5C475E2DFB89636D3EE1031C7C3C145164D623CB91C532A9AD58E99402A93731F46C0D5D2ED340EAACCDE3B9Cj7E9J" TargetMode="External"/><Relationship Id="rId116" Type="http://schemas.openxmlformats.org/officeDocument/2006/relationships/hyperlink" Target="consultantplus://offline/ref=CF74BE6CE9FAB44AF02F9ABCA57630E5C475E2DFB89636D3EE1031C7C3C145164D623CB91C532A9AD48890412693731F46C0D5D2ED340EAACCDE3B9Cj7E9J" TargetMode="External"/><Relationship Id="rId124" Type="http://schemas.openxmlformats.org/officeDocument/2006/relationships/hyperlink" Target="consultantplus://offline/ref=CF74BE6CE9FAB44AF02F9ABCA57630E5C475E2DFB8973CD7E81F31C7C3C145164D623CB91C532A9AD58A98492093731F46C0D5D2ED340EAACCDE3B9Cj7E9J" TargetMode="External"/><Relationship Id="rId129" Type="http://schemas.openxmlformats.org/officeDocument/2006/relationships/hyperlink" Target="consultantplus://offline/ref=CF74BE6CE9FAB44AF02F84B1B31A6EE1CF7FB8DABA953482B54C37909C9143430D223AEC5F17229ED681CC1966CD2A4F048BD8D6F5280EAEjDEBJ" TargetMode="External"/><Relationship Id="rId137" Type="http://schemas.openxmlformats.org/officeDocument/2006/relationships/hyperlink" Target="consultantplus://offline/ref=CF74BE6CE9FAB44AF02F9ABCA57630E5C475E2DFB89636D2EF1131C7C3C145164D623CB91C532A9AD58A98492093731F46C0D5D2ED340EAACCDE3B9Cj7E9J" TargetMode="External"/><Relationship Id="rId20" Type="http://schemas.openxmlformats.org/officeDocument/2006/relationships/hyperlink" Target="consultantplus://offline/ref=630D4C1B0912281D47DAD0339D7072B04171C20768524C655DE20671ECD7C927C58E24B21CAC51F893D3C99ED2A9229577B0C7C52F96E707B6153FCFi4EEJ" TargetMode="External"/><Relationship Id="rId41" Type="http://schemas.openxmlformats.org/officeDocument/2006/relationships/hyperlink" Target="consultantplus://offline/ref=630D4C1B0912281D47DACE3E8B1C2CB44A7A9F0C6A57443000B00026B387CF7297CE7AEB5EEE42F996CCCC99DBiAEBJ" TargetMode="External"/><Relationship Id="rId54" Type="http://schemas.openxmlformats.org/officeDocument/2006/relationships/hyperlink" Target="consultantplus://offline/ref=630D4C1B0912281D47DAD0339D7072B04171C20768524C6E5DE20671ECD7C927C58E24B21CAC51F892D3CF99D8A9229577B0C7C52F96E707B6153FCFi4EEJ" TargetMode="External"/><Relationship Id="rId62" Type="http://schemas.openxmlformats.org/officeDocument/2006/relationships/hyperlink" Target="consultantplus://offline/ref=630D4C1B0912281D47DAD0339D7072B04171C2076853466358E50671ECD7C927C58E24B21CAC51F893D2CE98D8A9229577B0C7C52F96E707B6153FCFi4EEJ" TargetMode="External"/><Relationship Id="rId70" Type="http://schemas.openxmlformats.org/officeDocument/2006/relationships/hyperlink" Target="consultantplus://offline/ref=630D4C1B0912281D47DAD0339D7072B04171C20768524E6758E00671ECD7C927C58E24B21CAC51F893D7C99EDEA9229577B0C7C52F96E707B6153FCFi4EEJ" TargetMode="External"/><Relationship Id="rId75" Type="http://schemas.openxmlformats.org/officeDocument/2006/relationships/hyperlink" Target="consultantplus://offline/ref=630D4C1B0912281D47DAD0339D7072B04171C20768524E6758E00671ECD7C927C58E24B21CAC51F891D5C898DFA9229577B0C7C52F96E707B6153FCFi4EEJ" TargetMode="External"/><Relationship Id="rId83" Type="http://schemas.openxmlformats.org/officeDocument/2006/relationships/hyperlink" Target="consultantplus://offline/ref=CF74BE6CE9FAB44AF02F9ABCA57630E5C475E2DFB8973ED2EA1831C7C3C145164D623CB91C532A9AD58A98492193731F46C0D5D2ED340EAACCDE3B9Cj7E9J" TargetMode="External"/><Relationship Id="rId88" Type="http://schemas.openxmlformats.org/officeDocument/2006/relationships/hyperlink" Target="consultantplus://offline/ref=CF74BE6CE9FAB44AF02F9ABCA57630E5C475E2DFB8973ED2EA1831C7C3C145164D623CB91C532A9AD583994F2793731F46C0D5D2ED340EAACCDE3B9Cj7E9J" TargetMode="External"/><Relationship Id="rId91" Type="http://schemas.openxmlformats.org/officeDocument/2006/relationships/hyperlink" Target="consultantplus://offline/ref=CF74BE6CE9FAB44AF02F9ABCA57630E5C475E2DFB8973ED2EA1831C7C3C145164D623CB91C532A9AD4889E4E2093731F46C0D5D2ED340EAACCDE3B9Cj7E9J" TargetMode="External"/><Relationship Id="rId96" Type="http://schemas.openxmlformats.org/officeDocument/2006/relationships/hyperlink" Target="consultantplus://offline/ref=CF74BE6CE9FAB44AF02F9ABCA57630E5C475E2DFB8973ED7E11E31C7C3C145164D623CB91C532A9AD58C91412693731F46C0D5D2ED340EAACCDE3B9Cj7E9J" TargetMode="External"/><Relationship Id="rId111" Type="http://schemas.openxmlformats.org/officeDocument/2006/relationships/hyperlink" Target="consultantplus://offline/ref=CF74BE6CE9FAB44AF02F84B1B31A6EE1CF7EBDD7BC903482B54C37909C9143430D223AE95D1C73CA91DF95492486274B1C97D8D2jEE2J" TargetMode="External"/><Relationship Id="rId132" Type="http://schemas.openxmlformats.org/officeDocument/2006/relationships/hyperlink" Target="consultantplus://offline/ref=CF74BE6CE9FAB44AF02F9ABCA57630E5C475E2DFB89638D3EF1831C7C3C145164D623CB91C532A9AD58B984A2093731F46C0D5D2ED340EAACCDE3B9Cj7E9J" TargetMode="External"/><Relationship Id="rId140" Type="http://schemas.openxmlformats.org/officeDocument/2006/relationships/hyperlink" Target="consultantplus://offline/ref=CF74BE6CE9FAB44AF02F9ABCA57630E5C475E2DFB89636D2EF1131C7C3C145164D623CB91C532A9AD48B9D4B2293731F46C0D5D2ED340EAACCDE3B9Cj7E9J" TargetMode="External"/><Relationship Id="rId1" Type="http://schemas.openxmlformats.org/officeDocument/2006/relationships/styles" Target="styles.xml"/><Relationship Id="rId6" Type="http://schemas.openxmlformats.org/officeDocument/2006/relationships/hyperlink" Target="consultantplus://offline/ref=9AAD2C6B2811AE71C29EC1CFA09E015CEF11B5B42FC9EF41A3FAB393D2E35953E4BCDC68BDA11757201B41445614B419788C8B6E35CA404BEB4C4684h7EEJ" TargetMode="External"/><Relationship Id="rId15" Type="http://schemas.openxmlformats.org/officeDocument/2006/relationships/hyperlink" Target="consultantplus://offline/ref=9AAD2C6B2811AE71C29EDFC2B6F25F58E41AEBB12BC8E414FEACB5C48DB35F06B6FC8231FFE304562505434555h1E6J" TargetMode="External"/><Relationship Id="rId23" Type="http://schemas.openxmlformats.org/officeDocument/2006/relationships/hyperlink" Target="consultantplus://offline/ref=630D4C1B0912281D47DAD0339D7072B04171C20768524C655DE20671ECD7C927C58E24B21CAC51F893D2CE98D8A9229577B0C7C52F96E707B6153FCFi4EEJ" TargetMode="External"/><Relationship Id="rId28" Type="http://schemas.openxmlformats.org/officeDocument/2006/relationships/hyperlink" Target="consultantplus://offline/ref=630D4C1B0912281D47DAD0339D7072B04171C20768524E625FE30671ECD7C927C58E24B21CAC51F893D7CF9ED9A9229577B0C7C52F96E707B6153FCFi4EEJ" TargetMode="External"/><Relationship Id="rId36" Type="http://schemas.openxmlformats.org/officeDocument/2006/relationships/hyperlink" Target="consultantplus://offline/ref=630D4C1B0912281D47DAD0339D7072B04171C20768524E625FE30671ECD7C927C58E24B21CAC51F892DACB91DCA9229577B0C7C52F96E707B6153FCFi4EEJ" TargetMode="External"/><Relationship Id="rId49" Type="http://schemas.openxmlformats.org/officeDocument/2006/relationships/hyperlink" Target="consultantplus://offline/ref=630D4C1B0912281D47DACE3E8B1C2CB44B739F086F53443000B00026B387CF7285CE22E454BC0DBDC6DFCF9FC4A273DA31E5CBiCEDJ" TargetMode="External"/><Relationship Id="rId57" Type="http://schemas.openxmlformats.org/officeDocument/2006/relationships/hyperlink" Target="consultantplus://offline/ref=630D4C1B0912281D47DAD0339D7072B04171C20768524C6E5DE20671ECD7C927C58E24B21CAC51F892D1C798DCA9229577B0C7C52F96E707B6153FCFi4EEJ" TargetMode="External"/><Relationship Id="rId106" Type="http://schemas.openxmlformats.org/officeDocument/2006/relationships/hyperlink" Target="consultantplus://offline/ref=CF74BE6CE9FAB44AF02F9ABCA57630E5C475E2DFB89636D3EE1031C7C3C145164D623CB91C532A9AD58A98492093731F46C0D5D2ED340EAACCDE3B9Cj7E9J" TargetMode="External"/><Relationship Id="rId114" Type="http://schemas.openxmlformats.org/officeDocument/2006/relationships/hyperlink" Target="consultantplus://offline/ref=CF74BE6CE9FAB44AF02F84B1B31A6EE1CF7FB9D6BA963482B54C37909C9143430D223AEC5F17279BDC81CC1966CD2A4F048BD8D6F5280EAEjDEBJ" TargetMode="External"/><Relationship Id="rId119" Type="http://schemas.openxmlformats.org/officeDocument/2006/relationships/hyperlink" Target="consultantplus://offline/ref=CF74BE6CE9FAB44AF02F9ABCA57630E5C475E2DFB89636D3EE1031C7C3C145164D623CB91C532A9AD58A98492093731F46C0D5D2ED340EAACCDE3B9Cj7E9J" TargetMode="External"/><Relationship Id="rId127" Type="http://schemas.openxmlformats.org/officeDocument/2006/relationships/hyperlink" Target="consultantplus://offline/ref=CF74BE6CE9FAB44AF02F9ABCA57630E5C475E2DFB8973CD7E81F31C7C3C145164D623CB91C532A9AD58F9F4D2693731F46C0D5D2ED340EAACCDE3B9Cj7E9J" TargetMode="External"/><Relationship Id="rId10" Type="http://schemas.openxmlformats.org/officeDocument/2006/relationships/hyperlink" Target="consultantplus://offline/ref=9AAD2C6B2811AE71C29EC1CFA09E015CEF11B5B42FC8E84AAAFDB393D2E35953E4BCDC68BDA11757201B41445614B419788C8B6E35CA404BEB4C4684h7EEJ" TargetMode="External"/><Relationship Id="rId31" Type="http://schemas.openxmlformats.org/officeDocument/2006/relationships/hyperlink" Target="consultantplus://offline/ref=630D4C1B0912281D47DAD0339D7072B04171C20768524E625FE30671ECD7C927C58E24B21CAC51F892D1C899DFA9229577B0C7C52F96E707B6153FCFi4EEJ" TargetMode="External"/><Relationship Id="rId44" Type="http://schemas.openxmlformats.org/officeDocument/2006/relationships/hyperlink" Target="consultantplus://offline/ref=630D4C1B0912281D47DAD0339D7072B04171C20768524E6655EC0671ECD7C927C58E24B21CAC51F893D6CC99DDA9229577B0C7C52F96E707B6153FCFi4EEJ" TargetMode="External"/><Relationship Id="rId52" Type="http://schemas.openxmlformats.org/officeDocument/2006/relationships/hyperlink" Target="consultantplus://offline/ref=630D4C1B0912281D47DAD0339D7072B04171C20768524C6E5DE20671ECD7C927C58E24B21CAC51F893D0C699D2A9229577B0C7C52F96E707B6153FCFi4EEJ" TargetMode="External"/><Relationship Id="rId60" Type="http://schemas.openxmlformats.org/officeDocument/2006/relationships/hyperlink" Target="consultantplus://offline/ref=630D4C1B0912281D47DAD0339D7072B04171C2076853466358E50671ECD7C927C58E24B21CAC51F893D2CE98D8A9229577B0C7C52F96E707B6153FCFi4EEJ" TargetMode="External"/><Relationship Id="rId65" Type="http://schemas.openxmlformats.org/officeDocument/2006/relationships/hyperlink" Target="consultantplus://offline/ref=630D4C1B0912281D47DACE3E8B1C2CB44A7A9C026C56443000B00026B387CF7297CE7AEB5EEE42F996CCCC99DBiAEBJ" TargetMode="External"/><Relationship Id="rId73" Type="http://schemas.openxmlformats.org/officeDocument/2006/relationships/hyperlink" Target="consultantplus://offline/ref=630D4C1B0912281D47DAD0339D7072B04171C20768524E6758E00671ECD7C927C58E24B21CAC51F891D0CF9BDAA9229577B0C7C52F96E707B6153FCFi4EEJ" TargetMode="External"/><Relationship Id="rId78" Type="http://schemas.openxmlformats.org/officeDocument/2006/relationships/hyperlink" Target="consultantplus://offline/ref=630D4C1B0912281D47DAD0339D7072B04171C207685347615FE50671ECD7C927C58E24B21CAC51F893D2CE98D8A9229577B0C7C52F96E707B6153FCFi4EEJ" TargetMode="External"/><Relationship Id="rId81" Type="http://schemas.openxmlformats.org/officeDocument/2006/relationships/hyperlink" Target="consultantplus://offline/ref=CF74BE6CE9FAB44AF02F9ABCA57630E5C475E2DFB89637D3EA1931C7C3C145164D623CB91C532A9AD589904F2493731F46C0D5D2ED340EAACCDE3B9Cj7E9J" TargetMode="External"/><Relationship Id="rId86" Type="http://schemas.openxmlformats.org/officeDocument/2006/relationships/hyperlink" Target="consultantplus://offline/ref=CF74BE6CE9FAB44AF02F9ABCA57630E5C475E2DFB8973ED2EA1831C7C3C145164D623CB91C532A9AD58F9B4E2793731F46C0D5D2ED340EAACCDE3B9Cj7E9J" TargetMode="External"/><Relationship Id="rId94" Type="http://schemas.openxmlformats.org/officeDocument/2006/relationships/hyperlink" Target="consultantplus://offline/ref=CF74BE6CE9FAB44AF02F9ABCA57630E5C475E2DFB8973ED7E11E31C7C3C145164D623CB91C532A9AD5889E4E2593731F46C0D5D2ED340EAACCDE3B9Cj7E9J" TargetMode="External"/><Relationship Id="rId99" Type="http://schemas.openxmlformats.org/officeDocument/2006/relationships/hyperlink" Target="consultantplus://offline/ref=CF74BE6CE9FAB44AF02F9ABCA57630E5C475E2DFB8973ED7E11E31C7C3C145164D623CB91C532A9AD48999482493731F46C0D5D2ED340EAACCDE3B9Cj7E9J" TargetMode="External"/><Relationship Id="rId101" Type="http://schemas.openxmlformats.org/officeDocument/2006/relationships/hyperlink" Target="consultantplus://offline/ref=CF74BE6CE9FAB44AF02F9ABCA57630E5C475E2DFB8973FD7E81931C7C3C145164D623CB91C532A9AD58A98492093731F46C0D5D2ED340EAACCDE3B9Cj7E9J" TargetMode="External"/><Relationship Id="rId122" Type="http://schemas.openxmlformats.org/officeDocument/2006/relationships/hyperlink" Target="consultantplus://offline/ref=CF74BE6CE9FAB44AF02F9ABCA57630E5C475E2DFB8973DD5E91031C7C3C145164D623CB91C532A9AD58E9F4D2193731F46C0D5D2ED340EAACCDE3B9Cj7E9J" TargetMode="External"/><Relationship Id="rId130" Type="http://schemas.openxmlformats.org/officeDocument/2006/relationships/hyperlink" Target="consultantplus://offline/ref=CF74BE6CE9FAB44AF02F9ABCA57630E5C475E2DFB8973CD7E81F31C7C3C145164D623CB91C532A9AD58A98492093731F46C0D5D2ED340EAACCDE3B9Cj7E9J" TargetMode="External"/><Relationship Id="rId135" Type="http://schemas.openxmlformats.org/officeDocument/2006/relationships/hyperlink" Target="consultantplus://offline/ref=CF74BE6CE9FAB44AF02F9ABCA57630E5C475E2DFB89638D3EF1831C7C3C145164D623CB91C532A9AD58891402393731F46C0D5D2ED340EAACCDE3B9Cj7E9J"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AAD2C6B2811AE71C29EC1CFA09E015CEF11B5B42FC9EF41A3FAB393D2E35953E4BCDC68BDA11757201E40455D14B419788C8B6E35CA404BEB4C4684h7EEJ" TargetMode="External"/><Relationship Id="rId13" Type="http://schemas.openxmlformats.org/officeDocument/2006/relationships/hyperlink" Target="consultantplus://offline/ref=9AAD2C6B2811AE71C29EC1CFA09E015CEF11B5B42FC9EC4BA3FFB393D2E35953E4BCDC68BDA11757201B44425514B419788C8B6E35CA404BEB4C4684h7EEJ" TargetMode="External"/><Relationship Id="rId18" Type="http://schemas.openxmlformats.org/officeDocument/2006/relationships/hyperlink" Target="consultantplus://offline/ref=630D4C1B0912281D47DAD0339D7072B04171C2076853486E54E10671ECD7C927C58E24B21CAC51F893D2CE98D8A9229577B0C7C52F96E707B6153FCFi4EEJ" TargetMode="External"/><Relationship Id="rId39" Type="http://schemas.openxmlformats.org/officeDocument/2006/relationships/hyperlink" Target="consultantplus://offline/ref=630D4C1B0912281D47DAD0339D7072B04171C20768524E6655EC0671ECD7C927C58E24B21CAC51F893D3CB9FD8A9229577B0C7C52F96E707B6153FCFi4EEJ" TargetMode="External"/><Relationship Id="rId109" Type="http://schemas.openxmlformats.org/officeDocument/2006/relationships/hyperlink" Target="consultantplus://offline/ref=CF74BE6CE9FAB44AF02F9ABCA57630E5C475E2DFB89636D3EE1031C7C3C145164D623CB91C532A9AD58F9B492793731F46C0D5D2ED340EAACCDE3B9Cj7E9J" TargetMode="External"/><Relationship Id="rId34" Type="http://schemas.openxmlformats.org/officeDocument/2006/relationships/hyperlink" Target="consultantplus://offline/ref=630D4C1B0912281D47DAD0339D7072B04171C20768524E625FE30671ECD7C927C58E24B21CAC51F892D4CA90D9A9229577B0C7C52F96E707B6153FCFi4EEJ" TargetMode="External"/><Relationship Id="rId50" Type="http://schemas.openxmlformats.org/officeDocument/2006/relationships/hyperlink" Target="consultantplus://offline/ref=630D4C1B0912281D47DAD0339D7072B04171C20768524E6655EC0671ECD7C927C58E24B21CAC51F893D2CE98D8A9229577B0C7C52F96E707B6153FCFi4EEJ" TargetMode="External"/><Relationship Id="rId55" Type="http://schemas.openxmlformats.org/officeDocument/2006/relationships/hyperlink" Target="consultantplus://offline/ref=630D4C1B0912281D47DAD0339D7072B04171C207615149655BEF5B7BE48EC525C2817BB71BBD51F895CCCE9CC4A076C5i3EAJ" TargetMode="External"/><Relationship Id="rId76" Type="http://schemas.openxmlformats.org/officeDocument/2006/relationships/hyperlink" Target="consultantplus://offline/ref=630D4C1B0912281D47DAD0339D7072B04171C20768524E6758E00671ECD7C927C58E24B21CAC51F893D2CE98D8A9229577B0C7C52F96E707B6153FCFi4EEJ" TargetMode="External"/><Relationship Id="rId97" Type="http://schemas.openxmlformats.org/officeDocument/2006/relationships/hyperlink" Target="consultantplus://offline/ref=CF74BE6CE9FAB44AF02F9ABCA57630E5C475E2DFB8973ED7E11E31C7C3C145164D623CB91C532A9AD48A9D4C2693731F46C0D5D2ED340EAACCDE3B9Cj7E9J" TargetMode="External"/><Relationship Id="rId104" Type="http://schemas.openxmlformats.org/officeDocument/2006/relationships/hyperlink" Target="consultantplus://offline/ref=CF74BE6CE9FAB44AF02F9ABCA57630E5C475E2DFB8973FD7E81931C7C3C145164D623CB91C532A9AD58D914A2A93731F46C0D5D2ED340EAACCDE3B9Cj7E9J" TargetMode="External"/><Relationship Id="rId120" Type="http://schemas.openxmlformats.org/officeDocument/2006/relationships/hyperlink" Target="consultantplus://offline/ref=CF74BE6CE9FAB44AF02F9ABCA57630E5C475E2DFB8973DD5E91031C7C3C145164D623CB91C532A9AD58A98492093731F46C0D5D2ED340EAACCDE3B9Cj7E9J" TargetMode="External"/><Relationship Id="rId125" Type="http://schemas.openxmlformats.org/officeDocument/2006/relationships/hyperlink" Target="consultantplus://offline/ref=CF74BE6CE9FAB44AF02F9ABCA57630E5C475E2DFB8973CD7E81F31C7C3C145164D623CB91C532A9AD58D9C4C2A93731F46C0D5D2ED340EAACCDE3B9Cj7E9J" TargetMode="External"/><Relationship Id="rId141" Type="http://schemas.openxmlformats.org/officeDocument/2006/relationships/hyperlink" Target="consultantplus://offline/ref=CF74BE6CE9FAB44AF02F9ABCA57630E5C475E2DFB89636D0E11E31C7C3C145164D623CB91C532A9AD58A98492093731F46C0D5D2ED340EAACCDE3B9Cj7E9J" TargetMode="External"/><Relationship Id="rId7" Type="http://schemas.openxmlformats.org/officeDocument/2006/relationships/hyperlink" Target="consultantplus://offline/ref=9AAD2C6B2811AE71C29EC1CFA09E015CEF11B5B42FC9EF41A3FAB393D2E35953E4BCDC68BDA11757201A45435614B419788C8B6E35CA404BEB4C4684h7EEJ" TargetMode="External"/><Relationship Id="rId71" Type="http://schemas.openxmlformats.org/officeDocument/2006/relationships/hyperlink" Target="consultantplus://offline/ref=630D4C1B0912281D47DACE3E8B1C2CB44A78980A6B52443000B00026B387CF7285CE22E75FE85AF095D99AC89EF77BC535FBCAC1378AE703iAE1J" TargetMode="External"/><Relationship Id="rId92" Type="http://schemas.openxmlformats.org/officeDocument/2006/relationships/hyperlink" Target="consultantplus://offline/ref=CF74BE6CE9FAB44AF02F9ABCA57630E5C475E2DFB8973ED2EA1831C7C3C145164D623CB91C532A9AD58A98492193731F46C0D5D2ED340EAACCDE3B9Cj7E9J" TargetMode="External"/><Relationship Id="rId2" Type="http://schemas.microsoft.com/office/2007/relationships/stylesWithEffects" Target="stylesWithEffects.xml"/><Relationship Id="rId29" Type="http://schemas.openxmlformats.org/officeDocument/2006/relationships/hyperlink" Target="consultantplus://offline/ref=630D4C1B0912281D47DAD0339D7072B04171C20768524E625FE30671ECD7C927C58E24B21CAC51F892D3C691D9A9229577B0C7C52F96E707B6153FCFi4EEJ" TargetMode="External"/><Relationship Id="rId24" Type="http://schemas.openxmlformats.org/officeDocument/2006/relationships/hyperlink" Target="consultantplus://offline/ref=630D4C1B0912281D47DAD0339D7072B04171C20768524C615BE70671ECD7C927C58E24B21CAC51F893D2CE98D8A9229577B0C7C52F96E707B6153FCFi4EEJ" TargetMode="External"/><Relationship Id="rId40" Type="http://schemas.openxmlformats.org/officeDocument/2006/relationships/hyperlink" Target="consultantplus://offline/ref=630D4C1B0912281D47DACE3E8B1C2CB44B739E0C605B443000B00026B387CF7297CE7AEB5EEE42F996CCCC99DBiAEBJ" TargetMode="External"/><Relationship Id="rId45" Type="http://schemas.openxmlformats.org/officeDocument/2006/relationships/hyperlink" Target="consultantplus://offline/ref=630D4C1B0912281D47DAD0339D7072B04171C20768524E6655EC0671ECD7C927C58E24B21CAC51F893D7CF99DBA9229577B0C7C52F96E707B6153FCFi4EEJ" TargetMode="External"/><Relationship Id="rId66" Type="http://schemas.openxmlformats.org/officeDocument/2006/relationships/hyperlink" Target="consultantplus://offline/ref=630D4C1B0912281D47DAD0339D7072B04171C20768524C6559E30671ECD7C927C58E24B21CAC51F892D1C79EDBA9229577B0C7C52F96E707B6153FCFi4EEJ" TargetMode="External"/><Relationship Id="rId87" Type="http://schemas.openxmlformats.org/officeDocument/2006/relationships/hyperlink" Target="consultantplus://offline/ref=CF74BE6CE9FAB44AF02F9ABCA57630E5C475E2DFB8973ED2EA1831C7C3C145164D623CB91C532A9AD5829F4A2693731F46C0D5D2ED340EAACCDE3B9Cj7E9J" TargetMode="External"/><Relationship Id="rId110" Type="http://schemas.openxmlformats.org/officeDocument/2006/relationships/hyperlink" Target="consultantplus://offline/ref=CF74BE6CE9FAB44AF02F84B1B31A6EE1CF7EBDD7BC903482B54C37909C9143430D223AE95D1C73CA91DF95492486274B1C97D8D2jEE2J" TargetMode="External"/><Relationship Id="rId115" Type="http://schemas.openxmlformats.org/officeDocument/2006/relationships/hyperlink" Target="consultantplus://offline/ref=CF74BE6CE9FAB44AF02F9ABCA57630E5C475E2DFB89636D3EE1031C7C3C145164D623CB91C532A9AD48890412693731F46C0D5D2ED340EAACCDE3B9Cj7E9J" TargetMode="External"/><Relationship Id="rId131" Type="http://schemas.openxmlformats.org/officeDocument/2006/relationships/hyperlink" Target="consultantplus://offline/ref=CF74BE6CE9FAB44AF02F9ABCA57630E5C475E2DFB89638D3EF1831C7C3C145164D623CB91C532A9AD58A98492093731F46C0D5D2ED340EAACCDE3B9Cj7E9J" TargetMode="External"/><Relationship Id="rId136" Type="http://schemas.openxmlformats.org/officeDocument/2006/relationships/hyperlink" Target="consultantplus://offline/ref=CF74BE6CE9FAB44AF02F9ABCA57630E5C475E2DFB89638D3EF1831C7C3C145164D623CB91C532A9AD58A98492093731F46C0D5D2ED340EAACCDE3B9Cj7E9J" TargetMode="External"/><Relationship Id="rId61" Type="http://schemas.openxmlformats.org/officeDocument/2006/relationships/hyperlink" Target="consultantplus://offline/ref=630D4C1B0912281D47DAD0339D7072B04171C2076853466358E50671ECD7C927C58E24B21CAC51F893D6CF9DD9A9229577B0C7C52F96E707B6153FCFi4EEJ" TargetMode="External"/><Relationship Id="rId82" Type="http://schemas.openxmlformats.org/officeDocument/2006/relationships/hyperlink" Target="consultantplus://offline/ref=CF74BE6CE9FAB44AF02F9ABCA57630E5C475E2DFB89637D3EA1931C7C3C145164D623CB91C532A9AD58A98492093731F46C0D5D2ED340EAACCDE3B9Cj7E9J" TargetMode="External"/><Relationship Id="rId19" Type="http://schemas.openxmlformats.org/officeDocument/2006/relationships/hyperlink" Target="consultantplus://offline/ref=630D4C1B0912281D47DAD0339D7072B04171C20768524C655DE20671ECD7C927C58E24B21CAC51F893D2CE98D8A9229577B0C7C52F96E707B6153FCFi4EEJ" TargetMode="External"/><Relationship Id="rId14" Type="http://schemas.openxmlformats.org/officeDocument/2006/relationships/hyperlink" Target="consultantplus://offline/ref=9AAD2C6B2811AE71C29EDFC2B6F25F58E41AEBB12ACEE414FEACB5C48DB35F06B6FC8231FFE304562505434555h1E6J" TargetMode="External"/><Relationship Id="rId30" Type="http://schemas.openxmlformats.org/officeDocument/2006/relationships/hyperlink" Target="consultantplus://offline/ref=630D4C1B0912281D47DAD0339D7072B04171C20768524E625FE30671ECD7C927C58E24B21CAC51F892D0CD91DDA9229577B0C7C52F96E707B6153FCFi4EEJ" TargetMode="External"/><Relationship Id="rId35" Type="http://schemas.openxmlformats.org/officeDocument/2006/relationships/hyperlink" Target="consultantplus://offline/ref=630D4C1B0912281D47DACE3E8B1C2CB44A7B950C6E55443000B00026B387CF7285CE22E75FE85DFC95D99AC89EF77BC535FBCAC1378AE703iAE1J" TargetMode="External"/><Relationship Id="rId56" Type="http://schemas.openxmlformats.org/officeDocument/2006/relationships/hyperlink" Target="consultantplus://offline/ref=630D4C1B0912281D47DAD0339D7072B04171C20768524C6E5DE20671ECD7C927C58E24B21CAC51F892D0C698D2A9229577B0C7C52F96E707B6153FCFi4EEJ" TargetMode="External"/><Relationship Id="rId77" Type="http://schemas.openxmlformats.org/officeDocument/2006/relationships/hyperlink" Target="consultantplus://offline/ref=630D4C1B0912281D47DACE3E8B1C2CB44A78980A6B52443000B00026B387CF7285CE22E75FE85DF893D99AC89EF77BC535FBCAC1378AE703iAE1J" TargetMode="External"/><Relationship Id="rId100" Type="http://schemas.openxmlformats.org/officeDocument/2006/relationships/hyperlink" Target="consultantplus://offline/ref=CF74BE6CE9FAB44AF02F9ABCA57630E5C475E2DFB8973ED7E11E31C7C3C145164D623CB91C532A9AD58A98492093731F46C0D5D2ED340EAACCDE3B9Cj7E9J" TargetMode="External"/><Relationship Id="rId105" Type="http://schemas.openxmlformats.org/officeDocument/2006/relationships/hyperlink" Target="consultantplus://offline/ref=CF74BE6CE9FAB44AF02F9ABCA57630E5C475E2DFB8973FD7E81931C7C3C145164D623CB91C532A9AD58A98492093731F46C0D5D2ED340EAACCDE3B9Cj7E9J" TargetMode="External"/><Relationship Id="rId126" Type="http://schemas.openxmlformats.org/officeDocument/2006/relationships/hyperlink" Target="consultantplus://offline/ref=CF74BE6CE9FAB44AF02F9ABCA57630E5C475E2DFB8973CD7E81F31C7C3C145164D623CB91C532A9AD48A9B4B2493731F46C0D5D2ED340EAACCDE3B9Cj7E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310</Pages>
  <Words>63992</Words>
  <Characters>364758</Characters>
  <Application>Microsoft Office Word</Application>
  <DocSecurity>0</DocSecurity>
  <Lines>3039</Lines>
  <Paragraphs>855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2019-05-16T11:42:00Z</dcterms:created>
  <dcterms:modified xsi:type="dcterms:W3CDTF">2019-05-16T11:42:00Z</dcterms:modified>
</cp:coreProperties>
</file>